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9A8" w:rsidRPr="00785D0C" w:rsidRDefault="003839A8" w:rsidP="003839A8">
      <w:pPr>
        <w:tabs>
          <w:tab w:val="left" w:pos="387"/>
          <w:tab w:val="center" w:pos="4680"/>
        </w:tabs>
        <w:spacing w:before="120" w:after="120"/>
        <w:jc w:val="center"/>
        <w:outlineLvl w:val="1"/>
        <w:rPr>
          <w:rFonts w:cs="Times New Roman"/>
          <w:b/>
          <w:bCs/>
          <w:color w:val="auto"/>
          <w:spacing w:val="0"/>
          <w:sz w:val="32"/>
          <w:szCs w:val="32"/>
          <w:lang w:eastAsia="en-US"/>
        </w:rPr>
      </w:pPr>
      <w:bookmarkStart w:id="0" w:name="_GoBack"/>
      <w:r w:rsidRPr="003839A8">
        <w:rPr>
          <w:rFonts w:cs="Times New Roman"/>
          <w:b/>
          <w:bCs/>
          <w:color w:val="auto"/>
          <w:spacing w:val="0"/>
          <w:sz w:val="32"/>
          <w:szCs w:val="32"/>
          <w:rtl/>
          <w:lang w:eastAsia="en-US"/>
        </w:rPr>
        <w:t>إيدي كوهين والفضاء الرقمي العربي</w:t>
      </w:r>
      <w:r>
        <w:rPr>
          <w:rFonts w:cs="Times New Roman" w:hint="cs"/>
          <w:b/>
          <w:bCs/>
          <w:color w:val="auto"/>
          <w:spacing w:val="0"/>
          <w:sz w:val="32"/>
          <w:szCs w:val="32"/>
          <w:rtl/>
          <w:lang w:eastAsia="en-US"/>
        </w:rPr>
        <w:t>..</w:t>
      </w:r>
      <w:r w:rsidRPr="003839A8">
        <w:rPr>
          <w:rFonts w:cs="Times New Roman"/>
          <w:b/>
          <w:bCs/>
          <w:color w:val="auto"/>
          <w:spacing w:val="0"/>
          <w:sz w:val="32"/>
          <w:szCs w:val="32"/>
          <w:rtl/>
          <w:lang w:eastAsia="en-US"/>
        </w:rPr>
        <w:t xml:space="preserve"> أنماط التأثير والتلاعب المعلوماتي</w:t>
      </w:r>
      <w:r w:rsidRPr="003839A8">
        <w:rPr>
          <w:rFonts w:cs="Times New Roman"/>
          <w:b/>
          <w:bCs/>
          <w:color w:val="auto"/>
          <w:spacing w:val="0"/>
          <w:sz w:val="32"/>
          <w:szCs w:val="32"/>
          <w:rtl/>
          <w:lang w:eastAsia="en-US"/>
        </w:rPr>
        <w:t xml:space="preserve"> </w:t>
      </w:r>
      <w:r w:rsidRPr="00785D0C">
        <w:rPr>
          <w:rFonts w:cs="Times New Roman"/>
          <w:b/>
          <w:bCs/>
          <w:color w:val="auto"/>
          <w:spacing w:val="0"/>
          <w:sz w:val="32"/>
          <w:szCs w:val="32"/>
          <w:rtl/>
          <w:lang w:eastAsia="en-US"/>
        </w:rPr>
        <w:t>وآليات المواجهة</w:t>
      </w:r>
    </w:p>
    <w:bookmarkEnd w:id="0"/>
    <w:p w:rsidR="00C94F39" w:rsidRDefault="00F32F8A" w:rsidP="00C94F39">
      <w:pPr>
        <w:tabs>
          <w:tab w:val="left" w:pos="7350"/>
        </w:tabs>
        <w:jc w:val="both"/>
        <w:outlineLvl w:val="2"/>
        <w:rPr>
          <w:rFonts w:asciiTheme="minorBidi" w:hAnsiTheme="minorBidi" w:cstheme="minorBidi"/>
          <w:b/>
          <w:bCs/>
          <w:color w:val="auto"/>
          <w:spacing w:val="0"/>
          <w:sz w:val="28"/>
          <w:rtl/>
          <w:lang w:eastAsia="en-US"/>
        </w:rPr>
      </w:pPr>
      <w:r>
        <w:rPr>
          <w:rFonts w:asciiTheme="minorBidi" w:hAnsiTheme="minorBidi" w:cstheme="minorBidi" w:hint="cs"/>
          <w:b/>
          <w:bCs/>
          <w:color w:val="auto"/>
          <w:spacing w:val="0"/>
          <w:sz w:val="28"/>
          <w:rtl/>
          <w:lang w:eastAsia="en-US"/>
        </w:rPr>
        <w:t>د/محمد أحمد صالح</w:t>
      </w:r>
    </w:p>
    <w:p w:rsidR="00785D0C" w:rsidRPr="00785D0C" w:rsidRDefault="00785D0C" w:rsidP="00C64ABD">
      <w:pPr>
        <w:pStyle w:val="NormalWeb"/>
        <w:bidi/>
        <w:spacing w:before="0" w:beforeAutospacing="0" w:after="0" w:afterAutospacing="0"/>
        <w:ind w:firstLine="284"/>
        <w:jc w:val="both"/>
        <w:rPr>
          <w:sz w:val="28"/>
          <w:szCs w:val="28"/>
        </w:rPr>
      </w:pPr>
      <w:r w:rsidRPr="00785D0C">
        <w:rPr>
          <w:sz w:val="28"/>
          <w:szCs w:val="28"/>
          <w:rtl/>
        </w:rPr>
        <w:t xml:space="preserve">تتناول </w:t>
      </w:r>
      <w:r w:rsidR="001502DD">
        <w:rPr>
          <w:rFonts w:hint="cs"/>
          <w:sz w:val="28"/>
          <w:szCs w:val="28"/>
          <w:rtl/>
        </w:rPr>
        <w:t>الورقة</w:t>
      </w:r>
      <w:r w:rsidRPr="00785D0C">
        <w:rPr>
          <w:sz w:val="28"/>
          <w:szCs w:val="28"/>
          <w:rtl/>
        </w:rPr>
        <w:t xml:space="preserve"> حضور إيدي كوهين على منصة </w:t>
      </w:r>
      <w:r w:rsidR="001502DD">
        <w:rPr>
          <w:rFonts w:hint="cs"/>
          <w:sz w:val="28"/>
          <w:szCs w:val="28"/>
          <w:rtl/>
        </w:rPr>
        <w:t>"</w:t>
      </w:r>
      <w:r w:rsidRPr="00785D0C">
        <w:rPr>
          <w:sz w:val="28"/>
          <w:szCs w:val="28"/>
          <w:rtl/>
        </w:rPr>
        <w:t>إكس</w:t>
      </w:r>
      <w:r w:rsidR="001502DD">
        <w:rPr>
          <w:rFonts w:hint="cs"/>
          <w:sz w:val="28"/>
          <w:szCs w:val="28"/>
          <w:rtl/>
        </w:rPr>
        <w:t>"</w:t>
      </w:r>
      <w:r w:rsidRPr="00785D0C">
        <w:rPr>
          <w:sz w:val="28"/>
          <w:szCs w:val="28"/>
          <w:rtl/>
        </w:rPr>
        <w:t xml:space="preserve"> خلال 2025</w:t>
      </w:r>
      <w:r w:rsidR="001502DD">
        <w:rPr>
          <w:rFonts w:hint="cs"/>
          <w:sz w:val="28"/>
          <w:szCs w:val="28"/>
          <w:rtl/>
        </w:rPr>
        <w:t>م-</w:t>
      </w:r>
      <w:r w:rsidRPr="00785D0C">
        <w:rPr>
          <w:sz w:val="28"/>
          <w:szCs w:val="28"/>
          <w:rtl/>
        </w:rPr>
        <w:t>2026</w:t>
      </w:r>
      <w:r w:rsidR="001502DD">
        <w:rPr>
          <w:rFonts w:hint="cs"/>
          <w:sz w:val="28"/>
          <w:szCs w:val="28"/>
          <w:rtl/>
        </w:rPr>
        <w:t>م</w:t>
      </w:r>
      <w:r w:rsidRPr="00785D0C">
        <w:rPr>
          <w:sz w:val="28"/>
          <w:szCs w:val="28"/>
          <w:rtl/>
        </w:rPr>
        <w:t xml:space="preserve"> بوصفه نموذجًا لدراسة أنماط التأثير المعلوماتي الموجه إلى الجمهور العربي، من خلال تحليل عينة من منشوراته والتحقق من عدد من المواد التي نُسبت إليه. وتكشف الحالات المدروسة استخدام تقنيات متعددة، أبرزها إعادة تدوير الصور ومقاطع الفيديو القديمة، وتغيير سياقها الزمني أو الجغرافي، ونسبة هويات غير صحيحة إلى أشخاص، والاستفادة من المحتوى المولد بالذكاء الاصطناعي، إلى جانب السخرية والاستفزاز واستثمار القضايا السياسية والهوياتية العربية. وتؤكد ال</w:t>
      </w:r>
      <w:r w:rsidR="00C64ABD">
        <w:rPr>
          <w:rFonts w:hint="cs"/>
          <w:sz w:val="28"/>
          <w:szCs w:val="28"/>
          <w:rtl/>
        </w:rPr>
        <w:t>ورق</w:t>
      </w:r>
      <w:r w:rsidRPr="00785D0C">
        <w:rPr>
          <w:sz w:val="28"/>
          <w:szCs w:val="28"/>
          <w:rtl/>
        </w:rPr>
        <w:t>ة أن التضليل لا يعتمد دائمًا على اختلاق مادة كاملة، بل قد يقوم عل</w:t>
      </w:r>
      <w:r w:rsidR="00C64ABD">
        <w:rPr>
          <w:sz w:val="28"/>
          <w:szCs w:val="28"/>
          <w:rtl/>
        </w:rPr>
        <w:t xml:space="preserve">ى مزج حقيقة جزئية بتفسير مضلل، </w:t>
      </w:r>
      <w:r w:rsidRPr="00785D0C">
        <w:rPr>
          <w:sz w:val="28"/>
          <w:szCs w:val="28"/>
          <w:rtl/>
        </w:rPr>
        <w:t xml:space="preserve">ما يجعل التحقق من المصدر والسياق والتاريخ والمكان أمرًا أساسيًا. وتقترح الدراسة تحويل هذه الحالة إلى أداة لبناء </w:t>
      </w:r>
      <w:r w:rsidR="00C64ABD">
        <w:rPr>
          <w:rFonts w:hint="cs"/>
          <w:sz w:val="28"/>
          <w:szCs w:val="28"/>
          <w:rtl/>
        </w:rPr>
        <w:t>"</w:t>
      </w:r>
      <w:r w:rsidRPr="00785D0C">
        <w:rPr>
          <w:sz w:val="28"/>
          <w:szCs w:val="28"/>
          <w:rtl/>
        </w:rPr>
        <w:t>ال</w:t>
      </w:r>
      <w:r w:rsidR="00C64ABD">
        <w:rPr>
          <w:rFonts w:hint="cs"/>
          <w:sz w:val="28"/>
          <w:szCs w:val="28"/>
          <w:rtl/>
        </w:rPr>
        <w:t>حصان</w:t>
      </w:r>
      <w:r w:rsidRPr="00785D0C">
        <w:rPr>
          <w:sz w:val="28"/>
          <w:szCs w:val="28"/>
          <w:rtl/>
        </w:rPr>
        <w:t>ة المعلوماتية</w:t>
      </w:r>
      <w:r w:rsidR="00C64ABD">
        <w:rPr>
          <w:rFonts w:hint="cs"/>
          <w:sz w:val="28"/>
          <w:szCs w:val="28"/>
          <w:rtl/>
        </w:rPr>
        <w:t>"</w:t>
      </w:r>
      <w:r w:rsidRPr="00785D0C">
        <w:rPr>
          <w:sz w:val="28"/>
          <w:szCs w:val="28"/>
          <w:rtl/>
        </w:rPr>
        <w:t xml:space="preserve"> عبر تدريب الشباب على التفكير النقدي والتحقق الرقمي، وتعزيز الاتصال المؤسسي الشفاف، ودعم الإعلام المهني، وإنشاء قواعد بيانات لرصد أنماط التلاعب والتأثير</w:t>
      </w:r>
      <w:r w:rsidRPr="00785D0C">
        <w:rPr>
          <w:sz w:val="28"/>
          <w:szCs w:val="28"/>
        </w:rPr>
        <w:t>.</w:t>
      </w:r>
    </w:p>
    <w:p w:rsidR="00785D0C" w:rsidRPr="00785D0C" w:rsidRDefault="00785D0C" w:rsidP="00C64ABD">
      <w:pPr>
        <w:jc w:val="both"/>
        <w:outlineLvl w:val="2"/>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 xml:space="preserve">تمهيد </w:t>
      </w:r>
    </w:p>
    <w:p w:rsidR="00785D0C" w:rsidRPr="00C64ABD" w:rsidRDefault="00785D0C" w:rsidP="00C64ABD">
      <w:pPr>
        <w:pStyle w:val="NormalWeb"/>
        <w:bidi/>
        <w:spacing w:before="0" w:beforeAutospacing="0" w:after="0" w:afterAutospacing="0"/>
        <w:ind w:firstLine="284"/>
        <w:jc w:val="both"/>
        <w:rPr>
          <w:sz w:val="28"/>
          <w:szCs w:val="28"/>
        </w:rPr>
      </w:pPr>
      <w:r w:rsidRPr="00C64ABD">
        <w:rPr>
          <w:sz w:val="28"/>
          <w:szCs w:val="28"/>
          <w:rtl/>
        </w:rPr>
        <w:t xml:space="preserve">تسعى هذه الدراسة إلى تحليل حضور الصحفي والباحث الإسرائيلي إيدي كوهين على منصة </w:t>
      </w:r>
      <w:r w:rsidR="00C64ABD">
        <w:rPr>
          <w:rFonts w:hint="cs"/>
          <w:sz w:val="28"/>
          <w:szCs w:val="28"/>
          <w:rtl/>
        </w:rPr>
        <w:t>"</w:t>
      </w:r>
      <w:r w:rsidRPr="00C64ABD">
        <w:rPr>
          <w:sz w:val="28"/>
          <w:szCs w:val="28"/>
          <w:rtl/>
        </w:rPr>
        <w:t>إكس</w:t>
      </w:r>
      <w:r w:rsidR="00C64ABD">
        <w:rPr>
          <w:rFonts w:hint="cs"/>
          <w:sz w:val="28"/>
          <w:szCs w:val="28"/>
          <w:rtl/>
        </w:rPr>
        <w:t>"</w:t>
      </w:r>
      <w:r w:rsidRPr="00C64ABD">
        <w:rPr>
          <w:sz w:val="28"/>
          <w:szCs w:val="28"/>
          <w:rtl/>
        </w:rPr>
        <w:t xml:space="preserve"> خلال عامي 2025</w:t>
      </w:r>
      <w:r w:rsidR="00C64ABD">
        <w:rPr>
          <w:rFonts w:hint="cs"/>
          <w:sz w:val="28"/>
          <w:szCs w:val="28"/>
          <w:rtl/>
        </w:rPr>
        <w:t>م</w:t>
      </w:r>
      <w:r w:rsidRPr="00C64ABD">
        <w:rPr>
          <w:sz w:val="28"/>
          <w:szCs w:val="28"/>
          <w:rtl/>
        </w:rPr>
        <w:t xml:space="preserve"> و2026</w:t>
      </w:r>
      <w:r w:rsidR="00C64ABD">
        <w:rPr>
          <w:rFonts w:hint="cs"/>
          <w:sz w:val="28"/>
          <w:szCs w:val="28"/>
          <w:rtl/>
        </w:rPr>
        <w:t>م</w:t>
      </w:r>
      <w:r w:rsidRPr="00C64ABD">
        <w:rPr>
          <w:sz w:val="28"/>
          <w:szCs w:val="28"/>
          <w:rtl/>
        </w:rPr>
        <w:t>، بوصفه حالة تطبيقية يمكن من خلالها فهم بعض أنماط الاتصال السياسي والتأثير المعلوماتي الموجه إلى الجمهور العربي</w:t>
      </w:r>
      <w:r w:rsidRPr="00C64ABD">
        <w:rPr>
          <w:sz w:val="28"/>
          <w:szCs w:val="28"/>
        </w:rPr>
        <w:t>.</w:t>
      </w:r>
      <w:r w:rsidR="00C64ABD">
        <w:rPr>
          <w:rFonts w:hint="cs"/>
          <w:sz w:val="28"/>
          <w:szCs w:val="28"/>
          <w:rtl/>
          <w:lang w:bidi="ar-EG"/>
        </w:rPr>
        <w:t xml:space="preserve"> </w:t>
      </w:r>
      <w:r w:rsidRPr="00C64ABD">
        <w:rPr>
          <w:sz w:val="28"/>
          <w:szCs w:val="28"/>
          <w:rtl/>
        </w:rPr>
        <w:t>ولا تنطلق الدراسة من فرضية أن كل ما ينشره كوهين زائف أو مضلل، كما لا تفترض مسبقًا وجود إدارة استخباراتية مباشرة لكل منشور. وإنما تعتمد على التمييز بين مستويات مختلفة من المحتوى: الخبر، والرأي، والتعليق السياسي، والاستفزاز، وإعادة نشر مادة خارج سياقها، والادعاء غير الموثق، والمعلومة التي ثبت خطؤها عبر جهات تحقق مستقلة</w:t>
      </w:r>
      <w:r w:rsidRPr="00C64ABD">
        <w:rPr>
          <w:sz w:val="28"/>
          <w:szCs w:val="28"/>
        </w:rPr>
        <w:t>.</w:t>
      </w:r>
    </w:p>
    <w:p w:rsidR="00785D0C" w:rsidRPr="00C64ABD" w:rsidRDefault="00785D0C" w:rsidP="00C64ABD">
      <w:pPr>
        <w:pStyle w:val="NormalWeb"/>
        <w:bidi/>
        <w:spacing w:before="0" w:beforeAutospacing="0" w:after="0" w:afterAutospacing="0"/>
        <w:ind w:firstLine="284"/>
        <w:jc w:val="both"/>
        <w:rPr>
          <w:sz w:val="28"/>
          <w:szCs w:val="28"/>
        </w:rPr>
      </w:pPr>
      <w:r w:rsidRPr="00C64ABD">
        <w:rPr>
          <w:sz w:val="28"/>
          <w:szCs w:val="28"/>
          <w:rtl/>
        </w:rPr>
        <w:t>وهذا التمييز ضروري</w:t>
      </w:r>
      <w:r w:rsidR="00C64ABD">
        <w:rPr>
          <w:rFonts w:hint="cs"/>
          <w:sz w:val="28"/>
          <w:szCs w:val="28"/>
          <w:rtl/>
        </w:rPr>
        <w:t>؛</w:t>
      </w:r>
      <w:r w:rsidRPr="00C64ABD">
        <w:rPr>
          <w:sz w:val="28"/>
          <w:szCs w:val="28"/>
          <w:rtl/>
        </w:rPr>
        <w:t xml:space="preserve"> لأن الهدف ليس إصدار حكم شامل على شخصية أو حساب، وإنما اكتشاف الأدوات </w:t>
      </w:r>
      <w:r w:rsidR="00C64ABD">
        <w:rPr>
          <w:rFonts w:hint="cs"/>
          <w:sz w:val="28"/>
          <w:szCs w:val="28"/>
          <w:rtl/>
        </w:rPr>
        <w:t>الإعلامية</w:t>
      </w:r>
      <w:r w:rsidRPr="00C64ABD">
        <w:rPr>
          <w:sz w:val="28"/>
          <w:szCs w:val="28"/>
          <w:rtl/>
        </w:rPr>
        <w:t xml:space="preserve"> التي تجعل بعض الرسائل أكثر قدرة على الانتشار والتأثير في الجمهور العربي</w:t>
      </w:r>
      <w:r w:rsidRPr="00C64ABD">
        <w:rPr>
          <w:sz w:val="28"/>
          <w:szCs w:val="28"/>
        </w:rPr>
        <w:t>.</w:t>
      </w:r>
      <w:r w:rsidR="00C64ABD">
        <w:rPr>
          <w:rFonts w:hint="cs"/>
          <w:sz w:val="28"/>
          <w:szCs w:val="28"/>
          <w:rtl/>
          <w:lang w:bidi="ar-EG"/>
        </w:rPr>
        <w:t xml:space="preserve"> </w:t>
      </w:r>
      <w:r w:rsidRPr="00C64ABD">
        <w:rPr>
          <w:sz w:val="28"/>
          <w:szCs w:val="28"/>
          <w:rtl/>
        </w:rPr>
        <w:t xml:space="preserve">كما أن مصطلح </w:t>
      </w:r>
      <w:r w:rsidR="00C64ABD">
        <w:rPr>
          <w:rFonts w:hint="cs"/>
          <w:sz w:val="28"/>
          <w:szCs w:val="28"/>
          <w:rtl/>
        </w:rPr>
        <w:t>"</w:t>
      </w:r>
      <w:r w:rsidRPr="00C64ABD">
        <w:rPr>
          <w:sz w:val="28"/>
          <w:szCs w:val="28"/>
          <w:rtl/>
        </w:rPr>
        <w:t>حروب الجيل الخامس</w:t>
      </w:r>
      <w:r w:rsidR="00C64ABD">
        <w:rPr>
          <w:rFonts w:hint="cs"/>
          <w:sz w:val="28"/>
          <w:szCs w:val="28"/>
          <w:rtl/>
        </w:rPr>
        <w:t>"</w:t>
      </w:r>
      <w:r w:rsidRPr="00C64ABD">
        <w:rPr>
          <w:sz w:val="28"/>
          <w:szCs w:val="28"/>
          <w:rtl/>
        </w:rPr>
        <w:t xml:space="preserve"> يستخدم هنا بالمعنى التحليلي الواسع، وليس باعتباره تصنيفًا عسكريًا متفقًا عليه بصورة </w:t>
      </w:r>
      <w:r w:rsidR="00C64ABD">
        <w:rPr>
          <w:rFonts w:hint="cs"/>
          <w:sz w:val="28"/>
          <w:szCs w:val="28"/>
          <w:rtl/>
        </w:rPr>
        <w:t>محددة</w:t>
      </w:r>
      <w:r w:rsidRPr="00C64ABD">
        <w:rPr>
          <w:sz w:val="28"/>
          <w:szCs w:val="28"/>
          <w:rtl/>
        </w:rPr>
        <w:t xml:space="preserve">. والأدق في بعض الحالات هو استخدام مفاهيم </w:t>
      </w:r>
      <w:r w:rsidR="00C64ABD">
        <w:rPr>
          <w:rFonts w:hint="cs"/>
          <w:sz w:val="28"/>
          <w:szCs w:val="28"/>
          <w:rtl/>
        </w:rPr>
        <w:t>"</w:t>
      </w:r>
      <w:r w:rsidRPr="00C64ABD">
        <w:rPr>
          <w:sz w:val="28"/>
          <w:szCs w:val="28"/>
          <w:rtl/>
        </w:rPr>
        <w:t>التلاعب المعلوماتي</w:t>
      </w:r>
      <w:r w:rsidR="00C64ABD">
        <w:rPr>
          <w:rFonts w:hint="cs"/>
          <w:sz w:val="28"/>
          <w:szCs w:val="28"/>
          <w:rtl/>
        </w:rPr>
        <w:t>"</w:t>
      </w:r>
      <w:r w:rsidRPr="00C64ABD">
        <w:rPr>
          <w:sz w:val="28"/>
          <w:szCs w:val="28"/>
          <w:rtl/>
        </w:rPr>
        <w:t>، و</w:t>
      </w:r>
      <w:r w:rsidR="00C64ABD">
        <w:rPr>
          <w:rFonts w:hint="cs"/>
          <w:sz w:val="28"/>
          <w:szCs w:val="28"/>
          <w:rtl/>
        </w:rPr>
        <w:t>"</w:t>
      </w:r>
      <w:r w:rsidRPr="00C64ABD">
        <w:rPr>
          <w:sz w:val="28"/>
          <w:szCs w:val="28"/>
          <w:rtl/>
        </w:rPr>
        <w:t>التأثير الإدراكي</w:t>
      </w:r>
      <w:r w:rsidR="00C64ABD">
        <w:rPr>
          <w:rFonts w:hint="cs"/>
          <w:sz w:val="28"/>
          <w:szCs w:val="28"/>
          <w:rtl/>
        </w:rPr>
        <w:t>"</w:t>
      </w:r>
      <w:r w:rsidRPr="00C64ABD">
        <w:rPr>
          <w:sz w:val="28"/>
          <w:szCs w:val="28"/>
          <w:rtl/>
        </w:rPr>
        <w:t>، و</w:t>
      </w:r>
      <w:r w:rsidR="00C64ABD">
        <w:rPr>
          <w:rFonts w:hint="cs"/>
          <w:sz w:val="28"/>
          <w:szCs w:val="28"/>
          <w:rtl/>
        </w:rPr>
        <w:t>"</w:t>
      </w:r>
      <w:r w:rsidRPr="00C64ABD">
        <w:rPr>
          <w:sz w:val="28"/>
          <w:szCs w:val="28"/>
          <w:rtl/>
        </w:rPr>
        <w:t>الحرب المعرفية</w:t>
      </w:r>
      <w:r w:rsidR="00C64ABD">
        <w:rPr>
          <w:rFonts w:hint="cs"/>
          <w:sz w:val="28"/>
          <w:szCs w:val="28"/>
          <w:rtl/>
        </w:rPr>
        <w:t>"</w:t>
      </w:r>
      <w:r w:rsidRPr="00C64ABD">
        <w:rPr>
          <w:sz w:val="28"/>
          <w:szCs w:val="28"/>
          <w:rtl/>
        </w:rPr>
        <w:t>، و</w:t>
      </w:r>
      <w:r w:rsidR="00C64ABD">
        <w:rPr>
          <w:rFonts w:hint="cs"/>
          <w:sz w:val="28"/>
          <w:szCs w:val="28"/>
          <w:rtl/>
        </w:rPr>
        <w:t>"</w:t>
      </w:r>
      <w:r w:rsidRPr="00C64ABD">
        <w:rPr>
          <w:sz w:val="28"/>
          <w:szCs w:val="28"/>
          <w:rtl/>
        </w:rPr>
        <w:t>التدخل والتلاعب بالمعلومات الأجنبية</w:t>
      </w:r>
      <w:r w:rsidR="00C64ABD">
        <w:rPr>
          <w:rFonts w:hint="cs"/>
          <w:sz w:val="28"/>
          <w:szCs w:val="28"/>
          <w:rtl/>
        </w:rPr>
        <w:t>"</w:t>
      </w:r>
      <w:r w:rsidRPr="00C64ABD">
        <w:rPr>
          <w:sz w:val="28"/>
          <w:szCs w:val="28"/>
        </w:rPr>
        <w:t>.</w:t>
      </w:r>
    </w:p>
    <w:p w:rsidR="00785D0C" w:rsidRPr="00785D0C" w:rsidRDefault="00785D0C" w:rsidP="00785D0C">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لماذا يمثل إيدي كوهين حالة دراسية مهمة؟</w:t>
      </w:r>
    </w:p>
    <w:p w:rsidR="00CD23CF" w:rsidRDefault="00785D0C" w:rsidP="00CD23CF">
      <w:pPr>
        <w:pStyle w:val="NormalWeb"/>
        <w:bidi/>
        <w:spacing w:before="0" w:beforeAutospacing="0" w:after="0" w:afterAutospacing="0"/>
        <w:ind w:firstLine="284"/>
        <w:jc w:val="both"/>
        <w:rPr>
          <w:rFonts w:hint="cs"/>
          <w:sz w:val="28"/>
          <w:szCs w:val="28"/>
          <w:rtl/>
          <w:lang w:bidi="ar-EG"/>
        </w:rPr>
      </w:pPr>
      <w:r w:rsidRPr="00A84E6A">
        <w:rPr>
          <w:sz w:val="28"/>
          <w:szCs w:val="28"/>
          <w:rtl/>
        </w:rPr>
        <w:t>تنبع أهمية كوهين من الجمع بين عدة خصائص في حساب واحد</w:t>
      </w:r>
      <w:r w:rsidR="00CD23CF">
        <w:rPr>
          <w:rFonts w:hint="cs"/>
          <w:sz w:val="28"/>
          <w:szCs w:val="28"/>
          <w:rtl/>
        </w:rPr>
        <w:t xml:space="preserve">، </w:t>
      </w:r>
      <w:r w:rsidRPr="00A84E6A">
        <w:rPr>
          <w:sz w:val="28"/>
          <w:szCs w:val="28"/>
          <w:rtl/>
        </w:rPr>
        <w:t>فهو إسرائيلي، لكنه يخاطب الجمهور العربي ب</w:t>
      </w:r>
      <w:r w:rsidR="00CD23CF">
        <w:rPr>
          <w:rFonts w:hint="cs"/>
          <w:sz w:val="28"/>
          <w:szCs w:val="28"/>
          <w:rtl/>
        </w:rPr>
        <w:t xml:space="preserve">اللغة </w:t>
      </w:r>
      <w:r w:rsidRPr="00A84E6A">
        <w:rPr>
          <w:sz w:val="28"/>
          <w:szCs w:val="28"/>
          <w:rtl/>
        </w:rPr>
        <w:t>العربية بصورة مباشرة؛ ويظهر بوصفه باحثًا ومعلقًا في شؤون الشرق الأوسط، وفي الوقت نفسه يستخدم منصة اجتماعية سريعة الإيقاع تعتمد على الصورة والفيديو والعبارة القصيرة والسخرية والاستفزاز</w:t>
      </w:r>
      <w:r w:rsidRPr="00A84E6A">
        <w:rPr>
          <w:sz w:val="28"/>
          <w:szCs w:val="28"/>
        </w:rPr>
        <w:t>.</w:t>
      </w:r>
      <w:r w:rsidR="00CD23CF">
        <w:rPr>
          <w:rFonts w:hint="cs"/>
          <w:sz w:val="28"/>
          <w:szCs w:val="28"/>
          <w:rtl/>
          <w:lang w:bidi="ar-EG"/>
        </w:rPr>
        <w:t xml:space="preserve"> </w:t>
      </w:r>
      <w:r w:rsidR="00CD23CF">
        <w:rPr>
          <w:sz w:val="28"/>
          <w:szCs w:val="28"/>
          <w:rtl/>
        </w:rPr>
        <w:t xml:space="preserve">وبحسب بيانات </w:t>
      </w:r>
      <w:r w:rsidRPr="00A84E6A">
        <w:rPr>
          <w:sz w:val="28"/>
          <w:szCs w:val="28"/>
          <w:rtl/>
        </w:rPr>
        <w:t>حساب</w:t>
      </w:r>
      <w:r w:rsidR="00CD23CF">
        <w:rPr>
          <w:rFonts w:hint="cs"/>
          <w:sz w:val="28"/>
          <w:szCs w:val="28"/>
          <w:rtl/>
        </w:rPr>
        <w:t>ه</w:t>
      </w:r>
      <w:r w:rsidRPr="00A84E6A">
        <w:rPr>
          <w:sz w:val="28"/>
          <w:szCs w:val="28"/>
          <w:rtl/>
        </w:rPr>
        <w:t xml:space="preserve"> المتاحة في 2026</w:t>
      </w:r>
      <w:r w:rsidR="00CD23CF">
        <w:rPr>
          <w:rFonts w:hint="cs"/>
          <w:sz w:val="28"/>
          <w:szCs w:val="28"/>
          <w:rtl/>
        </w:rPr>
        <w:t>م</w:t>
      </w:r>
      <w:r w:rsidRPr="00A84E6A">
        <w:rPr>
          <w:sz w:val="28"/>
          <w:szCs w:val="28"/>
          <w:rtl/>
        </w:rPr>
        <w:t>، يصف كوهين نفسه بأنه صحفي وباحث أكاديمي وخبير في الشؤون العربية، ويملك مئات الآلاف من المتابعين، ما يجعل حسابه منصة جماهيرية وليست مجرد صفحة شخصية محدودة التأثير</w:t>
      </w:r>
      <w:r w:rsidRPr="00A84E6A">
        <w:rPr>
          <w:sz w:val="28"/>
          <w:szCs w:val="28"/>
        </w:rPr>
        <w:t>.</w:t>
      </w:r>
      <w:r w:rsidR="00CD23CF">
        <w:rPr>
          <w:rFonts w:hint="cs"/>
          <w:sz w:val="28"/>
          <w:szCs w:val="28"/>
          <w:rtl/>
          <w:lang w:bidi="ar-EG"/>
        </w:rPr>
        <w:t xml:space="preserve"> </w:t>
      </w:r>
    </w:p>
    <w:p w:rsidR="00785D0C" w:rsidRPr="00A84E6A" w:rsidRDefault="00785D0C" w:rsidP="00CD23CF">
      <w:pPr>
        <w:pStyle w:val="NormalWeb"/>
        <w:bidi/>
        <w:spacing w:before="0" w:beforeAutospacing="0" w:after="0" w:afterAutospacing="0"/>
        <w:ind w:firstLine="284"/>
        <w:jc w:val="both"/>
        <w:rPr>
          <w:sz w:val="28"/>
          <w:szCs w:val="28"/>
        </w:rPr>
      </w:pPr>
      <w:r w:rsidRPr="00A84E6A">
        <w:rPr>
          <w:sz w:val="28"/>
          <w:szCs w:val="28"/>
          <w:rtl/>
        </w:rPr>
        <w:t>الأهم أن الحساب لا يعمل في مجال واحد. فهو ينتقل بين</w:t>
      </w:r>
      <w:r w:rsidR="00CD23CF">
        <w:rPr>
          <w:rFonts w:hint="cs"/>
          <w:sz w:val="28"/>
          <w:szCs w:val="28"/>
          <w:rtl/>
          <w:lang w:bidi="ar-EG"/>
        </w:rPr>
        <w:t xml:space="preserve"> </w:t>
      </w:r>
      <w:r w:rsidRPr="00A84E6A">
        <w:rPr>
          <w:sz w:val="28"/>
          <w:szCs w:val="28"/>
          <w:rtl/>
        </w:rPr>
        <w:t>مصر</w:t>
      </w:r>
      <w:r w:rsidR="00CD23CF">
        <w:rPr>
          <w:rFonts w:hint="cs"/>
          <w:sz w:val="28"/>
          <w:szCs w:val="28"/>
          <w:rtl/>
        </w:rPr>
        <w:t>، و</w:t>
      </w:r>
      <w:r w:rsidRPr="00A84E6A">
        <w:rPr>
          <w:sz w:val="28"/>
          <w:szCs w:val="28"/>
          <w:rtl/>
        </w:rPr>
        <w:t>سوريا</w:t>
      </w:r>
      <w:r w:rsidR="00CD23CF">
        <w:rPr>
          <w:rFonts w:hint="cs"/>
          <w:sz w:val="28"/>
          <w:szCs w:val="28"/>
          <w:rtl/>
        </w:rPr>
        <w:t>، و</w:t>
      </w:r>
      <w:r w:rsidRPr="00A84E6A">
        <w:rPr>
          <w:sz w:val="28"/>
          <w:szCs w:val="28"/>
          <w:rtl/>
        </w:rPr>
        <w:t>لبنان</w:t>
      </w:r>
      <w:r w:rsidR="00CD23CF">
        <w:rPr>
          <w:rFonts w:hint="cs"/>
          <w:sz w:val="28"/>
          <w:szCs w:val="28"/>
          <w:rtl/>
        </w:rPr>
        <w:t>، و</w:t>
      </w:r>
      <w:r w:rsidRPr="00A84E6A">
        <w:rPr>
          <w:sz w:val="28"/>
          <w:szCs w:val="28"/>
          <w:rtl/>
        </w:rPr>
        <w:t>فلسطين وغزة</w:t>
      </w:r>
      <w:r w:rsidR="00CD23CF">
        <w:rPr>
          <w:rFonts w:hint="cs"/>
          <w:sz w:val="28"/>
          <w:szCs w:val="28"/>
          <w:rtl/>
        </w:rPr>
        <w:t>، و</w:t>
      </w:r>
      <w:r w:rsidR="00CD23CF">
        <w:rPr>
          <w:sz w:val="28"/>
          <w:szCs w:val="28"/>
          <w:rtl/>
        </w:rPr>
        <w:t>إيران</w:t>
      </w:r>
      <w:r w:rsidR="00CD23CF">
        <w:rPr>
          <w:rFonts w:hint="cs"/>
          <w:sz w:val="28"/>
          <w:szCs w:val="28"/>
          <w:rtl/>
        </w:rPr>
        <w:t>، و</w:t>
      </w:r>
      <w:r w:rsidRPr="00A84E6A">
        <w:rPr>
          <w:sz w:val="28"/>
          <w:szCs w:val="28"/>
          <w:rtl/>
        </w:rPr>
        <w:t>العراق</w:t>
      </w:r>
      <w:r w:rsidR="00CD23CF">
        <w:rPr>
          <w:rFonts w:hint="cs"/>
          <w:sz w:val="28"/>
          <w:szCs w:val="28"/>
          <w:rtl/>
        </w:rPr>
        <w:t>، و</w:t>
      </w:r>
      <w:r w:rsidRPr="00A84E6A">
        <w:rPr>
          <w:sz w:val="28"/>
          <w:szCs w:val="28"/>
          <w:rtl/>
        </w:rPr>
        <w:t>السعودية والخليج</w:t>
      </w:r>
      <w:r w:rsidR="00CD23CF">
        <w:rPr>
          <w:rFonts w:hint="cs"/>
          <w:sz w:val="28"/>
          <w:szCs w:val="28"/>
          <w:rtl/>
        </w:rPr>
        <w:t>، و</w:t>
      </w:r>
      <w:r w:rsidRPr="00A84E6A">
        <w:rPr>
          <w:sz w:val="28"/>
          <w:szCs w:val="28"/>
          <w:rtl/>
        </w:rPr>
        <w:t>الأكراد</w:t>
      </w:r>
      <w:r w:rsidR="00CD23CF">
        <w:rPr>
          <w:rFonts w:hint="cs"/>
          <w:sz w:val="28"/>
          <w:szCs w:val="28"/>
          <w:rtl/>
        </w:rPr>
        <w:t>، و</w:t>
      </w:r>
      <w:r w:rsidRPr="00A84E6A">
        <w:rPr>
          <w:sz w:val="28"/>
          <w:szCs w:val="28"/>
          <w:rtl/>
        </w:rPr>
        <w:t>الأقليات</w:t>
      </w:r>
      <w:r w:rsidR="00CD23CF">
        <w:rPr>
          <w:rFonts w:hint="cs"/>
          <w:sz w:val="28"/>
          <w:szCs w:val="28"/>
          <w:rtl/>
        </w:rPr>
        <w:t>، و</w:t>
      </w:r>
      <w:r w:rsidRPr="00A84E6A">
        <w:rPr>
          <w:sz w:val="28"/>
          <w:szCs w:val="28"/>
          <w:rtl/>
        </w:rPr>
        <w:t>العلاقات العربية</w:t>
      </w:r>
      <w:r w:rsidR="00CD23CF">
        <w:rPr>
          <w:rFonts w:hint="cs"/>
          <w:sz w:val="28"/>
          <w:szCs w:val="28"/>
          <w:rtl/>
        </w:rPr>
        <w:t xml:space="preserve"> </w:t>
      </w:r>
      <w:r w:rsidRPr="00A84E6A">
        <w:rPr>
          <w:sz w:val="28"/>
          <w:szCs w:val="28"/>
          <w:rtl/>
        </w:rPr>
        <w:t>الإسرائيلية</w:t>
      </w:r>
      <w:r w:rsidR="00CD23CF">
        <w:rPr>
          <w:rFonts w:hint="cs"/>
          <w:sz w:val="28"/>
          <w:szCs w:val="28"/>
          <w:rtl/>
        </w:rPr>
        <w:t>، و</w:t>
      </w:r>
      <w:r w:rsidRPr="00A84E6A">
        <w:rPr>
          <w:sz w:val="28"/>
          <w:szCs w:val="28"/>
          <w:rtl/>
        </w:rPr>
        <w:t>التطبيع</w:t>
      </w:r>
      <w:r w:rsidR="00CD23CF">
        <w:rPr>
          <w:rFonts w:hint="cs"/>
          <w:sz w:val="28"/>
          <w:szCs w:val="28"/>
          <w:rtl/>
        </w:rPr>
        <w:t>، و</w:t>
      </w:r>
      <w:r w:rsidR="00CD23CF">
        <w:rPr>
          <w:sz w:val="28"/>
          <w:szCs w:val="28"/>
          <w:rtl/>
        </w:rPr>
        <w:t>الصراعات الداخلية العربية</w:t>
      </w:r>
      <w:r w:rsidR="00CD23CF">
        <w:rPr>
          <w:rFonts w:hint="cs"/>
          <w:sz w:val="28"/>
          <w:szCs w:val="28"/>
          <w:rtl/>
        </w:rPr>
        <w:t>، و</w:t>
      </w:r>
      <w:r w:rsidRPr="00A84E6A">
        <w:rPr>
          <w:sz w:val="28"/>
          <w:szCs w:val="28"/>
          <w:rtl/>
        </w:rPr>
        <w:t>القضايا الاجتماعية والثقافية</w:t>
      </w:r>
      <w:r w:rsidR="00CD23CF">
        <w:rPr>
          <w:rFonts w:hint="cs"/>
          <w:sz w:val="28"/>
          <w:szCs w:val="28"/>
          <w:rtl/>
        </w:rPr>
        <w:t xml:space="preserve">، </w:t>
      </w:r>
      <w:r w:rsidRPr="00A84E6A">
        <w:rPr>
          <w:sz w:val="28"/>
          <w:szCs w:val="28"/>
          <w:rtl/>
        </w:rPr>
        <w:t>والأحداث الأمنية الطارئة</w:t>
      </w:r>
      <w:r w:rsidRPr="00A84E6A">
        <w:rPr>
          <w:sz w:val="28"/>
          <w:szCs w:val="28"/>
        </w:rPr>
        <w:t>.</w:t>
      </w:r>
    </w:p>
    <w:p w:rsidR="00785D0C" w:rsidRPr="00A84E6A" w:rsidRDefault="00785D0C" w:rsidP="00CD23CF">
      <w:pPr>
        <w:pStyle w:val="NormalWeb"/>
        <w:bidi/>
        <w:spacing w:before="0" w:beforeAutospacing="0" w:after="0" w:afterAutospacing="0"/>
        <w:ind w:firstLine="284"/>
        <w:jc w:val="both"/>
        <w:rPr>
          <w:sz w:val="28"/>
          <w:szCs w:val="28"/>
        </w:rPr>
      </w:pPr>
      <w:r w:rsidRPr="00A84E6A">
        <w:rPr>
          <w:sz w:val="28"/>
          <w:szCs w:val="28"/>
          <w:rtl/>
        </w:rPr>
        <w:t xml:space="preserve">وبالتالي فإن تأثيره المحتمل لا يعتمد فقط على تقديم </w:t>
      </w:r>
      <w:r w:rsidR="00CD23CF">
        <w:rPr>
          <w:rFonts w:hint="cs"/>
          <w:sz w:val="28"/>
          <w:szCs w:val="28"/>
          <w:rtl/>
        </w:rPr>
        <w:t>"</w:t>
      </w:r>
      <w:r w:rsidRPr="00A84E6A">
        <w:rPr>
          <w:sz w:val="28"/>
          <w:szCs w:val="28"/>
          <w:rtl/>
        </w:rPr>
        <w:t>الرواية الإسرائيلية</w:t>
      </w:r>
      <w:r w:rsidR="00CD23CF">
        <w:rPr>
          <w:rFonts w:hint="cs"/>
          <w:sz w:val="28"/>
          <w:szCs w:val="28"/>
          <w:rtl/>
        </w:rPr>
        <w:t>"</w:t>
      </w:r>
      <w:r w:rsidRPr="00A84E6A">
        <w:rPr>
          <w:sz w:val="28"/>
          <w:szCs w:val="28"/>
          <w:rtl/>
        </w:rPr>
        <w:t xml:space="preserve"> بشأن إسرائيل، وإنما على الدخول إلى النقاشات الداخلية العربية نفسها</w:t>
      </w:r>
      <w:r w:rsidRPr="00A84E6A">
        <w:rPr>
          <w:sz w:val="28"/>
          <w:szCs w:val="28"/>
        </w:rPr>
        <w:t>.</w:t>
      </w:r>
      <w:r w:rsidR="00CD23CF">
        <w:rPr>
          <w:rFonts w:hint="cs"/>
          <w:sz w:val="28"/>
          <w:szCs w:val="28"/>
          <w:rtl/>
          <w:lang w:bidi="ar-EG"/>
        </w:rPr>
        <w:t xml:space="preserve"> </w:t>
      </w:r>
      <w:r w:rsidRPr="00A84E6A">
        <w:rPr>
          <w:sz w:val="28"/>
          <w:szCs w:val="28"/>
          <w:rtl/>
        </w:rPr>
        <w:t>وهنا تكمن أهمية الحالة</w:t>
      </w:r>
      <w:r w:rsidRPr="00A84E6A">
        <w:rPr>
          <w:sz w:val="28"/>
          <w:szCs w:val="28"/>
        </w:rPr>
        <w:t>.</w:t>
      </w:r>
    </w:p>
    <w:p w:rsidR="00785D0C" w:rsidRPr="00A84E6A" w:rsidRDefault="00785D0C" w:rsidP="00CD23CF">
      <w:pPr>
        <w:pStyle w:val="NormalWeb"/>
        <w:bidi/>
        <w:spacing w:before="0" w:beforeAutospacing="0" w:after="0" w:afterAutospacing="0"/>
        <w:ind w:firstLine="284"/>
        <w:jc w:val="both"/>
        <w:rPr>
          <w:sz w:val="28"/>
          <w:szCs w:val="28"/>
        </w:rPr>
      </w:pPr>
      <w:r w:rsidRPr="00A84E6A">
        <w:rPr>
          <w:sz w:val="28"/>
          <w:szCs w:val="28"/>
          <w:rtl/>
        </w:rPr>
        <w:t xml:space="preserve">فالمحتوى الأكثر قدرة على الانتشار قد لا يكون منشورًا يقول </w:t>
      </w:r>
      <w:r w:rsidR="00CD23CF">
        <w:rPr>
          <w:rFonts w:hint="cs"/>
          <w:sz w:val="28"/>
          <w:szCs w:val="28"/>
          <w:rtl/>
        </w:rPr>
        <w:t>"</w:t>
      </w:r>
      <w:r w:rsidRPr="00A84E6A">
        <w:rPr>
          <w:sz w:val="28"/>
          <w:szCs w:val="28"/>
          <w:rtl/>
        </w:rPr>
        <w:t>إسرائيل جيدة</w:t>
      </w:r>
      <w:r w:rsidR="00CD23CF">
        <w:rPr>
          <w:rFonts w:hint="cs"/>
          <w:sz w:val="28"/>
          <w:szCs w:val="28"/>
          <w:rtl/>
        </w:rPr>
        <w:t>"</w:t>
      </w:r>
      <w:r w:rsidRPr="00A84E6A">
        <w:rPr>
          <w:sz w:val="28"/>
          <w:szCs w:val="28"/>
          <w:rtl/>
        </w:rPr>
        <w:t xml:space="preserve">، وإنما منشورًا يقول للمصري إن </w:t>
      </w:r>
      <w:r w:rsidR="00CD23CF">
        <w:rPr>
          <w:rFonts w:hint="cs"/>
          <w:sz w:val="28"/>
          <w:szCs w:val="28"/>
          <w:rtl/>
        </w:rPr>
        <w:t>"</w:t>
      </w:r>
      <w:r w:rsidRPr="00A84E6A">
        <w:rPr>
          <w:sz w:val="28"/>
          <w:szCs w:val="28"/>
          <w:rtl/>
        </w:rPr>
        <w:t>بلده فاشل</w:t>
      </w:r>
      <w:r w:rsidR="00CD23CF">
        <w:rPr>
          <w:rFonts w:hint="cs"/>
          <w:sz w:val="28"/>
          <w:szCs w:val="28"/>
          <w:rtl/>
        </w:rPr>
        <w:t>"</w:t>
      </w:r>
      <w:r w:rsidRPr="00A84E6A">
        <w:rPr>
          <w:sz w:val="28"/>
          <w:szCs w:val="28"/>
          <w:rtl/>
        </w:rPr>
        <w:t xml:space="preserve">، أو للسوري إن </w:t>
      </w:r>
      <w:r w:rsidR="00CD23CF">
        <w:rPr>
          <w:rFonts w:hint="cs"/>
          <w:sz w:val="28"/>
          <w:szCs w:val="28"/>
          <w:rtl/>
        </w:rPr>
        <w:t>"</w:t>
      </w:r>
      <w:r w:rsidRPr="00A84E6A">
        <w:rPr>
          <w:sz w:val="28"/>
          <w:szCs w:val="28"/>
          <w:rtl/>
        </w:rPr>
        <w:t>مجتمعه منقسم</w:t>
      </w:r>
      <w:r w:rsidR="00CD23CF">
        <w:rPr>
          <w:rFonts w:hint="cs"/>
          <w:sz w:val="28"/>
          <w:szCs w:val="28"/>
          <w:rtl/>
        </w:rPr>
        <w:t>"</w:t>
      </w:r>
      <w:r w:rsidRPr="00A84E6A">
        <w:rPr>
          <w:sz w:val="28"/>
          <w:szCs w:val="28"/>
          <w:rtl/>
        </w:rPr>
        <w:t xml:space="preserve">، أو للعراقي إن </w:t>
      </w:r>
      <w:r w:rsidR="00CD23CF">
        <w:rPr>
          <w:rFonts w:hint="cs"/>
          <w:sz w:val="28"/>
          <w:szCs w:val="28"/>
          <w:rtl/>
        </w:rPr>
        <w:t>"</w:t>
      </w:r>
      <w:r w:rsidRPr="00A84E6A">
        <w:rPr>
          <w:sz w:val="28"/>
          <w:szCs w:val="28"/>
          <w:rtl/>
        </w:rPr>
        <w:t>دولته خاضعة لإيران</w:t>
      </w:r>
      <w:r w:rsidR="00CD23CF">
        <w:rPr>
          <w:rFonts w:hint="cs"/>
          <w:sz w:val="28"/>
          <w:szCs w:val="28"/>
          <w:rtl/>
        </w:rPr>
        <w:t>"</w:t>
      </w:r>
      <w:r w:rsidRPr="00A84E6A">
        <w:rPr>
          <w:sz w:val="28"/>
          <w:szCs w:val="28"/>
          <w:rtl/>
        </w:rPr>
        <w:t xml:space="preserve">، أو </w:t>
      </w:r>
      <w:r w:rsidRPr="00A84E6A">
        <w:rPr>
          <w:sz w:val="28"/>
          <w:szCs w:val="28"/>
          <w:rtl/>
        </w:rPr>
        <w:lastRenderedPageBreak/>
        <w:t>للكردي إن إسرائيل هي الطرف الأكثر تفهمًا لقضيته، أو للعربي إن حكومته تخفي عنه الحقيقة</w:t>
      </w:r>
      <w:r w:rsidR="00CD23CF">
        <w:rPr>
          <w:rFonts w:hint="cs"/>
          <w:sz w:val="28"/>
          <w:szCs w:val="28"/>
          <w:rtl/>
        </w:rPr>
        <w:t xml:space="preserve">، </w:t>
      </w:r>
      <w:r w:rsidRPr="00A84E6A">
        <w:rPr>
          <w:sz w:val="28"/>
          <w:szCs w:val="28"/>
          <w:rtl/>
        </w:rPr>
        <w:t>أي أن الرسالة قد تصل إلى الجمهور من الباب المحلي لا الإسرائيلي</w:t>
      </w:r>
      <w:r w:rsidRPr="00A84E6A">
        <w:rPr>
          <w:sz w:val="28"/>
          <w:szCs w:val="28"/>
        </w:rPr>
        <w:t>.</w:t>
      </w:r>
    </w:p>
    <w:p w:rsidR="00785D0C" w:rsidRPr="00785D0C" w:rsidRDefault="00785D0C" w:rsidP="00CD23CF">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 xml:space="preserve">من </w:t>
      </w:r>
      <w:r w:rsidR="00CD23CF">
        <w:rPr>
          <w:rFonts w:asciiTheme="minorBidi" w:hAnsiTheme="minorBidi" w:cstheme="minorBidi" w:hint="cs"/>
          <w:b/>
          <w:bCs/>
          <w:color w:val="auto"/>
          <w:spacing w:val="0"/>
          <w:kern w:val="36"/>
          <w:sz w:val="28"/>
          <w:rtl/>
          <w:lang w:eastAsia="en-US"/>
        </w:rPr>
        <w:t>"</w:t>
      </w:r>
      <w:r w:rsidRPr="00785D0C">
        <w:rPr>
          <w:rFonts w:asciiTheme="minorBidi" w:hAnsiTheme="minorBidi" w:cstheme="minorBidi"/>
          <w:b/>
          <w:bCs/>
          <w:color w:val="auto"/>
          <w:spacing w:val="0"/>
          <w:kern w:val="36"/>
          <w:sz w:val="28"/>
          <w:rtl/>
          <w:lang w:eastAsia="en-US"/>
        </w:rPr>
        <w:t>نشر المعلومات</w:t>
      </w:r>
      <w:r w:rsidR="00CD23CF">
        <w:rPr>
          <w:rFonts w:asciiTheme="minorBidi" w:hAnsiTheme="minorBidi" w:cstheme="minorBidi" w:hint="cs"/>
          <w:b/>
          <w:bCs/>
          <w:color w:val="auto"/>
          <w:spacing w:val="0"/>
          <w:kern w:val="36"/>
          <w:sz w:val="28"/>
          <w:rtl/>
          <w:lang w:eastAsia="en-US"/>
        </w:rPr>
        <w:t>"</w:t>
      </w:r>
      <w:r w:rsidRPr="00785D0C">
        <w:rPr>
          <w:rFonts w:asciiTheme="minorBidi" w:hAnsiTheme="minorBidi" w:cstheme="minorBidi"/>
          <w:b/>
          <w:bCs/>
          <w:color w:val="auto"/>
          <w:spacing w:val="0"/>
          <w:kern w:val="36"/>
          <w:sz w:val="28"/>
          <w:rtl/>
          <w:lang w:eastAsia="en-US"/>
        </w:rPr>
        <w:t xml:space="preserve"> إلى </w:t>
      </w:r>
      <w:r w:rsidR="00CD23CF">
        <w:rPr>
          <w:rFonts w:asciiTheme="minorBidi" w:hAnsiTheme="minorBidi" w:cstheme="minorBidi" w:hint="cs"/>
          <w:b/>
          <w:bCs/>
          <w:color w:val="auto"/>
          <w:spacing w:val="0"/>
          <w:kern w:val="36"/>
          <w:sz w:val="28"/>
          <w:rtl/>
          <w:lang w:eastAsia="en-US"/>
        </w:rPr>
        <w:t>"</w:t>
      </w:r>
      <w:r w:rsidRPr="00785D0C">
        <w:rPr>
          <w:rFonts w:asciiTheme="minorBidi" w:hAnsiTheme="minorBidi" w:cstheme="minorBidi"/>
          <w:b/>
          <w:bCs/>
          <w:color w:val="auto"/>
          <w:spacing w:val="0"/>
          <w:kern w:val="36"/>
          <w:sz w:val="28"/>
          <w:rtl/>
          <w:lang w:eastAsia="en-US"/>
        </w:rPr>
        <w:t>هندسة السياق</w:t>
      </w:r>
      <w:r w:rsidR="00CD23CF">
        <w:rPr>
          <w:rFonts w:asciiTheme="minorBidi" w:hAnsiTheme="minorBidi" w:cstheme="minorBidi" w:hint="cs"/>
          <w:b/>
          <w:bCs/>
          <w:color w:val="auto"/>
          <w:spacing w:val="0"/>
          <w:kern w:val="36"/>
          <w:sz w:val="28"/>
          <w:rtl/>
          <w:lang w:eastAsia="en-US"/>
        </w:rPr>
        <w:t>"</w:t>
      </w:r>
    </w:p>
    <w:p w:rsidR="00785D0C" w:rsidRPr="00CD23CF" w:rsidRDefault="00785D0C" w:rsidP="005774B2">
      <w:pPr>
        <w:pStyle w:val="NormalWeb"/>
        <w:bidi/>
        <w:spacing w:before="0" w:beforeAutospacing="0" w:after="0" w:afterAutospacing="0"/>
        <w:ind w:firstLine="284"/>
        <w:jc w:val="both"/>
        <w:rPr>
          <w:sz w:val="28"/>
          <w:szCs w:val="28"/>
        </w:rPr>
      </w:pPr>
      <w:r w:rsidRPr="00CD23CF">
        <w:rPr>
          <w:sz w:val="28"/>
          <w:szCs w:val="28"/>
          <w:rtl/>
        </w:rPr>
        <w:t>أهم ما تكشفه عينة 2025</w:t>
      </w:r>
      <w:r w:rsidR="005774B2">
        <w:rPr>
          <w:rFonts w:hint="cs"/>
          <w:sz w:val="28"/>
          <w:szCs w:val="28"/>
          <w:rtl/>
        </w:rPr>
        <w:t>م-</w:t>
      </w:r>
      <w:r w:rsidRPr="00CD23CF">
        <w:rPr>
          <w:sz w:val="28"/>
          <w:szCs w:val="28"/>
          <w:rtl/>
        </w:rPr>
        <w:t>2026</w:t>
      </w:r>
      <w:r w:rsidR="005774B2">
        <w:rPr>
          <w:rFonts w:hint="cs"/>
          <w:sz w:val="28"/>
          <w:szCs w:val="28"/>
          <w:rtl/>
        </w:rPr>
        <w:t>م</w:t>
      </w:r>
      <w:r w:rsidRPr="00CD23CF">
        <w:rPr>
          <w:sz w:val="28"/>
          <w:szCs w:val="28"/>
          <w:rtl/>
        </w:rPr>
        <w:t xml:space="preserve"> هو أن المشكلة ليست دائمًا في اختلاق الصورة</w:t>
      </w:r>
      <w:r w:rsidRPr="00CD23CF">
        <w:rPr>
          <w:sz w:val="28"/>
          <w:szCs w:val="28"/>
        </w:rPr>
        <w:t>.</w:t>
      </w:r>
      <w:r w:rsidR="005774B2">
        <w:rPr>
          <w:rFonts w:hint="cs"/>
          <w:sz w:val="28"/>
          <w:szCs w:val="28"/>
          <w:rtl/>
          <w:lang w:bidi="ar-EG"/>
        </w:rPr>
        <w:t xml:space="preserve"> </w:t>
      </w:r>
      <w:r w:rsidRPr="00CD23CF">
        <w:rPr>
          <w:sz w:val="28"/>
          <w:szCs w:val="28"/>
          <w:rtl/>
        </w:rPr>
        <w:t>في عدد من الحالات كانت المادة البصرية موجودة فعلًا، لكنها أُعيد استخدامها في سياق مختلف</w:t>
      </w:r>
      <w:r w:rsidRPr="00CD23CF">
        <w:rPr>
          <w:sz w:val="28"/>
          <w:szCs w:val="28"/>
        </w:rPr>
        <w:t>.</w:t>
      </w:r>
      <w:r w:rsidR="005774B2">
        <w:rPr>
          <w:rFonts w:hint="cs"/>
          <w:sz w:val="28"/>
          <w:szCs w:val="28"/>
          <w:rtl/>
          <w:lang w:bidi="ar-EG"/>
        </w:rPr>
        <w:t xml:space="preserve"> </w:t>
      </w:r>
      <w:r w:rsidRPr="00CD23CF">
        <w:rPr>
          <w:sz w:val="28"/>
          <w:szCs w:val="28"/>
          <w:rtl/>
        </w:rPr>
        <w:t>وهذه آلية أكثر ذكاءً من اختراع صورة كاملة؛ لأن الجمهور يستطيع البحث عن الصورة والعثور عليها بالفعل، ثم يعتقد أن المنشور صحيح</w:t>
      </w:r>
      <w:r w:rsidRPr="00CD23CF">
        <w:rPr>
          <w:sz w:val="28"/>
          <w:szCs w:val="28"/>
        </w:rPr>
        <w:t>.</w:t>
      </w:r>
    </w:p>
    <w:p w:rsidR="00785D0C" w:rsidRPr="00CD23CF" w:rsidRDefault="00785D0C" w:rsidP="005774B2">
      <w:pPr>
        <w:pStyle w:val="NormalWeb"/>
        <w:bidi/>
        <w:spacing w:before="0" w:beforeAutospacing="0" w:after="0" w:afterAutospacing="0"/>
        <w:ind w:firstLine="284"/>
        <w:jc w:val="both"/>
        <w:rPr>
          <w:sz w:val="28"/>
          <w:szCs w:val="28"/>
        </w:rPr>
      </w:pPr>
      <w:r w:rsidRPr="00CD23CF">
        <w:rPr>
          <w:sz w:val="28"/>
          <w:szCs w:val="28"/>
          <w:rtl/>
        </w:rPr>
        <w:t>هنا يجب التفريق بين</w:t>
      </w:r>
      <w:r w:rsidR="005774B2">
        <w:rPr>
          <w:rFonts w:hint="cs"/>
          <w:sz w:val="28"/>
          <w:szCs w:val="28"/>
          <w:rtl/>
        </w:rPr>
        <w:t xml:space="preserve"> </w:t>
      </w:r>
      <w:r w:rsidRPr="00CD23CF">
        <w:rPr>
          <w:sz w:val="28"/>
          <w:szCs w:val="28"/>
          <w:rtl/>
        </w:rPr>
        <w:t>أصالة المادة</w:t>
      </w:r>
      <w:r w:rsidR="005774B2">
        <w:rPr>
          <w:rFonts w:hint="cs"/>
          <w:sz w:val="28"/>
          <w:szCs w:val="28"/>
          <w:rtl/>
          <w:lang w:bidi="ar-EG"/>
        </w:rPr>
        <w:t xml:space="preserve"> </w:t>
      </w:r>
      <w:r w:rsidRPr="00CD23CF">
        <w:rPr>
          <w:sz w:val="28"/>
          <w:szCs w:val="28"/>
          <w:rtl/>
        </w:rPr>
        <w:t>وصحة الرواية التي تقدمها المادة</w:t>
      </w:r>
      <w:r w:rsidRPr="00CD23CF">
        <w:rPr>
          <w:sz w:val="28"/>
          <w:szCs w:val="28"/>
        </w:rPr>
        <w:t>.</w:t>
      </w:r>
      <w:r w:rsidR="005774B2">
        <w:rPr>
          <w:rFonts w:hint="cs"/>
          <w:sz w:val="28"/>
          <w:szCs w:val="28"/>
          <w:rtl/>
          <w:lang w:bidi="ar-EG"/>
        </w:rPr>
        <w:t xml:space="preserve"> </w:t>
      </w:r>
      <w:r w:rsidRPr="00CD23CF">
        <w:rPr>
          <w:sz w:val="28"/>
          <w:szCs w:val="28"/>
          <w:rtl/>
        </w:rPr>
        <w:t>قد تكون الصورة حقيقية، ولكن المكان خاطئ</w:t>
      </w:r>
      <w:r w:rsidR="005774B2">
        <w:rPr>
          <w:rFonts w:hint="cs"/>
          <w:sz w:val="28"/>
          <w:szCs w:val="28"/>
          <w:rtl/>
        </w:rPr>
        <w:t xml:space="preserve">، </w:t>
      </w:r>
      <w:r w:rsidRPr="00CD23CF">
        <w:rPr>
          <w:sz w:val="28"/>
          <w:szCs w:val="28"/>
          <w:rtl/>
        </w:rPr>
        <w:t>وقد يكون الفيديو حقيقيًا، ولكن التاريخ خاطئ</w:t>
      </w:r>
      <w:r w:rsidR="005774B2">
        <w:rPr>
          <w:rFonts w:hint="cs"/>
          <w:sz w:val="28"/>
          <w:szCs w:val="28"/>
          <w:rtl/>
        </w:rPr>
        <w:t xml:space="preserve">، </w:t>
      </w:r>
      <w:r w:rsidRPr="00CD23CF">
        <w:rPr>
          <w:sz w:val="28"/>
          <w:szCs w:val="28"/>
          <w:rtl/>
        </w:rPr>
        <w:t>وقد يكون الشخص الموجود في الصورة حقيقيًا، ولكن هويته غير صحيحة</w:t>
      </w:r>
      <w:r w:rsidR="005774B2">
        <w:rPr>
          <w:rFonts w:hint="cs"/>
          <w:sz w:val="28"/>
          <w:szCs w:val="28"/>
          <w:rtl/>
        </w:rPr>
        <w:t xml:space="preserve">، </w:t>
      </w:r>
      <w:r w:rsidRPr="00CD23CF">
        <w:rPr>
          <w:sz w:val="28"/>
          <w:szCs w:val="28"/>
          <w:rtl/>
        </w:rPr>
        <w:t>وقد يكون الحدث حقيقيًا، لكن تفسيره غير صحيح</w:t>
      </w:r>
      <w:r w:rsidRPr="00CD23CF">
        <w:rPr>
          <w:sz w:val="28"/>
          <w:szCs w:val="28"/>
        </w:rPr>
        <w:t>.</w:t>
      </w:r>
      <w:r w:rsidR="005774B2">
        <w:rPr>
          <w:rFonts w:hint="cs"/>
          <w:sz w:val="28"/>
          <w:szCs w:val="28"/>
          <w:rtl/>
          <w:lang w:bidi="ar-EG"/>
        </w:rPr>
        <w:t xml:space="preserve"> </w:t>
      </w:r>
      <w:r w:rsidRPr="00CD23CF">
        <w:rPr>
          <w:sz w:val="28"/>
          <w:szCs w:val="28"/>
          <w:rtl/>
        </w:rPr>
        <w:t>وبالتالي فإن أحد أهم دروس دراسة كوهين هو أن التحقق من الصورة لا يساوي التحقق من المنشور</w:t>
      </w:r>
      <w:r w:rsidRPr="00CD23CF">
        <w:rPr>
          <w:sz w:val="28"/>
          <w:szCs w:val="28"/>
        </w:rPr>
        <w:t>.</w:t>
      </w:r>
    </w:p>
    <w:p w:rsidR="00785D0C" w:rsidRPr="00785D0C" w:rsidRDefault="005774B2" w:rsidP="005774B2">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الحالة الأولى في 2025</w:t>
      </w:r>
      <w:r>
        <w:rPr>
          <w:rFonts w:asciiTheme="minorBidi" w:hAnsiTheme="minorBidi" w:cstheme="minorBidi" w:hint="cs"/>
          <w:b/>
          <w:bCs/>
          <w:color w:val="auto"/>
          <w:spacing w:val="0"/>
          <w:kern w:val="36"/>
          <w:sz w:val="28"/>
          <w:rtl/>
          <w:lang w:eastAsia="en-US"/>
        </w:rPr>
        <w:t xml:space="preserve">م.. </w:t>
      </w:r>
      <w:r w:rsidR="00785D0C" w:rsidRPr="00785D0C">
        <w:rPr>
          <w:rFonts w:asciiTheme="minorBidi" w:hAnsiTheme="minorBidi" w:cstheme="minorBidi"/>
          <w:b/>
          <w:bCs/>
          <w:color w:val="auto"/>
          <w:spacing w:val="0"/>
          <w:kern w:val="36"/>
          <w:sz w:val="28"/>
          <w:rtl/>
          <w:lang w:eastAsia="en-US"/>
        </w:rPr>
        <w:t>فيديو حرائق الغابات</w:t>
      </w:r>
    </w:p>
    <w:p w:rsidR="00785D0C" w:rsidRPr="005774B2" w:rsidRDefault="00785D0C" w:rsidP="005774B2">
      <w:pPr>
        <w:pStyle w:val="NormalWeb"/>
        <w:bidi/>
        <w:spacing w:before="0" w:beforeAutospacing="0" w:after="0" w:afterAutospacing="0"/>
        <w:ind w:firstLine="284"/>
        <w:jc w:val="both"/>
        <w:rPr>
          <w:sz w:val="28"/>
          <w:szCs w:val="28"/>
        </w:rPr>
      </w:pPr>
      <w:r w:rsidRPr="005774B2">
        <w:rPr>
          <w:sz w:val="28"/>
          <w:szCs w:val="28"/>
          <w:rtl/>
        </w:rPr>
        <w:t>في مايو 2025</w:t>
      </w:r>
      <w:r w:rsidR="005774B2">
        <w:rPr>
          <w:rFonts w:hint="cs"/>
          <w:sz w:val="28"/>
          <w:szCs w:val="28"/>
          <w:rtl/>
        </w:rPr>
        <w:t>م</w:t>
      </w:r>
      <w:r w:rsidRPr="005774B2">
        <w:rPr>
          <w:sz w:val="28"/>
          <w:szCs w:val="28"/>
          <w:rtl/>
        </w:rPr>
        <w:t xml:space="preserve">، نشر كوهين فيديو قال إنه يُظهر فلسطينيًا يشعل النار في غابة داخل إسرائيل، ووصف الشخص بأنه </w:t>
      </w:r>
      <w:r w:rsidR="005774B2">
        <w:rPr>
          <w:rFonts w:hint="cs"/>
          <w:sz w:val="28"/>
          <w:szCs w:val="28"/>
          <w:rtl/>
        </w:rPr>
        <w:t>"</w:t>
      </w:r>
      <w:r w:rsidRPr="005774B2">
        <w:rPr>
          <w:sz w:val="28"/>
          <w:szCs w:val="28"/>
          <w:rtl/>
        </w:rPr>
        <w:t>إرهابي</w:t>
      </w:r>
      <w:r w:rsidR="005774B2">
        <w:rPr>
          <w:rFonts w:hint="cs"/>
          <w:sz w:val="28"/>
          <w:szCs w:val="28"/>
          <w:rtl/>
        </w:rPr>
        <w:t xml:space="preserve">"، </w:t>
      </w:r>
      <w:r w:rsidRPr="005774B2">
        <w:rPr>
          <w:sz w:val="28"/>
          <w:szCs w:val="28"/>
          <w:rtl/>
        </w:rPr>
        <w:t>لكن التحقيق في الفيديو أظهر أن المادة لا علاقة لها بفلسطين أو إسرائيل؛ إذ سبق أن نشرتها رويترز عام 2021</w:t>
      </w:r>
      <w:r w:rsidR="005774B2">
        <w:rPr>
          <w:rFonts w:hint="cs"/>
          <w:sz w:val="28"/>
          <w:szCs w:val="28"/>
          <w:rtl/>
        </w:rPr>
        <w:t>م</w:t>
      </w:r>
      <w:r w:rsidRPr="005774B2">
        <w:rPr>
          <w:sz w:val="28"/>
          <w:szCs w:val="28"/>
          <w:rtl/>
        </w:rPr>
        <w:t xml:space="preserve"> باعتبارها مشهدًا من إيطاليا يظهر شخصًا يشعل النار في منطقة ريفية قرب مونتارشيو</w:t>
      </w:r>
      <w:r w:rsidRPr="005774B2">
        <w:rPr>
          <w:sz w:val="28"/>
          <w:szCs w:val="28"/>
        </w:rPr>
        <w:t>.</w:t>
      </w:r>
      <w:r w:rsidR="005774B2">
        <w:rPr>
          <w:rFonts w:hint="cs"/>
          <w:sz w:val="28"/>
          <w:szCs w:val="28"/>
          <w:rtl/>
          <w:lang w:bidi="ar-EG"/>
        </w:rPr>
        <w:t xml:space="preserve"> </w:t>
      </w:r>
      <w:r w:rsidRPr="005774B2">
        <w:rPr>
          <w:sz w:val="28"/>
          <w:szCs w:val="28"/>
          <w:rtl/>
        </w:rPr>
        <w:t>إذن نحن أمام نموذج واضح لما يمكن تسميته</w:t>
      </w:r>
      <w:r w:rsidRPr="005774B2">
        <w:rPr>
          <w:sz w:val="28"/>
          <w:szCs w:val="28"/>
        </w:rPr>
        <w:t>:</w:t>
      </w:r>
      <w:r w:rsidR="005774B2">
        <w:rPr>
          <w:rFonts w:hint="cs"/>
          <w:sz w:val="28"/>
          <w:szCs w:val="28"/>
          <w:rtl/>
          <w:lang w:bidi="ar-EG"/>
        </w:rPr>
        <w:t xml:space="preserve"> "</w:t>
      </w:r>
      <w:r w:rsidRPr="005774B2">
        <w:rPr>
          <w:sz w:val="28"/>
          <w:szCs w:val="28"/>
          <w:rtl/>
        </w:rPr>
        <w:t>إعادة توطين الحدث</w:t>
      </w:r>
      <w:r w:rsidR="005774B2">
        <w:rPr>
          <w:rFonts w:hint="cs"/>
          <w:sz w:val="28"/>
          <w:szCs w:val="28"/>
          <w:rtl/>
        </w:rPr>
        <w:t xml:space="preserve">"، </w:t>
      </w:r>
      <w:r w:rsidRPr="005774B2">
        <w:rPr>
          <w:sz w:val="28"/>
          <w:szCs w:val="28"/>
          <w:rtl/>
        </w:rPr>
        <w:t>أي نقل مادة حقيقية من</w:t>
      </w:r>
      <w:r w:rsidR="005774B2">
        <w:rPr>
          <w:rFonts w:hint="cs"/>
          <w:sz w:val="28"/>
          <w:szCs w:val="28"/>
          <w:rtl/>
          <w:lang w:bidi="ar-EG"/>
        </w:rPr>
        <w:t xml:space="preserve"> </w:t>
      </w:r>
      <w:r w:rsidRPr="005774B2">
        <w:rPr>
          <w:sz w:val="28"/>
          <w:szCs w:val="28"/>
          <w:rtl/>
        </w:rPr>
        <w:t>إيطاليا</w:t>
      </w:r>
      <w:r w:rsidR="005774B2">
        <w:rPr>
          <w:rFonts w:hint="cs"/>
          <w:sz w:val="28"/>
          <w:szCs w:val="28"/>
          <w:rtl/>
        </w:rPr>
        <w:t xml:space="preserve"> إلى </w:t>
      </w:r>
      <w:r w:rsidRPr="005774B2">
        <w:rPr>
          <w:sz w:val="28"/>
          <w:szCs w:val="28"/>
          <w:rtl/>
        </w:rPr>
        <w:t>إسرائيل/</w:t>
      </w:r>
      <w:r w:rsidR="005774B2">
        <w:rPr>
          <w:rFonts w:hint="cs"/>
          <w:sz w:val="28"/>
          <w:szCs w:val="28"/>
          <w:rtl/>
        </w:rPr>
        <w:t xml:space="preserve"> </w:t>
      </w:r>
      <w:r w:rsidRPr="005774B2">
        <w:rPr>
          <w:sz w:val="28"/>
          <w:szCs w:val="28"/>
          <w:rtl/>
        </w:rPr>
        <w:t>فلسطين</w:t>
      </w:r>
      <w:r w:rsidR="005774B2">
        <w:rPr>
          <w:rFonts w:hint="cs"/>
          <w:sz w:val="28"/>
          <w:szCs w:val="28"/>
          <w:rtl/>
        </w:rPr>
        <w:t xml:space="preserve">، </w:t>
      </w:r>
      <w:r w:rsidRPr="005774B2">
        <w:rPr>
          <w:sz w:val="28"/>
          <w:szCs w:val="28"/>
          <w:rtl/>
        </w:rPr>
        <w:t>ثم إعطاؤها تفسيرًا سياسيًا جديدًا</w:t>
      </w:r>
      <w:r w:rsidRPr="005774B2">
        <w:rPr>
          <w:sz w:val="28"/>
          <w:szCs w:val="28"/>
        </w:rPr>
        <w:t>.</w:t>
      </w:r>
      <w:r w:rsidR="005774B2">
        <w:rPr>
          <w:rFonts w:hint="cs"/>
          <w:sz w:val="28"/>
          <w:szCs w:val="28"/>
          <w:rtl/>
          <w:lang w:bidi="ar-EG"/>
        </w:rPr>
        <w:t xml:space="preserve"> </w:t>
      </w:r>
      <w:r w:rsidRPr="005774B2">
        <w:rPr>
          <w:sz w:val="28"/>
          <w:szCs w:val="28"/>
          <w:rtl/>
        </w:rPr>
        <w:t>وهذه التقنية خطيرة لأنها تستفيد من حقيقة أن الفيديو حقيقي</w:t>
      </w:r>
      <w:r w:rsidRPr="005774B2">
        <w:rPr>
          <w:sz w:val="28"/>
          <w:szCs w:val="28"/>
        </w:rPr>
        <w:t>.</w:t>
      </w:r>
      <w:r w:rsidR="005774B2">
        <w:rPr>
          <w:rFonts w:hint="cs"/>
          <w:sz w:val="28"/>
          <w:szCs w:val="28"/>
          <w:rtl/>
          <w:lang w:bidi="ar-EG"/>
        </w:rPr>
        <w:t xml:space="preserve"> </w:t>
      </w:r>
      <w:r w:rsidRPr="005774B2">
        <w:rPr>
          <w:sz w:val="28"/>
          <w:szCs w:val="28"/>
          <w:rtl/>
        </w:rPr>
        <w:t>المتلقي قد يقول</w:t>
      </w:r>
      <w:r w:rsidRPr="005774B2">
        <w:rPr>
          <w:sz w:val="28"/>
          <w:szCs w:val="28"/>
        </w:rPr>
        <w:t>:</w:t>
      </w:r>
      <w:r w:rsidR="005774B2">
        <w:rPr>
          <w:rFonts w:hint="cs"/>
          <w:sz w:val="28"/>
          <w:szCs w:val="28"/>
          <w:rtl/>
          <w:lang w:bidi="ar-EG"/>
        </w:rPr>
        <w:t xml:space="preserve"> "</w:t>
      </w:r>
      <w:r w:rsidRPr="005774B2">
        <w:rPr>
          <w:sz w:val="28"/>
          <w:szCs w:val="28"/>
          <w:rtl/>
        </w:rPr>
        <w:t>الفيديو موجود، إذن الخبر صحيح</w:t>
      </w:r>
      <w:r w:rsidR="005774B2">
        <w:rPr>
          <w:rFonts w:hint="cs"/>
          <w:sz w:val="28"/>
          <w:szCs w:val="28"/>
          <w:rtl/>
        </w:rPr>
        <w:t xml:space="preserve">"، </w:t>
      </w:r>
      <w:r w:rsidRPr="005774B2">
        <w:rPr>
          <w:sz w:val="28"/>
          <w:szCs w:val="28"/>
          <w:rtl/>
        </w:rPr>
        <w:t>لكن السؤال الصحيح هو</w:t>
      </w:r>
      <w:r w:rsidRPr="005774B2">
        <w:rPr>
          <w:sz w:val="28"/>
          <w:szCs w:val="28"/>
        </w:rPr>
        <w:t>:</w:t>
      </w:r>
      <w:r w:rsidR="005774B2">
        <w:rPr>
          <w:rFonts w:hint="cs"/>
          <w:sz w:val="28"/>
          <w:szCs w:val="28"/>
          <w:rtl/>
          <w:lang w:bidi="ar-EG"/>
        </w:rPr>
        <w:t xml:space="preserve"> </w:t>
      </w:r>
      <w:r w:rsidRPr="005774B2">
        <w:rPr>
          <w:sz w:val="28"/>
          <w:szCs w:val="28"/>
          <w:rtl/>
        </w:rPr>
        <w:t>أين وقع الفيديو؟ ومتى؟ ومن يظهر فيه؟</w:t>
      </w:r>
      <w:r w:rsidR="005774B2">
        <w:rPr>
          <w:rFonts w:hint="cs"/>
          <w:sz w:val="28"/>
          <w:szCs w:val="28"/>
          <w:rtl/>
          <w:lang w:bidi="ar-EG"/>
        </w:rPr>
        <w:t xml:space="preserve">، </w:t>
      </w:r>
      <w:r w:rsidRPr="005774B2">
        <w:rPr>
          <w:sz w:val="28"/>
          <w:szCs w:val="28"/>
          <w:rtl/>
        </w:rPr>
        <w:t>وهنا يتحول التحقق من سؤال</w:t>
      </w:r>
      <w:r w:rsidRPr="005774B2">
        <w:rPr>
          <w:sz w:val="28"/>
          <w:szCs w:val="28"/>
        </w:rPr>
        <w:t>:</w:t>
      </w:r>
      <w:r w:rsidR="005774B2">
        <w:rPr>
          <w:rFonts w:hint="cs"/>
          <w:sz w:val="28"/>
          <w:szCs w:val="28"/>
          <w:rtl/>
        </w:rPr>
        <w:t xml:space="preserve"> "</w:t>
      </w:r>
      <w:r w:rsidRPr="005774B2">
        <w:rPr>
          <w:sz w:val="28"/>
          <w:szCs w:val="28"/>
          <w:rtl/>
        </w:rPr>
        <w:t>هل الفيديو حقيقي؟</w:t>
      </w:r>
      <w:r w:rsidR="005774B2">
        <w:rPr>
          <w:rFonts w:hint="cs"/>
          <w:sz w:val="28"/>
          <w:szCs w:val="28"/>
          <w:rtl/>
        </w:rPr>
        <w:t>"</w:t>
      </w:r>
      <w:r w:rsidR="005774B2">
        <w:rPr>
          <w:rFonts w:hint="cs"/>
          <w:sz w:val="28"/>
          <w:szCs w:val="28"/>
          <w:rtl/>
          <w:lang w:bidi="ar-EG"/>
        </w:rPr>
        <w:t xml:space="preserve"> </w:t>
      </w:r>
      <w:r w:rsidRPr="005774B2">
        <w:rPr>
          <w:sz w:val="28"/>
          <w:szCs w:val="28"/>
          <w:rtl/>
        </w:rPr>
        <w:t>إلى أربعة أسئلة</w:t>
      </w:r>
      <w:r w:rsidRPr="005774B2">
        <w:rPr>
          <w:sz w:val="28"/>
          <w:szCs w:val="28"/>
        </w:rPr>
        <w:t>:</w:t>
      </w:r>
      <w:r w:rsidR="005774B2">
        <w:rPr>
          <w:rFonts w:hint="cs"/>
          <w:sz w:val="28"/>
          <w:szCs w:val="28"/>
          <w:rtl/>
          <w:lang w:bidi="ar-EG"/>
        </w:rPr>
        <w:t xml:space="preserve"> </w:t>
      </w:r>
      <w:r w:rsidRPr="005774B2">
        <w:rPr>
          <w:sz w:val="28"/>
          <w:szCs w:val="28"/>
          <w:rtl/>
        </w:rPr>
        <w:t>أين؟</w:t>
      </w:r>
      <w:r w:rsidR="005774B2">
        <w:rPr>
          <w:rFonts w:hint="cs"/>
          <w:sz w:val="28"/>
          <w:szCs w:val="28"/>
          <w:rtl/>
        </w:rPr>
        <w:t>، و</w:t>
      </w:r>
      <w:r w:rsidRPr="005774B2">
        <w:rPr>
          <w:sz w:val="28"/>
          <w:szCs w:val="28"/>
          <w:rtl/>
        </w:rPr>
        <w:t>متى؟</w:t>
      </w:r>
      <w:r w:rsidR="005774B2">
        <w:rPr>
          <w:rFonts w:hint="cs"/>
          <w:sz w:val="28"/>
          <w:szCs w:val="28"/>
          <w:rtl/>
        </w:rPr>
        <w:t>، و</w:t>
      </w:r>
      <w:r w:rsidRPr="005774B2">
        <w:rPr>
          <w:sz w:val="28"/>
          <w:szCs w:val="28"/>
          <w:rtl/>
        </w:rPr>
        <w:t>من؟</w:t>
      </w:r>
      <w:r w:rsidR="005774B2">
        <w:rPr>
          <w:rFonts w:hint="cs"/>
          <w:sz w:val="28"/>
          <w:szCs w:val="28"/>
          <w:rtl/>
        </w:rPr>
        <w:t>، و</w:t>
      </w:r>
      <w:r w:rsidRPr="005774B2">
        <w:rPr>
          <w:sz w:val="28"/>
          <w:szCs w:val="28"/>
          <w:rtl/>
        </w:rPr>
        <w:t>ماذا كان يحدث أصلًا؟</w:t>
      </w:r>
    </w:p>
    <w:p w:rsidR="00785D0C" w:rsidRPr="00785D0C" w:rsidRDefault="00865E52" w:rsidP="00865E52">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الحالة الثانية</w:t>
      </w:r>
      <w:r>
        <w:rPr>
          <w:rFonts w:asciiTheme="minorBidi" w:hAnsiTheme="minorBidi" w:cstheme="minorBidi" w:hint="cs"/>
          <w:b/>
          <w:bCs/>
          <w:color w:val="auto"/>
          <w:spacing w:val="0"/>
          <w:kern w:val="36"/>
          <w:sz w:val="28"/>
          <w:rtl/>
          <w:lang w:eastAsia="en-US"/>
        </w:rPr>
        <w:t xml:space="preserve">.. </w:t>
      </w:r>
      <w:r w:rsidR="00785D0C" w:rsidRPr="00785D0C">
        <w:rPr>
          <w:rFonts w:asciiTheme="minorBidi" w:hAnsiTheme="minorBidi" w:cstheme="minorBidi"/>
          <w:b/>
          <w:bCs/>
          <w:color w:val="auto"/>
          <w:spacing w:val="0"/>
          <w:kern w:val="36"/>
          <w:sz w:val="28"/>
          <w:rtl/>
          <w:lang w:eastAsia="en-US"/>
        </w:rPr>
        <w:t>فيديو إيرلندا ومخيمات الفلسطينيين</w:t>
      </w:r>
    </w:p>
    <w:p w:rsidR="00785D0C" w:rsidRPr="00865E52" w:rsidRDefault="00785D0C" w:rsidP="00DC37A4">
      <w:pPr>
        <w:pStyle w:val="NormalWeb"/>
        <w:bidi/>
        <w:spacing w:before="0" w:beforeAutospacing="0" w:after="0" w:afterAutospacing="0"/>
        <w:ind w:firstLine="284"/>
        <w:jc w:val="both"/>
        <w:rPr>
          <w:sz w:val="28"/>
          <w:szCs w:val="28"/>
        </w:rPr>
      </w:pPr>
      <w:r w:rsidRPr="00865E52">
        <w:rPr>
          <w:sz w:val="28"/>
          <w:szCs w:val="28"/>
          <w:rtl/>
        </w:rPr>
        <w:t>في فبراير 2025</w:t>
      </w:r>
      <w:r w:rsidR="00DC37A4">
        <w:rPr>
          <w:rFonts w:hint="cs"/>
          <w:sz w:val="28"/>
          <w:szCs w:val="28"/>
          <w:rtl/>
        </w:rPr>
        <w:t>م</w:t>
      </w:r>
      <w:r w:rsidRPr="00865E52">
        <w:rPr>
          <w:sz w:val="28"/>
          <w:szCs w:val="28"/>
          <w:rtl/>
        </w:rPr>
        <w:t xml:space="preserve"> انتشر فيديو قيل إنه يظهر قيام إيرلندا ببناء مساكن لاستقبال فلسطينيين من قطاع غزة</w:t>
      </w:r>
      <w:r w:rsidR="00DC37A4">
        <w:rPr>
          <w:sz w:val="28"/>
          <w:szCs w:val="28"/>
        </w:rPr>
        <w:t>.</w:t>
      </w:r>
      <w:r w:rsidR="00DC37A4">
        <w:rPr>
          <w:rFonts w:hint="cs"/>
          <w:sz w:val="28"/>
          <w:szCs w:val="28"/>
          <w:rtl/>
          <w:lang w:bidi="ar-EG"/>
        </w:rPr>
        <w:t xml:space="preserve"> </w:t>
      </w:r>
      <w:r w:rsidRPr="00865E52">
        <w:rPr>
          <w:sz w:val="28"/>
          <w:szCs w:val="28"/>
          <w:rtl/>
        </w:rPr>
        <w:t>وكان كوهين من الحسابات التي أعادت نشر الادعاء</w:t>
      </w:r>
      <w:r w:rsidR="00DC37A4">
        <w:rPr>
          <w:sz w:val="28"/>
          <w:szCs w:val="28"/>
        </w:rPr>
        <w:t>.</w:t>
      </w:r>
      <w:r w:rsidR="00DC37A4">
        <w:rPr>
          <w:rFonts w:hint="cs"/>
          <w:sz w:val="28"/>
          <w:szCs w:val="28"/>
          <w:rtl/>
          <w:lang w:bidi="ar-EG"/>
        </w:rPr>
        <w:t xml:space="preserve"> </w:t>
      </w:r>
      <w:r w:rsidRPr="00865E52">
        <w:rPr>
          <w:sz w:val="28"/>
          <w:szCs w:val="28"/>
          <w:rtl/>
        </w:rPr>
        <w:t>لكن التحقيق أظهر أن الفيديو كان مرتبطًا بمساكن مخصصة للاجئين الأوكرانيين في إيرلندا، وليس بمشروع لاستقبال فلسطينيين من غزة</w:t>
      </w:r>
      <w:r w:rsidRPr="00865E52">
        <w:rPr>
          <w:sz w:val="28"/>
          <w:szCs w:val="28"/>
        </w:rPr>
        <w:t>.</w:t>
      </w:r>
    </w:p>
    <w:p w:rsidR="00785D0C" w:rsidRPr="00865E52" w:rsidRDefault="00785D0C" w:rsidP="00DC37A4">
      <w:pPr>
        <w:pStyle w:val="NormalWeb"/>
        <w:bidi/>
        <w:spacing w:before="0" w:beforeAutospacing="0" w:after="0" w:afterAutospacing="0"/>
        <w:ind w:firstLine="284"/>
        <w:jc w:val="both"/>
        <w:rPr>
          <w:sz w:val="28"/>
          <w:szCs w:val="28"/>
        </w:rPr>
      </w:pPr>
      <w:r w:rsidRPr="00865E52">
        <w:rPr>
          <w:sz w:val="28"/>
          <w:szCs w:val="28"/>
          <w:rtl/>
        </w:rPr>
        <w:t>هذه الحالة تكشف تقنية أخرى</w:t>
      </w:r>
      <w:r w:rsidR="00DC37A4">
        <w:rPr>
          <w:sz w:val="28"/>
          <w:szCs w:val="28"/>
        </w:rPr>
        <w:t>:</w:t>
      </w:r>
      <w:r w:rsidR="00DC37A4">
        <w:rPr>
          <w:rFonts w:hint="cs"/>
          <w:sz w:val="28"/>
          <w:szCs w:val="28"/>
          <w:rtl/>
          <w:lang w:bidi="ar-EG"/>
        </w:rPr>
        <w:t xml:space="preserve"> "</w:t>
      </w:r>
      <w:r w:rsidRPr="00865E52">
        <w:rPr>
          <w:sz w:val="28"/>
          <w:szCs w:val="28"/>
          <w:rtl/>
        </w:rPr>
        <w:t>الاستثمار في الحدث السياسي الراهن</w:t>
      </w:r>
      <w:r w:rsidR="00DC37A4">
        <w:rPr>
          <w:rFonts w:hint="cs"/>
          <w:sz w:val="28"/>
          <w:szCs w:val="28"/>
          <w:rtl/>
        </w:rPr>
        <w:t>"</w:t>
      </w:r>
      <w:r w:rsidR="00DC37A4">
        <w:rPr>
          <w:rFonts w:hint="cs"/>
          <w:sz w:val="28"/>
          <w:szCs w:val="28"/>
          <w:rtl/>
          <w:lang w:bidi="ar-EG"/>
        </w:rPr>
        <w:t xml:space="preserve"> </w:t>
      </w:r>
      <w:r w:rsidRPr="00865E52">
        <w:rPr>
          <w:sz w:val="28"/>
          <w:szCs w:val="28"/>
          <w:rtl/>
        </w:rPr>
        <w:t>فالادعاء لم يظهر في فراغ</w:t>
      </w:r>
      <w:r w:rsidR="00DC37A4">
        <w:rPr>
          <w:rFonts w:hint="cs"/>
          <w:sz w:val="28"/>
          <w:szCs w:val="28"/>
          <w:rtl/>
        </w:rPr>
        <w:t xml:space="preserve">، لقد </w:t>
      </w:r>
      <w:r w:rsidRPr="00865E52">
        <w:rPr>
          <w:sz w:val="28"/>
          <w:szCs w:val="28"/>
          <w:rtl/>
        </w:rPr>
        <w:t>كان مرتبطًا بمناقشة شديدة الحساسية حول مستقبل غزة وتهجير الفلسطينيين، وبالتالي يصبح أي فيديو لمساكن أو مخيمات أو وحدات سكنية قابلًا للربط فورًا بهذه القضية</w:t>
      </w:r>
      <w:r w:rsidRPr="00865E52">
        <w:rPr>
          <w:sz w:val="28"/>
          <w:szCs w:val="28"/>
        </w:rPr>
        <w:t>.</w:t>
      </w:r>
    </w:p>
    <w:p w:rsidR="00785D0C" w:rsidRPr="00865E52" w:rsidRDefault="00785D0C" w:rsidP="00DC37A4">
      <w:pPr>
        <w:pStyle w:val="NormalWeb"/>
        <w:bidi/>
        <w:spacing w:before="0" w:beforeAutospacing="0" w:after="0" w:afterAutospacing="0"/>
        <w:ind w:firstLine="284"/>
        <w:jc w:val="both"/>
        <w:rPr>
          <w:sz w:val="28"/>
          <w:szCs w:val="28"/>
        </w:rPr>
      </w:pPr>
      <w:r w:rsidRPr="00865E52">
        <w:rPr>
          <w:sz w:val="28"/>
          <w:szCs w:val="28"/>
          <w:rtl/>
        </w:rPr>
        <w:t>أي أن قوة الشائعة لا تأتي من الفيديو وحده</w:t>
      </w:r>
      <w:r w:rsidR="00DC37A4">
        <w:rPr>
          <w:rFonts w:hint="cs"/>
          <w:sz w:val="28"/>
          <w:szCs w:val="28"/>
          <w:rtl/>
        </w:rPr>
        <w:t xml:space="preserve">، </w:t>
      </w:r>
      <w:r w:rsidR="00DC37A4">
        <w:rPr>
          <w:sz w:val="28"/>
          <w:szCs w:val="28"/>
          <w:rtl/>
        </w:rPr>
        <w:t>إن</w:t>
      </w:r>
      <w:r w:rsidR="00DC37A4">
        <w:rPr>
          <w:rFonts w:hint="cs"/>
          <w:sz w:val="28"/>
          <w:szCs w:val="28"/>
          <w:rtl/>
        </w:rPr>
        <w:t>م</w:t>
      </w:r>
      <w:r w:rsidRPr="00865E52">
        <w:rPr>
          <w:sz w:val="28"/>
          <w:szCs w:val="28"/>
          <w:rtl/>
        </w:rPr>
        <w:t>ا تأتي من</w:t>
      </w:r>
      <w:r w:rsidR="00DC37A4">
        <w:rPr>
          <w:rFonts w:hint="cs"/>
          <w:sz w:val="28"/>
          <w:szCs w:val="28"/>
          <w:rtl/>
          <w:lang w:bidi="ar-EG"/>
        </w:rPr>
        <w:t xml:space="preserve"> </w:t>
      </w:r>
      <w:r w:rsidRPr="00865E52">
        <w:rPr>
          <w:sz w:val="28"/>
          <w:szCs w:val="28"/>
          <w:rtl/>
        </w:rPr>
        <w:t>فيديو</w:t>
      </w:r>
      <w:r w:rsidR="00DC37A4">
        <w:rPr>
          <w:rFonts w:hint="cs"/>
          <w:sz w:val="28"/>
          <w:szCs w:val="28"/>
          <w:rtl/>
        </w:rPr>
        <w:t>، و</w:t>
      </w:r>
      <w:r w:rsidRPr="00865E52">
        <w:rPr>
          <w:sz w:val="28"/>
          <w:szCs w:val="28"/>
          <w:rtl/>
        </w:rPr>
        <w:t>حدث سياسي ساخن</w:t>
      </w:r>
      <w:r w:rsidR="00DC37A4">
        <w:rPr>
          <w:rFonts w:hint="cs"/>
          <w:sz w:val="28"/>
          <w:szCs w:val="28"/>
          <w:rtl/>
        </w:rPr>
        <w:t>، و</w:t>
      </w:r>
      <w:r w:rsidRPr="00865E52">
        <w:rPr>
          <w:sz w:val="28"/>
          <w:szCs w:val="28"/>
          <w:rtl/>
        </w:rPr>
        <w:t>جمهور قلق</w:t>
      </w:r>
      <w:r w:rsidR="00DC37A4">
        <w:rPr>
          <w:rFonts w:hint="cs"/>
          <w:sz w:val="28"/>
          <w:szCs w:val="28"/>
          <w:rtl/>
        </w:rPr>
        <w:t>، و</w:t>
      </w:r>
      <w:r w:rsidRPr="00865E52">
        <w:rPr>
          <w:sz w:val="28"/>
          <w:szCs w:val="28"/>
          <w:rtl/>
        </w:rPr>
        <w:t>تفسير جاهز</w:t>
      </w:r>
      <w:r w:rsidRPr="00865E52">
        <w:rPr>
          <w:sz w:val="28"/>
          <w:szCs w:val="28"/>
        </w:rPr>
        <w:t>.</w:t>
      </w:r>
      <w:r w:rsidR="00DC37A4">
        <w:rPr>
          <w:rFonts w:hint="cs"/>
          <w:sz w:val="28"/>
          <w:szCs w:val="28"/>
          <w:rtl/>
          <w:lang w:bidi="ar-EG"/>
        </w:rPr>
        <w:t xml:space="preserve"> </w:t>
      </w:r>
      <w:r w:rsidRPr="00865E52">
        <w:rPr>
          <w:sz w:val="28"/>
          <w:szCs w:val="28"/>
          <w:rtl/>
        </w:rPr>
        <w:t>هذه معادلة أساسية في الحرب المعلوماتية</w:t>
      </w:r>
      <w:r w:rsidRPr="00865E52">
        <w:rPr>
          <w:sz w:val="28"/>
          <w:szCs w:val="28"/>
        </w:rPr>
        <w:t>.</w:t>
      </w:r>
    </w:p>
    <w:p w:rsidR="00785D0C" w:rsidRPr="00785D0C" w:rsidRDefault="00E71F32" w:rsidP="00E71F32">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الحالة الثالثة</w:t>
      </w:r>
      <w:r>
        <w:rPr>
          <w:rFonts w:asciiTheme="minorBidi" w:hAnsiTheme="minorBidi" w:cstheme="minorBidi" w:hint="cs"/>
          <w:b/>
          <w:bCs/>
          <w:color w:val="auto"/>
          <w:spacing w:val="0"/>
          <w:kern w:val="36"/>
          <w:sz w:val="28"/>
          <w:rtl/>
          <w:lang w:eastAsia="en-US"/>
        </w:rPr>
        <w:t xml:space="preserve">.. </w:t>
      </w:r>
      <w:r w:rsidR="00785D0C" w:rsidRPr="00785D0C">
        <w:rPr>
          <w:rFonts w:asciiTheme="minorBidi" w:hAnsiTheme="minorBidi" w:cstheme="minorBidi"/>
          <w:b/>
          <w:bCs/>
          <w:color w:val="auto"/>
          <w:spacing w:val="0"/>
          <w:kern w:val="36"/>
          <w:sz w:val="28"/>
          <w:rtl/>
          <w:lang w:eastAsia="en-US"/>
        </w:rPr>
        <w:t>صورة أحمد الشرع المفبركة بالذكاء الاصطناعي</w:t>
      </w:r>
    </w:p>
    <w:p w:rsidR="00785D0C" w:rsidRPr="00E71F32" w:rsidRDefault="00785D0C" w:rsidP="00D6720B">
      <w:pPr>
        <w:pStyle w:val="NormalWeb"/>
        <w:bidi/>
        <w:spacing w:before="0" w:beforeAutospacing="0" w:after="0" w:afterAutospacing="0"/>
        <w:ind w:firstLine="284"/>
        <w:jc w:val="both"/>
        <w:rPr>
          <w:sz w:val="28"/>
          <w:szCs w:val="28"/>
        </w:rPr>
      </w:pPr>
      <w:r w:rsidRPr="00E71F32">
        <w:rPr>
          <w:sz w:val="28"/>
          <w:szCs w:val="28"/>
          <w:rtl/>
        </w:rPr>
        <w:t>في يناير 2026</w:t>
      </w:r>
      <w:r w:rsidR="00E71F32">
        <w:rPr>
          <w:rFonts w:hint="cs"/>
          <w:sz w:val="28"/>
          <w:szCs w:val="28"/>
          <w:rtl/>
        </w:rPr>
        <w:t>م</w:t>
      </w:r>
      <w:r w:rsidRPr="00E71F32">
        <w:rPr>
          <w:sz w:val="28"/>
          <w:szCs w:val="28"/>
          <w:rtl/>
        </w:rPr>
        <w:t xml:space="preserve"> ظهرت صورة قيل إنها تُظهر أحمد الشرع على سرير مستشفى بعد إصابته في كمين</w:t>
      </w:r>
      <w:r w:rsidR="00D6720B">
        <w:rPr>
          <w:sz w:val="28"/>
          <w:szCs w:val="28"/>
        </w:rPr>
        <w:t>.</w:t>
      </w:r>
      <w:r w:rsidR="00D6720B">
        <w:rPr>
          <w:rFonts w:hint="cs"/>
          <w:sz w:val="28"/>
          <w:szCs w:val="28"/>
          <w:rtl/>
          <w:lang w:bidi="ar-EG"/>
        </w:rPr>
        <w:t xml:space="preserve"> </w:t>
      </w:r>
      <w:r w:rsidRPr="00E71F32">
        <w:rPr>
          <w:sz w:val="28"/>
          <w:szCs w:val="28"/>
          <w:rtl/>
        </w:rPr>
        <w:t>وأشارت جهة تحقق فلسطينية إلى أن الصورة نُشرت عبر حساب كوهين، وأنها ليست صورة حقيقية للشرع، بل صورة مولدة بالذكاء الاصطناعي</w:t>
      </w:r>
      <w:r w:rsidRPr="00E71F32">
        <w:rPr>
          <w:sz w:val="28"/>
          <w:szCs w:val="28"/>
        </w:rPr>
        <w:t>.</w:t>
      </w:r>
      <w:r w:rsidR="00D6720B">
        <w:rPr>
          <w:rFonts w:hint="cs"/>
          <w:sz w:val="28"/>
          <w:szCs w:val="28"/>
          <w:rtl/>
          <w:lang w:bidi="ar-EG"/>
        </w:rPr>
        <w:t xml:space="preserve"> </w:t>
      </w:r>
      <w:r w:rsidRPr="00E71F32">
        <w:rPr>
          <w:sz w:val="28"/>
          <w:szCs w:val="28"/>
          <w:rtl/>
        </w:rPr>
        <w:t>وأظهر التحقيق أن الصورة الأصلية تعود إلى صورة قديمة لمريض في العناية المركزة، ثم أعيد تركيبها وإخراجها في سياق سياسي جديد</w:t>
      </w:r>
      <w:r w:rsidRPr="00E71F32">
        <w:rPr>
          <w:sz w:val="28"/>
          <w:szCs w:val="28"/>
        </w:rPr>
        <w:t>.</w:t>
      </w:r>
    </w:p>
    <w:p w:rsidR="00785D0C" w:rsidRPr="00E71F32" w:rsidRDefault="00785D0C" w:rsidP="00907639">
      <w:pPr>
        <w:pStyle w:val="NormalWeb"/>
        <w:bidi/>
        <w:spacing w:before="0" w:beforeAutospacing="0" w:after="0" w:afterAutospacing="0"/>
        <w:ind w:firstLine="284"/>
        <w:jc w:val="both"/>
        <w:rPr>
          <w:sz w:val="28"/>
          <w:szCs w:val="28"/>
        </w:rPr>
      </w:pPr>
      <w:r w:rsidRPr="00E71F32">
        <w:rPr>
          <w:sz w:val="28"/>
          <w:szCs w:val="28"/>
          <w:rtl/>
        </w:rPr>
        <w:t>هذه الحالة مهمة للغاية لأنها تمثل انتقال التضليل من</w:t>
      </w:r>
      <w:r w:rsidR="00D6720B">
        <w:rPr>
          <w:rFonts w:hint="cs"/>
          <w:sz w:val="28"/>
          <w:szCs w:val="28"/>
          <w:rtl/>
        </w:rPr>
        <w:t xml:space="preserve"> </w:t>
      </w:r>
      <w:r w:rsidRPr="00E71F32">
        <w:rPr>
          <w:sz w:val="28"/>
          <w:szCs w:val="28"/>
          <w:rtl/>
        </w:rPr>
        <w:t>إعادة استخدام مادة قديمة</w:t>
      </w:r>
      <w:r w:rsidR="00907639">
        <w:rPr>
          <w:rFonts w:hint="cs"/>
          <w:sz w:val="28"/>
          <w:szCs w:val="28"/>
          <w:rtl/>
        </w:rPr>
        <w:t xml:space="preserve">، </w:t>
      </w:r>
      <w:r w:rsidRPr="00E71F32">
        <w:rPr>
          <w:sz w:val="28"/>
          <w:szCs w:val="28"/>
          <w:rtl/>
        </w:rPr>
        <w:t>إلى</w:t>
      </w:r>
      <w:r w:rsidR="00907639">
        <w:rPr>
          <w:rFonts w:hint="cs"/>
          <w:sz w:val="28"/>
          <w:szCs w:val="28"/>
          <w:rtl/>
          <w:lang w:bidi="ar-EG"/>
        </w:rPr>
        <w:t xml:space="preserve"> </w:t>
      </w:r>
      <w:r w:rsidRPr="00E71F32">
        <w:rPr>
          <w:sz w:val="28"/>
          <w:szCs w:val="28"/>
          <w:rtl/>
        </w:rPr>
        <w:t>إعادة تصنيع الواقع نفسه</w:t>
      </w:r>
      <w:r w:rsidRPr="00E71F32">
        <w:rPr>
          <w:sz w:val="28"/>
          <w:szCs w:val="28"/>
        </w:rPr>
        <w:t>.</w:t>
      </w:r>
      <w:r w:rsidR="00907639">
        <w:rPr>
          <w:rFonts w:hint="cs"/>
          <w:sz w:val="28"/>
          <w:szCs w:val="28"/>
          <w:rtl/>
          <w:lang w:bidi="ar-EG"/>
        </w:rPr>
        <w:t xml:space="preserve"> </w:t>
      </w:r>
      <w:r w:rsidRPr="00E71F32">
        <w:rPr>
          <w:sz w:val="28"/>
          <w:szCs w:val="28"/>
          <w:rtl/>
        </w:rPr>
        <w:t>وهنا يصبح المواطن أمام مشكلة جديدة</w:t>
      </w:r>
      <w:r w:rsidR="00907639">
        <w:rPr>
          <w:sz w:val="28"/>
          <w:szCs w:val="28"/>
        </w:rPr>
        <w:t>.</w:t>
      </w:r>
      <w:r w:rsidR="00907639">
        <w:rPr>
          <w:rFonts w:hint="cs"/>
          <w:sz w:val="28"/>
          <w:szCs w:val="28"/>
          <w:rtl/>
          <w:lang w:bidi="ar-EG"/>
        </w:rPr>
        <w:t xml:space="preserve"> </w:t>
      </w:r>
      <w:r w:rsidRPr="00E71F32">
        <w:rPr>
          <w:sz w:val="28"/>
          <w:szCs w:val="28"/>
          <w:rtl/>
        </w:rPr>
        <w:t>فإذا كان في السابق يستطيع البحث العكسي عن الصورة والعثور على مصدرها، فإن الصور الاصطناعية قد لا تمتلك أصلًا صحفيًا حقيقيًا</w:t>
      </w:r>
      <w:r w:rsidRPr="00E71F32">
        <w:rPr>
          <w:sz w:val="28"/>
          <w:szCs w:val="28"/>
        </w:rPr>
        <w:t>.</w:t>
      </w:r>
    </w:p>
    <w:p w:rsidR="00785D0C" w:rsidRPr="00E71F32" w:rsidRDefault="00785D0C" w:rsidP="00907639">
      <w:pPr>
        <w:pStyle w:val="NormalWeb"/>
        <w:bidi/>
        <w:spacing w:before="0" w:beforeAutospacing="0" w:after="0" w:afterAutospacing="0"/>
        <w:ind w:firstLine="284"/>
        <w:jc w:val="both"/>
        <w:rPr>
          <w:sz w:val="28"/>
          <w:szCs w:val="28"/>
        </w:rPr>
      </w:pPr>
      <w:r w:rsidRPr="00E71F32">
        <w:rPr>
          <w:sz w:val="28"/>
          <w:szCs w:val="28"/>
          <w:rtl/>
        </w:rPr>
        <w:t xml:space="preserve">ولهذا يجب أن يتطور </w:t>
      </w:r>
      <w:r w:rsidR="00907639">
        <w:rPr>
          <w:rFonts w:hint="cs"/>
          <w:sz w:val="28"/>
          <w:szCs w:val="28"/>
          <w:rtl/>
        </w:rPr>
        <w:t>الوعي</w:t>
      </w:r>
      <w:r w:rsidRPr="00E71F32">
        <w:rPr>
          <w:sz w:val="28"/>
          <w:szCs w:val="28"/>
          <w:rtl/>
        </w:rPr>
        <w:t xml:space="preserve"> الإعلامي من</w:t>
      </w:r>
      <w:r w:rsidR="00907639">
        <w:rPr>
          <w:rFonts w:hint="cs"/>
          <w:sz w:val="28"/>
          <w:szCs w:val="28"/>
          <w:rtl/>
          <w:lang w:bidi="ar-EG"/>
        </w:rPr>
        <w:t xml:space="preserve"> "</w:t>
      </w:r>
      <w:r w:rsidRPr="00E71F32">
        <w:rPr>
          <w:sz w:val="28"/>
          <w:szCs w:val="28"/>
          <w:rtl/>
        </w:rPr>
        <w:t>ابحث عن الصورة الأصلية</w:t>
      </w:r>
      <w:r w:rsidR="00907639">
        <w:rPr>
          <w:rFonts w:hint="cs"/>
          <w:sz w:val="28"/>
          <w:szCs w:val="28"/>
          <w:rtl/>
        </w:rPr>
        <w:t>"</w:t>
      </w:r>
      <w:r w:rsidR="00907639">
        <w:rPr>
          <w:rFonts w:hint="cs"/>
          <w:sz w:val="28"/>
          <w:szCs w:val="28"/>
          <w:rtl/>
          <w:lang w:bidi="ar-EG"/>
        </w:rPr>
        <w:t xml:space="preserve"> </w:t>
      </w:r>
      <w:r w:rsidRPr="00E71F32">
        <w:rPr>
          <w:sz w:val="28"/>
          <w:szCs w:val="28"/>
          <w:rtl/>
        </w:rPr>
        <w:t>إلى</w:t>
      </w:r>
      <w:r w:rsidR="00907639">
        <w:rPr>
          <w:rFonts w:hint="cs"/>
          <w:sz w:val="28"/>
          <w:szCs w:val="28"/>
          <w:rtl/>
          <w:lang w:bidi="ar-EG"/>
        </w:rPr>
        <w:t xml:space="preserve"> </w:t>
      </w:r>
      <w:r w:rsidR="00907639">
        <w:rPr>
          <w:rFonts w:hint="cs"/>
          <w:sz w:val="28"/>
          <w:szCs w:val="28"/>
          <w:rtl/>
        </w:rPr>
        <w:t>"</w:t>
      </w:r>
      <w:r w:rsidRPr="00E71F32">
        <w:rPr>
          <w:sz w:val="28"/>
          <w:szCs w:val="28"/>
          <w:rtl/>
        </w:rPr>
        <w:t xml:space="preserve">افحص الصورة، </w:t>
      </w:r>
      <w:r w:rsidR="00907639">
        <w:rPr>
          <w:rFonts w:hint="cs"/>
          <w:sz w:val="28"/>
          <w:szCs w:val="28"/>
          <w:rtl/>
        </w:rPr>
        <w:t>و</w:t>
      </w:r>
      <w:r w:rsidRPr="00E71F32">
        <w:rPr>
          <w:sz w:val="28"/>
          <w:szCs w:val="28"/>
          <w:rtl/>
        </w:rPr>
        <w:t>مصدرها، وسياقها، واحتمال إنتاجها اصطناعيًا</w:t>
      </w:r>
      <w:r w:rsidR="00907639">
        <w:rPr>
          <w:rFonts w:hint="cs"/>
          <w:sz w:val="28"/>
          <w:szCs w:val="28"/>
          <w:rtl/>
        </w:rPr>
        <w:t>".</w:t>
      </w:r>
    </w:p>
    <w:p w:rsidR="00785D0C" w:rsidRPr="00785D0C" w:rsidRDefault="00907639" w:rsidP="00907639">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الحالة الرابعة</w:t>
      </w:r>
      <w:r>
        <w:rPr>
          <w:rFonts w:asciiTheme="minorBidi" w:hAnsiTheme="minorBidi" w:cstheme="minorBidi" w:hint="cs"/>
          <w:b/>
          <w:bCs/>
          <w:color w:val="auto"/>
          <w:spacing w:val="0"/>
          <w:kern w:val="36"/>
          <w:sz w:val="28"/>
          <w:rtl/>
          <w:lang w:eastAsia="en-US"/>
        </w:rPr>
        <w:t xml:space="preserve">.. </w:t>
      </w:r>
      <w:r w:rsidR="00785D0C" w:rsidRPr="00785D0C">
        <w:rPr>
          <w:rFonts w:asciiTheme="minorBidi" w:hAnsiTheme="minorBidi" w:cstheme="minorBidi"/>
          <w:b/>
          <w:bCs/>
          <w:color w:val="auto"/>
          <w:spacing w:val="0"/>
          <w:kern w:val="36"/>
          <w:sz w:val="28"/>
          <w:rtl/>
          <w:lang w:eastAsia="en-US"/>
        </w:rPr>
        <w:t>فيديو درعا والقنيطرة</w:t>
      </w:r>
    </w:p>
    <w:p w:rsidR="00C1228E" w:rsidRPr="00C1228E" w:rsidRDefault="00785D0C" w:rsidP="00C1228E">
      <w:pPr>
        <w:pStyle w:val="NormalWeb"/>
        <w:bidi/>
        <w:spacing w:before="0" w:beforeAutospacing="0" w:after="0" w:afterAutospacing="0"/>
        <w:ind w:firstLine="284"/>
        <w:jc w:val="both"/>
        <w:rPr>
          <w:rFonts w:hint="cs"/>
          <w:sz w:val="28"/>
          <w:szCs w:val="28"/>
          <w:rtl/>
        </w:rPr>
      </w:pPr>
      <w:r w:rsidRPr="00C1228E">
        <w:rPr>
          <w:sz w:val="28"/>
          <w:szCs w:val="28"/>
          <w:rtl/>
        </w:rPr>
        <w:lastRenderedPageBreak/>
        <w:t>في فبراير 2026</w:t>
      </w:r>
      <w:r w:rsidR="00907639" w:rsidRPr="00C1228E">
        <w:rPr>
          <w:rFonts w:hint="cs"/>
          <w:sz w:val="28"/>
          <w:szCs w:val="28"/>
          <w:rtl/>
        </w:rPr>
        <w:t>م</w:t>
      </w:r>
      <w:r w:rsidRPr="00C1228E">
        <w:rPr>
          <w:sz w:val="28"/>
          <w:szCs w:val="28"/>
          <w:rtl/>
        </w:rPr>
        <w:t>، نشر كوهين فيديو على أنه يوثق سيطرة القوات الإسرائيلية على منطقة في درعا ومطالبتها السكان بالإخلاء</w:t>
      </w:r>
      <w:r w:rsidR="00907639" w:rsidRPr="00C1228E">
        <w:rPr>
          <w:rFonts w:hint="cs"/>
          <w:sz w:val="28"/>
          <w:szCs w:val="28"/>
          <w:rtl/>
        </w:rPr>
        <w:t xml:space="preserve">. </w:t>
      </w:r>
      <w:r w:rsidRPr="00C1228E">
        <w:rPr>
          <w:sz w:val="28"/>
          <w:szCs w:val="28"/>
          <w:rtl/>
        </w:rPr>
        <w:t xml:space="preserve">لكن </w:t>
      </w:r>
      <w:r w:rsidR="00907639" w:rsidRPr="00C1228E">
        <w:rPr>
          <w:rFonts w:hint="cs"/>
          <w:sz w:val="28"/>
          <w:szCs w:val="28"/>
          <w:rtl/>
        </w:rPr>
        <w:t>منصة "</w:t>
      </w:r>
      <w:r w:rsidRPr="00C1228E">
        <w:rPr>
          <w:sz w:val="28"/>
          <w:szCs w:val="28"/>
          <w:rtl/>
        </w:rPr>
        <w:t>مسبار</w:t>
      </w:r>
      <w:r w:rsidR="00907639" w:rsidRPr="00C1228E">
        <w:rPr>
          <w:rFonts w:hint="cs"/>
          <w:sz w:val="28"/>
          <w:szCs w:val="28"/>
          <w:rtl/>
        </w:rPr>
        <w:t>"</w:t>
      </w:r>
      <w:r w:rsidR="00C1228E" w:rsidRPr="00C1228E">
        <w:rPr>
          <w:rFonts w:hint="cs"/>
          <w:sz w:val="28"/>
          <w:szCs w:val="28"/>
          <w:rtl/>
        </w:rPr>
        <w:t>- ال</w:t>
      </w:r>
      <w:r w:rsidR="00C1228E" w:rsidRPr="00C1228E">
        <w:rPr>
          <w:sz w:val="28"/>
          <w:szCs w:val="28"/>
          <w:rtl/>
        </w:rPr>
        <w:t>متخصصة في التحقق من الأخبار والمعلومات والمحتوى الرقمي، ومكافحة التضليل المعلوماتي</w:t>
      </w:r>
      <w:r w:rsidR="00C1228E" w:rsidRPr="00C1228E">
        <w:rPr>
          <w:rFonts w:hint="cs"/>
          <w:sz w:val="28"/>
          <w:szCs w:val="28"/>
          <w:rtl/>
        </w:rPr>
        <w:t xml:space="preserve">- </w:t>
      </w:r>
      <w:r w:rsidRPr="00C1228E">
        <w:rPr>
          <w:sz w:val="28"/>
          <w:szCs w:val="28"/>
          <w:rtl/>
        </w:rPr>
        <w:t>خلص</w:t>
      </w:r>
      <w:r w:rsidR="00C1228E" w:rsidRPr="00C1228E">
        <w:rPr>
          <w:rFonts w:hint="cs"/>
          <w:sz w:val="28"/>
          <w:szCs w:val="28"/>
          <w:rtl/>
        </w:rPr>
        <w:t>ت</w:t>
      </w:r>
      <w:r w:rsidRPr="00C1228E">
        <w:rPr>
          <w:sz w:val="28"/>
          <w:szCs w:val="28"/>
          <w:rtl/>
        </w:rPr>
        <w:t xml:space="preserve"> إلى أن الفيديو يعود إلى عام 2024</w:t>
      </w:r>
      <w:r w:rsidR="00C1228E" w:rsidRPr="00C1228E">
        <w:rPr>
          <w:rFonts w:hint="cs"/>
          <w:sz w:val="28"/>
          <w:szCs w:val="28"/>
          <w:rtl/>
        </w:rPr>
        <w:t>م</w:t>
      </w:r>
      <w:r w:rsidRPr="00C1228E">
        <w:rPr>
          <w:sz w:val="28"/>
          <w:szCs w:val="28"/>
          <w:rtl/>
        </w:rPr>
        <w:t>، وكان يوثق اقتحامًا إسرائيليًا للمربع الخدمي في مدينة السلام بمحافظة القنيطرة، وليس حدثًا جديدًا في درعا</w:t>
      </w:r>
      <w:r w:rsidR="00C1228E" w:rsidRPr="00C1228E">
        <w:rPr>
          <w:sz w:val="28"/>
          <w:szCs w:val="28"/>
        </w:rPr>
        <w:t>.</w:t>
      </w:r>
    </w:p>
    <w:p w:rsidR="00785D0C" w:rsidRPr="00C1228E" w:rsidRDefault="00785D0C" w:rsidP="00C1228E">
      <w:pPr>
        <w:pStyle w:val="NormalWeb"/>
        <w:bidi/>
        <w:spacing w:before="0" w:beforeAutospacing="0" w:after="0" w:afterAutospacing="0"/>
        <w:ind w:firstLine="284"/>
        <w:jc w:val="both"/>
        <w:rPr>
          <w:sz w:val="28"/>
          <w:szCs w:val="28"/>
        </w:rPr>
      </w:pPr>
      <w:r w:rsidRPr="00C1228E">
        <w:rPr>
          <w:sz w:val="28"/>
          <w:szCs w:val="28"/>
          <w:rtl/>
        </w:rPr>
        <w:t>هذه الحالة تكشف تقنية</w:t>
      </w:r>
      <w:r w:rsidR="00C1228E">
        <w:rPr>
          <w:sz w:val="28"/>
          <w:szCs w:val="28"/>
        </w:rPr>
        <w:t>:</w:t>
      </w:r>
      <w:r w:rsidR="00C1228E">
        <w:rPr>
          <w:rFonts w:hint="cs"/>
          <w:sz w:val="28"/>
          <w:szCs w:val="28"/>
          <w:rtl/>
          <w:lang w:bidi="ar-EG"/>
        </w:rPr>
        <w:t xml:space="preserve"> </w:t>
      </w:r>
      <w:r w:rsidR="00C1228E">
        <w:rPr>
          <w:rFonts w:hint="cs"/>
          <w:sz w:val="28"/>
          <w:szCs w:val="28"/>
          <w:rtl/>
        </w:rPr>
        <w:t>"</w:t>
      </w:r>
      <w:r w:rsidRPr="00C1228E">
        <w:rPr>
          <w:sz w:val="28"/>
          <w:szCs w:val="28"/>
          <w:rtl/>
        </w:rPr>
        <w:t>التدوير الزمني</w:t>
      </w:r>
      <w:r w:rsidR="00C1228E">
        <w:rPr>
          <w:rFonts w:hint="cs"/>
          <w:sz w:val="28"/>
          <w:szCs w:val="28"/>
          <w:rtl/>
        </w:rPr>
        <w:t xml:space="preserve">"، </w:t>
      </w:r>
      <w:r w:rsidRPr="00C1228E">
        <w:rPr>
          <w:sz w:val="28"/>
          <w:szCs w:val="28"/>
          <w:rtl/>
        </w:rPr>
        <w:t>أي استخدام حدث حقيقي سابق لإنتاج إحساس بوقوع حدث جديد</w:t>
      </w:r>
      <w:r w:rsidR="00C1228E">
        <w:rPr>
          <w:rFonts w:hint="cs"/>
          <w:sz w:val="28"/>
          <w:szCs w:val="28"/>
          <w:rtl/>
        </w:rPr>
        <w:t>،</w:t>
      </w:r>
      <w:r w:rsidR="00C1228E">
        <w:rPr>
          <w:rFonts w:hint="cs"/>
          <w:sz w:val="28"/>
          <w:szCs w:val="28"/>
          <w:rtl/>
          <w:lang w:bidi="ar-EG"/>
        </w:rPr>
        <w:t xml:space="preserve"> </w:t>
      </w:r>
      <w:r w:rsidRPr="00C1228E">
        <w:rPr>
          <w:sz w:val="28"/>
          <w:szCs w:val="28"/>
          <w:rtl/>
        </w:rPr>
        <w:t>وهي من أخطر التقنيات في بيئات الأزمات</w:t>
      </w:r>
      <w:r w:rsidR="00C1228E">
        <w:rPr>
          <w:rFonts w:hint="cs"/>
          <w:sz w:val="28"/>
          <w:szCs w:val="28"/>
          <w:rtl/>
        </w:rPr>
        <w:t>؛</w:t>
      </w:r>
      <w:r w:rsidRPr="00C1228E">
        <w:rPr>
          <w:sz w:val="28"/>
          <w:szCs w:val="28"/>
          <w:rtl/>
        </w:rPr>
        <w:t xml:space="preserve"> لأن الجمهور يكون في حاجة إلى الأخبار العاجلة، ولا يمتلك الوقت للتحقق من تاريخ كل فيديو</w:t>
      </w:r>
      <w:r w:rsidRPr="00C1228E">
        <w:rPr>
          <w:sz w:val="28"/>
          <w:szCs w:val="28"/>
        </w:rPr>
        <w:t>.</w:t>
      </w:r>
      <w:r w:rsidR="00C1228E">
        <w:rPr>
          <w:rFonts w:hint="cs"/>
          <w:sz w:val="28"/>
          <w:szCs w:val="28"/>
          <w:rtl/>
          <w:lang w:bidi="ar-EG"/>
        </w:rPr>
        <w:t xml:space="preserve"> </w:t>
      </w:r>
      <w:r w:rsidRPr="00C1228E">
        <w:rPr>
          <w:sz w:val="28"/>
          <w:szCs w:val="28"/>
          <w:rtl/>
        </w:rPr>
        <w:t xml:space="preserve">هنا يتحول الفيديو القديم إلى </w:t>
      </w:r>
      <w:r w:rsidR="00C1228E">
        <w:rPr>
          <w:rFonts w:hint="cs"/>
          <w:sz w:val="28"/>
          <w:szCs w:val="28"/>
          <w:rtl/>
        </w:rPr>
        <w:t>"</w:t>
      </w:r>
      <w:r w:rsidRPr="00C1228E">
        <w:rPr>
          <w:sz w:val="28"/>
          <w:szCs w:val="28"/>
          <w:rtl/>
        </w:rPr>
        <w:t>خبر جديد</w:t>
      </w:r>
      <w:r w:rsidR="00C1228E">
        <w:rPr>
          <w:rFonts w:hint="cs"/>
          <w:sz w:val="28"/>
          <w:szCs w:val="28"/>
          <w:rtl/>
        </w:rPr>
        <w:t>"</w:t>
      </w:r>
      <w:r w:rsidRPr="00C1228E">
        <w:rPr>
          <w:sz w:val="28"/>
          <w:szCs w:val="28"/>
          <w:rtl/>
        </w:rPr>
        <w:t xml:space="preserve"> بمجرد تغيير الجملة المرافقة له</w:t>
      </w:r>
      <w:r w:rsidRPr="00C1228E">
        <w:rPr>
          <w:sz w:val="28"/>
          <w:szCs w:val="28"/>
        </w:rPr>
        <w:t>.</w:t>
      </w:r>
    </w:p>
    <w:p w:rsidR="00785D0C" w:rsidRPr="00785D0C" w:rsidRDefault="00C1228E" w:rsidP="00C1228E">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الحالة الخامسة</w:t>
      </w:r>
      <w:r>
        <w:rPr>
          <w:rFonts w:asciiTheme="minorBidi" w:hAnsiTheme="minorBidi" w:cstheme="minorBidi" w:hint="cs"/>
          <w:b/>
          <w:bCs/>
          <w:color w:val="auto"/>
          <w:spacing w:val="0"/>
          <w:kern w:val="36"/>
          <w:sz w:val="28"/>
          <w:rtl/>
          <w:lang w:eastAsia="en-US"/>
        </w:rPr>
        <w:t xml:space="preserve">.. </w:t>
      </w:r>
      <w:r w:rsidR="00785D0C" w:rsidRPr="00785D0C">
        <w:rPr>
          <w:rFonts w:asciiTheme="minorBidi" w:hAnsiTheme="minorBidi" w:cstheme="minorBidi"/>
          <w:b/>
          <w:bCs/>
          <w:color w:val="auto"/>
          <w:spacing w:val="0"/>
          <w:kern w:val="36"/>
          <w:sz w:val="28"/>
          <w:rtl/>
          <w:lang w:eastAsia="en-US"/>
        </w:rPr>
        <w:t>فيديو السفير السعودي في كربلاء</w:t>
      </w:r>
    </w:p>
    <w:p w:rsidR="00785D0C" w:rsidRPr="00C1228E" w:rsidRDefault="00785D0C" w:rsidP="00C1228E">
      <w:pPr>
        <w:pStyle w:val="NormalWeb"/>
        <w:bidi/>
        <w:spacing w:before="0" w:beforeAutospacing="0" w:after="0" w:afterAutospacing="0"/>
        <w:ind w:firstLine="284"/>
        <w:jc w:val="both"/>
        <w:rPr>
          <w:sz w:val="28"/>
          <w:szCs w:val="28"/>
        </w:rPr>
      </w:pPr>
      <w:r w:rsidRPr="00C1228E">
        <w:rPr>
          <w:sz w:val="28"/>
          <w:szCs w:val="28"/>
          <w:rtl/>
        </w:rPr>
        <w:t>في يوليو 2026</w:t>
      </w:r>
      <w:r w:rsidR="00C1228E">
        <w:rPr>
          <w:rFonts w:hint="cs"/>
          <w:sz w:val="28"/>
          <w:szCs w:val="28"/>
          <w:rtl/>
        </w:rPr>
        <w:t>م</w:t>
      </w:r>
      <w:r w:rsidRPr="00C1228E">
        <w:rPr>
          <w:sz w:val="28"/>
          <w:szCs w:val="28"/>
          <w:rtl/>
        </w:rPr>
        <w:t>، نشر كوهين فيديو ادعى أنه يظهر السفير السعودي لدى العراق عبد العزيز الشمري متجهًا إلى كربلاء لتقديم العزاء في المرشد الإيراني علي خامنئي</w:t>
      </w:r>
      <w:r w:rsidR="00C1228E">
        <w:rPr>
          <w:sz w:val="28"/>
          <w:szCs w:val="28"/>
        </w:rPr>
        <w:t>.</w:t>
      </w:r>
      <w:r w:rsidR="00C1228E">
        <w:rPr>
          <w:rFonts w:hint="cs"/>
          <w:sz w:val="28"/>
          <w:szCs w:val="28"/>
          <w:rtl/>
          <w:lang w:bidi="ar-EG"/>
        </w:rPr>
        <w:t xml:space="preserve"> </w:t>
      </w:r>
      <w:r w:rsidRPr="00C1228E">
        <w:rPr>
          <w:sz w:val="28"/>
          <w:szCs w:val="28"/>
          <w:rtl/>
        </w:rPr>
        <w:t xml:space="preserve">لكن </w:t>
      </w:r>
      <w:r w:rsidR="00C1228E">
        <w:rPr>
          <w:rFonts w:hint="cs"/>
          <w:sz w:val="28"/>
          <w:szCs w:val="28"/>
          <w:rtl/>
        </w:rPr>
        <w:t>منصة "</w:t>
      </w:r>
      <w:r w:rsidRPr="00C1228E">
        <w:rPr>
          <w:sz w:val="28"/>
          <w:szCs w:val="28"/>
          <w:rtl/>
        </w:rPr>
        <w:t>مسبار</w:t>
      </w:r>
      <w:r w:rsidR="00C1228E">
        <w:rPr>
          <w:rFonts w:hint="cs"/>
          <w:sz w:val="28"/>
          <w:szCs w:val="28"/>
          <w:rtl/>
        </w:rPr>
        <w:t>"</w:t>
      </w:r>
      <w:r w:rsidRPr="00C1228E">
        <w:rPr>
          <w:sz w:val="28"/>
          <w:szCs w:val="28"/>
          <w:rtl/>
        </w:rPr>
        <w:t xml:space="preserve"> تحقق</w:t>
      </w:r>
      <w:r w:rsidR="00C1228E">
        <w:rPr>
          <w:rFonts w:hint="cs"/>
          <w:sz w:val="28"/>
          <w:szCs w:val="28"/>
          <w:rtl/>
        </w:rPr>
        <w:t>ت</w:t>
      </w:r>
      <w:r w:rsidRPr="00C1228E">
        <w:rPr>
          <w:sz w:val="28"/>
          <w:szCs w:val="28"/>
          <w:rtl/>
        </w:rPr>
        <w:t xml:space="preserve"> من المادة وخلص</w:t>
      </w:r>
      <w:r w:rsidR="00C1228E">
        <w:rPr>
          <w:rFonts w:hint="cs"/>
          <w:sz w:val="28"/>
          <w:szCs w:val="28"/>
          <w:rtl/>
        </w:rPr>
        <w:t>ت</w:t>
      </w:r>
      <w:r w:rsidRPr="00C1228E">
        <w:rPr>
          <w:sz w:val="28"/>
          <w:szCs w:val="28"/>
          <w:rtl/>
        </w:rPr>
        <w:t xml:space="preserve"> إلى أن الفيديو يعود إلى زيارة للسفير السعودي إلى كربلاء عام 2024</w:t>
      </w:r>
      <w:r w:rsidR="00C1228E">
        <w:rPr>
          <w:rFonts w:hint="cs"/>
          <w:sz w:val="28"/>
          <w:szCs w:val="28"/>
          <w:rtl/>
        </w:rPr>
        <w:t>م</w:t>
      </w:r>
      <w:r w:rsidRPr="00C1228E">
        <w:rPr>
          <w:sz w:val="28"/>
          <w:szCs w:val="28"/>
          <w:rtl/>
        </w:rPr>
        <w:t>، وليس إلى المناسبة التي زعم المنشور ارتباطه بها</w:t>
      </w:r>
      <w:r w:rsidRPr="00C1228E">
        <w:rPr>
          <w:sz w:val="28"/>
          <w:szCs w:val="28"/>
        </w:rPr>
        <w:t>.</w:t>
      </w:r>
      <w:r w:rsidR="00C1228E">
        <w:rPr>
          <w:rFonts w:hint="cs"/>
          <w:sz w:val="28"/>
          <w:szCs w:val="28"/>
          <w:rtl/>
          <w:lang w:bidi="ar-EG"/>
        </w:rPr>
        <w:t xml:space="preserve"> </w:t>
      </w:r>
      <w:r w:rsidRPr="00C1228E">
        <w:rPr>
          <w:sz w:val="28"/>
          <w:szCs w:val="28"/>
          <w:rtl/>
        </w:rPr>
        <w:t>هنا تظهر تقنية أكثر تطورًا</w:t>
      </w:r>
      <w:r w:rsidR="00C1228E">
        <w:rPr>
          <w:sz w:val="28"/>
          <w:szCs w:val="28"/>
        </w:rPr>
        <w:t>:</w:t>
      </w:r>
      <w:r w:rsidR="00C1228E">
        <w:rPr>
          <w:rFonts w:hint="cs"/>
          <w:sz w:val="28"/>
          <w:szCs w:val="28"/>
          <w:rtl/>
          <w:lang w:bidi="ar-EG"/>
        </w:rPr>
        <w:t xml:space="preserve"> "</w:t>
      </w:r>
      <w:r w:rsidRPr="00C1228E">
        <w:rPr>
          <w:sz w:val="28"/>
          <w:szCs w:val="28"/>
          <w:rtl/>
        </w:rPr>
        <w:t>إعادة تفسير الصورة السياسية</w:t>
      </w:r>
      <w:r w:rsidR="00C1228E">
        <w:rPr>
          <w:rFonts w:hint="cs"/>
          <w:sz w:val="28"/>
          <w:szCs w:val="28"/>
          <w:rtl/>
        </w:rPr>
        <w:t xml:space="preserve">"، </w:t>
      </w:r>
      <w:r w:rsidRPr="00C1228E">
        <w:rPr>
          <w:sz w:val="28"/>
          <w:szCs w:val="28"/>
          <w:rtl/>
        </w:rPr>
        <w:t>فالفيديو ليس مزيفًا</w:t>
      </w:r>
      <w:r w:rsidR="00C1228E">
        <w:rPr>
          <w:rFonts w:hint="cs"/>
          <w:sz w:val="28"/>
          <w:szCs w:val="28"/>
          <w:rtl/>
        </w:rPr>
        <w:t xml:space="preserve">، </w:t>
      </w:r>
      <w:r w:rsidRPr="00C1228E">
        <w:rPr>
          <w:sz w:val="28"/>
          <w:szCs w:val="28"/>
          <w:rtl/>
        </w:rPr>
        <w:t>والشخص ليس مزيفًا</w:t>
      </w:r>
      <w:r w:rsidR="00C1228E">
        <w:rPr>
          <w:rFonts w:hint="cs"/>
          <w:sz w:val="28"/>
          <w:szCs w:val="28"/>
          <w:rtl/>
        </w:rPr>
        <w:t xml:space="preserve">، </w:t>
      </w:r>
      <w:r w:rsidRPr="00C1228E">
        <w:rPr>
          <w:sz w:val="28"/>
          <w:szCs w:val="28"/>
          <w:rtl/>
        </w:rPr>
        <w:t>والمكان ليس مزيفًا</w:t>
      </w:r>
      <w:r w:rsidR="00C1228E">
        <w:rPr>
          <w:rFonts w:hint="cs"/>
          <w:sz w:val="28"/>
          <w:szCs w:val="28"/>
          <w:rtl/>
        </w:rPr>
        <w:t xml:space="preserve">، </w:t>
      </w:r>
      <w:r w:rsidRPr="00C1228E">
        <w:rPr>
          <w:sz w:val="28"/>
          <w:szCs w:val="28"/>
          <w:rtl/>
        </w:rPr>
        <w:t>لكن</w:t>
      </w:r>
      <w:r w:rsidR="00C1228E">
        <w:rPr>
          <w:rFonts w:hint="cs"/>
          <w:sz w:val="28"/>
          <w:szCs w:val="28"/>
          <w:rtl/>
          <w:lang w:bidi="ar-EG"/>
        </w:rPr>
        <w:t xml:space="preserve"> </w:t>
      </w:r>
      <w:r w:rsidRPr="00C1228E">
        <w:rPr>
          <w:sz w:val="28"/>
          <w:szCs w:val="28"/>
          <w:rtl/>
        </w:rPr>
        <w:t>الحدث المنسوب إلى الفيديو غير صحيح</w:t>
      </w:r>
      <w:r w:rsidRPr="00C1228E">
        <w:rPr>
          <w:sz w:val="28"/>
          <w:szCs w:val="28"/>
        </w:rPr>
        <w:t>.</w:t>
      </w:r>
      <w:r w:rsidR="00C1228E">
        <w:rPr>
          <w:rFonts w:hint="cs"/>
          <w:sz w:val="28"/>
          <w:szCs w:val="28"/>
          <w:rtl/>
          <w:lang w:bidi="ar-EG"/>
        </w:rPr>
        <w:t xml:space="preserve"> </w:t>
      </w:r>
      <w:r w:rsidRPr="00C1228E">
        <w:rPr>
          <w:sz w:val="28"/>
          <w:szCs w:val="28"/>
          <w:rtl/>
        </w:rPr>
        <w:t>هذا النوع من التضليل أكثر خطورة من الصورة المزيفة أحيانًا</w:t>
      </w:r>
      <w:r w:rsidR="00C1228E">
        <w:rPr>
          <w:rFonts w:hint="cs"/>
          <w:sz w:val="28"/>
          <w:szCs w:val="28"/>
          <w:rtl/>
        </w:rPr>
        <w:t>؛</w:t>
      </w:r>
      <w:r w:rsidRPr="00C1228E">
        <w:rPr>
          <w:sz w:val="28"/>
          <w:szCs w:val="28"/>
          <w:rtl/>
        </w:rPr>
        <w:t xml:space="preserve"> لأنه يخلق لدى الجمهور شعورًا بأنه </w:t>
      </w:r>
      <w:r w:rsidR="00C1228E">
        <w:rPr>
          <w:rFonts w:hint="cs"/>
          <w:sz w:val="28"/>
          <w:szCs w:val="28"/>
          <w:rtl/>
        </w:rPr>
        <w:t>"</w:t>
      </w:r>
      <w:r w:rsidRPr="00C1228E">
        <w:rPr>
          <w:sz w:val="28"/>
          <w:szCs w:val="28"/>
          <w:rtl/>
        </w:rPr>
        <w:t>رأى بعينيه</w:t>
      </w:r>
      <w:r w:rsidR="00C1228E">
        <w:rPr>
          <w:rFonts w:hint="cs"/>
          <w:sz w:val="28"/>
          <w:szCs w:val="28"/>
          <w:rtl/>
        </w:rPr>
        <w:t>"</w:t>
      </w:r>
      <w:r w:rsidRPr="00C1228E">
        <w:rPr>
          <w:sz w:val="28"/>
          <w:szCs w:val="28"/>
        </w:rPr>
        <w:t>.</w:t>
      </w:r>
    </w:p>
    <w:p w:rsidR="00785D0C" w:rsidRPr="00785D0C" w:rsidRDefault="00C1228E" w:rsidP="00C1228E">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الحالة السادسة</w:t>
      </w:r>
      <w:r>
        <w:rPr>
          <w:rFonts w:asciiTheme="minorBidi" w:hAnsiTheme="minorBidi" w:cstheme="minorBidi" w:hint="cs"/>
          <w:b/>
          <w:bCs/>
          <w:color w:val="auto"/>
          <w:spacing w:val="0"/>
          <w:kern w:val="36"/>
          <w:sz w:val="28"/>
          <w:rtl/>
          <w:lang w:eastAsia="en-US"/>
        </w:rPr>
        <w:t xml:space="preserve">.. </w:t>
      </w:r>
      <w:r w:rsidR="00785D0C" w:rsidRPr="00785D0C">
        <w:rPr>
          <w:rFonts w:asciiTheme="minorBidi" w:hAnsiTheme="minorBidi" w:cstheme="minorBidi"/>
          <w:b/>
          <w:bCs/>
          <w:color w:val="auto"/>
          <w:spacing w:val="0"/>
          <w:kern w:val="36"/>
          <w:sz w:val="28"/>
          <w:rtl/>
          <w:lang w:eastAsia="en-US"/>
        </w:rPr>
        <w:t>المظاهرات السورية في سبتمبر 2026</w:t>
      </w:r>
      <w:r>
        <w:rPr>
          <w:rFonts w:asciiTheme="minorBidi" w:hAnsiTheme="minorBidi" w:cstheme="minorBidi" w:hint="cs"/>
          <w:b/>
          <w:bCs/>
          <w:color w:val="auto"/>
          <w:spacing w:val="0"/>
          <w:kern w:val="36"/>
          <w:sz w:val="28"/>
          <w:rtl/>
          <w:lang w:eastAsia="en-US"/>
        </w:rPr>
        <w:t>م</w:t>
      </w:r>
    </w:p>
    <w:p w:rsidR="00785D0C" w:rsidRPr="00A84CD7" w:rsidRDefault="00785D0C" w:rsidP="00353F5A">
      <w:pPr>
        <w:pStyle w:val="NormalWeb"/>
        <w:bidi/>
        <w:spacing w:before="0" w:beforeAutospacing="0" w:after="0" w:afterAutospacing="0"/>
        <w:ind w:firstLine="284"/>
        <w:jc w:val="both"/>
        <w:rPr>
          <w:sz w:val="28"/>
          <w:szCs w:val="28"/>
        </w:rPr>
      </w:pPr>
      <w:r w:rsidRPr="00A84CD7">
        <w:rPr>
          <w:sz w:val="28"/>
          <w:szCs w:val="28"/>
          <w:rtl/>
        </w:rPr>
        <w:t>في سبتمبر 2026</w:t>
      </w:r>
      <w:r w:rsidR="00A84CD7">
        <w:rPr>
          <w:rFonts w:hint="cs"/>
          <w:sz w:val="28"/>
          <w:szCs w:val="28"/>
          <w:rtl/>
        </w:rPr>
        <w:t>م</w:t>
      </w:r>
      <w:r w:rsidRPr="00A84CD7">
        <w:rPr>
          <w:sz w:val="28"/>
          <w:szCs w:val="28"/>
          <w:rtl/>
        </w:rPr>
        <w:t>، تداولت حسابات مقاطع فيديو على أنها توثق مظاهرات حديثة في سوريا تطالب بإسقاط أحمد الشرع</w:t>
      </w:r>
      <w:r w:rsidR="00A84CD7">
        <w:rPr>
          <w:sz w:val="28"/>
          <w:szCs w:val="28"/>
        </w:rPr>
        <w:t>.</w:t>
      </w:r>
      <w:r w:rsidR="00A84CD7">
        <w:rPr>
          <w:rFonts w:hint="cs"/>
          <w:sz w:val="28"/>
          <w:szCs w:val="28"/>
          <w:rtl/>
          <w:lang w:bidi="ar-EG"/>
        </w:rPr>
        <w:t xml:space="preserve"> </w:t>
      </w:r>
      <w:r w:rsidRPr="00A84CD7">
        <w:rPr>
          <w:sz w:val="28"/>
          <w:szCs w:val="28"/>
          <w:rtl/>
        </w:rPr>
        <w:t xml:space="preserve">وأشارت </w:t>
      </w:r>
      <w:r w:rsidR="00A84CD7">
        <w:rPr>
          <w:rFonts w:hint="cs"/>
          <w:sz w:val="28"/>
          <w:szCs w:val="28"/>
          <w:rtl/>
        </w:rPr>
        <w:t>منصة "</w:t>
      </w:r>
      <w:r w:rsidRPr="00A84CD7">
        <w:rPr>
          <w:sz w:val="28"/>
          <w:szCs w:val="28"/>
          <w:rtl/>
        </w:rPr>
        <w:t>مسبار</w:t>
      </w:r>
      <w:r w:rsidR="00A84CD7">
        <w:rPr>
          <w:rFonts w:hint="cs"/>
          <w:sz w:val="28"/>
          <w:szCs w:val="28"/>
          <w:rtl/>
        </w:rPr>
        <w:t>"</w:t>
      </w:r>
      <w:r w:rsidRPr="00A84CD7">
        <w:rPr>
          <w:sz w:val="28"/>
          <w:szCs w:val="28"/>
          <w:rtl/>
        </w:rPr>
        <w:t xml:space="preserve"> إلى منشور لكوهين يتضمن أحد هذه المقاطع، وخلصت إلى أن الفيديو يعود إلى مظاهرة في إدلب عام 2024</w:t>
      </w:r>
      <w:r w:rsidR="00A84CD7">
        <w:rPr>
          <w:rFonts w:hint="cs"/>
          <w:sz w:val="28"/>
          <w:szCs w:val="28"/>
          <w:rtl/>
        </w:rPr>
        <w:t>م</w:t>
      </w:r>
      <w:r w:rsidRPr="00A84CD7">
        <w:rPr>
          <w:sz w:val="28"/>
          <w:szCs w:val="28"/>
          <w:rtl/>
        </w:rPr>
        <w:t xml:space="preserve"> ضد الجولاني، وليس إلى الاحتجاجات الجديدة</w:t>
      </w:r>
      <w:r w:rsidRPr="00A84CD7">
        <w:rPr>
          <w:sz w:val="28"/>
          <w:szCs w:val="28"/>
        </w:rPr>
        <w:t>.</w:t>
      </w:r>
      <w:r w:rsidR="00353F5A">
        <w:rPr>
          <w:rFonts w:hint="cs"/>
          <w:sz w:val="28"/>
          <w:szCs w:val="28"/>
          <w:rtl/>
          <w:lang w:bidi="ar-EG"/>
        </w:rPr>
        <w:t xml:space="preserve"> </w:t>
      </w:r>
      <w:r w:rsidRPr="00A84CD7">
        <w:rPr>
          <w:sz w:val="28"/>
          <w:szCs w:val="28"/>
          <w:rtl/>
        </w:rPr>
        <w:t xml:space="preserve">كما وثقت </w:t>
      </w:r>
      <w:r w:rsidR="00353F5A">
        <w:rPr>
          <w:rFonts w:hint="cs"/>
          <w:sz w:val="28"/>
          <w:szCs w:val="28"/>
          <w:rtl/>
        </w:rPr>
        <w:t xml:space="preserve">منصة </w:t>
      </w:r>
      <w:r w:rsidR="00A84CD7">
        <w:rPr>
          <w:rFonts w:hint="cs"/>
          <w:sz w:val="28"/>
          <w:szCs w:val="28"/>
          <w:rtl/>
        </w:rPr>
        <w:t>"</w:t>
      </w:r>
      <w:r w:rsidRPr="00A84CD7">
        <w:rPr>
          <w:sz w:val="28"/>
          <w:szCs w:val="28"/>
          <w:rtl/>
        </w:rPr>
        <w:t>تأكد</w:t>
      </w:r>
      <w:r w:rsidR="00A84CD7">
        <w:rPr>
          <w:rFonts w:hint="cs"/>
          <w:sz w:val="28"/>
          <w:szCs w:val="28"/>
          <w:rtl/>
        </w:rPr>
        <w:t>"</w:t>
      </w:r>
      <w:r w:rsidR="00353F5A">
        <w:rPr>
          <w:rFonts w:hint="cs"/>
          <w:sz w:val="28"/>
          <w:szCs w:val="28"/>
          <w:rtl/>
        </w:rPr>
        <w:t>- ال</w:t>
      </w:r>
      <w:r w:rsidR="00353F5A" w:rsidRPr="00353F5A">
        <w:rPr>
          <w:sz w:val="28"/>
          <w:szCs w:val="28"/>
          <w:rtl/>
        </w:rPr>
        <w:t xml:space="preserve">سورية </w:t>
      </w:r>
      <w:r w:rsidR="00353F5A">
        <w:rPr>
          <w:rFonts w:hint="cs"/>
          <w:sz w:val="28"/>
          <w:szCs w:val="28"/>
          <w:rtl/>
        </w:rPr>
        <w:t>ال</w:t>
      </w:r>
      <w:r w:rsidR="00353F5A" w:rsidRPr="00353F5A">
        <w:rPr>
          <w:sz w:val="28"/>
          <w:szCs w:val="28"/>
          <w:rtl/>
        </w:rPr>
        <w:t>متخصصة في تدقيق الأخبار والمعلومات ومكافحة التضليل الإعلامي</w:t>
      </w:r>
      <w:r w:rsidR="00353F5A">
        <w:rPr>
          <w:rFonts w:hint="cs"/>
          <w:sz w:val="28"/>
          <w:szCs w:val="28"/>
          <w:rtl/>
        </w:rPr>
        <w:t xml:space="preserve">- </w:t>
      </w:r>
      <w:r w:rsidRPr="00A84CD7">
        <w:rPr>
          <w:sz w:val="28"/>
          <w:szCs w:val="28"/>
          <w:rtl/>
        </w:rPr>
        <w:t>إعادة تدوير مقطع آخر قديم من احتجاجات 2024</w:t>
      </w:r>
      <w:r w:rsidR="00353F5A">
        <w:rPr>
          <w:rFonts w:hint="cs"/>
          <w:sz w:val="28"/>
          <w:szCs w:val="28"/>
          <w:rtl/>
        </w:rPr>
        <w:t>م</w:t>
      </w:r>
      <w:r w:rsidRPr="00A84CD7">
        <w:rPr>
          <w:sz w:val="28"/>
          <w:szCs w:val="28"/>
          <w:rtl/>
        </w:rPr>
        <w:t>، وتقديمه ضمن سياق احتجاجات سبتمبر 2026</w:t>
      </w:r>
      <w:r w:rsidR="00353F5A">
        <w:rPr>
          <w:rFonts w:hint="cs"/>
          <w:sz w:val="28"/>
          <w:szCs w:val="28"/>
          <w:rtl/>
        </w:rPr>
        <w:t>م</w:t>
      </w:r>
      <w:r w:rsidRPr="00A84CD7">
        <w:rPr>
          <w:sz w:val="28"/>
          <w:szCs w:val="28"/>
        </w:rPr>
        <w:t>.</w:t>
      </w:r>
    </w:p>
    <w:p w:rsidR="00785D0C" w:rsidRPr="00A84CD7" w:rsidRDefault="00785D0C" w:rsidP="00353F5A">
      <w:pPr>
        <w:pStyle w:val="NormalWeb"/>
        <w:bidi/>
        <w:spacing w:before="0" w:beforeAutospacing="0" w:after="0" w:afterAutospacing="0"/>
        <w:ind w:firstLine="284"/>
        <w:jc w:val="both"/>
        <w:rPr>
          <w:sz w:val="28"/>
          <w:szCs w:val="28"/>
        </w:rPr>
      </w:pPr>
      <w:r w:rsidRPr="00A84CD7">
        <w:rPr>
          <w:sz w:val="28"/>
          <w:szCs w:val="28"/>
          <w:rtl/>
        </w:rPr>
        <w:t>هنا تظهر إحدى أخطر أدوات الحرب المعلوماتية</w:t>
      </w:r>
      <w:r w:rsidR="00353F5A">
        <w:rPr>
          <w:rFonts w:hint="cs"/>
          <w:sz w:val="28"/>
          <w:szCs w:val="28"/>
          <w:rtl/>
        </w:rPr>
        <w:t>: "</w:t>
      </w:r>
      <w:r w:rsidRPr="00A84CD7">
        <w:rPr>
          <w:sz w:val="28"/>
          <w:szCs w:val="28"/>
          <w:rtl/>
        </w:rPr>
        <w:t>اختطاف الحدث</w:t>
      </w:r>
      <w:r w:rsidR="00353F5A">
        <w:rPr>
          <w:rFonts w:hint="cs"/>
          <w:sz w:val="28"/>
          <w:szCs w:val="28"/>
          <w:rtl/>
        </w:rPr>
        <w:t xml:space="preserve">"، </w:t>
      </w:r>
      <w:r w:rsidRPr="00A84CD7">
        <w:rPr>
          <w:sz w:val="28"/>
          <w:szCs w:val="28"/>
          <w:rtl/>
        </w:rPr>
        <w:t>فالحدث الحقيقي هو وجود احتجاجات</w:t>
      </w:r>
      <w:r w:rsidR="00353F5A">
        <w:rPr>
          <w:rFonts w:hint="cs"/>
          <w:sz w:val="28"/>
          <w:szCs w:val="28"/>
          <w:rtl/>
        </w:rPr>
        <w:t xml:space="preserve">، </w:t>
      </w:r>
      <w:r w:rsidRPr="00A84CD7">
        <w:rPr>
          <w:sz w:val="28"/>
          <w:szCs w:val="28"/>
          <w:rtl/>
        </w:rPr>
        <w:t>لكن المادة القديمة تجعل الجمهور يعتقد أن</w:t>
      </w:r>
      <w:r w:rsidR="00353F5A">
        <w:rPr>
          <w:rFonts w:hint="cs"/>
          <w:sz w:val="28"/>
          <w:szCs w:val="28"/>
          <w:rtl/>
          <w:lang w:bidi="ar-EG"/>
        </w:rPr>
        <w:t xml:space="preserve"> </w:t>
      </w:r>
      <w:r w:rsidRPr="00A84CD7">
        <w:rPr>
          <w:sz w:val="28"/>
          <w:szCs w:val="28"/>
          <w:rtl/>
        </w:rPr>
        <w:t>الاحتجاجات الحالية أكبر وأوسع وأشد مما هي عليه</w:t>
      </w:r>
      <w:r w:rsidR="00353F5A">
        <w:rPr>
          <w:rFonts w:hint="cs"/>
          <w:sz w:val="28"/>
          <w:szCs w:val="28"/>
          <w:rtl/>
        </w:rPr>
        <w:t xml:space="preserve">، </w:t>
      </w:r>
      <w:r w:rsidRPr="00A84CD7">
        <w:rPr>
          <w:sz w:val="28"/>
          <w:szCs w:val="28"/>
          <w:rtl/>
        </w:rPr>
        <w:t>وهذا قد يؤدي إلى تضخيم الإحساس بالأزمة حتى عندما تكون المعلومة الأساسية حول وجود احتجاجات صحيحة</w:t>
      </w:r>
      <w:r w:rsidRPr="00A84CD7">
        <w:rPr>
          <w:sz w:val="28"/>
          <w:szCs w:val="28"/>
        </w:rPr>
        <w:t>.</w:t>
      </w:r>
    </w:p>
    <w:p w:rsidR="00785D0C" w:rsidRPr="00785D0C" w:rsidRDefault="002B7C84" w:rsidP="002B7C84">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الحالة السابعة</w:t>
      </w:r>
      <w:r>
        <w:rPr>
          <w:rFonts w:asciiTheme="minorBidi" w:hAnsiTheme="minorBidi" w:cstheme="minorBidi" w:hint="cs"/>
          <w:b/>
          <w:bCs/>
          <w:color w:val="auto"/>
          <w:spacing w:val="0"/>
          <w:kern w:val="36"/>
          <w:sz w:val="28"/>
          <w:rtl/>
          <w:lang w:eastAsia="en-US"/>
        </w:rPr>
        <w:t xml:space="preserve">.. </w:t>
      </w:r>
      <w:r w:rsidR="00785D0C" w:rsidRPr="00785D0C">
        <w:rPr>
          <w:rFonts w:asciiTheme="minorBidi" w:hAnsiTheme="minorBidi" w:cstheme="minorBidi"/>
          <w:b/>
          <w:bCs/>
          <w:color w:val="auto"/>
          <w:spacing w:val="0"/>
          <w:kern w:val="36"/>
          <w:sz w:val="28"/>
          <w:rtl/>
          <w:lang w:eastAsia="en-US"/>
        </w:rPr>
        <w:t>صورة القصف في الكسوة</w:t>
      </w:r>
    </w:p>
    <w:p w:rsidR="00785D0C" w:rsidRPr="002B7C84" w:rsidRDefault="00785D0C" w:rsidP="002B7C84">
      <w:pPr>
        <w:pStyle w:val="NormalWeb"/>
        <w:bidi/>
        <w:spacing w:before="0" w:beforeAutospacing="0" w:after="0" w:afterAutospacing="0"/>
        <w:ind w:firstLine="284"/>
        <w:jc w:val="both"/>
        <w:rPr>
          <w:sz w:val="28"/>
          <w:szCs w:val="28"/>
        </w:rPr>
      </w:pPr>
      <w:r w:rsidRPr="002B7C84">
        <w:rPr>
          <w:sz w:val="28"/>
          <w:szCs w:val="28"/>
          <w:rtl/>
        </w:rPr>
        <w:t>في أغسطس 2025</w:t>
      </w:r>
      <w:r w:rsidR="002B7C84">
        <w:rPr>
          <w:rFonts w:hint="cs"/>
          <w:sz w:val="28"/>
          <w:szCs w:val="28"/>
          <w:rtl/>
        </w:rPr>
        <w:t>م</w:t>
      </w:r>
      <w:r w:rsidRPr="002B7C84">
        <w:rPr>
          <w:sz w:val="28"/>
          <w:szCs w:val="28"/>
          <w:rtl/>
        </w:rPr>
        <w:t>، تداولت حسابات صورة باعتبارها توثق قصفًا إسرائيليًا لمنطقة الكسوة في ريف دمشق</w:t>
      </w:r>
      <w:r w:rsidR="002B7C84">
        <w:rPr>
          <w:sz w:val="28"/>
          <w:szCs w:val="28"/>
        </w:rPr>
        <w:t>.</w:t>
      </w:r>
      <w:r w:rsidR="002B7C84">
        <w:rPr>
          <w:rFonts w:hint="cs"/>
          <w:sz w:val="28"/>
          <w:szCs w:val="28"/>
          <w:rtl/>
          <w:lang w:bidi="ar-EG"/>
        </w:rPr>
        <w:t xml:space="preserve"> </w:t>
      </w:r>
      <w:r w:rsidRPr="002B7C84">
        <w:rPr>
          <w:sz w:val="28"/>
          <w:szCs w:val="28"/>
          <w:rtl/>
        </w:rPr>
        <w:t xml:space="preserve">وأشارت </w:t>
      </w:r>
      <w:r w:rsidR="002B7C84">
        <w:rPr>
          <w:rFonts w:hint="cs"/>
          <w:sz w:val="28"/>
          <w:szCs w:val="28"/>
          <w:rtl/>
        </w:rPr>
        <w:t>منصة "</w:t>
      </w:r>
      <w:r w:rsidRPr="002B7C84">
        <w:rPr>
          <w:sz w:val="28"/>
          <w:szCs w:val="28"/>
          <w:rtl/>
        </w:rPr>
        <w:t>تأكد</w:t>
      </w:r>
      <w:r w:rsidR="002B7C84">
        <w:rPr>
          <w:rFonts w:hint="cs"/>
          <w:sz w:val="28"/>
          <w:szCs w:val="28"/>
          <w:rtl/>
        </w:rPr>
        <w:t>"</w:t>
      </w:r>
      <w:r w:rsidRPr="002B7C84">
        <w:rPr>
          <w:sz w:val="28"/>
          <w:szCs w:val="28"/>
          <w:rtl/>
        </w:rPr>
        <w:t xml:space="preserve"> إلى أن الصورة منشورة أصلًا عام 2024</w:t>
      </w:r>
      <w:r w:rsidR="002B7C84">
        <w:rPr>
          <w:rFonts w:hint="cs"/>
          <w:sz w:val="28"/>
          <w:szCs w:val="28"/>
          <w:rtl/>
        </w:rPr>
        <w:t>م</w:t>
      </w:r>
      <w:r w:rsidRPr="002B7C84">
        <w:rPr>
          <w:sz w:val="28"/>
          <w:szCs w:val="28"/>
          <w:rtl/>
        </w:rPr>
        <w:t>، وأنها توثق قصفًا إسرائيليًا في منطقة الشويفات في بيروت</w:t>
      </w:r>
      <w:r w:rsidRPr="002B7C84">
        <w:rPr>
          <w:sz w:val="28"/>
          <w:szCs w:val="28"/>
        </w:rPr>
        <w:t>.</w:t>
      </w:r>
      <w:r w:rsidR="002B7C84">
        <w:rPr>
          <w:rFonts w:hint="cs"/>
          <w:sz w:val="28"/>
          <w:szCs w:val="28"/>
          <w:rtl/>
          <w:lang w:bidi="ar-EG"/>
        </w:rPr>
        <w:t xml:space="preserve"> </w:t>
      </w:r>
      <w:r w:rsidRPr="002B7C84">
        <w:rPr>
          <w:sz w:val="28"/>
          <w:szCs w:val="28"/>
          <w:rtl/>
        </w:rPr>
        <w:t>هنا يظهر مرة أخرى</w:t>
      </w:r>
      <w:r w:rsidR="002B7C84">
        <w:rPr>
          <w:sz w:val="28"/>
          <w:szCs w:val="28"/>
        </w:rPr>
        <w:t>:</w:t>
      </w:r>
      <w:r w:rsidR="002B7C84">
        <w:rPr>
          <w:rFonts w:hint="cs"/>
          <w:sz w:val="28"/>
          <w:szCs w:val="28"/>
          <w:rtl/>
          <w:lang w:bidi="ar-EG"/>
        </w:rPr>
        <w:t xml:space="preserve"> </w:t>
      </w:r>
      <w:r w:rsidRPr="002B7C84">
        <w:rPr>
          <w:sz w:val="28"/>
          <w:szCs w:val="28"/>
          <w:rtl/>
        </w:rPr>
        <w:t>تغيير المكان</w:t>
      </w:r>
      <w:r w:rsidR="002B7C84">
        <w:rPr>
          <w:rFonts w:hint="cs"/>
          <w:sz w:val="28"/>
          <w:szCs w:val="28"/>
          <w:rtl/>
        </w:rPr>
        <w:t>، و</w:t>
      </w:r>
      <w:r w:rsidRPr="002B7C84">
        <w:rPr>
          <w:sz w:val="28"/>
          <w:szCs w:val="28"/>
          <w:rtl/>
        </w:rPr>
        <w:t>تغيير الزمن</w:t>
      </w:r>
      <w:r w:rsidR="002B7C84">
        <w:rPr>
          <w:rFonts w:hint="cs"/>
          <w:sz w:val="28"/>
          <w:szCs w:val="28"/>
          <w:rtl/>
        </w:rPr>
        <w:t xml:space="preserve">، مايعني </w:t>
      </w:r>
      <w:r w:rsidRPr="002B7C84">
        <w:rPr>
          <w:sz w:val="28"/>
          <w:szCs w:val="28"/>
          <w:rtl/>
        </w:rPr>
        <w:t>رواية جديدة</w:t>
      </w:r>
      <w:r w:rsidR="002B7C84">
        <w:rPr>
          <w:rFonts w:hint="cs"/>
          <w:sz w:val="28"/>
          <w:szCs w:val="28"/>
          <w:rtl/>
        </w:rPr>
        <w:t>،</w:t>
      </w:r>
      <w:r w:rsidR="002B7C84">
        <w:rPr>
          <w:rFonts w:hint="cs"/>
          <w:sz w:val="28"/>
          <w:szCs w:val="28"/>
          <w:rtl/>
          <w:lang w:bidi="ar-EG"/>
        </w:rPr>
        <w:t xml:space="preserve"> </w:t>
      </w:r>
      <w:r w:rsidRPr="002B7C84">
        <w:rPr>
          <w:sz w:val="28"/>
          <w:szCs w:val="28"/>
          <w:rtl/>
        </w:rPr>
        <w:t xml:space="preserve">وهو ما يثبت أن </w:t>
      </w:r>
      <w:r w:rsidR="002B7C84">
        <w:rPr>
          <w:rFonts w:hint="cs"/>
          <w:sz w:val="28"/>
          <w:szCs w:val="28"/>
          <w:rtl/>
        </w:rPr>
        <w:t>"</w:t>
      </w:r>
      <w:r w:rsidRPr="002B7C84">
        <w:rPr>
          <w:sz w:val="28"/>
          <w:szCs w:val="28"/>
          <w:rtl/>
        </w:rPr>
        <w:t>المكان</w:t>
      </w:r>
      <w:r w:rsidR="002B7C84">
        <w:rPr>
          <w:rFonts w:hint="cs"/>
          <w:sz w:val="28"/>
          <w:szCs w:val="28"/>
          <w:rtl/>
        </w:rPr>
        <w:t>"</w:t>
      </w:r>
      <w:r w:rsidRPr="002B7C84">
        <w:rPr>
          <w:sz w:val="28"/>
          <w:szCs w:val="28"/>
          <w:rtl/>
        </w:rPr>
        <w:t xml:space="preserve"> يجب أن يصبح عنصرًا أساسيًا في التربية الإعلامية</w:t>
      </w:r>
      <w:r w:rsidR="002B7C84">
        <w:rPr>
          <w:rFonts w:hint="cs"/>
          <w:sz w:val="28"/>
          <w:szCs w:val="28"/>
          <w:rtl/>
        </w:rPr>
        <w:t>،</w:t>
      </w:r>
      <w:r w:rsidR="002B7C84">
        <w:rPr>
          <w:rFonts w:hint="cs"/>
          <w:sz w:val="28"/>
          <w:szCs w:val="28"/>
          <w:rtl/>
          <w:lang w:bidi="ar-EG"/>
        </w:rPr>
        <w:t xml:space="preserve"> </w:t>
      </w:r>
      <w:r w:rsidRPr="002B7C84">
        <w:rPr>
          <w:sz w:val="28"/>
          <w:szCs w:val="28"/>
          <w:rtl/>
        </w:rPr>
        <w:t>فالصورة التي تُظهر انفجارًا لا تقول وحدها</w:t>
      </w:r>
      <w:r w:rsidR="002B7C84">
        <w:rPr>
          <w:sz w:val="28"/>
          <w:szCs w:val="28"/>
        </w:rPr>
        <w:t>:</w:t>
      </w:r>
      <w:r w:rsidR="002B7C84">
        <w:rPr>
          <w:rFonts w:hint="cs"/>
          <w:sz w:val="28"/>
          <w:szCs w:val="28"/>
          <w:rtl/>
          <w:lang w:bidi="ar-EG"/>
        </w:rPr>
        <w:t xml:space="preserve"> </w:t>
      </w:r>
      <w:r w:rsidRPr="002B7C84">
        <w:rPr>
          <w:sz w:val="28"/>
          <w:szCs w:val="28"/>
          <w:rtl/>
        </w:rPr>
        <w:t>أين وقع؟</w:t>
      </w:r>
      <w:r w:rsidR="002B7C84">
        <w:rPr>
          <w:rFonts w:hint="cs"/>
          <w:sz w:val="28"/>
          <w:szCs w:val="28"/>
          <w:rtl/>
          <w:lang w:bidi="ar-EG"/>
        </w:rPr>
        <w:t>، و</w:t>
      </w:r>
      <w:r w:rsidRPr="002B7C84">
        <w:rPr>
          <w:sz w:val="28"/>
          <w:szCs w:val="28"/>
          <w:rtl/>
        </w:rPr>
        <w:t>متى وقع؟</w:t>
      </w:r>
      <w:r w:rsidR="002B7C84">
        <w:rPr>
          <w:rFonts w:hint="cs"/>
          <w:sz w:val="28"/>
          <w:szCs w:val="28"/>
          <w:rtl/>
        </w:rPr>
        <w:t>، و</w:t>
      </w:r>
      <w:r w:rsidRPr="002B7C84">
        <w:rPr>
          <w:sz w:val="28"/>
          <w:szCs w:val="28"/>
          <w:rtl/>
        </w:rPr>
        <w:t>من نفذه؟</w:t>
      </w:r>
      <w:r w:rsidR="002B7C84">
        <w:rPr>
          <w:rFonts w:hint="cs"/>
          <w:sz w:val="28"/>
          <w:szCs w:val="28"/>
          <w:rtl/>
        </w:rPr>
        <w:t>، و</w:t>
      </w:r>
      <w:r w:rsidRPr="002B7C84">
        <w:rPr>
          <w:sz w:val="28"/>
          <w:szCs w:val="28"/>
          <w:rtl/>
        </w:rPr>
        <w:t>لماذا وقع؟</w:t>
      </w:r>
      <w:r w:rsidR="002B7C84">
        <w:rPr>
          <w:rFonts w:hint="cs"/>
          <w:sz w:val="28"/>
          <w:szCs w:val="28"/>
          <w:rtl/>
          <w:lang w:bidi="ar-EG"/>
        </w:rPr>
        <w:t xml:space="preserve"> </w:t>
      </w:r>
      <w:r w:rsidRPr="002B7C84">
        <w:rPr>
          <w:sz w:val="28"/>
          <w:szCs w:val="28"/>
          <w:rtl/>
        </w:rPr>
        <w:t>كل هذه معلومات تحتاج إلى مصدر مستقل</w:t>
      </w:r>
      <w:r w:rsidRPr="002B7C84">
        <w:rPr>
          <w:sz w:val="28"/>
          <w:szCs w:val="28"/>
        </w:rPr>
        <w:t>.</w:t>
      </w:r>
    </w:p>
    <w:p w:rsidR="00785D0C" w:rsidRPr="00785D0C" w:rsidRDefault="002B7C84" w:rsidP="002B7C84">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الحالة الثامنة</w:t>
      </w:r>
      <w:r>
        <w:rPr>
          <w:rFonts w:asciiTheme="minorBidi" w:hAnsiTheme="minorBidi" w:cstheme="minorBidi" w:hint="cs"/>
          <w:b/>
          <w:bCs/>
          <w:color w:val="auto"/>
          <w:spacing w:val="0"/>
          <w:kern w:val="36"/>
          <w:sz w:val="28"/>
          <w:rtl/>
          <w:lang w:eastAsia="en-US"/>
        </w:rPr>
        <w:t xml:space="preserve">.. </w:t>
      </w:r>
      <w:r w:rsidR="00785D0C" w:rsidRPr="00785D0C">
        <w:rPr>
          <w:rFonts w:asciiTheme="minorBidi" w:hAnsiTheme="minorBidi" w:cstheme="minorBidi"/>
          <w:b/>
          <w:bCs/>
          <w:color w:val="auto"/>
          <w:spacing w:val="0"/>
          <w:kern w:val="36"/>
          <w:sz w:val="28"/>
          <w:rtl/>
          <w:lang w:eastAsia="en-US"/>
        </w:rPr>
        <w:t>اتهام أحمد الشرع أو عمر جفتشي</w:t>
      </w:r>
    </w:p>
    <w:p w:rsidR="00785D0C" w:rsidRPr="002B7C84" w:rsidRDefault="00785D0C" w:rsidP="002B0EC5">
      <w:pPr>
        <w:pStyle w:val="NormalWeb"/>
        <w:bidi/>
        <w:spacing w:before="0" w:beforeAutospacing="0" w:after="0" w:afterAutospacing="0"/>
        <w:ind w:firstLine="284"/>
        <w:jc w:val="both"/>
        <w:rPr>
          <w:sz w:val="28"/>
          <w:szCs w:val="28"/>
        </w:rPr>
      </w:pPr>
      <w:r w:rsidRPr="002B7C84">
        <w:rPr>
          <w:sz w:val="28"/>
          <w:szCs w:val="28"/>
          <w:rtl/>
        </w:rPr>
        <w:t>في أبريل 2025</w:t>
      </w:r>
      <w:r w:rsidR="002B7C84">
        <w:rPr>
          <w:rFonts w:hint="cs"/>
          <w:sz w:val="28"/>
          <w:szCs w:val="28"/>
          <w:rtl/>
        </w:rPr>
        <w:t>م</w:t>
      </w:r>
      <w:r w:rsidRPr="002B7C84">
        <w:rPr>
          <w:sz w:val="28"/>
          <w:szCs w:val="28"/>
          <w:rtl/>
        </w:rPr>
        <w:t>، أعاد كوهين نشر صورة من مواد تنظيم الدولة الإسلامية، مع الإيحاء بأن الشخص الظاهر في الصورة هو أحمد الشرع، أو في رواية لاحقة عمر جفتشي</w:t>
      </w:r>
      <w:r w:rsidR="002B0EC5">
        <w:rPr>
          <w:sz w:val="28"/>
          <w:szCs w:val="28"/>
        </w:rPr>
        <w:t>.</w:t>
      </w:r>
      <w:r w:rsidR="002B0EC5">
        <w:rPr>
          <w:rFonts w:hint="cs"/>
          <w:sz w:val="28"/>
          <w:szCs w:val="28"/>
          <w:rtl/>
          <w:lang w:bidi="ar-EG"/>
        </w:rPr>
        <w:t xml:space="preserve"> </w:t>
      </w:r>
      <w:r w:rsidRPr="002B7C84">
        <w:rPr>
          <w:sz w:val="28"/>
          <w:szCs w:val="28"/>
          <w:rtl/>
        </w:rPr>
        <w:t xml:space="preserve">وخلصت منصة </w:t>
      </w:r>
      <w:r w:rsidR="002B0EC5">
        <w:rPr>
          <w:rFonts w:hint="cs"/>
          <w:sz w:val="28"/>
          <w:szCs w:val="28"/>
          <w:rtl/>
        </w:rPr>
        <w:t>"</w:t>
      </w:r>
      <w:r w:rsidRPr="002B7C84">
        <w:rPr>
          <w:sz w:val="28"/>
          <w:szCs w:val="28"/>
          <w:rtl/>
        </w:rPr>
        <w:t>تأكد</w:t>
      </w:r>
      <w:r w:rsidR="002B0EC5">
        <w:rPr>
          <w:rFonts w:hint="cs"/>
          <w:sz w:val="28"/>
          <w:szCs w:val="28"/>
          <w:rtl/>
        </w:rPr>
        <w:t>"</w:t>
      </w:r>
      <w:r w:rsidRPr="002B7C84">
        <w:rPr>
          <w:sz w:val="28"/>
          <w:szCs w:val="28"/>
          <w:rtl/>
        </w:rPr>
        <w:t xml:space="preserve"> إلى أن الشخص الظاهر في الصورة هو حسن آيدن، وليس الشرع ولا جفتشي</w:t>
      </w:r>
      <w:r w:rsidRPr="002B7C84">
        <w:rPr>
          <w:sz w:val="28"/>
          <w:szCs w:val="28"/>
        </w:rPr>
        <w:t>.</w:t>
      </w:r>
    </w:p>
    <w:p w:rsidR="00785D0C" w:rsidRPr="002B7C84" w:rsidRDefault="00785D0C" w:rsidP="002B0EC5">
      <w:pPr>
        <w:pStyle w:val="NormalWeb"/>
        <w:bidi/>
        <w:spacing w:before="0" w:beforeAutospacing="0" w:after="0" w:afterAutospacing="0"/>
        <w:ind w:firstLine="284"/>
        <w:jc w:val="both"/>
        <w:rPr>
          <w:sz w:val="28"/>
          <w:szCs w:val="28"/>
        </w:rPr>
      </w:pPr>
      <w:r w:rsidRPr="002B7C84">
        <w:rPr>
          <w:sz w:val="28"/>
          <w:szCs w:val="28"/>
          <w:rtl/>
        </w:rPr>
        <w:t>هذه الحالة تكشف تقنية</w:t>
      </w:r>
      <w:r w:rsidR="002B0EC5">
        <w:rPr>
          <w:sz w:val="28"/>
          <w:szCs w:val="28"/>
        </w:rPr>
        <w:t>:</w:t>
      </w:r>
      <w:r w:rsidR="002B0EC5">
        <w:rPr>
          <w:rFonts w:hint="cs"/>
          <w:sz w:val="28"/>
          <w:szCs w:val="28"/>
          <w:rtl/>
          <w:lang w:bidi="ar-EG"/>
        </w:rPr>
        <w:t xml:space="preserve"> "</w:t>
      </w:r>
      <w:r w:rsidRPr="002B7C84">
        <w:rPr>
          <w:sz w:val="28"/>
          <w:szCs w:val="28"/>
          <w:rtl/>
        </w:rPr>
        <w:t>الهوية البديلة</w:t>
      </w:r>
      <w:r w:rsidR="002B0EC5">
        <w:rPr>
          <w:rFonts w:hint="cs"/>
          <w:sz w:val="28"/>
          <w:szCs w:val="28"/>
          <w:rtl/>
        </w:rPr>
        <w:t xml:space="preserve">"، </w:t>
      </w:r>
      <w:r w:rsidRPr="002B7C84">
        <w:rPr>
          <w:sz w:val="28"/>
          <w:szCs w:val="28"/>
          <w:rtl/>
        </w:rPr>
        <w:t>أي استخدام صورة لشخص حقيقي، ثم استبدال هويته بهوية شخصية أخرى</w:t>
      </w:r>
      <w:r w:rsidR="002B0EC5">
        <w:rPr>
          <w:sz w:val="28"/>
          <w:szCs w:val="28"/>
        </w:rPr>
        <w:t>.</w:t>
      </w:r>
      <w:r w:rsidR="002B0EC5">
        <w:rPr>
          <w:rFonts w:hint="cs"/>
          <w:sz w:val="28"/>
          <w:szCs w:val="28"/>
          <w:rtl/>
          <w:lang w:bidi="ar-EG"/>
        </w:rPr>
        <w:t xml:space="preserve"> </w:t>
      </w:r>
      <w:r w:rsidRPr="002B7C84">
        <w:rPr>
          <w:sz w:val="28"/>
          <w:szCs w:val="28"/>
          <w:rtl/>
        </w:rPr>
        <w:t>وهذا النوع من التضليل يمكن أن يكون شديد التأثير عندما يتعلق بشخصية سياسية أو عسكرية</w:t>
      </w:r>
      <w:r w:rsidR="002B0EC5">
        <w:rPr>
          <w:rFonts w:hint="cs"/>
          <w:sz w:val="28"/>
          <w:szCs w:val="28"/>
          <w:rtl/>
        </w:rPr>
        <w:t xml:space="preserve">، </w:t>
      </w:r>
      <w:r w:rsidRPr="002B7C84">
        <w:rPr>
          <w:sz w:val="28"/>
          <w:szCs w:val="28"/>
          <w:rtl/>
        </w:rPr>
        <w:t>فالهدف ليس فقط نقل صورة خاطئة</w:t>
      </w:r>
      <w:r w:rsidR="002B0EC5">
        <w:rPr>
          <w:rFonts w:hint="cs"/>
          <w:sz w:val="28"/>
          <w:szCs w:val="28"/>
          <w:rtl/>
        </w:rPr>
        <w:t xml:space="preserve">، </w:t>
      </w:r>
      <w:r w:rsidRPr="002B7C84">
        <w:rPr>
          <w:sz w:val="28"/>
          <w:szCs w:val="28"/>
          <w:rtl/>
        </w:rPr>
        <w:t>إنه إعادة كتابة ماضي الشخصية</w:t>
      </w:r>
      <w:r w:rsidRPr="002B7C84">
        <w:rPr>
          <w:sz w:val="28"/>
          <w:szCs w:val="28"/>
        </w:rPr>
        <w:t>.</w:t>
      </w:r>
    </w:p>
    <w:p w:rsidR="00785D0C" w:rsidRPr="00785D0C" w:rsidRDefault="002B0EC5" w:rsidP="002B0EC5">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الحالة التاسعة</w:t>
      </w:r>
      <w:r>
        <w:rPr>
          <w:rFonts w:asciiTheme="minorBidi" w:hAnsiTheme="minorBidi" w:cstheme="minorBidi" w:hint="cs"/>
          <w:b/>
          <w:bCs/>
          <w:color w:val="auto"/>
          <w:spacing w:val="0"/>
          <w:kern w:val="36"/>
          <w:sz w:val="28"/>
          <w:rtl/>
          <w:lang w:eastAsia="en-US"/>
        </w:rPr>
        <w:t xml:space="preserve">.. </w:t>
      </w:r>
      <w:r w:rsidR="00785D0C" w:rsidRPr="00785D0C">
        <w:rPr>
          <w:rFonts w:asciiTheme="minorBidi" w:hAnsiTheme="minorBidi" w:cstheme="minorBidi"/>
          <w:b/>
          <w:bCs/>
          <w:color w:val="auto"/>
          <w:spacing w:val="0"/>
          <w:kern w:val="36"/>
          <w:sz w:val="28"/>
          <w:rtl/>
          <w:lang w:eastAsia="en-US"/>
        </w:rPr>
        <w:t>فيديو حفل مالك الجندلي</w:t>
      </w:r>
    </w:p>
    <w:p w:rsidR="00785D0C" w:rsidRPr="00AB2FAD" w:rsidRDefault="00785D0C" w:rsidP="00AB2FAD">
      <w:pPr>
        <w:pStyle w:val="NormalWeb"/>
        <w:bidi/>
        <w:spacing w:before="0" w:beforeAutospacing="0" w:after="0" w:afterAutospacing="0"/>
        <w:ind w:firstLine="284"/>
        <w:jc w:val="both"/>
        <w:rPr>
          <w:sz w:val="28"/>
          <w:szCs w:val="28"/>
        </w:rPr>
      </w:pPr>
      <w:r w:rsidRPr="00AB2FAD">
        <w:rPr>
          <w:sz w:val="28"/>
          <w:szCs w:val="28"/>
          <w:rtl/>
        </w:rPr>
        <w:lastRenderedPageBreak/>
        <w:t>في ديسمبر 2025</w:t>
      </w:r>
      <w:r w:rsidR="00AB2FAD">
        <w:rPr>
          <w:rFonts w:hint="cs"/>
          <w:sz w:val="28"/>
          <w:szCs w:val="28"/>
          <w:rtl/>
        </w:rPr>
        <w:t>م</w:t>
      </w:r>
      <w:r w:rsidRPr="00AB2FAD">
        <w:rPr>
          <w:sz w:val="28"/>
          <w:szCs w:val="28"/>
          <w:rtl/>
        </w:rPr>
        <w:t>، انتشر فيديو قيل إنه يظهر اقتحام عناصر تابعة للسلطة السورية حفلًا موسيقيًا للفنان مالك الجندلي في حمص</w:t>
      </w:r>
      <w:r w:rsidR="00AB2FAD">
        <w:rPr>
          <w:rFonts w:hint="cs"/>
          <w:sz w:val="28"/>
          <w:szCs w:val="28"/>
          <w:rtl/>
        </w:rPr>
        <w:t>،</w:t>
      </w:r>
      <w:r w:rsidR="00AB2FAD">
        <w:rPr>
          <w:rFonts w:hint="cs"/>
          <w:sz w:val="28"/>
          <w:szCs w:val="28"/>
          <w:rtl/>
          <w:lang w:bidi="ar-EG"/>
        </w:rPr>
        <w:t xml:space="preserve"> </w:t>
      </w:r>
      <w:r w:rsidRPr="00AB2FAD">
        <w:rPr>
          <w:sz w:val="28"/>
          <w:szCs w:val="28"/>
          <w:rtl/>
        </w:rPr>
        <w:t>وظهر حساب كوهين ضمن ناشري الفيديو</w:t>
      </w:r>
      <w:r w:rsidR="00AB2FAD">
        <w:rPr>
          <w:sz w:val="28"/>
          <w:szCs w:val="28"/>
        </w:rPr>
        <w:t>.</w:t>
      </w:r>
      <w:r w:rsidR="00AB2FAD">
        <w:rPr>
          <w:rFonts w:hint="cs"/>
          <w:sz w:val="28"/>
          <w:szCs w:val="28"/>
          <w:rtl/>
          <w:lang w:bidi="ar-EG"/>
        </w:rPr>
        <w:t xml:space="preserve"> </w:t>
      </w:r>
      <w:r w:rsidRPr="00AB2FAD">
        <w:rPr>
          <w:sz w:val="28"/>
          <w:szCs w:val="28"/>
          <w:rtl/>
        </w:rPr>
        <w:t xml:space="preserve">لكن </w:t>
      </w:r>
      <w:r w:rsidR="00AB2FAD">
        <w:rPr>
          <w:rFonts w:hint="cs"/>
          <w:sz w:val="28"/>
          <w:szCs w:val="28"/>
          <w:rtl/>
        </w:rPr>
        <w:t>منصة "</w:t>
      </w:r>
      <w:r w:rsidRPr="00AB2FAD">
        <w:rPr>
          <w:sz w:val="28"/>
          <w:szCs w:val="28"/>
          <w:rtl/>
        </w:rPr>
        <w:t>مسبار</w:t>
      </w:r>
      <w:r w:rsidR="00AB2FAD">
        <w:rPr>
          <w:rFonts w:hint="cs"/>
          <w:sz w:val="28"/>
          <w:szCs w:val="28"/>
          <w:rtl/>
        </w:rPr>
        <w:t>"</w:t>
      </w:r>
      <w:r w:rsidRPr="00AB2FAD">
        <w:rPr>
          <w:sz w:val="28"/>
          <w:szCs w:val="28"/>
          <w:rtl/>
        </w:rPr>
        <w:t xml:space="preserve"> خلص</w:t>
      </w:r>
      <w:r w:rsidR="00AB2FAD">
        <w:rPr>
          <w:rFonts w:hint="cs"/>
          <w:sz w:val="28"/>
          <w:szCs w:val="28"/>
          <w:rtl/>
        </w:rPr>
        <w:t>ت</w:t>
      </w:r>
      <w:r w:rsidRPr="00AB2FAD">
        <w:rPr>
          <w:sz w:val="28"/>
          <w:szCs w:val="28"/>
          <w:rtl/>
        </w:rPr>
        <w:t xml:space="preserve"> إلى أن الفيديو قديم ولا يوثق الحفل المشار إليه</w:t>
      </w:r>
      <w:r w:rsidR="00AB2FAD">
        <w:rPr>
          <w:sz w:val="28"/>
          <w:szCs w:val="28"/>
        </w:rPr>
        <w:t>.</w:t>
      </w:r>
      <w:r w:rsidR="00AB2FAD">
        <w:rPr>
          <w:rFonts w:hint="cs"/>
          <w:sz w:val="28"/>
          <w:szCs w:val="28"/>
          <w:rtl/>
          <w:lang w:bidi="ar-EG"/>
        </w:rPr>
        <w:t xml:space="preserve"> </w:t>
      </w:r>
      <w:r w:rsidRPr="00AB2FAD">
        <w:rPr>
          <w:sz w:val="28"/>
          <w:szCs w:val="28"/>
          <w:rtl/>
        </w:rPr>
        <w:t>هنا تتكرر آلية</w:t>
      </w:r>
      <w:r w:rsidR="00AB2FAD">
        <w:rPr>
          <w:sz w:val="28"/>
          <w:szCs w:val="28"/>
        </w:rPr>
        <w:t>:</w:t>
      </w:r>
      <w:r w:rsidR="00AB2FAD">
        <w:rPr>
          <w:rFonts w:hint="cs"/>
          <w:sz w:val="28"/>
          <w:szCs w:val="28"/>
          <w:rtl/>
          <w:lang w:bidi="ar-EG"/>
        </w:rPr>
        <w:t xml:space="preserve"> </w:t>
      </w:r>
      <w:r w:rsidRPr="00AB2FAD">
        <w:rPr>
          <w:sz w:val="28"/>
          <w:szCs w:val="28"/>
          <w:rtl/>
        </w:rPr>
        <w:t>مادة حقيقية</w:t>
      </w:r>
      <w:r w:rsidR="00AB2FAD">
        <w:rPr>
          <w:rFonts w:hint="cs"/>
          <w:sz w:val="28"/>
          <w:szCs w:val="28"/>
          <w:rtl/>
        </w:rPr>
        <w:t xml:space="preserve"> و</w:t>
      </w:r>
      <w:r w:rsidRPr="00AB2FAD">
        <w:rPr>
          <w:sz w:val="28"/>
          <w:szCs w:val="28"/>
          <w:rtl/>
        </w:rPr>
        <w:t>مناسبة جديدة</w:t>
      </w:r>
      <w:r w:rsidR="00AB2FAD">
        <w:rPr>
          <w:rFonts w:hint="cs"/>
          <w:sz w:val="28"/>
          <w:szCs w:val="28"/>
          <w:rtl/>
        </w:rPr>
        <w:t xml:space="preserve"> مايعني </w:t>
      </w:r>
      <w:r w:rsidRPr="00AB2FAD">
        <w:rPr>
          <w:sz w:val="28"/>
          <w:szCs w:val="28"/>
          <w:rtl/>
        </w:rPr>
        <w:t>حدث</w:t>
      </w:r>
      <w:r w:rsidR="00AB2FAD">
        <w:rPr>
          <w:rFonts w:hint="cs"/>
          <w:sz w:val="28"/>
          <w:szCs w:val="28"/>
          <w:rtl/>
        </w:rPr>
        <w:t>ا</w:t>
      </w:r>
      <w:r w:rsidRPr="00AB2FAD">
        <w:rPr>
          <w:sz w:val="28"/>
          <w:szCs w:val="28"/>
          <w:rtl/>
        </w:rPr>
        <w:t xml:space="preserve"> مزيف</w:t>
      </w:r>
      <w:r w:rsidR="00AB2FAD">
        <w:rPr>
          <w:rFonts w:hint="cs"/>
          <w:sz w:val="28"/>
          <w:szCs w:val="28"/>
          <w:rtl/>
        </w:rPr>
        <w:t xml:space="preserve">ا، </w:t>
      </w:r>
      <w:r w:rsidRPr="00AB2FAD">
        <w:rPr>
          <w:sz w:val="28"/>
          <w:szCs w:val="28"/>
          <w:rtl/>
        </w:rPr>
        <w:t xml:space="preserve">وهذا يوضح أن التضليل ليس بالضرورة </w:t>
      </w:r>
      <w:r w:rsidR="00AB2FAD">
        <w:rPr>
          <w:rFonts w:hint="cs"/>
          <w:sz w:val="28"/>
          <w:szCs w:val="28"/>
          <w:rtl/>
        </w:rPr>
        <w:t>"</w:t>
      </w:r>
      <w:r w:rsidRPr="00AB2FAD">
        <w:rPr>
          <w:sz w:val="28"/>
          <w:szCs w:val="28"/>
          <w:rtl/>
        </w:rPr>
        <w:t>اختراعًا</w:t>
      </w:r>
      <w:r w:rsidR="00AB2FAD">
        <w:rPr>
          <w:rFonts w:hint="cs"/>
          <w:sz w:val="28"/>
          <w:szCs w:val="28"/>
          <w:rtl/>
        </w:rPr>
        <w:t xml:space="preserve">" </w:t>
      </w:r>
      <w:r w:rsidRPr="00AB2FAD">
        <w:rPr>
          <w:sz w:val="28"/>
          <w:szCs w:val="28"/>
          <w:rtl/>
        </w:rPr>
        <w:t>قد يكون</w:t>
      </w:r>
      <w:r w:rsidR="00AB2FAD">
        <w:rPr>
          <w:rFonts w:hint="cs"/>
          <w:sz w:val="28"/>
          <w:szCs w:val="28"/>
          <w:rtl/>
          <w:lang w:bidi="ar-EG"/>
        </w:rPr>
        <w:t xml:space="preserve"> </w:t>
      </w:r>
      <w:r w:rsidRPr="00AB2FAD">
        <w:rPr>
          <w:sz w:val="28"/>
          <w:szCs w:val="28"/>
          <w:rtl/>
        </w:rPr>
        <w:t>إعادة تدوير</w:t>
      </w:r>
      <w:r w:rsidRPr="00AB2FAD">
        <w:rPr>
          <w:sz w:val="28"/>
          <w:szCs w:val="28"/>
        </w:rPr>
        <w:t>.</w:t>
      </w:r>
    </w:p>
    <w:p w:rsidR="00785D0C" w:rsidRPr="00785D0C" w:rsidRDefault="00AB2FAD" w:rsidP="00AB2FAD">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الحالة العاشرة</w:t>
      </w:r>
      <w:r>
        <w:rPr>
          <w:rFonts w:asciiTheme="minorBidi" w:hAnsiTheme="minorBidi" w:cstheme="minorBidi" w:hint="cs"/>
          <w:b/>
          <w:bCs/>
          <w:color w:val="auto"/>
          <w:spacing w:val="0"/>
          <w:kern w:val="36"/>
          <w:sz w:val="28"/>
          <w:rtl/>
          <w:lang w:eastAsia="en-US"/>
        </w:rPr>
        <w:t xml:space="preserve">.. </w:t>
      </w:r>
      <w:r w:rsidR="00785D0C" w:rsidRPr="00785D0C">
        <w:rPr>
          <w:rFonts w:asciiTheme="minorBidi" w:hAnsiTheme="minorBidi" w:cstheme="minorBidi"/>
          <w:b/>
          <w:bCs/>
          <w:color w:val="auto"/>
          <w:spacing w:val="0"/>
          <w:kern w:val="36"/>
          <w:sz w:val="28"/>
          <w:rtl/>
          <w:lang w:eastAsia="en-US"/>
        </w:rPr>
        <w:t>هجوم جامعة براون</w:t>
      </w:r>
    </w:p>
    <w:p w:rsidR="00785D0C" w:rsidRPr="00AB2FAD" w:rsidRDefault="00785D0C" w:rsidP="00AB2FAD">
      <w:pPr>
        <w:pStyle w:val="NormalWeb"/>
        <w:bidi/>
        <w:spacing w:before="0" w:beforeAutospacing="0" w:after="0" w:afterAutospacing="0"/>
        <w:ind w:firstLine="284"/>
        <w:jc w:val="both"/>
        <w:rPr>
          <w:sz w:val="28"/>
          <w:szCs w:val="28"/>
        </w:rPr>
      </w:pPr>
      <w:r w:rsidRPr="00AB2FAD">
        <w:rPr>
          <w:sz w:val="28"/>
          <w:szCs w:val="28"/>
          <w:rtl/>
        </w:rPr>
        <w:t>في ديسمبر 2025</w:t>
      </w:r>
      <w:r w:rsidR="00AB2FAD">
        <w:rPr>
          <w:rFonts w:hint="cs"/>
          <w:sz w:val="28"/>
          <w:szCs w:val="28"/>
          <w:rtl/>
        </w:rPr>
        <w:t>م</w:t>
      </w:r>
      <w:r w:rsidRPr="00AB2FAD">
        <w:rPr>
          <w:sz w:val="28"/>
          <w:szCs w:val="28"/>
          <w:rtl/>
        </w:rPr>
        <w:t>، برزت رواية على منصات مؤيدة لإسرائيل تزعم أن منفذ حادث إطلاق النار في جامعة براون كان فلسطينيًا</w:t>
      </w:r>
      <w:r w:rsidR="00AB2FAD">
        <w:rPr>
          <w:sz w:val="28"/>
          <w:szCs w:val="28"/>
        </w:rPr>
        <w:t>.</w:t>
      </w:r>
      <w:r w:rsidR="00AB2FAD">
        <w:rPr>
          <w:rFonts w:hint="cs"/>
          <w:sz w:val="28"/>
          <w:szCs w:val="28"/>
          <w:rtl/>
          <w:lang w:bidi="ar-EG"/>
        </w:rPr>
        <w:t xml:space="preserve"> </w:t>
      </w:r>
      <w:r w:rsidRPr="00AB2FAD">
        <w:rPr>
          <w:sz w:val="28"/>
          <w:szCs w:val="28"/>
          <w:rtl/>
        </w:rPr>
        <w:t xml:space="preserve">وذكرت </w:t>
      </w:r>
      <w:r w:rsidR="00AB2FAD">
        <w:rPr>
          <w:rFonts w:hint="cs"/>
          <w:sz w:val="28"/>
          <w:szCs w:val="28"/>
          <w:rtl/>
        </w:rPr>
        <w:t>منصة "</w:t>
      </w:r>
      <w:r w:rsidRPr="00AB2FAD">
        <w:rPr>
          <w:sz w:val="28"/>
          <w:szCs w:val="28"/>
          <w:rtl/>
        </w:rPr>
        <w:t>مسبار</w:t>
      </w:r>
      <w:r w:rsidR="00AB2FAD">
        <w:rPr>
          <w:rFonts w:hint="cs"/>
          <w:sz w:val="28"/>
          <w:szCs w:val="28"/>
          <w:rtl/>
        </w:rPr>
        <w:t>"</w:t>
      </w:r>
      <w:r w:rsidRPr="00AB2FAD">
        <w:rPr>
          <w:sz w:val="28"/>
          <w:szCs w:val="28"/>
          <w:rtl/>
        </w:rPr>
        <w:t xml:space="preserve"> أن إيدي كوهين كان من أبرز الحسابات التي روجت لهذه الرواية، رغم غياب مصدر رسمي يدعمها</w:t>
      </w:r>
      <w:r w:rsidRPr="00AB2FAD">
        <w:rPr>
          <w:sz w:val="28"/>
          <w:szCs w:val="28"/>
        </w:rPr>
        <w:t>.</w:t>
      </w:r>
    </w:p>
    <w:p w:rsidR="00785D0C" w:rsidRPr="00AB2FAD" w:rsidRDefault="00785D0C" w:rsidP="00AB2FAD">
      <w:pPr>
        <w:pStyle w:val="NormalWeb"/>
        <w:bidi/>
        <w:spacing w:before="0" w:beforeAutospacing="0" w:after="0" w:afterAutospacing="0"/>
        <w:ind w:firstLine="284"/>
        <w:jc w:val="both"/>
        <w:rPr>
          <w:sz w:val="28"/>
          <w:szCs w:val="28"/>
        </w:rPr>
      </w:pPr>
      <w:r w:rsidRPr="00AB2FAD">
        <w:rPr>
          <w:sz w:val="28"/>
          <w:szCs w:val="28"/>
          <w:rtl/>
        </w:rPr>
        <w:t>وتكشف هذه الحالة تقنية مختلفة</w:t>
      </w:r>
      <w:r w:rsidR="00AB2FAD">
        <w:rPr>
          <w:sz w:val="28"/>
          <w:szCs w:val="28"/>
        </w:rPr>
        <w:t>:</w:t>
      </w:r>
      <w:r w:rsidR="00AB2FAD">
        <w:rPr>
          <w:rFonts w:hint="cs"/>
          <w:sz w:val="28"/>
          <w:szCs w:val="28"/>
          <w:rtl/>
          <w:lang w:bidi="ar-EG"/>
        </w:rPr>
        <w:t xml:space="preserve"> </w:t>
      </w:r>
      <w:r w:rsidRPr="00AB2FAD">
        <w:rPr>
          <w:sz w:val="28"/>
          <w:szCs w:val="28"/>
          <w:rtl/>
        </w:rPr>
        <w:t>التثبيت المبكر للهوية</w:t>
      </w:r>
      <w:r w:rsidR="00AB2FAD">
        <w:rPr>
          <w:rFonts w:hint="cs"/>
          <w:sz w:val="28"/>
          <w:szCs w:val="28"/>
          <w:rtl/>
        </w:rPr>
        <w:t>"</w:t>
      </w:r>
      <w:r w:rsidR="00AB2FAD">
        <w:rPr>
          <w:rFonts w:hint="cs"/>
          <w:sz w:val="28"/>
          <w:szCs w:val="28"/>
          <w:rtl/>
          <w:lang w:bidi="ar-EG"/>
        </w:rPr>
        <w:t xml:space="preserve"> </w:t>
      </w:r>
      <w:r w:rsidRPr="00AB2FAD">
        <w:rPr>
          <w:sz w:val="28"/>
          <w:szCs w:val="28"/>
          <w:rtl/>
        </w:rPr>
        <w:t>في الأحداث الأمنية، تكون الدقائق والساعات الأولى شديدة الفوضى</w:t>
      </w:r>
      <w:r w:rsidR="00AB2FAD">
        <w:rPr>
          <w:rFonts w:hint="cs"/>
          <w:sz w:val="28"/>
          <w:szCs w:val="28"/>
          <w:rtl/>
        </w:rPr>
        <w:t>،</w:t>
      </w:r>
      <w:r w:rsidR="00AB2FAD">
        <w:rPr>
          <w:rFonts w:hint="cs"/>
          <w:sz w:val="28"/>
          <w:szCs w:val="28"/>
          <w:rtl/>
          <w:lang w:bidi="ar-EG"/>
        </w:rPr>
        <w:t xml:space="preserve"> </w:t>
      </w:r>
      <w:r w:rsidRPr="00AB2FAD">
        <w:rPr>
          <w:sz w:val="28"/>
          <w:szCs w:val="28"/>
          <w:rtl/>
        </w:rPr>
        <w:t>إذا جرى تثبيت هوية دينية أو قومية أو سياسية للفاعل قبل اكتمال التحقيق، يمكن أن تنتشر الرواية قبل ظهور المعلومات الرسمية</w:t>
      </w:r>
      <w:r w:rsidRPr="00AB2FAD">
        <w:rPr>
          <w:sz w:val="28"/>
          <w:szCs w:val="28"/>
        </w:rPr>
        <w:t>.</w:t>
      </w:r>
      <w:r w:rsidR="00AB2FAD">
        <w:rPr>
          <w:rFonts w:hint="cs"/>
          <w:sz w:val="28"/>
          <w:szCs w:val="28"/>
          <w:rtl/>
          <w:lang w:bidi="ar-EG"/>
        </w:rPr>
        <w:t xml:space="preserve"> </w:t>
      </w:r>
      <w:r w:rsidRPr="00AB2FAD">
        <w:rPr>
          <w:sz w:val="28"/>
          <w:szCs w:val="28"/>
          <w:rtl/>
        </w:rPr>
        <w:t>وحتى لو جرى تصحيحها لاحقًا، يكون الجمهور قد كوّن انطباعه الأول بالفعل</w:t>
      </w:r>
      <w:r w:rsidR="00AB2FAD">
        <w:rPr>
          <w:rFonts w:hint="cs"/>
          <w:sz w:val="28"/>
          <w:szCs w:val="28"/>
          <w:rtl/>
        </w:rPr>
        <w:t xml:space="preserve">، </w:t>
      </w:r>
      <w:r w:rsidRPr="00AB2FAD">
        <w:rPr>
          <w:sz w:val="28"/>
          <w:szCs w:val="28"/>
          <w:rtl/>
        </w:rPr>
        <w:t>ولهذا يمكن وصف هذه التقنية بأنها</w:t>
      </w:r>
      <w:r w:rsidR="00AB2FAD">
        <w:rPr>
          <w:sz w:val="28"/>
          <w:szCs w:val="28"/>
        </w:rPr>
        <w:t>:</w:t>
      </w:r>
      <w:r w:rsidR="00AB2FAD">
        <w:rPr>
          <w:rFonts w:hint="cs"/>
          <w:sz w:val="28"/>
          <w:szCs w:val="28"/>
          <w:rtl/>
          <w:lang w:bidi="ar-EG"/>
        </w:rPr>
        <w:t xml:space="preserve"> "</w:t>
      </w:r>
      <w:r w:rsidRPr="00AB2FAD">
        <w:rPr>
          <w:sz w:val="28"/>
          <w:szCs w:val="28"/>
          <w:rtl/>
        </w:rPr>
        <w:t>احتلال اللحظة الأولى</w:t>
      </w:r>
      <w:r w:rsidR="00AB2FAD">
        <w:rPr>
          <w:rFonts w:hint="cs"/>
          <w:sz w:val="28"/>
          <w:szCs w:val="28"/>
          <w:rtl/>
        </w:rPr>
        <w:t>"</w:t>
      </w:r>
      <w:r w:rsidRPr="00AB2FAD">
        <w:rPr>
          <w:sz w:val="28"/>
          <w:szCs w:val="28"/>
        </w:rPr>
        <w:t>.</w:t>
      </w:r>
    </w:p>
    <w:p w:rsidR="00785D0C" w:rsidRPr="00785D0C" w:rsidRDefault="00AB2FAD" w:rsidP="00AB2FAD">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من التضليل إلى الاستفزاز</w:t>
      </w:r>
      <w:r>
        <w:rPr>
          <w:rFonts w:asciiTheme="minorBidi" w:hAnsiTheme="minorBidi" w:cstheme="minorBidi" w:hint="cs"/>
          <w:b/>
          <w:bCs/>
          <w:color w:val="auto"/>
          <w:spacing w:val="0"/>
          <w:kern w:val="36"/>
          <w:sz w:val="28"/>
          <w:rtl/>
          <w:lang w:eastAsia="en-US"/>
        </w:rPr>
        <w:t xml:space="preserve">.. </w:t>
      </w:r>
      <w:r w:rsidR="00785D0C" w:rsidRPr="00785D0C">
        <w:rPr>
          <w:rFonts w:asciiTheme="minorBidi" w:hAnsiTheme="minorBidi" w:cstheme="minorBidi"/>
          <w:b/>
          <w:bCs/>
          <w:color w:val="auto"/>
          <w:spacing w:val="0"/>
          <w:kern w:val="36"/>
          <w:sz w:val="28"/>
          <w:rtl/>
          <w:lang w:eastAsia="en-US"/>
        </w:rPr>
        <w:t>حالة مصر</w:t>
      </w:r>
    </w:p>
    <w:p w:rsidR="00785D0C" w:rsidRPr="00AB2FAD" w:rsidRDefault="00785D0C" w:rsidP="00AB2FAD">
      <w:pPr>
        <w:pStyle w:val="NormalWeb"/>
        <w:bidi/>
        <w:spacing w:before="0" w:beforeAutospacing="0" w:after="0" w:afterAutospacing="0"/>
        <w:ind w:firstLine="284"/>
        <w:jc w:val="both"/>
        <w:rPr>
          <w:sz w:val="28"/>
          <w:szCs w:val="28"/>
        </w:rPr>
      </w:pPr>
      <w:r w:rsidRPr="00AB2FAD">
        <w:rPr>
          <w:sz w:val="28"/>
          <w:szCs w:val="28"/>
          <w:rtl/>
        </w:rPr>
        <w:t>لا تندرج كل منشورات كوهين ضمن التضليل المعلوماتي</w:t>
      </w:r>
      <w:r w:rsidR="00AB2FAD">
        <w:rPr>
          <w:rFonts w:hint="cs"/>
          <w:sz w:val="28"/>
          <w:szCs w:val="28"/>
          <w:rtl/>
        </w:rPr>
        <w:t xml:space="preserve">، </w:t>
      </w:r>
      <w:r w:rsidRPr="00AB2FAD">
        <w:rPr>
          <w:sz w:val="28"/>
          <w:szCs w:val="28"/>
          <w:rtl/>
        </w:rPr>
        <w:t>وهذا أمر مهم</w:t>
      </w:r>
      <w:r w:rsidR="00AB2FAD">
        <w:rPr>
          <w:sz w:val="28"/>
          <w:szCs w:val="28"/>
        </w:rPr>
        <w:t>.</w:t>
      </w:r>
      <w:r w:rsidR="00AB2FAD">
        <w:rPr>
          <w:rFonts w:hint="cs"/>
          <w:sz w:val="28"/>
          <w:szCs w:val="28"/>
          <w:rtl/>
          <w:lang w:bidi="ar-EG"/>
        </w:rPr>
        <w:t xml:space="preserve"> </w:t>
      </w:r>
      <w:r w:rsidRPr="00AB2FAD">
        <w:rPr>
          <w:sz w:val="28"/>
          <w:szCs w:val="28"/>
          <w:rtl/>
        </w:rPr>
        <w:t>في أبريل 2025</w:t>
      </w:r>
      <w:r w:rsidR="00AB2FAD">
        <w:rPr>
          <w:rFonts w:hint="cs"/>
          <w:sz w:val="28"/>
          <w:szCs w:val="28"/>
          <w:rtl/>
        </w:rPr>
        <w:t>م</w:t>
      </w:r>
      <w:r w:rsidRPr="00AB2FAD">
        <w:rPr>
          <w:sz w:val="28"/>
          <w:szCs w:val="28"/>
          <w:rtl/>
        </w:rPr>
        <w:t>، أثارت منشوراته الساخرة المتعلقة بالفنان محمد رمضان جدلًا في مصر</w:t>
      </w:r>
      <w:r w:rsidR="00AB2FAD">
        <w:rPr>
          <w:sz w:val="28"/>
          <w:szCs w:val="28"/>
        </w:rPr>
        <w:t>.</w:t>
      </w:r>
      <w:r w:rsidR="00AB2FAD">
        <w:rPr>
          <w:rFonts w:hint="cs"/>
          <w:sz w:val="28"/>
          <w:szCs w:val="28"/>
          <w:rtl/>
          <w:lang w:bidi="ar-EG"/>
        </w:rPr>
        <w:t xml:space="preserve"> </w:t>
      </w:r>
      <w:r w:rsidRPr="00AB2FAD">
        <w:rPr>
          <w:sz w:val="28"/>
          <w:szCs w:val="28"/>
          <w:rtl/>
        </w:rPr>
        <w:t xml:space="preserve">هنا لا نتعامل بالضرورة مع </w:t>
      </w:r>
      <w:r w:rsidR="00AB2FAD">
        <w:rPr>
          <w:rFonts w:hint="cs"/>
          <w:sz w:val="28"/>
          <w:szCs w:val="28"/>
          <w:rtl/>
        </w:rPr>
        <w:t>"</w:t>
      </w:r>
      <w:r w:rsidRPr="00AB2FAD">
        <w:rPr>
          <w:sz w:val="28"/>
          <w:szCs w:val="28"/>
          <w:rtl/>
        </w:rPr>
        <w:t>خبر كاذب</w:t>
      </w:r>
      <w:r w:rsidR="00AB2FAD">
        <w:rPr>
          <w:rFonts w:hint="cs"/>
          <w:sz w:val="28"/>
          <w:szCs w:val="28"/>
          <w:rtl/>
        </w:rPr>
        <w:t>"</w:t>
      </w:r>
      <w:r w:rsidRPr="00AB2FAD">
        <w:rPr>
          <w:sz w:val="28"/>
          <w:szCs w:val="28"/>
          <w:rtl/>
        </w:rPr>
        <w:t>، وإنما مع</w:t>
      </w:r>
      <w:r w:rsidR="00AB2FAD">
        <w:rPr>
          <w:sz w:val="28"/>
          <w:szCs w:val="28"/>
        </w:rPr>
        <w:t>:</w:t>
      </w:r>
      <w:r w:rsidR="00AB2FAD">
        <w:rPr>
          <w:rFonts w:hint="cs"/>
          <w:sz w:val="28"/>
          <w:szCs w:val="28"/>
          <w:rtl/>
          <w:lang w:bidi="ar-EG"/>
        </w:rPr>
        <w:t xml:space="preserve"> "</w:t>
      </w:r>
      <w:r w:rsidRPr="00AB2FAD">
        <w:rPr>
          <w:sz w:val="28"/>
          <w:szCs w:val="28"/>
          <w:rtl/>
        </w:rPr>
        <w:t>الاستفزاز الثقافي</w:t>
      </w:r>
      <w:r w:rsidR="00AB2FAD">
        <w:rPr>
          <w:rFonts w:hint="cs"/>
          <w:sz w:val="28"/>
          <w:szCs w:val="28"/>
          <w:rtl/>
        </w:rPr>
        <w:t xml:space="preserve">"، </w:t>
      </w:r>
      <w:r w:rsidRPr="00AB2FAD">
        <w:rPr>
          <w:sz w:val="28"/>
          <w:szCs w:val="28"/>
          <w:rtl/>
        </w:rPr>
        <w:t>وهو استخدام موضوع ثقافي أو فني أو اجتماعي لتحويل الحساب إلى طرف داخل الجدل المحلي</w:t>
      </w:r>
      <w:r w:rsidR="00AB2FAD">
        <w:rPr>
          <w:sz w:val="28"/>
          <w:szCs w:val="28"/>
        </w:rPr>
        <w:t>.</w:t>
      </w:r>
      <w:r w:rsidR="00AB2FAD">
        <w:rPr>
          <w:rFonts w:hint="cs"/>
          <w:sz w:val="28"/>
          <w:szCs w:val="28"/>
          <w:rtl/>
          <w:lang w:bidi="ar-EG"/>
        </w:rPr>
        <w:t xml:space="preserve"> </w:t>
      </w:r>
      <w:r w:rsidRPr="00AB2FAD">
        <w:rPr>
          <w:sz w:val="28"/>
          <w:szCs w:val="28"/>
          <w:rtl/>
        </w:rPr>
        <w:t>هذه التقنية ذات أهمية استراتيجية لأنها توسع نطاق الجمهور</w:t>
      </w:r>
      <w:r w:rsidR="00AB2FAD">
        <w:rPr>
          <w:rFonts w:hint="cs"/>
          <w:sz w:val="28"/>
          <w:szCs w:val="28"/>
          <w:rtl/>
        </w:rPr>
        <w:t xml:space="preserve">، </w:t>
      </w:r>
      <w:r w:rsidRPr="00AB2FAD">
        <w:rPr>
          <w:sz w:val="28"/>
          <w:szCs w:val="28"/>
          <w:rtl/>
        </w:rPr>
        <w:t>فالحساب الذي يتحدث فقط عن إسرائيل وفلسطين يخاطب جمهورًا سياسيًا محددًا</w:t>
      </w:r>
      <w:r w:rsidRPr="00AB2FAD">
        <w:rPr>
          <w:sz w:val="28"/>
          <w:szCs w:val="28"/>
        </w:rPr>
        <w:t>.</w:t>
      </w:r>
    </w:p>
    <w:p w:rsidR="00785D0C" w:rsidRPr="00AB2FAD" w:rsidRDefault="00785D0C" w:rsidP="00AB2FAD">
      <w:pPr>
        <w:pStyle w:val="NormalWeb"/>
        <w:bidi/>
        <w:spacing w:before="0" w:beforeAutospacing="0" w:after="0" w:afterAutospacing="0"/>
        <w:ind w:firstLine="284"/>
        <w:jc w:val="both"/>
        <w:rPr>
          <w:sz w:val="28"/>
          <w:szCs w:val="28"/>
        </w:rPr>
      </w:pPr>
      <w:r w:rsidRPr="00AB2FAD">
        <w:rPr>
          <w:sz w:val="28"/>
          <w:szCs w:val="28"/>
          <w:rtl/>
        </w:rPr>
        <w:t>لكن الحساب الذي يتحدث عن</w:t>
      </w:r>
      <w:r w:rsidR="00AB2FAD">
        <w:rPr>
          <w:rFonts w:hint="cs"/>
          <w:sz w:val="28"/>
          <w:szCs w:val="28"/>
          <w:rtl/>
          <w:lang w:bidi="ar-EG"/>
        </w:rPr>
        <w:t xml:space="preserve"> </w:t>
      </w:r>
      <w:r w:rsidRPr="00AB2FAD">
        <w:rPr>
          <w:sz w:val="28"/>
          <w:szCs w:val="28"/>
          <w:rtl/>
        </w:rPr>
        <w:t>الفن</w:t>
      </w:r>
      <w:r w:rsidR="00AB2FAD">
        <w:rPr>
          <w:rFonts w:hint="cs"/>
          <w:sz w:val="28"/>
          <w:szCs w:val="28"/>
          <w:rtl/>
        </w:rPr>
        <w:t>، و</w:t>
      </w:r>
      <w:r w:rsidRPr="00AB2FAD">
        <w:rPr>
          <w:sz w:val="28"/>
          <w:szCs w:val="28"/>
          <w:rtl/>
        </w:rPr>
        <w:t>كرة القدم</w:t>
      </w:r>
      <w:r w:rsidR="00AB2FAD">
        <w:rPr>
          <w:rFonts w:hint="cs"/>
          <w:sz w:val="28"/>
          <w:szCs w:val="28"/>
          <w:rtl/>
        </w:rPr>
        <w:t>، و</w:t>
      </w:r>
      <w:r w:rsidRPr="00AB2FAD">
        <w:rPr>
          <w:sz w:val="28"/>
          <w:szCs w:val="28"/>
          <w:rtl/>
        </w:rPr>
        <w:t>المشاهير</w:t>
      </w:r>
      <w:r w:rsidR="00AB2FAD">
        <w:rPr>
          <w:rFonts w:hint="cs"/>
          <w:sz w:val="28"/>
          <w:szCs w:val="28"/>
          <w:rtl/>
        </w:rPr>
        <w:t>، و</w:t>
      </w:r>
      <w:r w:rsidRPr="00AB2FAD">
        <w:rPr>
          <w:sz w:val="28"/>
          <w:szCs w:val="28"/>
          <w:rtl/>
        </w:rPr>
        <w:t>العادات</w:t>
      </w:r>
      <w:r w:rsidR="00AB2FAD">
        <w:rPr>
          <w:rFonts w:hint="cs"/>
          <w:sz w:val="28"/>
          <w:szCs w:val="28"/>
          <w:rtl/>
        </w:rPr>
        <w:t>، و</w:t>
      </w:r>
      <w:r w:rsidRPr="00AB2FAD">
        <w:rPr>
          <w:sz w:val="28"/>
          <w:szCs w:val="28"/>
          <w:rtl/>
        </w:rPr>
        <w:t>الحياة اليومية</w:t>
      </w:r>
      <w:r w:rsidR="00AB2FAD">
        <w:rPr>
          <w:rFonts w:hint="cs"/>
          <w:sz w:val="28"/>
          <w:szCs w:val="28"/>
          <w:rtl/>
        </w:rPr>
        <w:t>، و</w:t>
      </w:r>
      <w:r w:rsidR="00AB2FAD">
        <w:rPr>
          <w:sz w:val="28"/>
          <w:szCs w:val="28"/>
          <w:rtl/>
        </w:rPr>
        <w:t>الأزمات الاقتصادية</w:t>
      </w:r>
      <w:r w:rsidR="00AB2FAD">
        <w:rPr>
          <w:rFonts w:hint="cs"/>
          <w:sz w:val="28"/>
          <w:szCs w:val="28"/>
          <w:rtl/>
          <w:lang w:bidi="ar-EG"/>
        </w:rPr>
        <w:t xml:space="preserve"> </w:t>
      </w:r>
      <w:r w:rsidRPr="00AB2FAD">
        <w:rPr>
          <w:sz w:val="28"/>
          <w:szCs w:val="28"/>
          <w:rtl/>
        </w:rPr>
        <w:t>يصبح أكثر حضورًا في الحياة اليومية للمستخدم</w:t>
      </w:r>
      <w:r w:rsidR="00AB2FAD">
        <w:rPr>
          <w:sz w:val="28"/>
          <w:szCs w:val="28"/>
        </w:rPr>
        <w:t>.</w:t>
      </w:r>
      <w:r w:rsidR="00AB2FAD">
        <w:rPr>
          <w:rFonts w:hint="cs"/>
          <w:sz w:val="28"/>
          <w:szCs w:val="28"/>
          <w:rtl/>
          <w:lang w:bidi="ar-EG"/>
        </w:rPr>
        <w:t xml:space="preserve"> </w:t>
      </w:r>
      <w:r w:rsidRPr="00AB2FAD">
        <w:rPr>
          <w:sz w:val="28"/>
          <w:szCs w:val="28"/>
          <w:rtl/>
        </w:rPr>
        <w:t>هنا يحدث تحول مهم</w:t>
      </w:r>
      <w:r w:rsidR="00AB2FAD">
        <w:rPr>
          <w:sz w:val="28"/>
          <w:szCs w:val="28"/>
        </w:rPr>
        <w:t>:</w:t>
      </w:r>
      <w:r w:rsidR="00AB2FAD">
        <w:rPr>
          <w:rFonts w:hint="cs"/>
          <w:sz w:val="28"/>
          <w:szCs w:val="28"/>
          <w:rtl/>
          <w:lang w:bidi="ar-EG"/>
        </w:rPr>
        <w:t xml:space="preserve"> </w:t>
      </w:r>
      <w:r w:rsidRPr="00AB2FAD">
        <w:rPr>
          <w:sz w:val="28"/>
          <w:szCs w:val="28"/>
          <w:rtl/>
        </w:rPr>
        <w:t>المتابع لا يتعامل مع الحساب باعتباره مصدرًا سياسيًا فقط، بل باعتباره شخصية رقمية حاضرة في المجال العام</w:t>
      </w:r>
      <w:r w:rsidRPr="00AB2FAD">
        <w:rPr>
          <w:sz w:val="28"/>
          <w:szCs w:val="28"/>
        </w:rPr>
        <w:t>.</w:t>
      </w:r>
    </w:p>
    <w:p w:rsidR="00785D0C" w:rsidRPr="00785D0C" w:rsidRDefault="00AB2FAD" w:rsidP="00AB2FAD">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الأقليات</w:t>
      </w:r>
      <w:r>
        <w:rPr>
          <w:rFonts w:asciiTheme="minorBidi" w:hAnsiTheme="minorBidi" w:cstheme="minorBidi" w:hint="cs"/>
          <w:b/>
          <w:bCs/>
          <w:color w:val="auto"/>
          <w:spacing w:val="0"/>
          <w:kern w:val="36"/>
          <w:sz w:val="28"/>
          <w:rtl/>
          <w:lang w:eastAsia="en-US"/>
        </w:rPr>
        <w:t xml:space="preserve">.. </w:t>
      </w:r>
      <w:r w:rsidR="00785D0C" w:rsidRPr="00785D0C">
        <w:rPr>
          <w:rFonts w:asciiTheme="minorBidi" w:hAnsiTheme="minorBidi" w:cstheme="minorBidi"/>
          <w:b/>
          <w:bCs/>
          <w:color w:val="auto"/>
          <w:spacing w:val="0"/>
          <w:kern w:val="36"/>
          <w:sz w:val="28"/>
          <w:rtl/>
          <w:lang w:eastAsia="en-US"/>
        </w:rPr>
        <w:t xml:space="preserve">من </w:t>
      </w:r>
      <w:r>
        <w:rPr>
          <w:rFonts w:asciiTheme="minorBidi" w:hAnsiTheme="minorBidi" w:cstheme="minorBidi" w:hint="cs"/>
          <w:b/>
          <w:bCs/>
          <w:color w:val="auto"/>
          <w:spacing w:val="0"/>
          <w:kern w:val="36"/>
          <w:sz w:val="28"/>
          <w:rtl/>
          <w:lang w:eastAsia="en-US"/>
        </w:rPr>
        <w:t>"</w:t>
      </w:r>
      <w:r w:rsidR="00785D0C" w:rsidRPr="00785D0C">
        <w:rPr>
          <w:rFonts w:asciiTheme="minorBidi" w:hAnsiTheme="minorBidi" w:cstheme="minorBidi"/>
          <w:b/>
          <w:bCs/>
          <w:color w:val="auto"/>
          <w:spacing w:val="0"/>
          <w:kern w:val="36"/>
          <w:sz w:val="28"/>
          <w:rtl/>
          <w:lang w:eastAsia="en-US"/>
        </w:rPr>
        <w:t>المحتوى</w:t>
      </w:r>
      <w:r>
        <w:rPr>
          <w:rFonts w:asciiTheme="minorBidi" w:hAnsiTheme="minorBidi" w:cstheme="minorBidi" w:hint="cs"/>
          <w:b/>
          <w:bCs/>
          <w:color w:val="auto"/>
          <w:spacing w:val="0"/>
          <w:kern w:val="36"/>
          <w:sz w:val="28"/>
          <w:rtl/>
          <w:lang w:eastAsia="en-US"/>
        </w:rPr>
        <w:t>"</w:t>
      </w:r>
      <w:r w:rsidR="00785D0C" w:rsidRPr="00785D0C">
        <w:rPr>
          <w:rFonts w:asciiTheme="minorBidi" w:hAnsiTheme="minorBidi" w:cstheme="minorBidi"/>
          <w:b/>
          <w:bCs/>
          <w:color w:val="auto"/>
          <w:spacing w:val="0"/>
          <w:kern w:val="36"/>
          <w:sz w:val="28"/>
          <w:rtl/>
          <w:lang w:eastAsia="en-US"/>
        </w:rPr>
        <w:t xml:space="preserve"> إلى </w:t>
      </w:r>
      <w:r>
        <w:rPr>
          <w:rFonts w:asciiTheme="minorBidi" w:hAnsiTheme="minorBidi" w:cstheme="minorBidi" w:hint="cs"/>
          <w:b/>
          <w:bCs/>
          <w:color w:val="auto"/>
          <w:spacing w:val="0"/>
          <w:kern w:val="36"/>
          <w:sz w:val="28"/>
          <w:rtl/>
          <w:lang w:eastAsia="en-US"/>
        </w:rPr>
        <w:t>"</w:t>
      </w:r>
      <w:r w:rsidR="00785D0C" w:rsidRPr="00785D0C">
        <w:rPr>
          <w:rFonts w:asciiTheme="minorBidi" w:hAnsiTheme="minorBidi" w:cstheme="minorBidi"/>
          <w:b/>
          <w:bCs/>
          <w:color w:val="auto"/>
          <w:spacing w:val="0"/>
          <w:kern w:val="36"/>
          <w:sz w:val="28"/>
          <w:rtl/>
          <w:lang w:eastAsia="en-US"/>
        </w:rPr>
        <w:t>بناء الشبكات</w:t>
      </w:r>
      <w:r>
        <w:rPr>
          <w:rFonts w:asciiTheme="minorBidi" w:hAnsiTheme="minorBidi" w:cstheme="minorBidi" w:hint="cs"/>
          <w:b/>
          <w:bCs/>
          <w:color w:val="auto"/>
          <w:spacing w:val="0"/>
          <w:kern w:val="36"/>
          <w:sz w:val="28"/>
          <w:rtl/>
          <w:lang w:eastAsia="en-US"/>
        </w:rPr>
        <w:t>"</w:t>
      </w:r>
    </w:p>
    <w:p w:rsidR="00785D0C" w:rsidRPr="00806546" w:rsidRDefault="00785D0C" w:rsidP="00806546">
      <w:pPr>
        <w:pStyle w:val="NormalWeb"/>
        <w:bidi/>
        <w:spacing w:before="0" w:beforeAutospacing="0" w:after="0" w:afterAutospacing="0"/>
        <w:ind w:firstLine="284"/>
        <w:jc w:val="both"/>
        <w:rPr>
          <w:sz w:val="28"/>
          <w:szCs w:val="28"/>
        </w:rPr>
      </w:pPr>
      <w:r w:rsidRPr="00806546">
        <w:rPr>
          <w:sz w:val="28"/>
          <w:szCs w:val="28"/>
          <w:rtl/>
        </w:rPr>
        <w:t>في أكتوبر 2025</w:t>
      </w:r>
      <w:r w:rsidR="00806546">
        <w:rPr>
          <w:rFonts w:hint="cs"/>
          <w:sz w:val="28"/>
          <w:szCs w:val="28"/>
          <w:rtl/>
        </w:rPr>
        <w:t>م</w:t>
      </w:r>
      <w:r w:rsidRPr="00806546">
        <w:rPr>
          <w:sz w:val="28"/>
          <w:szCs w:val="28"/>
          <w:rtl/>
        </w:rPr>
        <w:t>، نظم كوهين مؤتمرًا في تل أبيب حول أقليات الشرق الأوسط، وشارك فيه ممثلون عن مجموعات كردية ودرزية وعلوية وإيزيدية وآشورية وغيرها</w:t>
      </w:r>
      <w:r w:rsidR="00806546">
        <w:rPr>
          <w:sz w:val="28"/>
          <w:szCs w:val="28"/>
        </w:rPr>
        <w:t>.</w:t>
      </w:r>
      <w:r w:rsidR="00806546">
        <w:rPr>
          <w:rFonts w:hint="cs"/>
          <w:sz w:val="28"/>
          <w:szCs w:val="28"/>
          <w:rtl/>
          <w:lang w:bidi="ar-EG"/>
        </w:rPr>
        <w:t xml:space="preserve"> </w:t>
      </w:r>
      <w:r w:rsidRPr="00806546">
        <w:rPr>
          <w:sz w:val="28"/>
          <w:szCs w:val="28"/>
          <w:rtl/>
        </w:rPr>
        <w:t>وفي أحد منشوراته نشر توصيات للمؤتمر تضمنت إنشاء مكتب ارتباط إقليمي افتراضي يضم شخصيات سياسية وناشطين يمثلون مكونات مختلفة من المنطقة</w:t>
      </w:r>
      <w:r w:rsidRPr="00806546">
        <w:rPr>
          <w:sz w:val="28"/>
          <w:szCs w:val="28"/>
        </w:rPr>
        <w:t>.</w:t>
      </w:r>
      <w:r w:rsidR="00806546">
        <w:rPr>
          <w:rFonts w:hint="cs"/>
          <w:sz w:val="28"/>
          <w:szCs w:val="28"/>
          <w:rtl/>
          <w:lang w:bidi="ar-EG"/>
        </w:rPr>
        <w:t xml:space="preserve"> </w:t>
      </w:r>
      <w:r w:rsidRPr="00806546">
        <w:rPr>
          <w:sz w:val="28"/>
          <w:szCs w:val="28"/>
          <w:rtl/>
        </w:rPr>
        <w:t xml:space="preserve">هذه ليست </w:t>
      </w:r>
      <w:r w:rsidR="00806546">
        <w:rPr>
          <w:rFonts w:hint="cs"/>
          <w:sz w:val="28"/>
          <w:szCs w:val="28"/>
          <w:rtl/>
        </w:rPr>
        <w:t>"</w:t>
      </w:r>
      <w:r w:rsidRPr="00806546">
        <w:rPr>
          <w:sz w:val="28"/>
          <w:szCs w:val="28"/>
          <w:rtl/>
        </w:rPr>
        <w:t>شائعة</w:t>
      </w:r>
      <w:r w:rsidR="00806546">
        <w:rPr>
          <w:rFonts w:hint="cs"/>
          <w:sz w:val="28"/>
          <w:szCs w:val="28"/>
          <w:rtl/>
        </w:rPr>
        <w:t>"</w:t>
      </w:r>
      <w:r w:rsidRPr="00806546">
        <w:rPr>
          <w:sz w:val="28"/>
          <w:szCs w:val="28"/>
          <w:rtl/>
        </w:rPr>
        <w:t xml:space="preserve"> بالمعنى التقليدي</w:t>
      </w:r>
      <w:r w:rsidR="00806546">
        <w:rPr>
          <w:rFonts w:hint="cs"/>
          <w:sz w:val="28"/>
          <w:szCs w:val="28"/>
          <w:rtl/>
        </w:rPr>
        <w:t xml:space="preserve">، </w:t>
      </w:r>
      <w:r w:rsidRPr="00806546">
        <w:rPr>
          <w:sz w:val="28"/>
          <w:szCs w:val="28"/>
          <w:rtl/>
        </w:rPr>
        <w:t>إنها حالة مختلفة تمامًا</w:t>
      </w:r>
      <w:r w:rsidR="00806546">
        <w:rPr>
          <w:sz w:val="28"/>
          <w:szCs w:val="28"/>
        </w:rPr>
        <w:t>:</w:t>
      </w:r>
      <w:r w:rsidR="00806546">
        <w:rPr>
          <w:rFonts w:hint="cs"/>
          <w:sz w:val="28"/>
          <w:szCs w:val="28"/>
          <w:rtl/>
          <w:lang w:bidi="ar-EG"/>
        </w:rPr>
        <w:t xml:space="preserve"> "</w:t>
      </w:r>
      <w:r w:rsidRPr="00806546">
        <w:rPr>
          <w:sz w:val="28"/>
          <w:szCs w:val="28"/>
          <w:rtl/>
        </w:rPr>
        <w:t>التأثير الشبكي</w:t>
      </w:r>
      <w:r w:rsidR="00806546">
        <w:rPr>
          <w:rFonts w:hint="cs"/>
          <w:sz w:val="28"/>
          <w:szCs w:val="28"/>
          <w:rtl/>
        </w:rPr>
        <w:t xml:space="preserve">"، </w:t>
      </w:r>
      <w:r w:rsidRPr="00806546">
        <w:rPr>
          <w:sz w:val="28"/>
          <w:szCs w:val="28"/>
          <w:rtl/>
        </w:rPr>
        <w:t>فبدل أن يكون التأثير قائمًا على منشور واحد، يصبح قائمًا على</w:t>
      </w:r>
      <w:r w:rsidR="00806546">
        <w:rPr>
          <w:sz w:val="28"/>
          <w:szCs w:val="28"/>
        </w:rPr>
        <w:t>:</w:t>
      </w:r>
      <w:r w:rsidR="00806546">
        <w:rPr>
          <w:rFonts w:hint="cs"/>
          <w:sz w:val="28"/>
          <w:szCs w:val="28"/>
          <w:rtl/>
          <w:lang w:bidi="ar-EG"/>
        </w:rPr>
        <w:t xml:space="preserve"> </w:t>
      </w:r>
      <w:r w:rsidRPr="00806546">
        <w:rPr>
          <w:sz w:val="28"/>
          <w:szCs w:val="28"/>
          <w:rtl/>
        </w:rPr>
        <w:t>أشخاص</w:t>
      </w:r>
      <w:r w:rsidR="00806546">
        <w:rPr>
          <w:rFonts w:hint="cs"/>
          <w:sz w:val="28"/>
          <w:szCs w:val="28"/>
          <w:rtl/>
        </w:rPr>
        <w:t>، و</w:t>
      </w:r>
      <w:r w:rsidRPr="00806546">
        <w:rPr>
          <w:sz w:val="28"/>
          <w:szCs w:val="28"/>
          <w:rtl/>
        </w:rPr>
        <w:t>شبكات</w:t>
      </w:r>
      <w:r w:rsidR="00806546">
        <w:rPr>
          <w:rFonts w:hint="cs"/>
          <w:sz w:val="28"/>
          <w:szCs w:val="28"/>
          <w:rtl/>
        </w:rPr>
        <w:t>، و</w:t>
      </w:r>
      <w:r w:rsidRPr="00806546">
        <w:rPr>
          <w:sz w:val="28"/>
          <w:szCs w:val="28"/>
          <w:rtl/>
        </w:rPr>
        <w:t>مؤتمرات</w:t>
      </w:r>
      <w:r w:rsidR="00806546">
        <w:rPr>
          <w:rFonts w:hint="cs"/>
          <w:sz w:val="28"/>
          <w:szCs w:val="28"/>
          <w:rtl/>
        </w:rPr>
        <w:t>، و</w:t>
      </w:r>
      <w:r w:rsidRPr="00806546">
        <w:rPr>
          <w:sz w:val="28"/>
          <w:szCs w:val="28"/>
          <w:rtl/>
        </w:rPr>
        <w:t>علاقات</w:t>
      </w:r>
      <w:r w:rsidR="00806546">
        <w:rPr>
          <w:rFonts w:hint="cs"/>
          <w:sz w:val="28"/>
          <w:szCs w:val="28"/>
          <w:rtl/>
        </w:rPr>
        <w:t>، و</w:t>
      </w:r>
      <w:r w:rsidRPr="00806546">
        <w:rPr>
          <w:sz w:val="28"/>
          <w:szCs w:val="28"/>
          <w:rtl/>
        </w:rPr>
        <w:t>منصات</w:t>
      </w:r>
      <w:r w:rsidR="00806546">
        <w:rPr>
          <w:rFonts w:hint="cs"/>
          <w:sz w:val="28"/>
          <w:szCs w:val="28"/>
          <w:rtl/>
        </w:rPr>
        <w:t>، و</w:t>
      </w:r>
      <w:r w:rsidRPr="00806546">
        <w:rPr>
          <w:sz w:val="28"/>
          <w:szCs w:val="28"/>
          <w:rtl/>
        </w:rPr>
        <w:t>خطاب هوياتي</w:t>
      </w:r>
      <w:r w:rsidR="00806546">
        <w:rPr>
          <w:rFonts w:hint="cs"/>
          <w:sz w:val="28"/>
          <w:szCs w:val="28"/>
          <w:rtl/>
        </w:rPr>
        <w:t>،</w:t>
      </w:r>
      <w:r w:rsidR="00806546">
        <w:rPr>
          <w:rFonts w:hint="cs"/>
          <w:sz w:val="28"/>
          <w:szCs w:val="28"/>
          <w:rtl/>
          <w:lang w:bidi="ar-EG"/>
        </w:rPr>
        <w:t xml:space="preserve"> </w:t>
      </w:r>
      <w:r w:rsidRPr="00806546">
        <w:rPr>
          <w:sz w:val="28"/>
          <w:szCs w:val="28"/>
          <w:rtl/>
        </w:rPr>
        <w:t>وهذا أكثر أهمية من تحليل المنشور الفردي</w:t>
      </w:r>
      <w:r w:rsidRPr="00806546">
        <w:rPr>
          <w:sz w:val="28"/>
          <w:szCs w:val="28"/>
        </w:rPr>
        <w:t>.</w:t>
      </w:r>
    </w:p>
    <w:p w:rsidR="00785D0C" w:rsidRPr="00806546" w:rsidRDefault="00785D0C" w:rsidP="00806546">
      <w:pPr>
        <w:pStyle w:val="NormalWeb"/>
        <w:bidi/>
        <w:spacing w:before="0" w:beforeAutospacing="0" w:after="0" w:afterAutospacing="0"/>
        <w:ind w:firstLine="284"/>
        <w:jc w:val="both"/>
        <w:rPr>
          <w:sz w:val="28"/>
          <w:szCs w:val="28"/>
        </w:rPr>
      </w:pPr>
      <w:r w:rsidRPr="00806546">
        <w:rPr>
          <w:sz w:val="28"/>
          <w:szCs w:val="28"/>
          <w:rtl/>
        </w:rPr>
        <w:t>حرب المعلومات الحديثة لا تعمل فقط على مستوى</w:t>
      </w:r>
      <w:r w:rsidR="00806546">
        <w:rPr>
          <w:sz w:val="28"/>
          <w:szCs w:val="28"/>
        </w:rPr>
        <w:t>:</w:t>
      </w:r>
      <w:r w:rsidR="00806546">
        <w:rPr>
          <w:rFonts w:hint="cs"/>
          <w:sz w:val="28"/>
          <w:szCs w:val="28"/>
          <w:rtl/>
          <w:lang w:bidi="ar-EG"/>
        </w:rPr>
        <w:t xml:space="preserve"> </w:t>
      </w:r>
      <w:r w:rsidRPr="00806546">
        <w:rPr>
          <w:sz w:val="28"/>
          <w:szCs w:val="28"/>
          <w:rtl/>
        </w:rPr>
        <w:t>ماذا قال؟</w:t>
      </w:r>
      <w:r w:rsidR="00806546">
        <w:rPr>
          <w:rFonts w:hint="cs"/>
          <w:sz w:val="28"/>
          <w:szCs w:val="28"/>
          <w:rtl/>
          <w:lang w:bidi="ar-EG"/>
        </w:rPr>
        <w:t xml:space="preserve"> </w:t>
      </w:r>
      <w:r w:rsidRPr="00806546">
        <w:rPr>
          <w:sz w:val="28"/>
          <w:szCs w:val="28"/>
          <w:rtl/>
        </w:rPr>
        <w:t>بل أيضًا</w:t>
      </w:r>
      <w:r w:rsidR="00806546">
        <w:rPr>
          <w:sz w:val="28"/>
          <w:szCs w:val="28"/>
        </w:rPr>
        <w:t>:</w:t>
      </w:r>
      <w:r w:rsidR="00806546">
        <w:rPr>
          <w:rFonts w:hint="cs"/>
          <w:sz w:val="28"/>
          <w:szCs w:val="28"/>
          <w:rtl/>
          <w:lang w:bidi="ar-EG"/>
        </w:rPr>
        <w:t xml:space="preserve"> </w:t>
      </w:r>
      <w:r w:rsidRPr="00806546">
        <w:rPr>
          <w:sz w:val="28"/>
          <w:szCs w:val="28"/>
          <w:rtl/>
        </w:rPr>
        <w:t>مع من يتحدث؟</w:t>
      </w:r>
      <w:r w:rsidR="00806546">
        <w:rPr>
          <w:rFonts w:hint="cs"/>
          <w:sz w:val="28"/>
          <w:szCs w:val="28"/>
          <w:rtl/>
          <w:lang w:bidi="ar-EG"/>
        </w:rPr>
        <w:t>، و</w:t>
      </w:r>
      <w:r w:rsidRPr="00806546">
        <w:rPr>
          <w:sz w:val="28"/>
          <w:szCs w:val="28"/>
          <w:rtl/>
        </w:rPr>
        <w:t>من حضر؟</w:t>
      </w:r>
      <w:r w:rsidR="00806546">
        <w:rPr>
          <w:rFonts w:hint="cs"/>
          <w:sz w:val="28"/>
          <w:szCs w:val="28"/>
          <w:rtl/>
        </w:rPr>
        <w:t>، و</w:t>
      </w:r>
      <w:r w:rsidRPr="00806546">
        <w:rPr>
          <w:sz w:val="28"/>
          <w:szCs w:val="28"/>
          <w:rtl/>
        </w:rPr>
        <w:t>من يعيد نشر رسالته؟</w:t>
      </w:r>
      <w:r w:rsidR="00806546">
        <w:rPr>
          <w:rFonts w:hint="cs"/>
          <w:sz w:val="28"/>
          <w:szCs w:val="28"/>
          <w:rtl/>
          <w:lang w:bidi="ar-EG"/>
        </w:rPr>
        <w:t>، و</w:t>
      </w:r>
      <w:r w:rsidRPr="00806546">
        <w:rPr>
          <w:sz w:val="28"/>
          <w:szCs w:val="28"/>
          <w:rtl/>
        </w:rPr>
        <w:t>ما الشبكات التي يمكن أن تستمر بعد انتهاء المنشور؟</w:t>
      </w:r>
    </w:p>
    <w:p w:rsidR="00785D0C" w:rsidRPr="00785D0C" w:rsidRDefault="00785D0C" w:rsidP="00806546">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 xml:space="preserve">حالة </w:t>
      </w:r>
      <w:r w:rsidR="00806546">
        <w:rPr>
          <w:rFonts w:asciiTheme="minorBidi" w:hAnsiTheme="minorBidi" w:cstheme="minorBidi" w:hint="cs"/>
          <w:b/>
          <w:bCs/>
          <w:color w:val="auto"/>
          <w:spacing w:val="0"/>
          <w:kern w:val="36"/>
          <w:sz w:val="28"/>
          <w:rtl/>
          <w:lang w:eastAsia="en-US"/>
        </w:rPr>
        <w:t>"</w:t>
      </w:r>
      <w:r w:rsidRPr="00785D0C">
        <w:rPr>
          <w:rFonts w:asciiTheme="minorBidi" w:hAnsiTheme="minorBidi" w:cstheme="minorBidi"/>
          <w:b/>
          <w:bCs/>
          <w:color w:val="auto"/>
          <w:spacing w:val="0"/>
          <w:kern w:val="36"/>
          <w:sz w:val="28"/>
          <w:rtl/>
          <w:lang w:eastAsia="en-US"/>
        </w:rPr>
        <w:t>كلنا قسد</w:t>
      </w:r>
      <w:r w:rsidR="00806546">
        <w:rPr>
          <w:rFonts w:asciiTheme="minorBidi" w:hAnsiTheme="minorBidi" w:cstheme="minorBidi" w:hint="cs"/>
          <w:b/>
          <w:bCs/>
          <w:color w:val="auto"/>
          <w:spacing w:val="0"/>
          <w:kern w:val="36"/>
          <w:sz w:val="28"/>
          <w:rtl/>
          <w:lang w:eastAsia="en-US"/>
        </w:rPr>
        <w:t>"</w:t>
      </w:r>
    </w:p>
    <w:p w:rsidR="00785D0C" w:rsidRPr="00806546" w:rsidRDefault="00785D0C" w:rsidP="00806546">
      <w:pPr>
        <w:pStyle w:val="NormalWeb"/>
        <w:bidi/>
        <w:spacing w:before="0" w:beforeAutospacing="0" w:after="0" w:afterAutospacing="0"/>
        <w:ind w:firstLine="284"/>
        <w:jc w:val="both"/>
        <w:rPr>
          <w:sz w:val="28"/>
          <w:szCs w:val="28"/>
        </w:rPr>
      </w:pPr>
      <w:r w:rsidRPr="00806546">
        <w:rPr>
          <w:sz w:val="28"/>
          <w:szCs w:val="28"/>
          <w:rtl/>
        </w:rPr>
        <w:t>في يناير 2026</w:t>
      </w:r>
      <w:r w:rsidR="00806546">
        <w:rPr>
          <w:rFonts w:hint="cs"/>
          <w:sz w:val="28"/>
          <w:szCs w:val="28"/>
          <w:rtl/>
        </w:rPr>
        <w:t>م</w:t>
      </w:r>
      <w:r w:rsidRPr="00806546">
        <w:rPr>
          <w:sz w:val="28"/>
          <w:szCs w:val="28"/>
          <w:rtl/>
        </w:rPr>
        <w:t>، رصد</w:t>
      </w:r>
      <w:r w:rsidR="00806546">
        <w:rPr>
          <w:rFonts w:hint="cs"/>
          <w:sz w:val="28"/>
          <w:szCs w:val="28"/>
          <w:rtl/>
        </w:rPr>
        <w:t>ت منصة</w:t>
      </w:r>
      <w:r w:rsidRPr="00806546">
        <w:rPr>
          <w:sz w:val="28"/>
          <w:szCs w:val="28"/>
          <w:rtl/>
        </w:rPr>
        <w:t xml:space="preserve"> </w:t>
      </w:r>
      <w:r w:rsidR="00806546">
        <w:rPr>
          <w:rFonts w:hint="cs"/>
          <w:sz w:val="28"/>
          <w:szCs w:val="28"/>
          <w:rtl/>
        </w:rPr>
        <w:t>"</w:t>
      </w:r>
      <w:r w:rsidRPr="00806546">
        <w:rPr>
          <w:sz w:val="28"/>
          <w:szCs w:val="28"/>
          <w:rtl/>
        </w:rPr>
        <w:t>مسبار</w:t>
      </w:r>
      <w:r w:rsidR="00806546">
        <w:rPr>
          <w:rFonts w:hint="cs"/>
          <w:sz w:val="28"/>
          <w:szCs w:val="28"/>
          <w:rtl/>
        </w:rPr>
        <w:t>"</w:t>
      </w:r>
      <w:r w:rsidRPr="00806546">
        <w:rPr>
          <w:sz w:val="28"/>
          <w:szCs w:val="28"/>
          <w:rtl/>
        </w:rPr>
        <w:t xml:space="preserve"> حملة رقمية حول وسم </w:t>
      </w:r>
      <w:r w:rsidR="00806546">
        <w:rPr>
          <w:rFonts w:hint="cs"/>
          <w:sz w:val="28"/>
          <w:szCs w:val="28"/>
          <w:rtl/>
        </w:rPr>
        <w:t>"</w:t>
      </w:r>
      <w:r w:rsidRPr="00806546">
        <w:rPr>
          <w:sz w:val="28"/>
          <w:szCs w:val="28"/>
          <w:rtl/>
        </w:rPr>
        <w:t>كلنا قسد</w:t>
      </w:r>
      <w:r w:rsidR="00806546">
        <w:rPr>
          <w:rFonts w:hint="cs"/>
          <w:sz w:val="28"/>
          <w:szCs w:val="28"/>
          <w:rtl/>
        </w:rPr>
        <w:t>"</w:t>
      </w:r>
      <w:r w:rsidRPr="00806546">
        <w:rPr>
          <w:sz w:val="28"/>
          <w:szCs w:val="28"/>
          <w:rtl/>
        </w:rPr>
        <w:t>، وأشار تحليله</w:t>
      </w:r>
      <w:r w:rsidR="00806546">
        <w:rPr>
          <w:rFonts w:hint="cs"/>
          <w:sz w:val="28"/>
          <w:szCs w:val="28"/>
          <w:rtl/>
        </w:rPr>
        <w:t>ا</w:t>
      </w:r>
      <w:r w:rsidRPr="00806546">
        <w:rPr>
          <w:sz w:val="28"/>
          <w:szCs w:val="28"/>
          <w:rtl/>
        </w:rPr>
        <w:t xml:space="preserve"> إلى أن حساب كوهين كان من أوائل الحسابات التي استدعت الوسم، ثم تلقى تفاعلًا مرتفعًا </w:t>
      </w:r>
      <w:r w:rsidR="00806546">
        <w:rPr>
          <w:rFonts w:hint="cs"/>
          <w:sz w:val="28"/>
          <w:szCs w:val="28"/>
          <w:rtl/>
        </w:rPr>
        <w:t>أ</w:t>
      </w:r>
      <w:r w:rsidR="00806546">
        <w:rPr>
          <w:sz w:val="28"/>
          <w:szCs w:val="28"/>
          <w:rtl/>
        </w:rPr>
        <w:t>س</w:t>
      </w:r>
      <w:r w:rsidRPr="00806546">
        <w:rPr>
          <w:sz w:val="28"/>
          <w:szCs w:val="28"/>
          <w:rtl/>
        </w:rPr>
        <w:t>هم في دفعه إلى الانتشار، قبل أن تتولى حسابات مؤيدة لقسد مواصلة الترويج له</w:t>
      </w:r>
      <w:r w:rsidR="00806546">
        <w:rPr>
          <w:sz w:val="28"/>
          <w:szCs w:val="28"/>
        </w:rPr>
        <w:t>.</w:t>
      </w:r>
      <w:r w:rsidR="00806546">
        <w:rPr>
          <w:rFonts w:hint="cs"/>
          <w:sz w:val="28"/>
          <w:szCs w:val="28"/>
          <w:rtl/>
          <w:lang w:bidi="ar-EG"/>
        </w:rPr>
        <w:t xml:space="preserve"> </w:t>
      </w:r>
      <w:r w:rsidRPr="00806546">
        <w:rPr>
          <w:sz w:val="28"/>
          <w:szCs w:val="28"/>
          <w:rtl/>
        </w:rPr>
        <w:t xml:space="preserve">هذه الحالة مهمة لأنها تنقلنا من دراسة </w:t>
      </w:r>
      <w:r w:rsidR="00806546">
        <w:rPr>
          <w:rFonts w:hint="cs"/>
          <w:sz w:val="28"/>
          <w:szCs w:val="28"/>
          <w:rtl/>
        </w:rPr>
        <w:t>"</w:t>
      </w:r>
      <w:r w:rsidRPr="00806546">
        <w:rPr>
          <w:sz w:val="28"/>
          <w:szCs w:val="28"/>
          <w:rtl/>
        </w:rPr>
        <w:t>المحتوى</w:t>
      </w:r>
      <w:r w:rsidR="00806546">
        <w:rPr>
          <w:rFonts w:hint="cs"/>
          <w:sz w:val="28"/>
          <w:szCs w:val="28"/>
          <w:rtl/>
        </w:rPr>
        <w:t>"</w:t>
      </w:r>
      <w:r w:rsidRPr="00806546">
        <w:rPr>
          <w:sz w:val="28"/>
          <w:szCs w:val="28"/>
          <w:rtl/>
        </w:rPr>
        <w:t xml:space="preserve"> إلى دراسة</w:t>
      </w:r>
      <w:r w:rsidR="00806546">
        <w:rPr>
          <w:sz w:val="28"/>
          <w:szCs w:val="28"/>
        </w:rPr>
        <w:t>:</w:t>
      </w:r>
      <w:r w:rsidR="00806546">
        <w:rPr>
          <w:rFonts w:hint="cs"/>
          <w:sz w:val="28"/>
          <w:szCs w:val="28"/>
          <w:rtl/>
          <w:lang w:bidi="ar-EG"/>
        </w:rPr>
        <w:t xml:space="preserve"> "</w:t>
      </w:r>
      <w:r w:rsidRPr="00806546">
        <w:rPr>
          <w:sz w:val="28"/>
          <w:szCs w:val="28"/>
          <w:rtl/>
        </w:rPr>
        <w:t>ديناميات الانتشار</w:t>
      </w:r>
      <w:r w:rsidR="00806546">
        <w:rPr>
          <w:rFonts w:hint="cs"/>
          <w:sz w:val="28"/>
          <w:szCs w:val="28"/>
          <w:rtl/>
        </w:rPr>
        <w:t xml:space="preserve">"، </w:t>
      </w:r>
      <w:r w:rsidRPr="00806546">
        <w:rPr>
          <w:sz w:val="28"/>
          <w:szCs w:val="28"/>
          <w:rtl/>
        </w:rPr>
        <w:t>فالسؤال هنا ليس</w:t>
      </w:r>
      <w:r w:rsidR="00806546">
        <w:rPr>
          <w:sz w:val="28"/>
          <w:szCs w:val="28"/>
        </w:rPr>
        <w:t>:</w:t>
      </w:r>
      <w:r w:rsidR="00806546">
        <w:rPr>
          <w:rFonts w:hint="cs"/>
          <w:sz w:val="28"/>
          <w:szCs w:val="28"/>
          <w:rtl/>
          <w:lang w:bidi="ar-EG"/>
        </w:rPr>
        <w:t xml:space="preserve"> </w:t>
      </w:r>
      <w:r w:rsidRPr="00806546">
        <w:rPr>
          <w:sz w:val="28"/>
          <w:szCs w:val="28"/>
          <w:rtl/>
        </w:rPr>
        <w:t>هل الجملة صحيحة؟</w:t>
      </w:r>
      <w:r w:rsidR="00806546">
        <w:rPr>
          <w:rFonts w:hint="cs"/>
          <w:sz w:val="28"/>
          <w:szCs w:val="28"/>
          <w:rtl/>
          <w:lang w:bidi="ar-EG"/>
        </w:rPr>
        <w:t xml:space="preserve"> </w:t>
      </w:r>
      <w:r w:rsidRPr="00806546">
        <w:rPr>
          <w:sz w:val="28"/>
          <w:szCs w:val="28"/>
          <w:rtl/>
        </w:rPr>
        <w:t>بل</w:t>
      </w:r>
      <w:r w:rsidR="00806546">
        <w:rPr>
          <w:sz w:val="28"/>
          <w:szCs w:val="28"/>
        </w:rPr>
        <w:t>:</w:t>
      </w:r>
      <w:r w:rsidR="00806546">
        <w:rPr>
          <w:rFonts w:hint="cs"/>
          <w:sz w:val="28"/>
          <w:szCs w:val="28"/>
          <w:rtl/>
          <w:lang w:bidi="ar-EG"/>
        </w:rPr>
        <w:t xml:space="preserve"> </w:t>
      </w:r>
      <w:r w:rsidRPr="00806546">
        <w:rPr>
          <w:sz w:val="28"/>
          <w:szCs w:val="28"/>
          <w:rtl/>
        </w:rPr>
        <w:t>كيف تحول وسم محدود إلى حملة عابرة للحدود؟</w:t>
      </w:r>
      <w:r w:rsidR="00806546">
        <w:rPr>
          <w:rFonts w:hint="cs"/>
          <w:sz w:val="28"/>
          <w:szCs w:val="28"/>
          <w:rtl/>
          <w:lang w:bidi="ar-EG"/>
        </w:rPr>
        <w:t xml:space="preserve">. </w:t>
      </w:r>
      <w:r w:rsidRPr="00806546">
        <w:rPr>
          <w:sz w:val="28"/>
          <w:szCs w:val="28"/>
          <w:rtl/>
        </w:rPr>
        <w:t>هذا يقود إلى مفهوم</w:t>
      </w:r>
      <w:r w:rsidR="00806546">
        <w:rPr>
          <w:sz w:val="28"/>
          <w:szCs w:val="28"/>
        </w:rPr>
        <w:t>:</w:t>
      </w:r>
      <w:r w:rsidR="00806546">
        <w:rPr>
          <w:rFonts w:hint="cs"/>
          <w:sz w:val="28"/>
          <w:szCs w:val="28"/>
          <w:rtl/>
          <w:lang w:bidi="ar-EG"/>
        </w:rPr>
        <w:t xml:space="preserve"> </w:t>
      </w:r>
      <w:r w:rsidRPr="00806546">
        <w:rPr>
          <w:sz w:val="28"/>
          <w:szCs w:val="28"/>
          <w:rtl/>
        </w:rPr>
        <w:t>التضخيم الشبكي</w:t>
      </w:r>
      <w:r w:rsidRPr="00806546">
        <w:rPr>
          <w:sz w:val="28"/>
          <w:szCs w:val="28"/>
        </w:rPr>
        <w:t>.</w:t>
      </w:r>
    </w:p>
    <w:p w:rsidR="00785D0C" w:rsidRPr="00785D0C" w:rsidRDefault="00806546" w:rsidP="00806546">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الكويت والمعارضة</w:t>
      </w:r>
      <w:r>
        <w:rPr>
          <w:rFonts w:asciiTheme="minorBidi" w:hAnsiTheme="minorBidi" w:cstheme="minorBidi" w:hint="cs"/>
          <w:b/>
          <w:bCs/>
          <w:color w:val="auto"/>
          <w:spacing w:val="0"/>
          <w:kern w:val="36"/>
          <w:sz w:val="28"/>
          <w:rtl/>
          <w:lang w:eastAsia="en-US"/>
        </w:rPr>
        <w:t xml:space="preserve">.. </w:t>
      </w:r>
      <w:r w:rsidR="00785D0C" w:rsidRPr="00785D0C">
        <w:rPr>
          <w:rFonts w:asciiTheme="minorBidi" w:hAnsiTheme="minorBidi" w:cstheme="minorBidi"/>
          <w:b/>
          <w:bCs/>
          <w:color w:val="auto"/>
          <w:spacing w:val="0"/>
          <w:kern w:val="36"/>
          <w:sz w:val="28"/>
          <w:rtl/>
          <w:lang w:eastAsia="en-US"/>
        </w:rPr>
        <w:t>مثال على صناعة الانتباه</w:t>
      </w:r>
    </w:p>
    <w:p w:rsidR="00785D0C" w:rsidRPr="003B1D5B" w:rsidRDefault="00785D0C" w:rsidP="003B1D5B">
      <w:pPr>
        <w:pStyle w:val="NormalWeb"/>
        <w:bidi/>
        <w:spacing w:before="0" w:beforeAutospacing="0" w:after="0" w:afterAutospacing="0"/>
        <w:ind w:firstLine="284"/>
        <w:jc w:val="both"/>
        <w:rPr>
          <w:sz w:val="28"/>
          <w:szCs w:val="28"/>
        </w:rPr>
      </w:pPr>
      <w:r w:rsidRPr="003B1D5B">
        <w:rPr>
          <w:sz w:val="28"/>
          <w:szCs w:val="28"/>
          <w:rtl/>
        </w:rPr>
        <w:t>في ديسمبر 2025</w:t>
      </w:r>
      <w:r w:rsidR="003B1D5B">
        <w:rPr>
          <w:rFonts w:hint="cs"/>
          <w:sz w:val="28"/>
          <w:szCs w:val="28"/>
          <w:rtl/>
        </w:rPr>
        <w:t>م</w:t>
      </w:r>
      <w:r w:rsidRPr="003B1D5B">
        <w:rPr>
          <w:sz w:val="28"/>
          <w:szCs w:val="28"/>
          <w:rtl/>
        </w:rPr>
        <w:t xml:space="preserve"> نشر كوهين منشورًا يتعلق بسحب جنسيات معارضين كويتيين في الخارج، ووصل المنشور وفق البيانات المتاحة إلى أكثر من 170 ألف مشاهدة</w:t>
      </w:r>
      <w:r w:rsidR="003B1D5B">
        <w:rPr>
          <w:sz w:val="28"/>
          <w:szCs w:val="28"/>
        </w:rPr>
        <w:t>.</w:t>
      </w:r>
      <w:r w:rsidR="003B1D5B">
        <w:rPr>
          <w:rFonts w:hint="cs"/>
          <w:sz w:val="28"/>
          <w:szCs w:val="28"/>
          <w:rtl/>
          <w:lang w:bidi="ar-EG"/>
        </w:rPr>
        <w:t xml:space="preserve"> </w:t>
      </w:r>
      <w:r w:rsidR="003B1D5B">
        <w:rPr>
          <w:sz w:val="28"/>
          <w:szCs w:val="28"/>
          <w:rtl/>
        </w:rPr>
        <w:t xml:space="preserve">هذا المثال مهم حتى لو لم </w:t>
      </w:r>
      <w:r w:rsidR="003B1D5B">
        <w:rPr>
          <w:rFonts w:hint="cs"/>
          <w:sz w:val="28"/>
          <w:szCs w:val="28"/>
          <w:rtl/>
        </w:rPr>
        <w:t>يُ</w:t>
      </w:r>
      <w:r w:rsidR="003B1D5B">
        <w:rPr>
          <w:sz w:val="28"/>
          <w:szCs w:val="28"/>
          <w:rtl/>
        </w:rPr>
        <w:t>صنف</w:t>
      </w:r>
      <w:r w:rsidRPr="003B1D5B">
        <w:rPr>
          <w:sz w:val="28"/>
          <w:szCs w:val="28"/>
          <w:rtl/>
        </w:rPr>
        <w:t xml:space="preserve"> تلقائيًا باعتباره </w:t>
      </w:r>
      <w:r w:rsidR="003B1D5B">
        <w:rPr>
          <w:rFonts w:hint="cs"/>
          <w:sz w:val="28"/>
          <w:szCs w:val="28"/>
          <w:rtl/>
        </w:rPr>
        <w:t>"</w:t>
      </w:r>
      <w:r w:rsidRPr="003B1D5B">
        <w:rPr>
          <w:sz w:val="28"/>
          <w:szCs w:val="28"/>
          <w:rtl/>
        </w:rPr>
        <w:t>شائعة</w:t>
      </w:r>
      <w:r w:rsidR="003B1D5B">
        <w:rPr>
          <w:rFonts w:hint="cs"/>
          <w:sz w:val="28"/>
          <w:szCs w:val="28"/>
          <w:rtl/>
        </w:rPr>
        <w:t>"</w:t>
      </w:r>
      <w:r w:rsidRPr="003B1D5B">
        <w:rPr>
          <w:sz w:val="28"/>
          <w:szCs w:val="28"/>
        </w:rPr>
        <w:t>.</w:t>
      </w:r>
      <w:r w:rsidR="003B1D5B">
        <w:rPr>
          <w:rFonts w:hint="cs"/>
          <w:sz w:val="28"/>
          <w:szCs w:val="28"/>
          <w:rtl/>
          <w:lang w:bidi="ar-EG"/>
        </w:rPr>
        <w:t xml:space="preserve"> </w:t>
      </w:r>
      <w:r w:rsidRPr="003B1D5B">
        <w:rPr>
          <w:sz w:val="28"/>
          <w:szCs w:val="28"/>
          <w:rtl/>
        </w:rPr>
        <w:t>إنه يكشف تقنية</w:t>
      </w:r>
      <w:r w:rsidRPr="003B1D5B">
        <w:rPr>
          <w:sz w:val="28"/>
          <w:szCs w:val="28"/>
        </w:rPr>
        <w:t>:</w:t>
      </w:r>
      <w:r w:rsidR="003B1D5B">
        <w:rPr>
          <w:rFonts w:hint="cs"/>
          <w:sz w:val="28"/>
          <w:szCs w:val="28"/>
          <w:rtl/>
          <w:lang w:bidi="ar-EG"/>
        </w:rPr>
        <w:t xml:space="preserve"> "</w:t>
      </w:r>
      <w:r w:rsidRPr="003B1D5B">
        <w:rPr>
          <w:sz w:val="28"/>
          <w:szCs w:val="28"/>
          <w:rtl/>
        </w:rPr>
        <w:t>الاستهداف السياسي المحلي</w:t>
      </w:r>
      <w:r w:rsidR="003B1D5B">
        <w:rPr>
          <w:rFonts w:hint="cs"/>
          <w:sz w:val="28"/>
          <w:szCs w:val="28"/>
          <w:rtl/>
        </w:rPr>
        <w:t xml:space="preserve">"، </w:t>
      </w:r>
      <w:r w:rsidRPr="003B1D5B">
        <w:rPr>
          <w:sz w:val="28"/>
          <w:szCs w:val="28"/>
          <w:rtl/>
        </w:rPr>
        <w:t xml:space="preserve">أي مخاطبة جمهور دولة عربية حول </w:t>
      </w:r>
      <w:r w:rsidRPr="003B1D5B">
        <w:rPr>
          <w:sz w:val="28"/>
          <w:szCs w:val="28"/>
          <w:rtl/>
        </w:rPr>
        <w:lastRenderedPageBreak/>
        <w:t>قضية داخلية تخصها</w:t>
      </w:r>
      <w:r w:rsidR="003B1D5B">
        <w:rPr>
          <w:sz w:val="28"/>
          <w:szCs w:val="28"/>
        </w:rPr>
        <w:t>.</w:t>
      </w:r>
      <w:r w:rsidR="003B1D5B">
        <w:rPr>
          <w:rFonts w:hint="cs"/>
          <w:sz w:val="28"/>
          <w:szCs w:val="28"/>
          <w:rtl/>
          <w:lang w:bidi="ar-EG"/>
        </w:rPr>
        <w:t xml:space="preserve"> </w:t>
      </w:r>
      <w:r w:rsidRPr="003B1D5B">
        <w:rPr>
          <w:sz w:val="28"/>
          <w:szCs w:val="28"/>
          <w:rtl/>
        </w:rPr>
        <w:t>وهنا لا يكون الهدف الضروري هو تقديم موقف إسرائيلي مباشر</w:t>
      </w:r>
      <w:r w:rsidR="003B1D5B">
        <w:rPr>
          <w:rFonts w:hint="cs"/>
          <w:sz w:val="28"/>
          <w:szCs w:val="28"/>
          <w:rtl/>
        </w:rPr>
        <w:t xml:space="preserve">، </w:t>
      </w:r>
      <w:r w:rsidRPr="003B1D5B">
        <w:rPr>
          <w:sz w:val="28"/>
          <w:szCs w:val="28"/>
          <w:rtl/>
        </w:rPr>
        <w:t>بل الدخول في نقاش محلي يمكن أن</w:t>
      </w:r>
      <w:r w:rsidR="003B1D5B">
        <w:rPr>
          <w:rFonts w:hint="cs"/>
          <w:sz w:val="28"/>
          <w:szCs w:val="28"/>
          <w:rtl/>
          <w:lang w:bidi="ar-EG"/>
        </w:rPr>
        <w:t xml:space="preserve"> </w:t>
      </w:r>
      <w:r w:rsidRPr="003B1D5B">
        <w:rPr>
          <w:sz w:val="28"/>
          <w:szCs w:val="28"/>
          <w:rtl/>
        </w:rPr>
        <w:t>يثير الغضب</w:t>
      </w:r>
      <w:r w:rsidR="003B1D5B">
        <w:rPr>
          <w:rFonts w:hint="cs"/>
          <w:sz w:val="28"/>
          <w:szCs w:val="28"/>
          <w:rtl/>
        </w:rPr>
        <w:t>، و</w:t>
      </w:r>
      <w:r w:rsidRPr="003B1D5B">
        <w:rPr>
          <w:sz w:val="28"/>
          <w:szCs w:val="28"/>
          <w:rtl/>
        </w:rPr>
        <w:t>يرفع التفاعل</w:t>
      </w:r>
      <w:r w:rsidR="003B1D5B">
        <w:rPr>
          <w:rFonts w:hint="cs"/>
          <w:sz w:val="28"/>
          <w:szCs w:val="28"/>
          <w:rtl/>
        </w:rPr>
        <w:t>، و</w:t>
      </w:r>
      <w:r w:rsidRPr="003B1D5B">
        <w:rPr>
          <w:sz w:val="28"/>
          <w:szCs w:val="28"/>
          <w:rtl/>
        </w:rPr>
        <w:t>يدفع المستخدمين إلى الجدال</w:t>
      </w:r>
      <w:r w:rsidR="003B1D5B">
        <w:rPr>
          <w:rFonts w:hint="cs"/>
          <w:sz w:val="28"/>
          <w:szCs w:val="28"/>
          <w:rtl/>
        </w:rPr>
        <w:t>، و</w:t>
      </w:r>
      <w:r w:rsidRPr="003B1D5B">
        <w:rPr>
          <w:sz w:val="28"/>
          <w:szCs w:val="28"/>
          <w:rtl/>
        </w:rPr>
        <w:t>يوسع قاعدة الجمهور</w:t>
      </w:r>
      <w:r w:rsidRPr="003B1D5B">
        <w:rPr>
          <w:sz w:val="28"/>
          <w:szCs w:val="28"/>
        </w:rPr>
        <w:t>.</w:t>
      </w:r>
    </w:p>
    <w:p w:rsidR="00785D0C" w:rsidRPr="00785D0C" w:rsidRDefault="003B1D5B" w:rsidP="003B1D5B">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 xml:space="preserve">السخرية </w:t>
      </w:r>
      <w:r w:rsidR="00785D0C" w:rsidRPr="00785D0C">
        <w:rPr>
          <w:rFonts w:asciiTheme="minorBidi" w:hAnsiTheme="minorBidi" w:cstheme="minorBidi"/>
          <w:b/>
          <w:bCs/>
          <w:color w:val="auto"/>
          <w:spacing w:val="0"/>
          <w:kern w:val="36"/>
          <w:sz w:val="28"/>
          <w:rtl/>
          <w:lang w:eastAsia="en-US"/>
        </w:rPr>
        <w:t xml:space="preserve">سلاح </w:t>
      </w:r>
      <w:r>
        <w:rPr>
          <w:rFonts w:asciiTheme="minorBidi" w:hAnsiTheme="minorBidi" w:cstheme="minorBidi" w:hint="cs"/>
          <w:b/>
          <w:bCs/>
          <w:color w:val="auto"/>
          <w:spacing w:val="0"/>
          <w:kern w:val="36"/>
          <w:sz w:val="28"/>
          <w:rtl/>
          <w:lang w:eastAsia="en-US"/>
        </w:rPr>
        <w:t>إعلامي</w:t>
      </w:r>
    </w:p>
    <w:p w:rsidR="00785D0C" w:rsidRPr="003B1D5B" w:rsidRDefault="00785D0C" w:rsidP="003B1D5B">
      <w:pPr>
        <w:pStyle w:val="NormalWeb"/>
        <w:bidi/>
        <w:spacing w:before="0" w:beforeAutospacing="0" w:after="0" w:afterAutospacing="0"/>
        <w:ind w:firstLine="284"/>
        <w:jc w:val="both"/>
        <w:rPr>
          <w:sz w:val="28"/>
          <w:szCs w:val="28"/>
        </w:rPr>
      </w:pPr>
      <w:r w:rsidRPr="003B1D5B">
        <w:rPr>
          <w:sz w:val="28"/>
          <w:szCs w:val="28"/>
          <w:rtl/>
        </w:rPr>
        <w:t>السخرية ليست مجرد أسلوب لغوي عند كوهين</w:t>
      </w:r>
      <w:r w:rsidR="003B1D5B">
        <w:rPr>
          <w:rFonts w:hint="cs"/>
          <w:sz w:val="28"/>
          <w:szCs w:val="28"/>
          <w:rtl/>
        </w:rPr>
        <w:t xml:space="preserve">، </w:t>
      </w:r>
      <w:r w:rsidRPr="003B1D5B">
        <w:rPr>
          <w:sz w:val="28"/>
          <w:szCs w:val="28"/>
          <w:rtl/>
        </w:rPr>
        <w:t>إنها أداة انتشار</w:t>
      </w:r>
      <w:r w:rsidR="003B1D5B">
        <w:rPr>
          <w:rFonts w:hint="cs"/>
          <w:sz w:val="28"/>
          <w:szCs w:val="28"/>
          <w:rtl/>
        </w:rPr>
        <w:t xml:space="preserve">، </w:t>
      </w:r>
      <w:r w:rsidRPr="003B1D5B">
        <w:rPr>
          <w:sz w:val="28"/>
          <w:szCs w:val="28"/>
          <w:rtl/>
        </w:rPr>
        <w:t>فالرسالة الساخرة</w:t>
      </w:r>
      <w:r w:rsidR="003B1D5B">
        <w:rPr>
          <w:rFonts w:hint="cs"/>
          <w:sz w:val="28"/>
          <w:szCs w:val="28"/>
          <w:rtl/>
          <w:lang w:bidi="ar-EG"/>
        </w:rPr>
        <w:t xml:space="preserve"> </w:t>
      </w:r>
      <w:r w:rsidRPr="003B1D5B">
        <w:rPr>
          <w:sz w:val="28"/>
          <w:szCs w:val="28"/>
          <w:rtl/>
        </w:rPr>
        <w:t>قصيرة</w:t>
      </w:r>
      <w:r w:rsidR="003B1D5B">
        <w:rPr>
          <w:rFonts w:hint="cs"/>
          <w:sz w:val="28"/>
          <w:szCs w:val="28"/>
          <w:rtl/>
        </w:rPr>
        <w:t>، و</w:t>
      </w:r>
      <w:r w:rsidR="003B1D5B">
        <w:rPr>
          <w:sz w:val="28"/>
          <w:szCs w:val="28"/>
          <w:rtl/>
        </w:rPr>
        <w:t>سهلة الاقتباس</w:t>
      </w:r>
      <w:r w:rsidR="003B1D5B">
        <w:rPr>
          <w:rFonts w:hint="cs"/>
          <w:sz w:val="28"/>
          <w:szCs w:val="28"/>
          <w:rtl/>
        </w:rPr>
        <w:t>، و</w:t>
      </w:r>
      <w:r w:rsidRPr="003B1D5B">
        <w:rPr>
          <w:sz w:val="28"/>
          <w:szCs w:val="28"/>
          <w:rtl/>
        </w:rPr>
        <w:t>سهلة المشاركة</w:t>
      </w:r>
      <w:r w:rsidR="003B1D5B">
        <w:rPr>
          <w:rFonts w:hint="cs"/>
          <w:sz w:val="28"/>
          <w:szCs w:val="28"/>
          <w:rtl/>
        </w:rPr>
        <w:t>، و</w:t>
      </w:r>
      <w:r w:rsidRPr="003B1D5B">
        <w:rPr>
          <w:sz w:val="28"/>
          <w:szCs w:val="28"/>
          <w:rtl/>
        </w:rPr>
        <w:t>لا تحتاج إلى شرح طويل</w:t>
      </w:r>
      <w:r w:rsidR="003B1D5B">
        <w:rPr>
          <w:rFonts w:hint="cs"/>
          <w:sz w:val="28"/>
          <w:szCs w:val="28"/>
          <w:rtl/>
        </w:rPr>
        <w:t>، و</w:t>
      </w:r>
      <w:r w:rsidRPr="003B1D5B">
        <w:rPr>
          <w:sz w:val="28"/>
          <w:szCs w:val="28"/>
          <w:rtl/>
        </w:rPr>
        <w:t>تستفز الرد</w:t>
      </w:r>
      <w:r w:rsidR="003B1D5B">
        <w:rPr>
          <w:rFonts w:hint="cs"/>
          <w:sz w:val="28"/>
          <w:szCs w:val="28"/>
          <w:rtl/>
        </w:rPr>
        <w:t>، و</w:t>
      </w:r>
      <w:r w:rsidRPr="003B1D5B">
        <w:rPr>
          <w:sz w:val="28"/>
          <w:szCs w:val="28"/>
          <w:rtl/>
        </w:rPr>
        <w:t>تجعل الخصم يشارك في نشرها من خلال الرد عليها</w:t>
      </w:r>
      <w:r w:rsidR="003B1D5B">
        <w:rPr>
          <w:sz w:val="28"/>
          <w:szCs w:val="28"/>
        </w:rPr>
        <w:t>.</w:t>
      </w:r>
      <w:r w:rsidR="003B1D5B">
        <w:rPr>
          <w:rFonts w:hint="cs"/>
          <w:sz w:val="28"/>
          <w:szCs w:val="28"/>
          <w:rtl/>
          <w:lang w:bidi="ar-EG"/>
        </w:rPr>
        <w:t xml:space="preserve"> </w:t>
      </w:r>
      <w:r w:rsidRPr="003B1D5B">
        <w:rPr>
          <w:sz w:val="28"/>
          <w:szCs w:val="28"/>
          <w:rtl/>
        </w:rPr>
        <w:t>وهنا تظهر مفارقة</w:t>
      </w:r>
      <w:r w:rsidR="003B1D5B">
        <w:rPr>
          <w:sz w:val="28"/>
          <w:szCs w:val="28"/>
        </w:rPr>
        <w:t>:</w:t>
      </w:r>
      <w:r w:rsidR="003B1D5B">
        <w:rPr>
          <w:rFonts w:hint="cs"/>
          <w:sz w:val="28"/>
          <w:szCs w:val="28"/>
          <w:rtl/>
          <w:lang w:bidi="ar-EG"/>
        </w:rPr>
        <w:t xml:space="preserve"> </w:t>
      </w:r>
      <w:r w:rsidRPr="003B1D5B">
        <w:rPr>
          <w:sz w:val="28"/>
          <w:szCs w:val="28"/>
          <w:rtl/>
        </w:rPr>
        <w:t>قد يكون أفضل مروج للمنشور هو خصمه</w:t>
      </w:r>
      <w:r w:rsidR="003B1D5B">
        <w:rPr>
          <w:rFonts w:hint="cs"/>
          <w:sz w:val="28"/>
          <w:szCs w:val="28"/>
          <w:rtl/>
        </w:rPr>
        <w:t xml:space="preserve">، </w:t>
      </w:r>
      <w:r w:rsidRPr="003B1D5B">
        <w:rPr>
          <w:sz w:val="28"/>
          <w:szCs w:val="28"/>
          <w:rtl/>
        </w:rPr>
        <w:t>فعندما يغضب آلاف المستخدمين من منشور ما ويعيدون نشره للرد عليه، يتحولون دون قصد إلى شبكة توزيع</w:t>
      </w:r>
      <w:r w:rsidRPr="003B1D5B">
        <w:rPr>
          <w:sz w:val="28"/>
          <w:szCs w:val="28"/>
        </w:rPr>
        <w:t>.</w:t>
      </w:r>
      <w:r w:rsidR="003B1D5B">
        <w:rPr>
          <w:rFonts w:hint="cs"/>
          <w:sz w:val="28"/>
          <w:szCs w:val="28"/>
          <w:rtl/>
          <w:lang w:bidi="ar-EG"/>
        </w:rPr>
        <w:t xml:space="preserve"> </w:t>
      </w:r>
      <w:r w:rsidRPr="003B1D5B">
        <w:rPr>
          <w:sz w:val="28"/>
          <w:szCs w:val="28"/>
          <w:rtl/>
        </w:rPr>
        <w:t>من هنا يجب تعليم الشباب</w:t>
      </w:r>
      <w:r w:rsidR="003B1D5B">
        <w:rPr>
          <w:sz w:val="28"/>
          <w:szCs w:val="28"/>
        </w:rPr>
        <w:t>:</w:t>
      </w:r>
      <w:r w:rsidR="003B1D5B">
        <w:rPr>
          <w:rFonts w:hint="cs"/>
          <w:sz w:val="28"/>
          <w:szCs w:val="28"/>
          <w:rtl/>
          <w:lang w:bidi="ar-EG"/>
        </w:rPr>
        <w:t xml:space="preserve"> </w:t>
      </w:r>
      <w:r w:rsidRPr="003B1D5B">
        <w:rPr>
          <w:sz w:val="28"/>
          <w:szCs w:val="28"/>
          <w:rtl/>
        </w:rPr>
        <w:t>ليس كل منشور يستفزك يستحق أن تمنحه جمهورك</w:t>
      </w:r>
      <w:r w:rsidRPr="003B1D5B">
        <w:rPr>
          <w:sz w:val="28"/>
          <w:szCs w:val="28"/>
        </w:rPr>
        <w:t>.</w:t>
      </w:r>
    </w:p>
    <w:p w:rsidR="00785D0C" w:rsidRPr="00785D0C" w:rsidRDefault="003B1D5B" w:rsidP="003B1D5B">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hint="cs"/>
          <w:b/>
          <w:bCs/>
          <w:color w:val="auto"/>
          <w:spacing w:val="0"/>
          <w:kern w:val="36"/>
          <w:sz w:val="28"/>
          <w:rtl/>
          <w:lang w:eastAsia="en-US"/>
        </w:rPr>
        <w:t>"</w:t>
      </w:r>
      <w:r w:rsidR="00785D0C" w:rsidRPr="00785D0C">
        <w:rPr>
          <w:rFonts w:asciiTheme="minorBidi" w:hAnsiTheme="minorBidi" w:cstheme="minorBidi"/>
          <w:b/>
          <w:bCs/>
          <w:color w:val="auto"/>
          <w:spacing w:val="0"/>
          <w:kern w:val="36"/>
          <w:sz w:val="28"/>
          <w:rtl/>
          <w:lang w:eastAsia="en-US"/>
        </w:rPr>
        <w:t>العدو</w:t>
      </w:r>
      <w:r>
        <w:rPr>
          <w:rFonts w:asciiTheme="minorBidi" w:hAnsiTheme="minorBidi" w:cstheme="minorBidi" w:hint="cs"/>
          <w:b/>
          <w:bCs/>
          <w:color w:val="auto"/>
          <w:spacing w:val="0"/>
          <w:kern w:val="36"/>
          <w:sz w:val="28"/>
          <w:rtl/>
          <w:lang w:eastAsia="en-US"/>
        </w:rPr>
        <w:t>"</w:t>
      </w:r>
      <w:r w:rsidR="00785D0C" w:rsidRPr="00785D0C">
        <w:rPr>
          <w:rFonts w:asciiTheme="minorBidi" w:hAnsiTheme="minorBidi" w:cstheme="minorBidi"/>
          <w:b/>
          <w:bCs/>
          <w:color w:val="auto"/>
          <w:spacing w:val="0"/>
          <w:kern w:val="36"/>
          <w:sz w:val="28"/>
          <w:rtl/>
          <w:lang w:eastAsia="en-US"/>
        </w:rPr>
        <w:t xml:space="preserve"> ليس دائمًا الموضوع الحقيقي</w:t>
      </w:r>
    </w:p>
    <w:p w:rsidR="00785D0C" w:rsidRPr="003B1D5B" w:rsidRDefault="00785D0C" w:rsidP="00AB6642">
      <w:pPr>
        <w:pStyle w:val="NormalWeb"/>
        <w:bidi/>
        <w:spacing w:before="0" w:beforeAutospacing="0" w:after="0" w:afterAutospacing="0"/>
        <w:ind w:firstLine="284"/>
        <w:jc w:val="both"/>
        <w:rPr>
          <w:sz w:val="28"/>
          <w:szCs w:val="28"/>
        </w:rPr>
      </w:pPr>
      <w:r w:rsidRPr="003B1D5B">
        <w:rPr>
          <w:sz w:val="28"/>
          <w:szCs w:val="28"/>
          <w:rtl/>
        </w:rPr>
        <w:t>من خلال الحالات السابقة يمكن ملاحظة أن الموضوع الظاهر في المنشور ليس بالضرورة الهدف النهائي</w:t>
      </w:r>
      <w:r w:rsidR="00AB6642">
        <w:rPr>
          <w:sz w:val="28"/>
          <w:szCs w:val="28"/>
        </w:rPr>
        <w:t>.</w:t>
      </w:r>
      <w:r w:rsidR="00AB6642">
        <w:rPr>
          <w:rFonts w:hint="cs"/>
          <w:sz w:val="28"/>
          <w:szCs w:val="28"/>
          <w:rtl/>
          <w:lang w:bidi="ar-EG"/>
        </w:rPr>
        <w:t xml:space="preserve"> </w:t>
      </w:r>
      <w:r w:rsidRPr="003B1D5B">
        <w:rPr>
          <w:sz w:val="28"/>
          <w:szCs w:val="28"/>
          <w:rtl/>
        </w:rPr>
        <w:t>مثلًا</w:t>
      </w:r>
      <w:r w:rsidR="00AB6642">
        <w:rPr>
          <w:sz w:val="28"/>
          <w:szCs w:val="28"/>
        </w:rPr>
        <w:t>:</w:t>
      </w:r>
      <w:r w:rsidR="00AB6642">
        <w:rPr>
          <w:rFonts w:hint="cs"/>
          <w:sz w:val="28"/>
          <w:szCs w:val="28"/>
          <w:rtl/>
          <w:lang w:bidi="ar-EG"/>
        </w:rPr>
        <w:t xml:space="preserve"> </w:t>
      </w:r>
      <w:r w:rsidRPr="003B1D5B">
        <w:rPr>
          <w:sz w:val="28"/>
          <w:szCs w:val="28"/>
          <w:rtl/>
        </w:rPr>
        <w:t>فيديو إيطاليا قد يبدو عن حريق</w:t>
      </w:r>
      <w:r w:rsidR="00AB6642">
        <w:rPr>
          <w:rFonts w:hint="cs"/>
          <w:sz w:val="28"/>
          <w:szCs w:val="28"/>
          <w:rtl/>
        </w:rPr>
        <w:t xml:space="preserve">، </w:t>
      </w:r>
      <w:r w:rsidRPr="003B1D5B">
        <w:rPr>
          <w:sz w:val="28"/>
          <w:szCs w:val="28"/>
          <w:rtl/>
        </w:rPr>
        <w:t>لكن الرسالة تتحول إلى فلسطينيين</w:t>
      </w:r>
      <w:r w:rsidR="00AB6642">
        <w:rPr>
          <w:sz w:val="28"/>
          <w:szCs w:val="28"/>
        </w:rPr>
        <w:t>.</w:t>
      </w:r>
      <w:r w:rsidR="00AB6642">
        <w:rPr>
          <w:rFonts w:hint="cs"/>
          <w:sz w:val="28"/>
          <w:szCs w:val="28"/>
          <w:rtl/>
          <w:lang w:bidi="ar-EG"/>
        </w:rPr>
        <w:t xml:space="preserve"> </w:t>
      </w:r>
      <w:r w:rsidRPr="003B1D5B">
        <w:rPr>
          <w:sz w:val="28"/>
          <w:szCs w:val="28"/>
          <w:rtl/>
        </w:rPr>
        <w:t>فيديو إيرلندا قد يبدو عن مساكن</w:t>
      </w:r>
      <w:r w:rsidR="00AB6642">
        <w:rPr>
          <w:rFonts w:hint="cs"/>
          <w:sz w:val="28"/>
          <w:szCs w:val="28"/>
          <w:rtl/>
        </w:rPr>
        <w:t xml:space="preserve">، </w:t>
      </w:r>
      <w:r w:rsidRPr="003B1D5B">
        <w:rPr>
          <w:sz w:val="28"/>
          <w:szCs w:val="28"/>
          <w:rtl/>
        </w:rPr>
        <w:t>لكن الرسالة تصبح عن غزة والتهجير</w:t>
      </w:r>
      <w:r w:rsidR="00AB6642">
        <w:rPr>
          <w:sz w:val="28"/>
          <w:szCs w:val="28"/>
        </w:rPr>
        <w:t>.</w:t>
      </w:r>
      <w:r w:rsidR="00AB6642">
        <w:rPr>
          <w:rFonts w:hint="cs"/>
          <w:sz w:val="28"/>
          <w:szCs w:val="28"/>
          <w:rtl/>
          <w:lang w:bidi="ar-EG"/>
        </w:rPr>
        <w:t xml:space="preserve"> </w:t>
      </w:r>
      <w:r w:rsidRPr="003B1D5B">
        <w:rPr>
          <w:sz w:val="28"/>
          <w:szCs w:val="28"/>
          <w:rtl/>
        </w:rPr>
        <w:t>فيديو كربلاء قد يبدو عن زيارة دبلوماسية</w:t>
      </w:r>
      <w:r w:rsidR="00AB6642">
        <w:rPr>
          <w:rFonts w:hint="cs"/>
          <w:sz w:val="28"/>
          <w:szCs w:val="28"/>
          <w:rtl/>
        </w:rPr>
        <w:t xml:space="preserve">، </w:t>
      </w:r>
      <w:r w:rsidRPr="003B1D5B">
        <w:rPr>
          <w:sz w:val="28"/>
          <w:szCs w:val="28"/>
          <w:rtl/>
        </w:rPr>
        <w:t>لكن الرسالة تصبح عن العلاقة السعودية</w:t>
      </w:r>
      <w:r w:rsidR="00AB6642">
        <w:rPr>
          <w:rFonts w:hint="cs"/>
          <w:sz w:val="28"/>
          <w:szCs w:val="28"/>
          <w:rtl/>
        </w:rPr>
        <w:t xml:space="preserve"> </w:t>
      </w:r>
      <w:r w:rsidRPr="003B1D5B">
        <w:rPr>
          <w:sz w:val="28"/>
          <w:szCs w:val="28"/>
          <w:rtl/>
        </w:rPr>
        <w:t>الإيرانية</w:t>
      </w:r>
      <w:r w:rsidR="00AB6642">
        <w:rPr>
          <w:sz w:val="28"/>
          <w:szCs w:val="28"/>
        </w:rPr>
        <w:t>.</w:t>
      </w:r>
      <w:r w:rsidR="00AB6642">
        <w:rPr>
          <w:rFonts w:hint="cs"/>
          <w:sz w:val="28"/>
          <w:szCs w:val="28"/>
          <w:rtl/>
          <w:lang w:bidi="ar-EG"/>
        </w:rPr>
        <w:t xml:space="preserve"> </w:t>
      </w:r>
      <w:r w:rsidRPr="003B1D5B">
        <w:rPr>
          <w:sz w:val="28"/>
          <w:szCs w:val="28"/>
          <w:rtl/>
        </w:rPr>
        <w:t>مظاهرة سورية قد تبدو عن فيديو قديم</w:t>
      </w:r>
      <w:r w:rsidR="00AB6642">
        <w:rPr>
          <w:rFonts w:hint="cs"/>
          <w:sz w:val="28"/>
          <w:szCs w:val="28"/>
          <w:rtl/>
        </w:rPr>
        <w:t xml:space="preserve">، </w:t>
      </w:r>
      <w:r w:rsidRPr="003B1D5B">
        <w:rPr>
          <w:sz w:val="28"/>
          <w:szCs w:val="28"/>
          <w:rtl/>
        </w:rPr>
        <w:t>لكن الرسالة تصبح عن شرعية السلطة الحالية</w:t>
      </w:r>
      <w:r w:rsidR="00AB6642">
        <w:rPr>
          <w:sz w:val="28"/>
          <w:szCs w:val="28"/>
        </w:rPr>
        <w:t>.</w:t>
      </w:r>
      <w:r w:rsidR="00AB6642">
        <w:rPr>
          <w:rFonts w:hint="cs"/>
          <w:sz w:val="28"/>
          <w:szCs w:val="28"/>
          <w:rtl/>
          <w:lang w:bidi="ar-EG"/>
        </w:rPr>
        <w:t xml:space="preserve"> </w:t>
      </w:r>
      <w:r w:rsidRPr="003B1D5B">
        <w:rPr>
          <w:sz w:val="28"/>
          <w:szCs w:val="28"/>
          <w:rtl/>
        </w:rPr>
        <w:t>وهكذا فإن</w:t>
      </w:r>
      <w:r w:rsidR="00AB6642">
        <w:rPr>
          <w:rFonts w:hint="cs"/>
          <w:sz w:val="28"/>
          <w:szCs w:val="28"/>
          <w:rtl/>
          <w:lang w:bidi="ar-EG"/>
        </w:rPr>
        <w:t xml:space="preserve"> </w:t>
      </w:r>
      <w:r w:rsidRPr="003B1D5B">
        <w:rPr>
          <w:sz w:val="28"/>
          <w:szCs w:val="28"/>
          <w:rtl/>
        </w:rPr>
        <w:t>المادة البصرية هي الوسيلة، والسياق السياسي هو الرسالة</w:t>
      </w:r>
      <w:r w:rsidRPr="003B1D5B">
        <w:rPr>
          <w:sz w:val="28"/>
          <w:szCs w:val="28"/>
        </w:rPr>
        <w:t>.</w:t>
      </w:r>
    </w:p>
    <w:p w:rsidR="00785D0C" w:rsidRPr="00785D0C" w:rsidRDefault="00785D0C" w:rsidP="00AB6642">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تصنيف تقنيات التأثير في عينة 2025</w:t>
      </w:r>
      <w:r w:rsidR="00AB6642">
        <w:rPr>
          <w:rFonts w:asciiTheme="minorBidi" w:hAnsiTheme="minorBidi" w:cstheme="minorBidi" w:hint="cs"/>
          <w:b/>
          <w:bCs/>
          <w:color w:val="auto"/>
          <w:spacing w:val="0"/>
          <w:kern w:val="36"/>
          <w:sz w:val="28"/>
          <w:rtl/>
          <w:lang w:eastAsia="en-US"/>
        </w:rPr>
        <w:t>م-</w:t>
      </w:r>
      <w:r w:rsidRPr="00785D0C">
        <w:rPr>
          <w:rFonts w:asciiTheme="minorBidi" w:hAnsiTheme="minorBidi" w:cstheme="minorBidi"/>
          <w:b/>
          <w:bCs/>
          <w:color w:val="auto"/>
          <w:spacing w:val="0"/>
          <w:kern w:val="36"/>
          <w:sz w:val="28"/>
          <w:rtl/>
          <w:lang w:eastAsia="en-US"/>
        </w:rPr>
        <w:t>2026</w:t>
      </w:r>
      <w:r w:rsidR="00AB6642">
        <w:rPr>
          <w:rFonts w:asciiTheme="minorBidi" w:hAnsiTheme="minorBidi" w:cstheme="minorBidi" w:hint="cs"/>
          <w:b/>
          <w:bCs/>
          <w:color w:val="auto"/>
          <w:spacing w:val="0"/>
          <w:kern w:val="36"/>
          <w:sz w:val="28"/>
          <w:rtl/>
          <w:lang w:eastAsia="en-US"/>
        </w:rPr>
        <w:t>م</w:t>
      </w:r>
    </w:p>
    <w:p w:rsidR="00785D0C" w:rsidRPr="00AB6642" w:rsidRDefault="00785D0C" w:rsidP="00AB6642">
      <w:pPr>
        <w:pStyle w:val="NormalWeb"/>
        <w:bidi/>
        <w:spacing w:before="0" w:beforeAutospacing="0" w:after="0" w:afterAutospacing="0"/>
        <w:ind w:firstLine="284"/>
        <w:jc w:val="both"/>
        <w:rPr>
          <w:sz w:val="28"/>
          <w:szCs w:val="28"/>
        </w:rPr>
      </w:pPr>
      <w:r w:rsidRPr="00AB6642">
        <w:rPr>
          <w:sz w:val="28"/>
          <w:szCs w:val="28"/>
          <w:rtl/>
        </w:rPr>
        <w:t>يمكن بناء التصنيف التالي</w:t>
      </w:r>
      <w:r w:rsidRPr="00AB6642">
        <w:rPr>
          <w:sz w:val="28"/>
          <w:szCs w:val="28"/>
        </w:rPr>
        <w:t>:</w:t>
      </w:r>
    </w:p>
    <w:p w:rsidR="00785D0C" w:rsidRPr="00AB6642" w:rsidRDefault="00AB6642" w:rsidP="00AB6642">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85D0C" w:rsidRPr="00785D0C">
        <w:rPr>
          <w:rFonts w:asciiTheme="minorBidi" w:hAnsiTheme="minorBidi" w:cstheme="minorBidi"/>
          <w:b/>
          <w:bCs/>
          <w:color w:val="auto"/>
          <w:spacing w:val="0"/>
          <w:sz w:val="28"/>
          <w:rtl/>
          <w:lang w:eastAsia="en-US"/>
        </w:rPr>
        <w:t>التلاعب الزمني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استخدام مادة قديمة في حدث جديد</w:t>
      </w:r>
      <w:r w:rsidR="00785D0C" w:rsidRPr="00785D0C">
        <w:rPr>
          <w:rFonts w:asciiTheme="minorBidi" w:hAnsiTheme="minorBidi" w:cstheme="minorBidi"/>
          <w:color w:val="auto"/>
          <w:spacing w:val="0"/>
          <w:sz w:val="28"/>
          <w:lang w:eastAsia="en-US"/>
        </w:rPr>
        <w:t>.</w:t>
      </w:r>
    </w:p>
    <w:p w:rsidR="00785D0C" w:rsidRPr="00AB6642" w:rsidRDefault="00AB6642" w:rsidP="00AB6642">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85D0C" w:rsidRPr="00785D0C">
        <w:rPr>
          <w:rFonts w:asciiTheme="minorBidi" w:hAnsiTheme="minorBidi" w:cstheme="minorBidi"/>
          <w:b/>
          <w:bCs/>
          <w:color w:val="auto"/>
          <w:spacing w:val="0"/>
          <w:sz w:val="28"/>
          <w:rtl/>
          <w:lang w:eastAsia="en-US"/>
        </w:rPr>
        <w:t>التلاعب المكاني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نقل صورة من دولة أو مدينة إلى مكان آخر</w:t>
      </w:r>
      <w:r w:rsidR="00785D0C" w:rsidRPr="00785D0C">
        <w:rPr>
          <w:rFonts w:asciiTheme="minorBidi" w:hAnsiTheme="minorBidi" w:cstheme="minorBidi"/>
          <w:color w:val="auto"/>
          <w:spacing w:val="0"/>
          <w:sz w:val="28"/>
          <w:lang w:eastAsia="en-US"/>
        </w:rPr>
        <w:t>.</w:t>
      </w:r>
    </w:p>
    <w:p w:rsidR="00785D0C" w:rsidRPr="00AB6642" w:rsidRDefault="00AB6642" w:rsidP="00AB6642">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85D0C" w:rsidRPr="00785D0C">
        <w:rPr>
          <w:rFonts w:asciiTheme="minorBidi" w:hAnsiTheme="minorBidi" w:cstheme="minorBidi"/>
          <w:b/>
          <w:bCs/>
          <w:color w:val="auto"/>
          <w:spacing w:val="0"/>
          <w:sz w:val="28"/>
          <w:rtl/>
          <w:lang w:eastAsia="en-US"/>
        </w:rPr>
        <w:t>انتحال الهوية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نسبة صورة أو شخصية إلى شخص مختلف</w:t>
      </w:r>
      <w:r w:rsidR="00785D0C" w:rsidRPr="00785D0C">
        <w:rPr>
          <w:rFonts w:asciiTheme="minorBidi" w:hAnsiTheme="minorBidi" w:cstheme="minorBidi"/>
          <w:color w:val="auto"/>
          <w:spacing w:val="0"/>
          <w:sz w:val="28"/>
          <w:lang w:eastAsia="en-US"/>
        </w:rPr>
        <w:t>.</w:t>
      </w:r>
    </w:p>
    <w:p w:rsidR="00785D0C" w:rsidRPr="00AB6642" w:rsidRDefault="00AB6642" w:rsidP="00AB6642">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85D0C" w:rsidRPr="00785D0C">
        <w:rPr>
          <w:rFonts w:asciiTheme="minorBidi" w:hAnsiTheme="minorBidi" w:cstheme="minorBidi"/>
          <w:b/>
          <w:bCs/>
          <w:color w:val="auto"/>
          <w:spacing w:val="0"/>
          <w:sz w:val="28"/>
          <w:rtl/>
          <w:lang w:eastAsia="en-US"/>
        </w:rPr>
        <w:t>التلاعب السياقي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عرض حقيقة جزئية لإنتاج استنتاج مختلف</w:t>
      </w:r>
      <w:r w:rsidR="00785D0C" w:rsidRPr="00785D0C">
        <w:rPr>
          <w:rFonts w:asciiTheme="minorBidi" w:hAnsiTheme="minorBidi" w:cstheme="minorBidi"/>
          <w:color w:val="auto"/>
          <w:spacing w:val="0"/>
          <w:sz w:val="28"/>
          <w:lang w:eastAsia="en-US"/>
        </w:rPr>
        <w:t>.</w:t>
      </w:r>
    </w:p>
    <w:p w:rsidR="00785D0C" w:rsidRPr="00AB6642" w:rsidRDefault="00AB6642" w:rsidP="00AB6642">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85D0C" w:rsidRPr="00785D0C">
        <w:rPr>
          <w:rFonts w:asciiTheme="minorBidi" w:hAnsiTheme="minorBidi" w:cstheme="minorBidi"/>
          <w:b/>
          <w:bCs/>
          <w:color w:val="auto"/>
          <w:spacing w:val="0"/>
          <w:sz w:val="28"/>
          <w:rtl/>
          <w:lang w:eastAsia="en-US"/>
        </w:rPr>
        <w:t>إعادة تدوير المواد</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إعادة استخدام محتوى قديم في أزمات جديدة</w:t>
      </w:r>
      <w:r w:rsidR="00785D0C" w:rsidRPr="00785D0C">
        <w:rPr>
          <w:rFonts w:asciiTheme="minorBidi" w:hAnsiTheme="minorBidi" w:cstheme="minorBidi"/>
          <w:color w:val="auto"/>
          <w:spacing w:val="0"/>
          <w:sz w:val="28"/>
          <w:lang w:eastAsia="en-US"/>
        </w:rPr>
        <w:t>.</w:t>
      </w:r>
    </w:p>
    <w:p w:rsidR="00785D0C" w:rsidRPr="00AB6642" w:rsidRDefault="00AB6642" w:rsidP="00AB6642">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85D0C" w:rsidRPr="00785D0C">
        <w:rPr>
          <w:rFonts w:asciiTheme="minorBidi" w:hAnsiTheme="minorBidi" w:cstheme="minorBidi"/>
          <w:b/>
          <w:bCs/>
          <w:color w:val="auto"/>
          <w:spacing w:val="0"/>
          <w:sz w:val="28"/>
          <w:rtl/>
          <w:lang w:eastAsia="en-US"/>
        </w:rPr>
        <w:t>الاستفزاز العاطفي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استخدام السخرية والغضب والإهانة لإنتاج التفاعل</w:t>
      </w:r>
      <w:r w:rsidR="00785D0C" w:rsidRPr="00785D0C">
        <w:rPr>
          <w:rFonts w:asciiTheme="minorBidi" w:hAnsiTheme="minorBidi" w:cstheme="minorBidi"/>
          <w:color w:val="auto"/>
          <w:spacing w:val="0"/>
          <w:sz w:val="28"/>
          <w:lang w:eastAsia="en-US"/>
        </w:rPr>
        <w:t>.</w:t>
      </w:r>
    </w:p>
    <w:p w:rsidR="00785D0C" w:rsidRPr="00AB6642" w:rsidRDefault="00AB6642" w:rsidP="00AB6642">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85D0C" w:rsidRPr="00785D0C">
        <w:rPr>
          <w:rFonts w:asciiTheme="minorBidi" w:hAnsiTheme="minorBidi" w:cstheme="minorBidi"/>
          <w:b/>
          <w:bCs/>
          <w:color w:val="auto"/>
          <w:spacing w:val="0"/>
          <w:sz w:val="28"/>
          <w:rtl/>
          <w:lang w:eastAsia="en-US"/>
        </w:rPr>
        <w:t>الاستقطاب الهوياتي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توظيف الدين أو الطائفة أو القومية أو القومية الفرعية</w:t>
      </w:r>
      <w:r w:rsidR="00785D0C" w:rsidRPr="00785D0C">
        <w:rPr>
          <w:rFonts w:asciiTheme="minorBidi" w:hAnsiTheme="minorBidi" w:cstheme="minorBidi"/>
          <w:color w:val="auto"/>
          <w:spacing w:val="0"/>
          <w:sz w:val="28"/>
          <w:lang w:eastAsia="en-US"/>
        </w:rPr>
        <w:t>.</w:t>
      </w:r>
    </w:p>
    <w:p w:rsidR="00785D0C" w:rsidRPr="00AB6642" w:rsidRDefault="00AB6642" w:rsidP="00AB6642">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85D0C" w:rsidRPr="00785D0C">
        <w:rPr>
          <w:rFonts w:asciiTheme="minorBidi" w:hAnsiTheme="minorBidi" w:cstheme="minorBidi"/>
          <w:b/>
          <w:bCs/>
          <w:color w:val="auto"/>
          <w:spacing w:val="0"/>
          <w:sz w:val="28"/>
          <w:rtl/>
          <w:lang w:eastAsia="en-US"/>
        </w:rPr>
        <w:t>التضخيم الشبكي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استدعاء وسم أو قضية ثم انتقالها إلى شبكات أخرى</w:t>
      </w:r>
      <w:r w:rsidR="00785D0C" w:rsidRPr="00785D0C">
        <w:rPr>
          <w:rFonts w:asciiTheme="minorBidi" w:hAnsiTheme="minorBidi" w:cstheme="minorBidi"/>
          <w:color w:val="auto"/>
          <w:spacing w:val="0"/>
          <w:sz w:val="28"/>
          <w:lang w:eastAsia="en-US"/>
        </w:rPr>
        <w:t>.</w:t>
      </w:r>
    </w:p>
    <w:p w:rsidR="00785D0C" w:rsidRPr="00AB6642" w:rsidRDefault="00AB6642" w:rsidP="00AB6642">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85D0C" w:rsidRPr="00785D0C">
        <w:rPr>
          <w:rFonts w:asciiTheme="minorBidi" w:hAnsiTheme="minorBidi" w:cstheme="minorBidi"/>
          <w:b/>
          <w:bCs/>
          <w:color w:val="auto"/>
          <w:spacing w:val="0"/>
          <w:sz w:val="28"/>
          <w:rtl/>
          <w:lang w:eastAsia="en-US"/>
        </w:rPr>
        <w:t>احتلال اللحظة الأولى</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تقديم تفسير مبكر قبل اكتمال المعلومات</w:t>
      </w:r>
      <w:r w:rsidR="00785D0C" w:rsidRPr="00785D0C">
        <w:rPr>
          <w:rFonts w:asciiTheme="minorBidi" w:hAnsiTheme="minorBidi" w:cstheme="minorBidi"/>
          <w:color w:val="auto"/>
          <w:spacing w:val="0"/>
          <w:sz w:val="28"/>
          <w:lang w:eastAsia="en-US"/>
        </w:rPr>
        <w:t>.</w:t>
      </w:r>
    </w:p>
    <w:p w:rsidR="00785D0C" w:rsidRPr="00AB6642" w:rsidRDefault="00AB6642" w:rsidP="00AB6642">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85D0C" w:rsidRPr="00785D0C">
        <w:rPr>
          <w:rFonts w:asciiTheme="minorBidi" w:hAnsiTheme="minorBidi" w:cstheme="minorBidi"/>
          <w:b/>
          <w:bCs/>
          <w:color w:val="auto"/>
          <w:spacing w:val="0"/>
          <w:sz w:val="28"/>
          <w:rtl/>
          <w:lang w:eastAsia="en-US"/>
        </w:rPr>
        <w:t>نزع الشرعية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إنتاج صورة مفادها أن مؤسسة أو حكومة أو جماعة لا تتمتع بالمصداقية</w:t>
      </w:r>
      <w:r w:rsidR="00785D0C" w:rsidRPr="00785D0C">
        <w:rPr>
          <w:rFonts w:asciiTheme="minorBidi" w:hAnsiTheme="minorBidi" w:cstheme="minorBidi"/>
          <w:color w:val="auto"/>
          <w:spacing w:val="0"/>
          <w:sz w:val="28"/>
          <w:lang w:eastAsia="en-US"/>
        </w:rPr>
        <w:t>.</w:t>
      </w:r>
    </w:p>
    <w:p w:rsidR="00785D0C" w:rsidRPr="00AB6642" w:rsidRDefault="00AB6642" w:rsidP="00AB6642">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85D0C" w:rsidRPr="00785D0C">
        <w:rPr>
          <w:rFonts w:asciiTheme="minorBidi" w:hAnsiTheme="minorBidi" w:cstheme="minorBidi"/>
          <w:b/>
          <w:bCs/>
          <w:color w:val="auto"/>
          <w:spacing w:val="0"/>
          <w:sz w:val="28"/>
          <w:rtl/>
          <w:lang w:eastAsia="en-US"/>
        </w:rPr>
        <w:t>الإسرائيلي الخبير بالعرب</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تقديم المتحدث نفسه بوصفه شخصًا يفهم العرب من الداخل</w:t>
      </w:r>
      <w:r w:rsidR="00785D0C" w:rsidRPr="00785D0C">
        <w:rPr>
          <w:rFonts w:asciiTheme="minorBidi" w:hAnsiTheme="minorBidi" w:cstheme="minorBidi"/>
          <w:color w:val="auto"/>
          <w:spacing w:val="0"/>
          <w:sz w:val="28"/>
          <w:lang w:eastAsia="en-US"/>
        </w:rPr>
        <w:t>.</w:t>
      </w:r>
    </w:p>
    <w:p w:rsidR="00785D0C" w:rsidRPr="00AB6642" w:rsidRDefault="00AB6642" w:rsidP="00AB6642">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85D0C" w:rsidRPr="00785D0C">
        <w:rPr>
          <w:rFonts w:asciiTheme="minorBidi" w:hAnsiTheme="minorBidi" w:cstheme="minorBidi"/>
          <w:b/>
          <w:bCs/>
          <w:color w:val="auto"/>
          <w:spacing w:val="0"/>
          <w:sz w:val="28"/>
          <w:rtl/>
          <w:lang w:eastAsia="en-US"/>
        </w:rPr>
        <w:t>التفاعل مع الثقافة الشعبية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الدخول في الفن والمشاهير والقضايا اليومية لتوسيع قاعدة الجمهور</w:t>
      </w:r>
      <w:r w:rsidR="00785D0C" w:rsidRPr="00785D0C">
        <w:rPr>
          <w:rFonts w:asciiTheme="minorBidi" w:hAnsiTheme="minorBidi" w:cstheme="minorBidi"/>
          <w:color w:val="auto"/>
          <w:spacing w:val="0"/>
          <w:sz w:val="28"/>
          <w:lang w:eastAsia="en-US"/>
        </w:rPr>
        <w:t>.</w:t>
      </w:r>
    </w:p>
    <w:p w:rsidR="00785D0C" w:rsidRPr="00AB6642" w:rsidRDefault="00AB6642" w:rsidP="00AB6642">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85D0C" w:rsidRPr="00785D0C">
        <w:rPr>
          <w:rFonts w:asciiTheme="minorBidi" w:hAnsiTheme="minorBidi" w:cstheme="minorBidi"/>
          <w:b/>
          <w:bCs/>
          <w:color w:val="auto"/>
          <w:spacing w:val="0"/>
          <w:sz w:val="28"/>
          <w:rtl/>
          <w:lang w:eastAsia="en-US"/>
        </w:rPr>
        <w:t>تحويل الجمهور إلى مشارك</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استدراج المستخدمين إلى الرد والمشاركة والجدل</w:t>
      </w:r>
      <w:r w:rsidR="00785D0C" w:rsidRPr="00785D0C">
        <w:rPr>
          <w:rFonts w:asciiTheme="minorBidi" w:hAnsiTheme="minorBidi" w:cstheme="minorBidi"/>
          <w:color w:val="auto"/>
          <w:spacing w:val="0"/>
          <w:sz w:val="28"/>
          <w:lang w:eastAsia="en-US"/>
        </w:rPr>
        <w:t>.</w:t>
      </w:r>
    </w:p>
    <w:p w:rsidR="00785D0C" w:rsidRPr="00785D0C" w:rsidRDefault="001E32C1" w:rsidP="001E32C1">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التقنية الأهم</w:t>
      </w:r>
      <w:r>
        <w:rPr>
          <w:rFonts w:asciiTheme="minorBidi" w:hAnsiTheme="minorBidi" w:cstheme="minorBidi" w:hint="cs"/>
          <w:b/>
          <w:bCs/>
          <w:color w:val="auto"/>
          <w:spacing w:val="0"/>
          <w:kern w:val="36"/>
          <w:sz w:val="28"/>
          <w:rtl/>
          <w:lang w:eastAsia="en-US"/>
        </w:rPr>
        <w:t xml:space="preserve">.. </w:t>
      </w:r>
      <w:r w:rsidR="00785D0C" w:rsidRPr="00785D0C">
        <w:rPr>
          <w:rFonts w:asciiTheme="minorBidi" w:hAnsiTheme="minorBidi" w:cstheme="minorBidi"/>
          <w:b/>
          <w:bCs/>
          <w:color w:val="auto"/>
          <w:spacing w:val="0"/>
          <w:kern w:val="36"/>
          <w:sz w:val="28"/>
          <w:rtl/>
          <w:lang w:eastAsia="en-US"/>
        </w:rPr>
        <w:t>مزج الحقيقة بالتضليل</w:t>
      </w:r>
    </w:p>
    <w:p w:rsidR="00785D0C" w:rsidRPr="001E32C1" w:rsidRDefault="00785D0C" w:rsidP="001E32C1">
      <w:pPr>
        <w:pStyle w:val="NormalWeb"/>
        <w:bidi/>
        <w:spacing w:before="0" w:beforeAutospacing="0" w:after="0" w:afterAutospacing="0"/>
        <w:ind w:firstLine="284"/>
        <w:jc w:val="both"/>
        <w:rPr>
          <w:sz w:val="28"/>
          <w:szCs w:val="28"/>
        </w:rPr>
      </w:pPr>
      <w:r w:rsidRPr="001E32C1">
        <w:rPr>
          <w:sz w:val="28"/>
          <w:szCs w:val="28"/>
          <w:rtl/>
        </w:rPr>
        <w:t>قد تكون بعض العناصر صحيحة</w:t>
      </w:r>
      <w:r w:rsidR="001E32C1">
        <w:rPr>
          <w:rFonts w:hint="cs"/>
          <w:sz w:val="28"/>
          <w:szCs w:val="28"/>
          <w:rtl/>
        </w:rPr>
        <w:t xml:space="preserve">، </w:t>
      </w:r>
      <w:r w:rsidRPr="001E32C1">
        <w:rPr>
          <w:sz w:val="28"/>
          <w:szCs w:val="28"/>
          <w:rtl/>
        </w:rPr>
        <w:t>وهذا هو الذي يجعل الرواية مقنعة</w:t>
      </w:r>
      <w:r w:rsidR="001E32C1">
        <w:rPr>
          <w:sz w:val="28"/>
          <w:szCs w:val="28"/>
        </w:rPr>
        <w:t>.</w:t>
      </w:r>
      <w:r w:rsidR="001E32C1">
        <w:rPr>
          <w:rFonts w:hint="cs"/>
          <w:sz w:val="28"/>
          <w:szCs w:val="28"/>
          <w:rtl/>
          <w:lang w:bidi="ar-EG"/>
        </w:rPr>
        <w:t xml:space="preserve"> </w:t>
      </w:r>
      <w:r w:rsidRPr="001E32C1">
        <w:rPr>
          <w:sz w:val="28"/>
          <w:szCs w:val="28"/>
          <w:rtl/>
        </w:rPr>
        <w:t>مثلاً</w:t>
      </w:r>
      <w:r w:rsidR="001E32C1">
        <w:rPr>
          <w:sz w:val="28"/>
          <w:szCs w:val="28"/>
        </w:rPr>
        <w:t>:</w:t>
      </w:r>
      <w:r w:rsidR="001E32C1">
        <w:rPr>
          <w:rFonts w:hint="cs"/>
          <w:sz w:val="28"/>
          <w:szCs w:val="28"/>
          <w:rtl/>
          <w:lang w:bidi="ar-EG"/>
        </w:rPr>
        <w:t xml:space="preserve"> </w:t>
      </w:r>
      <w:r w:rsidRPr="001E32C1">
        <w:rPr>
          <w:sz w:val="28"/>
          <w:szCs w:val="28"/>
          <w:rtl/>
        </w:rPr>
        <w:t>السفير السعودي ذهب فعلًا إلى كربلاء</w:t>
      </w:r>
      <w:r w:rsidR="001E32C1">
        <w:rPr>
          <w:rFonts w:hint="cs"/>
          <w:sz w:val="28"/>
          <w:szCs w:val="28"/>
          <w:rtl/>
        </w:rPr>
        <w:t>، و</w:t>
      </w:r>
      <w:r w:rsidRPr="001E32C1">
        <w:rPr>
          <w:sz w:val="28"/>
          <w:szCs w:val="28"/>
          <w:rtl/>
        </w:rPr>
        <w:t>القوات الإسرائيلية دخلت القنيطرة فعلًا</w:t>
      </w:r>
      <w:r w:rsidR="001E32C1">
        <w:rPr>
          <w:rFonts w:hint="cs"/>
          <w:sz w:val="28"/>
          <w:szCs w:val="28"/>
          <w:rtl/>
        </w:rPr>
        <w:t>، و</w:t>
      </w:r>
      <w:r w:rsidRPr="001E32C1">
        <w:rPr>
          <w:sz w:val="28"/>
          <w:szCs w:val="28"/>
          <w:rtl/>
        </w:rPr>
        <w:t>توجد احتجاجات سورية فعلًا</w:t>
      </w:r>
      <w:r w:rsidR="001E32C1">
        <w:rPr>
          <w:rFonts w:hint="cs"/>
          <w:sz w:val="28"/>
          <w:szCs w:val="28"/>
          <w:rtl/>
        </w:rPr>
        <w:t>، و</w:t>
      </w:r>
      <w:r w:rsidRPr="001E32C1">
        <w:rPr>
          <w:sz w:val="28"/>
          <w:szCs w:val="28"/>
          <w:rtl/>
        </w:rPr>
        <w:t>توجد صراعات حقيقية حول الأقليات</w:t>
      </w:r>
      <w:r w:rsidR="001E32C1">
        <w:rPr>
          <w:rFonts w:hint="cs"/>
          <w:sz w:val="28"/>
          <w:szCs w:val="28"/>
          <w:rtl/>
        </w:rPr>
        <w:t>، و</w:t>
      </w:r>
      <w:r w:rsidRPr="001E32C1">
        <w:rPr>
          <w:sz w:val="28"/>
          <w:szCs w:val="28"/>
          <w:rtl/>
        </w:rPr>
        <w:t>توجد خلافات سياسية عربية حقيقية</w:t>
      </w:r>
      <w:r w:rsidR="001E32C1">
        <w:rPr>
          <w:rFonts w:hint="cs"/>
          <w:sz w:val="28"/>
          <w:szCs w:val="28"/>
          <w:rtl/>
        </w:rPr>
        <w:t>، و</w:t>
      </w:r>
      <w:r w:rsidRPr="001E32C1">
        <w:rPr>
          <w:sz w:val="28"/>
          <w:szCs w:val="28"/>
          <w:rtl/>
        </w:rPr>
        <w:t>توجد حرائق فعلًا</w:t>
      </w:r>
      <w:r w:rsidR="001E32C1">
        <w:rPr>
          <w:sz w:val="28"/>
          <w:szCs w:val="28"/>
        </w:rPr>
        <w:t>.</w:t>
      </w:r>
      <w:r w:rsidR="001E32C1">
        <w:rPr>
          <w:rFonts w:hint="cs"/>
          <w:sz w:val="28"/>
          <w:szCs w:val="28"/>
          <w:rtl/>
          <w:lang w:bidi="ar-EG"/>
        </w:rPr>
        <w:t xml:space="preserve"> </w:t>
      </w:r>
      <w:r w:rsidRPr="001E32C1">
        <w:rPr>
          <w:sz w:val="28"/>
          <w:szCs w:val="28"/>
          <w:rtl/>
        </w:rPr>
        <w:t>لكن المشكلة تحدث عندما تنتقل الرسالة من</w:t>
      </w:r>
      <w:r w:rsidR="001E32C1">
        <w:rPr>
          <w:sz w:val="28"/>
          <w:szCs w:val="28"/>
        </w:rPr>
        <w:t>:</w:t>
      </w:r>
      <w:r w:rsidR="001E32C1">
        <w:rPr>
          <w:rFonts w:hint="cs"/>
          <w:sz w:val="28"/>
          <w:szCs w:val="28"/>
          <w:rtl/>
          <w:lang w:bidi="ar-EG"/>
        </w:rPr>
        <w:t xml:space="preserve"> </w:t>
      </w:r>
      <w:r w:rsidR="001E32C1">
        <w:rPr>
          <w:rFonts w:hint="cs"/>
          <w:sz w:val="28"/>
          <w:szCs w:val="28"/>
          <w:rtl/>
        </w:rPr>
        <w:t>"</w:t>
      </w:r>
      <w:r w:rsidRPr="001E32C1">
        <w:rPr>
          <w:sz w:val="28"/>
          <w:szCs w:val="28"/>
          <w:rtl/>
        </w:rPr>
        <w:t>حدث هذا</w:t>
      </w:r>
      <w:r w:rsidR="001E32C1">
        <w:rPr>
          <w:rFonts w:hint="cs"/>
          <w:sz w:val="28"/>
          <w:szCs w:val="28"/>
          <w:rtl/>
        </w:rPr>
        <w:t>"</w:t>
      </w:r>
      <w:r w:rsidR="001E32C1">
        <w:rPr>
          <w:rFonts w:hint="cs"/>
          <w:sz w:val="28"/>
          <w:szCs w:val="28"/>
          <w:rtl/>
          <w:lang w:bidi="ar-EG"/>
        </w:rPr>
        <w:t xml:space="preserve"> </w:t>
      </w:r>
      <w:r w:rsidRPr="001E32C1">
        <w:rPr>
          <w:sz w:val="28"/>
          <w:szCs w:val="28"/>
          <w:rtl/>
        </w:rPr>
        <w:t>إلى</w:t>
      </w:r>
      <w:r w:rsidR="001E32C1">
        <w:rPr>
          <w:sz w:val="28"/>
          <w:szCs w:val="28"/>
        </w:rPr>
        <w:t>:</w:t>
      </w:r>
      <w:r w:rsidR="001E32C1">
        <w:rPr>
          <w:rFonts w:hint="cs"/>
          <w:sz w:val="28"/>
          <w:szCs w:val="28"/>
          <w:rtl/>
          <w:lang w:bidi="ar-EG"/>
        </w:rPr>
        <w:t xml:space="preserve"> "</w:t>
      </w:r>
      <w:r w:rsidRPr="001E32C1">
        <w:rPr>
          <w:sz w:val="28"/>
          <w:szCs w:val="28"/>
          <w:rtl/>
        </w:rPr>
        <w:t>وهذا ما يعنيه</w:t>
      </w:r>
      <w:r w:rsidR="001E32C1">
        <w:rPr>
          <w:rFonts w:hint="cs"/>
          <w:sz w:val="28"/>
          <w:szCs w:val="28"/>
          <w:rtl/>
        </w:rPr>
        <w:t xml:space="preserve">"، </w:t>
      </w:r>
      <w:r w:rsidRPr="001E32C1">
        <w:rPr>
          <w:sz w:val="28"/>
          <w:szCs w:val="28"/>
          <w:rtl/>
        </w:rPr>
        <w:t>وهنا تدخل عملية التفسير</w:t>
      </w:r>
      <w:r w:rsidR="001E32C1">
        <w:rPr>
          <w:sz w:val="28"/>
          <w:szCs w:val="28"/>
        </w:rPr>
        <w:t>.</w:t>
      </w:r>
      <w:r w:rsidR="001E32C1">
        <w:rPr>
          <w:rFonts w:hint="cs"/>
          <w:sz w:val="28"/>
          <w:szCs w:val="28"/>
          <w:rtl/>
          <w:lang w:bidi="ar-EG"/>
        </w:rPr>
        <w:t xml:space="preserve"> </w:t>
      </w:r>
      <w:r w:rsidRPr="001E32C1">
        <w:rPr>
          <w:sz w:val="28"/>
          <w:szCs w:val="28"/>
          <w:rtl/>
        </w:rPr>
        <w:t>لذلك فإن ال</w:t>
      </w:r>
      <w:r w:rsidR="001E32C1">
        <w:rPr>
          <w:rFonts w:hint="cs"/>
          <w:sz w:val="28"/>
          <w:szCs w:val="28"/>
          <w:rtl/>
        </w:rPr>
        <w:t>وعي</w:t>
      </w:r>
      <w:r w:rsidRPr="001E32C1">
        <w:rPr>
          <w:sz w:val="28"/>
          <w:szCs w:val="28"/>
          <w:rtl/>
        </w:rPr>
        <w:t xml:space="preserve"> الإعلامي</w:t>
      </w:r>
      <w:r w:rsidR="001E32C1">
        <w:rPr>
          <w:sz w:val="28"/>
          <w:szCs w:val="28"/>
          <w:rtl/>
        </w:rPr>
        <w:t xml:space="preserve"> يجب أن </w:t>
      </w:r>
      <w:r w:rsidR="001E32C1">
        <w:rPr>
          <w:rFonts w:hint="cs"/>
          <w:sz w:val="28"/>
          <w:szCs w:val="28"/>
          <w:rtl/>
        </w:rPr>
        <w:t>ي</w:t>
      </w:r>
      <w:r w:rsidRPr="001E32C1">
        <w:rPr>
          <w:sz w:val="28"/>
          <w:szCs w:val="28"/>
          <w:rtl/>
        </w:rPr>
        <w:t>علم المواطن التفريق بين</w:t>
      </w:r>
      <w:r w:rsidR="001E32C1">
        <w:rPr>
          <w:rFonts w:hint="cs"/>
          <w:sz w:val="28"/>
          <w:szCs w:val="28"/>
          <w:rtl/>
          <w:lang w:bidi="ar-EG"/>
        </w:rPr>
        <w:t xml:space="preserve"> </w:t>
      </w:r>
      <w:r w:rsidRPr="001E32C1">
        <w:rPr>
          <w:sz w:val="28"/>
          <w:szCs w:val="28"/>
          <w:rtl/>
        </w:rPr>
        <w:t>الواقعة</w:t>
      </w:r>
      <w:r w:rsidR="001E32C1">
        <w:rPr>
          <w:rFonts w:hint="cs"/>
          <w:sz w:val="28"/>
          <w:szCs w:val="28"/>
          <w:rtl/>
          <w:lang w:bidi="ar-EG"/>
        </w:rPr>
        <w:t xml:space="preserve"> </w:t>
      </w:r>
      <w:r w:rsidRPr="001E32C1">
        <w:rPr>
          <w:sz w:val="28"/>
          <w:szCs w:val="28"/>
          <w:rtl/>
        </w:rPr>
        <w:t>والاستنتاج الذي يريد الكاتب أن يخرج به منها</w:t>
      </w:r>
      <w:r w:rsidRPr="001E32C1">
        <w:rPr>
          <w:sz w:val="28"/>
          <w:szCs w:val="28"/>
        </w:rPr>
        <w:t>.</w:t>
      </w:r>
    </w:p>
    <w:p w:rsidR="00785D0C" w:rsidRPr="00785D0C" w:rsidRDefault="00785D0C" w:rsidP="001E32C1">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 xml:space="preserve">صناعة </w:t>
      </w:r>
      <w:r w:rsidR="001E32C1">
        <w:rPr>
          <w:rFonts w:asciiTheme="minorBidi" w:hAnsiTheme="minorBidi" w:cstheme="minorBidi" w:hint="cs"/>
          <w:b/>
          <w:bCs/>
          <w:color w:val="auto"/>
          <w:spacing w:val="0"/>
          <w:kern w:val="36"/>
          <w:sz w:val="28"/>
          <w:rtl/>
          <w:lang w:eastAsia="en-US"/>
        </w:rPr>
        <w:t>"</w:t>
      </w:r>
      <w:r w:rsidRPr="00785D0C">
        <w:rPr>
          <w:rFonts w:asciiTheme="minorBidi" w:hAnsiTheme="minorBidi" w:cstheme="minorBidi"/>
          <w:b/>
          <w:bCs/>
          <w:color w:val="auto"/>
          <w:spacing w:val="0"/>
          <w:kern w:val="36"/>
          <w:sz w:val="28"/>
          <w:rtl/>
          <w:lang w:eastAsia="en-US"/>
        </w:rPr>
        <w:t>الإحساس بالقوة</w:t>
      </w:r>
      <w:r w:rsidR="001E32C1">
        <w:rPr>
          <w:rFonts w:asciiTheme="minorBidi" w:hAnsiTheme="minorBidi" w:cstheme="minorBidi" w:hint="cs"/>
          <w:b/>
          <w:bCs/>
          <w:color w:val="auto"/>
          <w:spacing w:val="0"/>
          <w:kern w:val="36"/>
          <w:sz w:val="28"/>
          <w:rtl/>
          <w:lang w:eastAsia="en-US"/>
        </w:rPr>
        <w:t>"</w:t>
      </w:r>
    </w:p>
    <w:p w:rsidR="00785D0C" w:rsidRPr="001E32C1" w:rsidRDefault="00785D0C" w:rsidP="000F7DE1">
      <w:pPr>
        <w:pStyle w:val="NormalWeb"/>
        <w:bidi/>
        <w:spacing w:before="0" w:beforeAutospacing="0" w:after="0" w:afterAutospacing="0"/>
        <w:ind w:firstLine="284"/>
        <w:jc w:val="both"/>
        <w:rPr>
          <w:sz w:val="28"/>
          <w:szCs w:val="28"/>
        </w:rPr>
      </w:pPr>
      <w:r w:rsidRPr="001E32C1">
        <w:rPr>
          <w:sz w:val="28"/>
          <w:szCs w:val="28"/>
          <w:rtl/>
        </w:rPr>
        <w:t>من الأنماط التي تستحق دراسة أعمق في خطاب كوهين تقديم إسرائيل أحيانًا باعتبارها طرفًا قادرًا على</w:t>
      </w:r>
      <w:r w:rsidR="000F7DE1">
        <w:rPr>
          <w:rFonts w:hint="cs"/>
          <w:sz w:val="28"/>
          <w:szCs w:val="28"/>
          <w:rtl/>
          <w:lang w:bidi="ar-EG"/>
        </w:rPr>
        <w:t xml:space="preserve"> </w:t>
      </w:r>
      <w:r w:rsidR="000F7DE1">
        <w:rPr>
          <w:sz w:val="28"/>
          <w:szCs w:val="28"/>
          <w:rtl/>
        </w:rPr>
        <w:t>الوصول إلى كل مكان</w:t>
      </w:r>
      <w:r w:rsidR="000F7DE1">
        <w:rPr>
          <w:rFonts w:hint="cs"/>
          <w:sz w:val="28"/>
          <w:szCs w:val="28"/>
          <w:rtl/>
        </w:rPr>
        <w:t>، و</w:t>
      </w:r>
      <w:r w:rsidRPr="001E32C1">
        <w:rPr>
          <w:sz w:val="28"/>
          <w:szCs w:val="28"/>
          <w:rtl/>
        </w:rPr>
        <w:t>معرفة ما يحدث</w:t>
      </w:r>
      <w:r w:rsidR="000F7DE1">
        <w:rPr>
          <w:rFonts w:hint="cs"/>
          <w:sz w:val="28"/>
          <w:szCs w:val="28"/>
          <w:rtl/>
        </w:rPr>
        <w:t>، و</w:t>
      </w:r>
      <w:r w:rsidRPr="001E32C1">
        <w:rPr>
          <w:sz w:val="28"/>
          <w:szCs w:val="28"/>
          <w:rtl/>
        </w:rPr>
        <w:t>التأثير في المنطقة</w:t>
      </w:r>
      <w:r w:rsidR="000F7DE1">
        <w:rPr>
          <w:rFonts w:hint="cs"/>
          <w:sz w:val="28"/>
          <w:szCs w:val="28"/>
          <w:rtl/>
        </w:rPr>
        <w:t>، و</w:t>
      </w:r>
      <w:r w:rsidRPr="001E32C1">
        <w:rPr>
          <w:sz w:val="28"/>
          <w:szCs w:val="28"/>
          <w:rtl/>
        </w:rPr>
        <w:t>مراقبة الخصوم</w:t>
      </w:r>
      <w:r w:rsidR="000F7DE1">
        <w:rPr>
          <w:rFonts w:hint="cs"/>
          <w:sz w:val="28"/>
          <w:szCs w:val="28"/>
          <w:rtl/>
        </w:rPr>
        <w:t>، و</w:t>
      </w:r>
      <w:r w:rsidRPr="001E32C1">
        <w:rPr>
          <w:sz w:val="28"/>
          <w:szCs w:val="28"/>
          <w:rtl/>
        </w:rPr>
        <w:t>اختراق المؤسسات</w:t>
      </w:r>
      <w:r w:rsidR="000F7DE1">
        <w:rPr>
          <w:rFonts w:hint="cs"/>
          <w:sz w:val="28"/>
          <w:szCs w:val="28"/>
          <w:rtl/>
        </w:rPr>
        <w:t>، و</w:t>
      </w:r>
      <w:r w:rsidRPr="001E32C1">
        <w:rPr>
          <w:sz w:val="28"/>
          <w:szCs w:val="28"/>
          <w:rtl/>
        </w:rPr>
        <w:t>الرد في أي وقت</w:t>
      </w:r>
      <w:r w:rsidR="000F7DE1">
        <w:rPr>
          <w:sz w:val="28"/>
          <w:szCs w:val="28"/>
        </w:rPr>
        <w:t>.</w:t>
      </w:r>
      <w:r w:rsidR="000F7DE1">
        <w:rPr>
          <w:rFonts w:hint="cs"/>
          <w:sz w:val="28"/>
          <w:szCs w:val="28"/>
          <w:rtl/>
          <w:lang w:bidi="ar-EG"/>
        </w:rPr>
        <w:t xml:space="preserve"> </w:t>
      </w:r>
      <w:r w:rsidRPr="001E32C1">
        <w:rPr>
          <w:sz w:val="28"/>
          <w:szCs w:val="28"/>
          <w:rtl/>
        </w:rPr>
        <w:t>حتى عندما تكون الرسالة ساخرة، يمكن أن تنتج أثرًا نفسيًا</w:t>
      </w:r>
      <w:r w:rsidR="000F7DE1">
        <w:rPr>
          <w:sz w:val="28"/>
          <w:szCs w:val="28"/>
        </w:rPr>
        <w:t>:</w:t>
      </w:r>
      <w:r w:rsidR="000F7DE1">
        <w:rPr>
          <w:rFonts w:hint="cs"/>
          <w:sz w:val="28"/>
          <w:szCs w:val="28"/>
          <w:rtl/>
          <w:lang w:bidi="ar-EG"/>
        </w:rPr>
        <w:t xml:space="preserve"> </w:t>
      </w:r>
      <w:r w:rsidRPr="001E32C1">
        <w:rPr>
          <w:sz w:val="28"/>
          <w:szCs w:val="28"/>
          <w:rtl/>
        </w:rPr>
        <w:t>إسرائيل موجودة في كل مكان</w:t>
      </w:r>
      <w:r w:rsidRPr="001E32C1">
        <w:rPr>
          <w:sz w:val="28"/>
          <w:szCs w:val="28"/>
        </w:rPr>
        <w:t>.</w:t>
      </w:r>
      <w:r w:rsidR="000F7DE1">
        <w:rPr>
          <w:rFonts w:hint="cs"/>
          <w:sz w:val="28"/>
          <w:szCs w:val="28"/>
          <w:rtl/>
          <w:lang w:bidi="ar-EG"/>
        </w:rPr>
        <w:t xml:space="preserve"> </w:t>
      </w:r>
      <w:r w:rsidRPr="001E32C1">
        <w:rPr>
          <w:sz w:val="28"/>
          <w:szCs w:val="28"/>
          <w:rtl/>
        </w:rPr>
        <w:t>وهذه نقطة مهمة في الحرب الإدراكية</w:t>
      </w:r>
      <w:r w:rsidR="000F7DE1">
        <w:rPr>
          <w:rFonts w:hint="cs"/>
          <w:sz w:val="28"/>
          <w:szCs w:val="28"/>
          <w:rtl/>
        </w:rPr>
        <w:t xml:space="preserve">، </w:t>
      </w:r>
      <w:r w:rsidRPr="001E32C1">
        <w:rPr>
          <w:sz w:val="28"/>
          <w:szCs w:val="28"/>
          <w:rtl/>
        </w:rPr>
        <w:t>فالردع لا يكون عسكريًا فقط</w:t>
      </w:r>
      <w:r w:rsidR="000F7DE1">
        <w:rPr>
          <w:sz w:val="28"/>
          <w:szCs w:val="28"/>
        </w:rPr>
        <w:t>.</w:t>
      </w:r>
      <w:r w:rsidR="000F7DE1">
        <w:rPr>
          <w:rFonts w:hint="cs"/>
          <w:sz w:val="28"/>
          <w:szCs w:val="28"/>
          <w:rtl/>
          <w:lang w:bidi="ar-EG"/>
        </w:rPr>
        <w:t xml:space="preserve"> </w:t>
      </w:r>
      <w:r w:rsidRPr="001E32C1">
        <w:rPr>
          <w:sz w:val="28"/>
          <w:szCs w:val="28"/>
          <w:rtl/>
        </w:rPr>
        <w:t>هناك أيضًا</w:t>
      </w:r>
      <w:r w:rsidR="000F7DE1">
        <w:rPr>
          <w:rFonts w:hint="cs"/>
          <w:sz w:val="28"/>
          <w:szCs w:val="28"/>
          <w:rtl/>
          <w:lang w:bidi="ar-EG"/>
        </w:rPr>
        <w:t xml:space="preserve"> </w:t>
      </w:r>
      <w:r w:rsidRPr="001E32C1">
        <w:rPr>
          <w:sz w:val="28"/>
          <w:szCs w:val="28"/>
          <w:rtl/>
        </w:rPr>
        <w:t>ردع إدراكي</w:t>
      </w:r>
      <w:r w:rsidR="000F7DE1">
        <w:rPr>
          <w:rFonts w:hint="cs"/>
          <w:sz w:val="28"/>
          <w:szCs w:val="28"/>
          <w:rtl/>
        </w:rPr>
        <w:t xml:space="preserve">، </w:t>
      </w:r>
      <w:r w:rsidRPr="001E32C1">
        <w:rPr>
          <w:sz w:val="28"/>
          <w:szCs w:val="28"/>
          <w:rtl/>
        </w:rPr>
        <w:t xml:space="preserve">وهو </w:t>
      </w:r>
      <w:r w:rsidRPr="001E32C1">
        <w:rPr>
          <w:sz w:val="28"/>
          <w:szCs w:val="28"/>
          <w:rtl/>
        </w:rPr>
        <w:lastRenderedPageBreak/>
        <w:t>أن يعتقد الخصم أن القوة أكبر مما يراها على الأرض</w:t>
      </w:r>
      <w:r w:rsidR="000F7DE1">
        <w:rPr>
          <w:sz w:val="28"/>
          <w:szCs w:val="28"/>
        </w:rPr>
        <w:t>.</w:t>
      </w:r>
      <w:r w:rsidR="000F7DE1">
        <w:rPr>
          <w:rFonts w:hint="cs"/>
          <w:sz w:val="28"/>
          <w:szCs w:val="28"/>
          <w:rtl/>
          <w:lang w:bidi="ar-EG"/>
        </w:rPr>
        <w:t xml:space="preserve"> </w:t>
      </w:r>
      <w:r w:rsidRPr="001E32C1">
        <w:rPr>
          <w:sz w:val="28"/>
          <w:szCs w:val="28"/>
          <w:rtl/>
        </w:rPr>
        <w:t>لكن يجب التعامل مع هذا الاستنتاج بوصفه فرضية تحليلية تحتاج إلى اختبار كمي عبر عينة أوسع، وليس باعتباره نية مثبتة لكل منشور</w:t>
      </w:r>
      <w:r w:rsidRPr="001E32C1">
        <w:rPr>
          <w:sz w:val="28"/>
          <w:szCs w:val="28"/>
        </w:rPr>
        <w:t>.</w:t>
      </w:r>
    </w:p>
    <w:p w:rsidR="00785D0C" w:rsidRPr="00785D0C" w:rsidRDefault="000F7DE1" w:rsidP="000F7DE1">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hint="cs"/>
          <w:b/>
          <w:bCs/>
          <w:color w:val="auto"/>
          <w:spacing w:val="0"/>
          <w:kern w:val="36"/>
          <w:sz w:val="28"/>
          <w:rtl/>
          <w:lang w:eastAsia="en-US"/>
        </w:rPr>
        <w:t>"</w:t>
      </w:r>
      <w:r w:rsidR="00785D0C" w:rsidRPr="00785D0C">
        <w:rPr>
          <w:rFonts w:asciiTheme="minorBidi" w:hAnsiTheme="minorBidi" w:cstheme="minorBidi"/>
          <w:b/>
          <w:bCs/>
          <w:color w:val="auto"/>
          <w:spacing w:val="0"/>
          <w:kern w:val="36"/>
          <w:sz w:val="28"/>
          <w:rtl/>
          <w:lang w:eastAsia="en-US"/>
        </w:rPr>
        <w:t>الرسالة المزدوجة</w:t>
      </w:r>
      <w:r>
        <w:rPr>
          <w:rFonts w:asciiTheme="minorBidi" w:hAnsiTheme="minorBidi" w:cstheme="minorBidi" w:hint="cs"/>
          <w:b/>
          <w:bCs/>
          <w:color w:val="auto"/>
          <w:spacing w:val="0"/>
          <w:kern w:val="36"/>
          <w:sz w:val="28"/>
          <w:rtl/>
          <w:lang w:eastAsia="en-US"/>
        </w:rPr>
        <w:t>"</w:t>
      </w:r>
    </w:p>
    <w:p w:rsidR="00785D0C" w:rsidRPr="000F7DE1" w:rsidRDefault="00785D0C" w:rsidP="000F7DE1">
      <w:pPr>
        <w:pStyle w:val="NormalWeb"/>
        <w:bidi/>
        <w:spacing w:before="0" w:beforeAutospacing="0" w:after="0" w:afterAutospacing="0"/>
        <w:ind w:firstLine="284"/>
        <w:jc w:val="both"/>
        <w:rPr>
          <w:sz w:val="28"/>
          <w:szCs w:val="28"/>
        </w:rPr>
      </w:pPr>
      <w:r w:rsidRPr="000F7DE1">
        <w:rPr>
          <w:sz w:val="28"/>
          <w:szCs w:val="28"/>
          <w:rtl/>
        </w:rPr>
        <w:t>من السمات المهمة أيضًا أن الرسالة قد تخاطب جمهورين في وقت واحد</w:t>
      </w:r>
      <w:r w:rsidR="000F7DE1">
        <w:rPr>
          <w:sz w:val="28"/>
          <w:szCs w:val="28"/>
        </w:rPr>
        <w:t>.</w:t>
      </w:r>
      <w:r w:rsidR="000F7DE1">
        <w:rPr>
          <w:rFonts w:hint="cs"/>
          <w:sz w:val="28"/>
          <w:szCs w:val="28"/>
          <w:rtl/>
          <w:lang w:bidi="ar-EG"/>
        </w:rPr>
        <w:t xml:space="preserve"> </w:t>
      </w:r>
      <w:r w:rsidRPr="000F7DE1">
        <w:rPr>
          <w:sz w:val="28"/>
          <w:szCs w:val="28"/>
          <w:rtl/>
        </w:rPr>
        <w:t>الجمهور العربي يرى</w:t>
      </w:r>
      <w:r w:rsidR="000F7DE1">
        <w:rPr>
          <w:sz w:val="28"/>
          <w:szCs w:val="28"/>
        </w:rPr>
        <w:t>:</w:t>
      </w:r>
      <w:r w:rsidR="000F7DE1">
        <w:rPr>
          <w:rFonts w:hint="cs"/>
          <w:sz w:val="28"/>
          <w:szCs w:val="28"/>
          <w:rtl/>
          <w:lang w:bidi="ar-EG"/>
        </w:rPr>
        <w:t xml:space="preserve"> "</w:t>
      </w:r>
      <w:r w:rsidRPr="000F7DE1">
        <w:rPr>
          <w:sz w:val="28"/>
          <w:szCs w:val="28"/>
          <w:rtl/>
        </w:rPr>
        <w:t>شاهدوا ماذا يحدث في بلدكم</w:t>
      </w:r>
      <w:r w:rsidR="000F7DE1">
        <w:rPr>
          <w:rFonts w:hint="cs"/>
          <w:sz w:val="28"/>
          <w:szCs w:val="28"/>
          <w:rtl/>
        </w:rPr>
        <w:t xml:space="preserve">"، </w:t>
      </w:r>
      <w:r w:rsidRPr="000F7DE1">
        <w:rPr>
          <w:sz w:val="28"/>
          <w:szCs w:val="28"/>
          <w:rtl/>
        </w:rPr>
        <w:t>والجمهور الإسرائيلي قد يرى</w:t>
      </w:r>
      <w:r w:rsidR="000F7DE1">
        <w:rPr>
          <w:sz w:val="28"/>
          <w:szCs w:val="28"/>
        </w:rPr>
        <w:t>:</w:t>
      </w:r>
      <w:r w:rsidR="000F7DE1">
        <w:rPr>
          <w:rFonts w:hint="cs"/>
          <w:sz w:val="28"/>
          <w:szCs w:val="28"/>
          <w:rtl/>
          <w:lang w:bidi="ar-EG"/>
        </w:rPr>
        <w:t xml:space="preserve"> "</w:t>
      </w:r>
      <w:r w:rsidRPr="000F7DE1">
        <w:rPr>
          <w:sz w:val="28"/>
          <w:szCs w:val="28"/>
          <w:rtl/>
        </w:rPr>
        <w:t>انظروا كيف يخاطب الإسرائيليون العرب</w:t>
      </w:r>
      <w:r w:rsidR="000F7DE1">
        <w:rPr>
          <w:rFonts w:hint="cs"/>
          <w:sz w:val="28"/>
          <w:szCs w:val="28"/>
          <w:rtl/>
        </w:rPr>
        <w:t xml:space="preserve">"، </w:t>
      </w:r>
      <w:r w:rsidRPr="000F7DE1">
        <w:rPr>
          <w:sz w:val="28"/>
          <w:szCs w:val="28"/>
          <w:rtl/>
        </w:rPr>
        <w:t>وبذلك يصبح المنشور</w:t>
      </w:r>
      <w:r w:rsidR="000F7DE1">
        <w:rPr>
          <w:sz w:val="28"/>
          <w:szCs w:val="28"/>
        </w:rPr>
        <w:t>:</w:t>
      </w:r>
      <w:r w:rsidR="000F7DE1">
        <w:rPr>
          <w:rFonts w:hint="cs"/>
          <w:sz w:val="28"/>
          <w:szCs w:val="28"/>
          <w:rtl/>
          <w:lang w:bidi="ar-EG"/>
        </w:rPr>
        <w:t xml:space="preserve"> </w:t>
      </w:r>
      <w:r w:rsidRPr="000F7DE1">
        <w:rPr>
          <w:sz w:val="28"/>
          <w:szCs w:val="28"/>
          <w:rtl/>
        </w:rPr>
        <w:t>رسالة إلى الخارج</w:t>
      </w:r>
      <w:r w:rsidR="000F7DE1">
        <w:rPr>
          <w:rFonts w:hint="cs"/>
          <w:sz w:val="28"/>
          <w:szCs w:val="28"/>
          <w:rtl/>
        </w:rPr>
        <w:t xml:space="preserve"> و</w:t>
      </w:r>
      <w:r w:rsidRPr="000F7DE1">
        <w:rPr>
          <w:sz w:val="28"/>
          <w:szCs w:val="28"/>
          <w:rtl/>
        </w:rPr>
        <w:t>رسالة إلى الداخل</w:t>
      </w:r>
      <w:r w:rsidRPr="000F7DE1">
        <w:rPr>
          <w:sz w:val="28"/>
          <w:szCs w:val="28"/>
        </w:rPr>
        <w:t>.</w:t>
      </w:r>
      <w:r w:rsidR="000F7DE1">
        <w:rPr>
          <w:rFonts w:hint="cs"/>
          <w:sz w:val="28"/>
          <w:szCs w:val="28"/>
          <w:rtl/>
          <w:lang w:bidi="ar-EG"/>
        </w:rPr>
        <w:t xml:space="preserve"> </w:t>
      </w:r>
      <w:r w:rsidRPr="000F7DE1">
        <w:rPr>
          <w:sz w:val="28"/>
          <w:szCs w:val="28"/>
          <w:rtl/>
        </w:rPr>
        <w:t>وهذا يفسر لماذا قد يستخدم كوهين العربية والسخرية والقضايا المحلية بدل الاقتصار على الخطاب الدبلوماسي الرسمي</w:t>
      </w:r>
      <w:r w:rsidRPr="000F7DE1">
        <w:rPr>
          <w:sz w:val="28"/>
          <w:szCs w:val="28"/>
        </w:rPr>
        <w:t>.</w:t>
      </w:r>
    </w:p>
    <w:p w:rsidR="00785D0C" w:rsidRPr="00785D0C" w:rsidRDefault="00785D0C" w:rsidP="00785D0C">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لماذا تنجح هذه الأدوات؟</w:t>
      </w:r>
    </w:p>
    <w:p w:rsidR="00785D0C" w:rsidRPr="000F7DE1" w:rsidRDefault="00785D0C" w:rsidP="000F7DE1">
      <w:pPr>
        <w:pStyle w:val="NormalWeb"/>
        <w:bidi/>
        <w:spacing w:before="0" w:beforeAutospacing="0" w:after="0" w:afterAutospacing="0"/>
        <w:ind w:firstLine="284"/>
        <w:jc w:val="both"/>
        <w:rPr>
          <w:sz w:val="28"/>
          <w:szCs w:val="28"/>
        </w:rPr>
      </w:pPr>
      <w:r w:rsidRPr="000F7DE1">
        <w:rPr>
          <w:sz w:val="28"/>
          <w:szCs w:val="28"/>
          <w:rtl/>
        </w:rPr>
        <w:t>لا يكفي تحليل المنتج</w:t>
      </w:r>
      <w:r w:rsidR="000F7DE1">
        <w:rPr>
          <w:rFonts w:hint="cs"/>
          <w:sz w:val="28"/>
          <w:szCs w:val="28"/>
          <w:rtl/>
        </w:rPr>
        <w:t xml:space="preserve">، </w:t>
      </w:r>
      <w:r w:rsidRPr="000F7DE1">
        <w:rPr>
          <w:sz w:val="28"/>
          <w:szCs w:val="28"/>
          <w:rtl/>
        </w:rPr>
        <w:t>يجب تحليل البيئة التي تستقبله</w:t>
      </w:r>
      <w:r w:rsidR="000F7DE1">
        <w:rPr>
          <w:rFonts w:hint="cs"/>
          <w:sz w:val="28"/>
          <w:szCs w:val="28"/>
          <w:rtl/>
        </w:rPr>
        <w:t xml:space="preserve">. </w:t>
      </w:r>
      <w:r w:rsidRPr="000F7DE1">
        <w:rPr>
          <w:sz w:val="28"/>
          <w:szCs w:val="28"/>
          <w:rtl/>
        </w:rPr>
        <w:t>هناك خمسة عوامل رئيسية</w:t>
      </w:r>
      <w:r w:rsidRPr="000F7DE1">
        <w:rPr>
          <w:sz w:val="28"/>
          <w:szCs w:val="28"/>
        </w:rPr>
        <w:t>:</w:t>
      </w:r>
    </w:p>
    <w:p w:rsidR="00785D0C" w:rsidRPr="000F7DE1" w:rsidRDefault="000F7DE1" w:rsidP="000F7DE1">
      <w:pPr>
        <w:ind w:left="284" w:hanging="284"/>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1-</w:t>
      </w:r>
      <w:r w:rsidR="00785D0C" w:rsidRPr="00785D0C">
        <w:rPr>
          <w:rFonts w:asciiTheme="minorBidi" w:hAnsiTheme="minorBidi" w:cstheme="minorBidi"/>
          <w:b/>
          <w:bCs/>
          <w:color w:val="auto"/>
          <w:spacing w:val="0"/>
          <w:sz w:val="28"/>
          <w:rtl/>
          <w:lang w:eastAsia="en-US"/>
        </w:rPr>
        <w:t>السرعة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المعلومة الكاذبة تصل قبل المعلومة المدققة</w:t>
      </w:r>
      <w:r w:rsidR="00785D0C" w:rsidRPr="00785D0C">
        <w:rPr>
          <w:rFonts w:asciiTheme="minorBidi" w:hAnsiTheme="minorBidi" w:cstheme="minorBidi"/>
          <w:color w:val="auto"/>
          <w:spacing w:val="0"/>
          <w:sz w:val="28"/>
          <w:lang w:eastAsia="en-US"/>
        </w:rPr>
        <w:t>.</w:t>
      </w:r>
    </w:p>
    <w:p w:rsidR="00785D0C" w:rsidRPr="000F7DE1" w:rsidRDefault="000F7DE1" w:rsidP="000F7DE1">
      <w:pPr>
        <w:ind w:left="284" w:hanging="284"/>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2-</w:t>
      </w:r>
      <w:r w:rsidR="00785D0C" w:rsidRPr="00785D0C">
        <w:rPr>
          <w:rFonts w:asciiTheme="minorBidi" w:hAnsiTheme="minorBidi" w:cstheme="minorBidi"/>
          <w:b/>
          <w:bCs/>
          <w:color w:val="auto"/>
          <w:spacing w:val="0"/>
          <w:sz w:val="28"/>
          <w:rtl/>
          <w:lang w:eastAsia="en-US"/>
        </w:rPr>
        <w:t>الانفعال</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الخوف والغضب ينتشران أسرع من التحليل الهادئ</w:t>
      </w:r>
      <w:r w:rsidR="00785D0C" w:rsidRPr="00785D0C">
        <w:rPr>
          <w:rFonts w:asciiTheme="minorBidi" w:hAnsiTheme="minorBidi" w:cstheme="minorBidi"/>
          <w:color w:val="auto"/>
          <w:spacing w:val="0"/>
          <w:sz w:val="28"/>
          <w:lang w:eastAsia="en-US"/>
        </w:rPr>
        <w:t>.</w:t>
      </w:r>
    </w:p>
    <w:p w:rsidR="00785D0C" w:rsidRPr="000F7DE1" w:rsidRDefault="000F7DE1" w:rsidP="000F7DE1">
      <w:pPr>
        <w:ind w:left="284" w:hanging="284"/>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3-</w:t>
      </w:r>
      <w:r w:rsidR="00785D0C" w:rsidRPr="00785D0C">
        <w:rPr>
          <w:rFonts w:asciiTheme="minorBidi" w:hAnsiTheme="minorBidi" w:cstheme="minorBidi"/>
          <w:b/>
          <w:bCs/>
          <w:color w:val="auto"/>
          <w:spacing w:val="0"/>
          <w:sz w:val="28"/>
          <w:rtl/>
          <w:lang w:eastAsia="en-US"/>
        </w:rPr>
        <w:t>الخوارزمية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المحتوى الذي يولد التفاعل يحصل غالبًا على مزيد من الظهور</w:t>
      </w:r>
      <w:r w:rsidR="00785D0C" w:rsidRPr="00785D0C">
        <w:rPr>
          <w:rFonts w:asciiTheme="minorBidi" w:hAnsiTheme="minorBidi" w:cstheme="minorBidi"/>
          <w:color w:val="auto"/>
          <w:spacing w:val="0"/>
          <w:sz w:val="28"/>
          <w:lang w:eastAsia="en-US"/>
        </w:rPr>
        <w:t>.</w:t>
      </w:r>
    </w:p>
    <w:p w:rsidR="00785D0C" w:rsidRPr="000F7DE1" w:rsidRDefault="000F7DE1" w:rsidP="000F7DE1">
      <w:pPr>
        <w:ind w:left="284" w:hanging="284"/>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4-</w:t>
      </w:r>
      <w:r w:rsidR="00785D0C" w:rsidRPr="00785D0C">
        <w:rPr>
          <w:rFonts w:asciiTheme="minorBidi" w:hAnsiTheme="minorBidi" w:cstheme="minorBidi"/>
          <w:b/>
          <w:bCs/>
          <w:color w:val="auto"/>
          <w:spacing w:val="0"/>
          <w:sz w:val="28"/>
          <w:rtl/>
          <w:lang w:eastAsia="en-US"/>
        </w:rPr>
        <w:t>الاستقطاب</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المستخدم يصدق أحيانًا ما يتوافق مع موقفه المسبق</w:t>
      </w:r>
      <w:r w:rsidR="00785D0C" w:rsidRPr="00785D0C">
        <w:rPr>
          <w:rFonts w:asciiTheme="minorBidi" w:hAnsiTheme="minorBidi" w:cstheme="minorBidi"/>
          <w:color w:val="auto"/>
          <w:spacing w:val="0"/>
          <w:sz w:val="28"/>
          <w:lang w:eastAsia="en-US"/>
        </w:rPr>
        <w:t>.</w:t>
      </w:r>
    </w:p>
    <w:p w:rsidR="00785D0C" w:rsidRPr="000F7DE1" w:rsidRDefault="000F7DE1" w:rsidP="000F7DE1">
      <w:pPr>
        <w:ind w:left="284" w:hanging="284"/>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5-</w:t>
      </w:r>
      <w:r w:rsidR="00785D0C" w:rsidRPr="00785D0C">
        <w:rPr>
          <w:rFonts w:asciiTheme="minorBidi" w:hAnsiTheme="minorBidi" w:cstheme="minorBidi"/>
          <w:b/>
          <w:bCs/>
          <w:color w:val="auto"/>
          <w:spacing w:val="0"/>
          <w:sz w:val="28"/>
          <w:rtl/>
          <w:lang w:eastAsia="en-US"/>
        </w:rPr>
        <w:t>ضعف الثقة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85D0C" w:rsidRPr="00785D0C">
        <w:rPr>
          <w:rFonts w:asciiTheme="minorBidi" w:hAnsiTheme="minorBidi" w:cstheme="minorBidi"/>
          <w:color w:val="auto"/>
          <w:spacing w:val="0"/>
          <w:sz w:val="28"/>
          <w:rtl/>
          <w:lang w:eastAsia="en-US"/>
        </w:rPr>
        <w:t>كلما انخفضت الثقة بالمؤسسات، أصبح المستخدم أكثر استعدادًا لتصديق المصادر البديلة</w:t>
      </w:r>
      <w:r w:rsidR="00785D0C" w:rsidRPr="00785D0C">
        <w:rPr>
          <w:rFonts w:asciiTheme="minorBidi" w:hAnsiTheme="minorBidi" w:cstheme="minorBidi"/>
          <w:color w:val="auto"/>
          <w:spacing w:val="0"/>
          <w:sz w:val="28"/>
          <w:lang w:eastAsia="en-US"/>
        </w:rPr>
        <w:t>.</w:t>
      </w:r>
    </w:p>
    <w:p w:rsidR="00785D0C" w:rsidRPr="00785D0C" w:rsidRDefault="00785D0C" w:rsidP="00785D0C">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الخطر الأكبر ليس أن يصدق المواطن كوهين</w:t>
      </w:r>
    </w:p>
    <w:p w:rsidR="00785D0C" w:rsidRPr="000F7DE1" w:rsidRDefault="00785D0C" w:rsidP="000F7DE1">
      <w:pPr>
        <w:pStyle w:val="NormalWeb"/>
        <w:bidi/>
        <w:spacing w:before="0" w:beforeAutospacing="0" w:after="0" w:afterAutospacing="0"/>
        <w:ind w:firstLine="284"/>
        <w:jc w:val="both"/>
        <w:rPr>
          <w:sz w:val="28"/>
          <w:szCs w:val="28"/>
        </w:rPr>
      </w:pPr>
      <w:r w:rsidRPr="000F7DE1">
        <w:rPr>
          <w:sz w:val="28"/>
          <w:szCs w:val="28"/>
          <w:rtl/>
        </w:rPr>
        <w:t>قد يكون هذا الاستنتاج مهمًا جدًا</w:t>
      </w:r>
      <w:r w:rsidR="000F7DE1">
        <w:rPr>
          <w:sz w:val="28"/>
          <w:szCs w:val="28"/>
        </w:rPr>
        <w:t>.</w:t>
      </w:r>
      <w:r w:rsidR="000F7DE1">
        <w:rPr>
          <w:rFonts w:hint="cs"/>
          <w:sz w:val="28"/>
          <w:szCs w:val="28"/>
          <w:rtl/>
          <w:lang w:bidi="ar-EG"/>
        </w:rPr>
        <w:t xml:space="preserve"> </w:t>
      </w:r>
      <w:r w:rsidRPr="000F7DE1">
        <w:rPr>
          <w:sz w:val="28"/>
          <w:szCs w:val="28"/>
          <w:rtl/>
        </w:rPr>
        <w:t>الخطر ليس فقط أن يقول المواطن</w:t>
      </w:r>
      <w:r w:rsidR="000F7DE1">
        <w:rPr>
          <w:sz w:val="28"/>
          <w:szCs w:val="28"/>
        </w:rPr>
        <w:t>:</w:t>
      </w:r>
      <w:r w:rsidR="000F7DE1">
        <w:rPr>
          <w:rFonts w:hint="cs"/>
          <w:sz w:val="28"/>
          <w:szCs w:val="28"/>
          <w:rtl/>
          <w:lang w:bidi="ar-EG"/>
        </w:rPr>
        <w:t xml:space="preserve"> "</w:t>
      </w:r>
      <w:r w:rsidRPr="000F7DE1">
        <w:rPr>
          <w:sz w:val="28"/>
          <w:szCs w:val="28"/>
          <w:rtl/>
        </w:rPr>
        <w:t>إيدي كوهين صادق</w:t>
      </w:r>
      <w:r w:rsidR="000F7DE1">
        <w:rPr>
          <w:rFonts w:hint="cs"/>
          <w:sz w:val="28"/>
          <w:szCs w:val="28"/>
          <w:rtl/>
        </w:rPr>
        <w:t>"</w:t>
      </w:r>
      <w:r w:rsidRPr="000F7DE1">
        <w:rPr>
          <w:sz w:val="28"/>
          <w:szCs w:val="28"/>
        </w:rPr>
        <w:t>.</w:t>
      </w:r>
      <w:r w:rsidR="000F7DE1">
        <w:rPr>
          <w:rFonts w:hint="cs"/>
          <w:sz w:val="28"/>
          <w:szCs w:val="28"/>
          <w:rtl/>
          <w:lang w:bidi="ar-EG"/>
        </w:rPr>
        <w:t xml:space="preserve"> </w:t>
      </w:r>
      <w:r w:rsidRPr="000F7DE1">
        <w:rPr>
          <w:sz w:val="28"/>
          <w:szCs w:val="28"/>
          <w:rtl/>
        </w:rPr>
        <w:t>الخطر الأكبر أن يصبح مقتنعًا بأن</w:t>
      </w:r>
      <w:r w:rsidR="000F7DE1">
        <w:rPr>
          <w:sz w:val="28"/>
          <w:szCs w:val="28"/>
        </w:rPr>
        <w:t>:</w:t>
      </w:r>
      <w:r w:rsidR="000F7DE1">
        <w:rPr>
          <w:rFonts w:hint="cs"/>
          <w:sz w:val="28"/>
          <w:szCs w:val="28"/>
          <w:rtl/>
          <w:lang w:bidi="ar-EG"/>
        </w:rPr>
        <w:t xml:space="preserve"> "</w:t>
      </w:r>
      <w:r w:rsidRPr="000F7DE1">
        <w:rPr>
          <w:sz w:val="28"/>
          <w:szCs w:val="28"/>
          <w:rtl/>
        </w:rPr>
        <w:t>كوهين والحكومة والإعلام والصحافة كلهم يكذبون</w:t>
      </w:r>
      <w:r w:rsidR="000F7DE1">
        <w:rPr>
          <w:rFonts w:hint="cs"/>
          <w:sz w:val="28"/>
          <w:szCs w:val="28"/>
          <w:rtl/>
        </w:rPr>
        <w:t xml:space="preserve">"، </w:t>
      </w:r>
      <w:r w:rsidRPr="000F7DE1">
        <w:rPr>
          <w:sz w:val="28"/>
          <w:szCs w:val="28"/>
          <w:rtl/>
        </w:rPr>
        <w:t>أي أن الحرب المعلوماتية قد لا تستهدف تحويل المواطن إلى مؤيد لرواية الخصم</w:t>
      </w:r>
      <w:r w:rsidR="000F7DE1">
        <w:rPr>
          <w:rFonts w:hint="cs"/>
          <w:sz w:val="28"/>
          <w:szCs w:val="28"/>
          <w:rtl/>
        </w:rPr>
        <w:t xml:space="preserve">، </w:t>
      </w:r>
      <w:r w:rsidRPr="000F7DE1">
        <w:rPr>
          <w:sz w:val="28"/>
          <w:szCs w:val="28"/>
          <w:rtl/>
        </w:rPr>
        <w:t>بل قد تستهدف تحويله إلى</w:t>
      </w:r>
      <w:r w:rsidR="000F7DE1">
        <w:rPr>
          <w:rFonts w:hint="cs"/>
          <w:sz w:val="28"/>
          <w:szCs w:val="28"/>
          <w:rtl/>
          <w:lang w:bidi="ar-EG"/>
        </w:rPr>
        <w:t xml:space="preserve"> </w:t>
      </w:r>
      <w:r w:rsidRPr="000F7DE1">
        <w:rPr>
          <w:sz w:val="28"/>
          <w:szCs w:val="28"/>
          <w:rtl/>
        </w:rPr>
        <w:t>مواطن فاقد الثقة بالجميع</w:t>
      </w:r>
      <w:r w:rsidR="000F7DE1">
        <w:rPr>
          <w:rFonts w:hint="cs"/>
          <w:sz w:val="28"/>
          <w:szCs w:val="28"/>
          <w:rtl/>
        </w:rPr>
        <w:t xml:space="preserve">، </w:t>
      </w:r>
      <w:r w:rsidRPr="000F7DE1">
        <w:rPr>
          <w:sz w:val="28"/>
          <w:szCs w:val="28"/>
          <w:rtl/>
        </w:rPr>
        <w:t>وهذا أكثر تعقيدًا</w:t>
      </w:r>
      <w:r w:rsidRPr="000F7DE1">
        <w:rPr>
          <w:sz w:val="28"/>
          <w:szCs w:val="28"/>
        </w:rPr>
        <w:t>.</w:t>
      </w:r>
    </w:p>
    <w:p w:rsidR="00785D0C" w:rsidRPr="00785D0C" w:rsidRDefault="00785D0C" w:rsidP="000F7DE1">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 xml:space="preserve">الرد لا يجب أن يكون </w:t>
      </w:r>
      <w:r w:rsidR="000F7DE1">
        <w:rPr>
          <w:rFonts w:asciiTheme="minorBidi" w:hAnsiTheme="minorBidi" w:cstheme="minorBidi" w:hint="cs"/>
          <w:b/>
          <w:bCs/>
          <w:color w:val="auto"/>
          <w:spacing w:val="0"/>
          <w:kern w:val="36"/>
          <w:sz w:val="28"/>
          <w:rtl/>
          <w:lang w:eastAsia="en-US"/>
        </w:rPr>
        <w:t>"</w:t>
      </w:r>
      <w:r w:rsidRPr="00785D0C">
        <w:rPr>
          <w:rFonts w:asciiTheme="minorBidi" w:hAnsiTheme="minorBidi" w:cstheme="minorBidi"/>
          <w:b/>
          <w:bCs/>
          <w:color w:val="auto"/>
          <w:spacing w:val="0"/>
          <w:kern w:val="36"/>
          <w:sz w:val="28"/>
          <w:rtl/>
          <w:lang w:eastAsia="en-US"/>
        </w:rPr>
        <w:t>مضادًا لكوهين</w:t>
      </w:r>
      <w:r w:rsidR="000F7DE1">
        <w:rPr>
          <w:rFonts w:asciiTheme="minorBidi" w:hAnsiTheme="minorBidi" w:cstheme="minorBidi" w:hint="cs"/>
          <w:b/>
          <w:bCs/>
          <w:color w:val="auto"/>
          <w:spacing w:val="0"/>
          <w:kern w:val="36"/>
          <w:sz w:val="28"/>
          <w:rtl/>
          <w:lang w:eastAsia="en-US"/>
        </w:rPr>
        <w:t>"</w:t>
      </w:r>
    </w:p>
    <w:p w:rsidR="00785D0C" w:rsidRPr="000F7DE1" w:rsidRDefault="00785D0C" w:rsidP="000F7DE1">
      <w:pPr>
        <w:pStyle w:val="NormalWeb"/>
        <w:bidi/>
        <w:spacing w:before="0" w:beforeAutospacing="0" w:after="0" w:afterAutospacing="0"/>
        <w:ind w:firstLine="284"/>
        <w:jc w:val="both"/>
        <w:rPr>
          <w:sz w:val="28"/>
          <w:szCs w:val="28"/>
        </w:rPr>
      </w:pPr>
      <w:r w:rsidRPr="000F7DE1">
        <w:rPr>
          <w:sz w:val="28"/>
          <w:szCs w:val="28"/>
          <w:rtl/>
        </w:rPr>
        <w:t>إذا تحولت مكافحة كوهين إلى</w:t>
      </w:r>
      <w:r w:rsidR="000F7DE1">
        <w:rPr>
          <w:sz w:val="28"/>
          <w:szCs w:val="28"/>
        </w:rPr>
        <w:t>:</w:t>
      </w:r>
      <w:r w:rsidR="000F7DE1">
        <w:rPr>
          <w:rFonts w:hint="cs"/>
          <w:sz w:val="28"/>
          <w:szCs w:val="28"/>
          <w:rtl/>
          <w:lang w:bidi="ar-EG"/>
        </w:rPr>
        <w:t xml:space="preserve"> </w:t>
      </w:r>
      <w:r w:rsidR="000F7DE1">
        <w:rPr>
          <w:rFonts w:hint="cs"/>
          <w:sz w:val="28"/>
          <w:szCs w:val="28"/>
          <w:rtl/>
        </w:rPr>
        <w:t>"</w:t>
      </w:r>
      <w:r w:rsidRPr="000F7DE1">
        <w:rPr>
          <w:sz w:val="28"/>
          <w:szCs w:val="28"/>
          <w:rtl/>
        </w:rPr>
        <w:t>كوهين كاذب دائمًا</w:t>
      </w:r>
      <w:r w:rsidR="000F7DE1">
        <w:rPr>
          <w:rFonts w:hint="cs"/>
          <w:sz w:val="28"/>
          <w:szCs w:val="28"/>
          <w:rtl/>
        </w:rPr>
        <w:t>"</w:t>
      </w:r>
      <w:r w:rsidR="000F7DE1">
        <w:rPr>
          <w:rFonts w:hint="cs"/>
          <w:sz w:val="28"/>
          <w:szCs w:val="28"/>
          <w:rtl/>
          <w:lang w:bidi="ar-EG"/>
        </w:rPr>
        <w:t xml:space="preserve"> </w:t>
      </w:r>
      <w:r w:rsidRPr="000F7DE1">
        <w:rPr>
          <w:sz w:val="28"/>
          <w:szCs w:val="28"/>
          <w:rtl/>
        </w:rPr>
        <w:t>فسنقع في المشكلة نفسها</w:t>
      </w:r>
      <w:r w:rsidR="000F7DE1">
        <w:rPr>
          <w:rFonts w:hint="cs"/>
          <w:sz w:val="28"/>
          <w:szCs w:val="28"/>
          <w:rtl/>
        </w:rPr>
        <w:t>؛</w:t>
      </w:r>
      <w:r w:rsidR="000F7DE1">
        <w:rPr>
          <w:rFonts w:hint="cs"/>
          <w:sz w:val="28"/>
          <w:szCs w:val="28"/>
          <w:rtl/>
          <w:lang w:bidi="ar-EG"/>
        </w:rPr>
        <w:t xml:space="preserve"> </w:t>
      </w:r>
      <w:r w:rsidRPr="000F7DE1">
        <w:rPr>
          <w:sz w:val="28"/>
          <w:szCs w:val="28"/>
          <w:rtl/>
        </w:rPr>
        <w:t>لأن أي منشور صحيح منه سيصبح اختبارًا للمصداقية</w:t>
      </w:r>
      <w:r w:rsidR="000F7DE1">
        <w:rPr>
          <w:sz w:val="28"/>
          <w:szCs w:val="28"/>
        </w:rPr>
        <w:t>.</w:t>
      </w:r>
      <w:r w:rsidR="000F7DE1">
        <w:rPr>
          <w:rFonts w:hint="cs"/>
          <w:sz w:val="28"/>
          <w:szCs w:val="28"/>
          <w:rtl/>
          <w:lang w:bidi="ar-EG"/>
        </w:rPr>
        <w:t xml:space="preserve"> </w:t>
      </w:r>
      <w:r w:rsidRPr="000F7DE1">
        <w:rPr>
          <w:sz w:val="28"/>
          <w:szCs w:val="28"/>
          <w:rtl/>
        </w:rPr>
        <w:t>والصحيح هو</w:t>
      </w:r>
      <w:r w:rsidR="000F7DE1">
        <w:rPr>
          <w:sz w:val="28"/>
          <w:szCs w:val="28"/>
        </w:rPr>
        <w:t>:</w:t>
      </w:r>
      <w:r w:rsidR="000F7DE1">
        <w:rPr>
          <w:rFonts w:hint="cs"/>
          <w:sz w:val="28"/>
          <w:szCs w:val="28"/>
          <w:rtl/>
          <w:lang w:bidi="ar-EG"/>
        </w:rPr>
        <w:t xml:space="preserve"> "</w:t>
      </w:r>
      <w:r w:rsidRPr="000F7DE1">
        <w:rPr>
          <w:sz w:val="28"/>
          <w:szCs w:val="28"/>
          <w:rtl/>
        </w:rPr>
        <w:t>هذا المنشور صحيح/</w:t>
      </w:r>
      <w:r w:rsidR="000F7DE1">
        <w:rPr>
          <w:rFonts w:hint="cs"/>
          <w:sz w:val="28"/>
          <w:szCs w:val="28"/>
          <w:rtl/>
        </w:rPr>
        <w:t xml:space="preserve"> </w:t>
      </w:r>
      <w:r w:rsidRPr="000F7DE1">
        <w:rPr>
          <w:sz w:val="28"/>
          <w:szCs w:val="28"/>
          <w:rtl/>
        </w:rPr>
        <w:t>خاطئ/</w:t>
      </w:r>
      <w:r w:rsidR="000F7DE1">
        <w:rPr>
          <w:rFonts w:hint="cs"/>
          <w:sz w:val="28"/>
          <w:szCs w:val="28"/>
          <w:rtl/>
        </w:rPr>
        <w:t xml:space="preserve"> </w:t>
      </w:r>
      <w:r w:rsidRPr="000F7DE1">
        <w:rPr>
          <w:sz w:val="28"/>
          <w:szCs w:val="28"/>
          <w:rtl/>
        </w:rPr>
        <w:t>مضلل وفق الأدلة المتاحة</w:t>
      </w:r>
      <w:r w:rsidR="000F7DE1">
        <w:rPr>
          <w:rFonts w:hint="cs"/>
          <w:sz w:val="28"/>
          <w:szCs w:val="28"/>
          <w:rtl/>
        </w:rPr>
        <w:t xml:space="preserve">"، </w:t>
      </w:r>
      <w:r w:rsidRPr="000F7DE1">
        <w:rPr>
          <w:sz w:val="28"/>
          <w:szCs w:val="28"/>
          <w:rtl/>
        </w:rPr>
        <w:t>ثم يقدم الدليل</w:t>
      </w:r>
      <w:r w:rsidR="000F7DE1">
        <w:rPr>
          <w:sz w:val="28"/>
          <w:szCs w:val="28"/>
        </w:rPr>
        <w:t>.</w:t>
      </w:r>
      <w:r w:rsidR="000F7DE1">
        <w:rPr>
          <w:rFonts w:hint="cs"/>
          <w:sz w:val="28"/>
          <w:szCs w:val="28"/>
          <w:rtl/>
          <w:lang w:bidi="ar-EG"/>
        </w:rPr>
        <w:t xml:space="preserve"> </w:t>
      </w:r>
      <w:r w:rsidRPr="000F7DE1">
        <w:rPr>
          <w:sz w:val="28"/>
          <w:szCs w:val="28"/>
          <w:rtl/>
        </w:rPr>
        <w:t xml:space="preserve">هذه النقطة جوهرية لبناء </w:t>
      </w:r>
      <w:r w:rsidR="000F7DE1">
        <w:rPr>
          <w:rFonts w:hint="cs"/>
          <w:sz w:val="28"/>
          <w:szCs w:val="28"/>
          <w:rtl/>
        </w:rPr>
        <w:t>الحصانة</w:t>
      </w:r>
      <w:r w:rsidRPr="000F7DE1">
        <w:rPr>
          <w:sz w:val="28"/>
          <w:szCs w:val="28"/>
          <w:rtl/>
        </w:rPr>
        <w:t xml:space="preserve"> المعلوماتية</w:t>
      </w:r>
      <w:r w:rsidRPr="000F7DE1">
        <w:rPr>
          <w:sz w:val="28"/>
          <w:szCs w:val="28"/>
        </w:rPr>
        <w:t>.</w:t>
      </w:r>
    </w:p>
    <w:p w:rsidR="00785D0C" w:rsidRPr="00785D0C" w:rsidRDefault="00785D0C" w:rsidP="00785D0C">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نموذج عملي للتحقق من أي منشور</w:t>
      </w:r>
    </w:p>
    <w:p w:rsidR="00785D0C" w:rsidRPr="000F7DE1" w:rsidRDefault="00785D0C" w:rsidP="000F7DE1">
      <w:pPr>
        <w:pStyle w:val="NormalWeb"/>
        <w:bidi/>
        <w:spacing w:before="0" w:beforeAutospacing="0" w:after="0" w:afterAutospacing="0"/>
        <w:ind w:firstLine="284"/>
        <w:jc w:val="both"/>
        <w:rPr>
          <w:sz w:val="28"/>
          <w:szCs w:val="28"/>
        </w:rPr>
      </w:pPr>
      <w:r w:rsidRPr="000F7DE1">
        <w:rPr>
          <w:sz w:val="28"/>
          <w:szCs w:val="28"/>
          <w:rtl/>
        </w:rPr>
        <w:t>يمكن تعليم المواطن والشباب قاعدة من سبع خطوات</w:t>
      </w:r>
      <w:r w:rsidRPr="000F7DE1">
        <w:rPr>
          <w:sz w:val="28"/>
          <w:szCs w:val="28"/>
        </w:rPr>
        <w:t>:</w:t>
      </w:r>
    </w:p>
    <w:p w:rsidR="00785D0C" w:rsidRPr="000F7DE1" w:rsidRDefault="00785D0C" w:rsidP="000F7DE1">
      <w:pPr>
        <w:jc w:val="both"/>
        <w:outlineLvl w:val="2"/>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الأولى</w:t>
      </w:r>
      <w:r w:rsidR="000F7DE1">
        <w:rPr>
          <w:rFonts w:asciiTheme="minorBidi" w:hAnsiTheme="minorBidi" w:cstheme="minorBidi" w:hint="cs"/>
          <w:b/>
          <w:bCs/>
          <w:color w:val="auto"/>
          <w:spacing w:val="0"/>
          <w:sz w:val="28"/>
          <w:rtl/>
          <w:lang w:eastAsia="en-US"/>
        </w:rPr>
        <w:t>:</w:t>
      </w:r>
      <w:r w:rsidR="000F7DE1">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ماذا يقول المنشور بالضبط؟</w:t>
      </w:r>
    </w:p>
    <w:p w:rsidR="00785D0C" w:rsidRPr="000F7DE1" w:rsidRDefault="00785D0C" w:rsidP="000F7DE1">
      <w:pPr>
        <w:jc w:val="both"/>
        <w:outlineLvl w:val="2"/>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الثانية</w:t>
      </w:r>
      <w:r w:rsidR="000F7DE1">
        <w:rPr>
          <w:rFonts w:asciiTheme="minorBidi" w:hAnsiTheme="minorBidi" w:cstheme="minorBidi" w:hint="cs"/>
          <w:b/>
          <w:bCs/>
          <w:color w:val="auto"/>
          <w:spacing w:val="0"/>
          <w:sz w:val="28"/>
          <w:rtl/>
          <w:lang w:eastAsia="en-US"/>
        </w:rPr>
        <w:t>:</w:t>
      </w:r>
      <w:r w:rsidR="000F7DE1">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ما مصدره الأصلي؟</w:t>
      </w:r>
    </w:p>
    <w:p w:rsidR="00785D0C" w:rsidRPr="000F7DE1" w:rsidRDefault="00785D0C" w:rsidP="000F7DE1">
      <w:pPr>
        <w:jc w:val="both"/>
        <w:outlineLvl w:val="2"/>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الثالثة</w:t>
      </w:r>
      <w:r w:rsidR="000F7DE1">
        <w:rPr>
          <w:rFonts w:asciiTheme="minorBidi" w:hAnsiTheme="minorBidi" w:cstheme="minorBidi" w:hint="cs"/>
          <w:b/>
          <w:bCs/>
          <w:color w:val="auto"/>
          <w:spacing w:val="0"/>
          <w:sz w:val="28"/>
          <w:rtl/>
          <w:lang w:eastAsia="en-US"/>
        </w:rPr>
        <w:t>:</w:t>
      </w:r>
      <w:r w:rsidR="000F7DE1">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متى أنتجت الصورة أو الفيديو؟</w:t>
      </w:r>
    </w:p>
    <w:p w:rsidR="00785D0C" w:rsidRPr="000F7DE1" w:rsidRDefault="000F7DE1" w:rsidP="000F7DE1">
      <w:pPr>
        <w:jc w:val="both"/>
        <w:outlineLvl w:val="2"/>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الرابع</w:t>
      </w:r>
      <w:r>
        <w:rPr>
          <w:rFonts w:asciiTheme="minorBidi" w:hAnsiTheme="minorBidi" w:cstheme="minorBidi" w:hint="cs"/>
          <w:b/>
          <w:bCs/>
          <w:color w:val="auto"/>
          <w:spacing w:val="0"/>
          <w:sz w:val="28"/>
          <w:rtl/>
          <w:lang w:eastAsia="en-US"/>
        </w:rPr>
        <w:t xml:space="preserve">ة: </w:t>
      </w:r>
      <w:r w:rsidR="00785D0C" w:rsidRPr="00785D0C">
        <w:rPr>
          <w:rFonts w:asciiTheme="minorBidi" w:hAnsiTheme="minorBidi" w:cstheme="minorBidi"/>
          <w:color w:val="auto"/>
          <w:spacing w:val="0"/>
          <w:sz w:val="28"/>
          <w:rtl/>
          <w:lang w:eastAsia="en-US"/>
        </w:rPr>
        <w:t>أين التقطت؟</w:t>
      </w:r>
    </w:p>
    <w:p w:rsidR="00785D0C" w:rsidRPr="000F7DE1" w:rsidRDefault="00785D0C" w:rsidP="000F7DE1">
      <w:pPr>
        <w:jc w:val="both"/>
        <w:outlineLvl w:val="2"/>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الخامسة</w:t>
      </w:r>
      <w:r w:rsidR="000F7DE1">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هل توجد مصادر مستقلة تؤكد الادعاء؟</w:t>
      </w:r>
    </w:p>
    <w:p w:rsidR="00785D0C" w:rsidRPr="000F7DE1" w:rsidRDefault="00785D0C" w:rsidP="000F7DE1">
      <w:pPr>
        <w:jc w:val="both"/>
        <w:outlineLvl w:val="2"/>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السادسة</w:t>
      </w:r>
      <w:r w:rsidR="000F7DE1">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ما الجزء الذي نعرفه يقينًا؟</w:t>
      </w:r>
    </w:p>
    <w:p w:rsidR="00785D0C" w:rsidRPr="000F7DE1" w:rsidRDefault="00785D0C" w:rsidP="000F7DE1">
      <w:pPr>
        <w:jc w:val="both"/>
        <w:outlineLvl w:val="2"/>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السابعة</w:t>
      </w:r>
      <w:r w:rsidR="000F7DE1">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ما الجزء الذي استنتجه صاحب المنشور؟</w:t>
      </w:r>
    </w:p>
    <w:p w:rsidR="00785D0C" w:rsidRPr="000F7DE1" w:rsidRDefault="00785D0C" w:rsidP="000F7DE1">
      <w:pPr>
        <w:pStyle w:val="NormalWeb"/>
        <w:bidi/>
        <w:spacing w:before="0" w:beforeAutospacing="0" w:after="0" w:afterAutospacing="0"/>
        <w:ind w:firstLine="284"/>
        <w:jc w:val="both"/>
        <w:rPr>
          <w:sz w:val="28"/>
          <w:szCs w:val="28"/>
        </w:rPr>
      </w:pPr>
      <w:r w:rsidRPr="000F7DE1">
        <w:rPr>
          <w:sz w:val="28"/>
          <w:szCs w:val="28"/>
          <w:rtl/>
        </w:rPr>
        <w:t>إذا فشل المنشور في واحدة من هذه المراحل، فلا يعني ذلك تلقائيًا أنه كاذب، لكنه يعني</w:t>
      </w:r>
      <w:r w:rsidR="000F7DE1">
        <w:rPr>
          <w:rFonts w:hint="cs"/>
          <w:sz w:val="28"/>
          <w:szCs w:val="28"/>
          <w:rtl/>
          <w:lang w:bidi="ar-EG"/>
        </w:rPr>
        <w:t xml:space="preserve">: </w:t>
      </w:r>
      <w:r w:rsidRPr="000F7DE1">
        <w:rPr>
          <w:sz w:val="28"/>
          <w:szCs w:val="28"/>
          <w:rtl/>
        </w:rPr>
        <w:t>لا تعيد نشره قبل التحقق</w:t>
      </w:r>
      <w:r w:rsidRPr="000F7DE1">
        <w:rPr>
          <w:sz w:val="28"/>
          <w:szCs w:val="28"/>
        </w:rPr>
        <w:t>.</w:t>
      </w:r>
    </w:p>
    <w:p w:rsidR="00785D0C" w:rsidRPr="00785D0C" w:rsidRDefault="00785D0C" w:rsidP="000F7DE1">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 xml:space="preserve">بطاقة </w:t>
      </w:r>
      <w:r w:rsidR="000F7DE1">
        <w:rPr>
          <w:rFonts w:asciiTheme="minorBidi" w:hAnsiTheme="minorBidi" w:cstheme="minorBidi" w:hint="cs"/>
          <w:b/>
          <w:bCs/>
          <w:color w:val="auto"/>
          <w:spacing w:val="0"/>
          <w:kern w:val="36"/>
          <w:sz w:val="28"/>
          <w:rtl/>
          <w:lang w:eastAsia="en-US"/>
        </w:rPr>
        <w:t>"</w:t>
      </w:r>
      <w:r w:rsidRPr="00785D0C">
        <w:rPr>
          <w:rFonts w:asciiTheme="minorBidi" w:hAnsiTheme="minorBidi" w:cstheme="minorBidi"/>
          <w:b/>
          <w:bCs/>
          <w:color w:val="auto"/>
          <w:spacing w:val="0"/>
          <w:kern w:val="36"/>
          <w:sz w:val="28"/>
          <w:rtl/>
          <w:lang w:eastAsia="en-US"/>
        </w:rPr>
        <w:t>فحص كوهين</w:t>
      </w:r>
      <w:r w:rsidR="000F7DE1">
        <w:rPr>
          <w:rFonts w:asciiTheme="minorBidi" w:hAnsiTheme="minorBidi" w:cstheme="minorBidi" w:hint="cs"/>
          <w:b/>
          <w:bCs/>
          <w:color w:val="auto"/>
          <w:spacing w:val="0"/>
          <w:kern w:val="36"/>
          <w:sz w:val="28"/>
          <w:rtl/>
          <w:lang w:eastAsia="en-US"/>
        </w:rPr>
        <w:t>"</w:t>
      </w:r>
    </w:p>
    <w:p w:rsidR="00785D0C" w:rsidRPr="000F7DE1" w:rsidRDefault="00785D0C" w:rsidP="000F7DE1">
      <w:pPr>
        <w:pStyle w:val="NormalWeb"/>
        <w:bidi/>
        <w:spacing w:before="0" w:beforeAutospacing="0" w:after="0" w:afterAutospacing="0"/>
        <w:ind w:firstLine="284"/>
        <w:jc w:val="both"/>
        <w:rPr>
          <w:sz w:val="28"/>
          <w:szCs w:val="28"/>
        </w:rPr>
      </w:pPr>
      <w:r w:rsidRPr="000F7DE1">
        <w:rPr>
          <w:sz w:val="28"/>
          <w:szCs w:val="28"/>
          <w:rtl/>
        </w:rPr>
        <w:t>يمكن تطوير نموذج تعليمي خاص بدراسة حسابه</w:t>
      </w:r>
      <w:r w:rsidR="000F7DE1">
        <w:rPr>
          <w:sz w:val="28"/>
          <w:szCs w:val="28"/>
        </w:rPr>
        <w:t>:</w:t>
      </w:r>
      <w:r w:rsidR="000F7DE1">
        <w:rPr>
          <w:rFonts w:hint="cs"/>
          <w:sz w:val="28"/>
          <w:szCs w:val="28"/>
          <w:rtl/>
          <w:lang w:bidi="ar-EG"/>
        </w:rPr>
        <w:t xml:space="preserve"> </w:t>
      </w:r>
      <w:r w:rsidRPr="000F7DE1">
        <w:rPr>
          <w:sz w:val="28"/>
          <w:szCs w:val="28"/>
          <w:rtl/>
        </w:rPr>
        <w:t>هل المنشور أصلي؟</w:t>
      </w:r>
      <w:r w:rsidR="000F7DE1">
        <w:rPr>
          <w:rFonts w:hint="cs"/>
          <w:sz w:val="28"/>
          <w:szCs w:val="28"/>
          <w:rtl/>
        </w:rPr>
        <w:t>، و</w:t>
      </w:r>
      <w:r w:rsidRPr="000F7DE1">
        <w:rPr>
          <w:sz w:val="28"/>
          <w:szCs w:val="28"/>
          <w:rtl/>
        </w:rPr>
        <w:t>هل الحساب الرسمي هو الذي نشره؟</w:t>
      </w:r>
      <w:r w:rsidR="000F7DE1">
        <w:rPr>
          <w:rFonts w:hint="cs"/>
          <w:sz w:val="28"/>
          <w:szCs w:val="28"/>
          <w:rtl/>
        </w:rPr>
        <w:t>، و</w:t>
      </w:r>
      <w:r w:rsidRPr="000F7DE1">
        <w:rPr>
          <w:sz w:val="28"/>
          <w:szCs w:val="28"/>
          <w:rtl/>
        </w:rPr>
        <w:t>هل الصورة أصلية؟</w:t>
      </w:r>
      <w:r w:rsidR="000F7DE1">
        <w:rPr>
          <w:rFonts w:hint="cs"/>
          <w:sz w:val="28"/>
          <w:szCs w:val="28"/>
          <w:rtl/>
        </w:rPr>
        <w:t>، و</w:t>
      </w:r>
      <w:r w:rsidRPr="000F7DE1">
        <w:rPr>
          <w:sz w:val="28"/>
          <w:szCs w:val="28"/>
          <w:rtl/>
        </w:rPr>
        <w:t>هل الفيديو أصلي؟</w:t>
      </w:r>
      <w:r w:rsidR="000F7DE1">
        <w:rPr>
          <w:rFonts w:hint="cs"/>
          <w:sz w:val="28"/>
          <w:szCs w:val="28"/>
          <w:rtl/>
        </w:rPr>
        <w:t>، و</w:t>
      </w:r>
      <w:r w:rsidRPr="000F7DE1">
        <w:rPr>
          <w:sz w:val="28"/>
          <w:szCs w:val="28"/>
          <w:rtl/>
        </w:rPr>
        <w:t>هل الزمن صحيح؟</w:t>
      </w:r>
      <w:r w:rsidR="000F7DE1">
        <w:rPr>
          <w:rFonts w:hint="cs"/>
          <w:sz w:val="28"/>
          <w:szCs w:val="28"/>
          <w:rtl/>
        </w:rPr>
        <w:t>، و</w:t>
      </w:r>
      <w:r w:rsidRPr="000F7DE1">
        <w:rPr>
          <w:sz w:val="28"/>
          <w:szCs w:val="28"/>
          <w:rtl/>
        </w:rPr>
        <w:t>هل المكان صحيح؟</w:t>
      </w:r>
      <w:r w:rsidR="000F7DE1">
        <w:rPr>
          <w:rFonts w:hint="cs"/>
          <w:sz w:val="28"/>
          <w:szCs w:val="28"/>
          <w:rtl/>
        </w:rPr>
        <w:t>، و</w:t>
      </w:r>
      <w:r w:rsidRPr="000F7DE1">
        <w:rPr>
          <w:sz w:val="28"/>
          <w:szCs w:val="28"/>
          <w:rtl/>
        </w:rPr>
        <w:t>هل هوية الأشخاص صحيحة؟</w:t>
      </w:r>
      <w:r w:rsidR="000F7DE1">
        <w:rPr>
          <w:rFonts w:hint="cs"/>
          <w:sz w:val="28"/>
          <w:szCs w:val="28"/>
          <w:rtl/>
        </w:rPr>
        <w:t>، و</w:t>
      </w:r>
      <w:r w:rsidRPr="000F7DE1">
        <w:rPr>
          <w:sz w:val="28"/>
          <w:szCs w:val="28"/>
          <w:rtl/>
        </w:rPr>
        <w:t>هل العنوان يطابق المحتوى؟</w:t>
      </w:r>
      <w:r w:rsidR="000F7DE1">
        <w:rPr>
          <w:rFonts w:hint="cs"/>
          <w:sz w:val="28"/>
          <w:szCs w:val="28"/>
          <w:rtl/>
        </w:rPr>
        <w:t>، و</w:t>
      </w:r>
      <w:r w:rsidRPr="000F7DE1">
        <w:rPr>
          <w:sz w:val="28"/>
          <w:szCs w:val="28"/>
          <w:rtl/>
        </w:rPr>
        <w:t>هل توجد مصادر مستقلة؟</w:t>
      </w:r>
      <w:r w:rsidR="000F7DE1">
        <w:rPr>
          <w:rFonts w:hint="cs"/>
          <w:sz w:val="28"/>
          <w:szCs w:val="28"/>
          <w:rtl/>
        </w:rPr>
        <w:t>، و</w:t>
      </w:r>
      <w:r w:rsidRPr="000F7DE1">
        <w:rPr>
          <w:sz w:val="28"/>
          <w:szCs w:val="28"/>
          <w:rtl/>
        </w:rPr>
        <w:t>ما الشعور الذي يحاول المنشور إنتاجه؟</w:t>
      </w:r>
      <w:r w:rsidR="000F7DE1">
        <w:rPr>
          <w:rFonts w:hint="cs"/>
          <w:sz w:val="28"/>
          <w:szCs w:val="28"/>
          <w:rtl/>
        </w:rPr>
        <w:t>، و</w:t>
      </w:r>
      <w:r w:rsidRPr="000F7DE1">
        <w:rPr>
          <w:sz w:val="28"/>
          <w:szCs w:val="28"/>
          <w:rtl/>
        </w:rPr>
        <w:t>من المستفيد من انتشار الرواية؟</w:t>
      </w:r>
      <w:r w:rsidR="000F7DE1">
        <w:rPr>
          <w:rFonts w:hint="cs"/>
          <w:sz w:val="28"/>
          <w:szCs w:val="28"/>
          <w:rtl/>
        </w:rPr>
        <w:t>، و</w:t>
      </w:r>
      <w:r w:rsidRPr="000F7DE1">
        <w:rPr>
          <w:sz w:val="28"/>
          <w:szCs w:val="28"/>
          <w:rtl/>
        </w:rPr>
        <w:t>هل المنشور خبر أم رأي أم استفزاز؟</w:t>
      </w:r>
      <w:r w:rsidR="000F7DE1">
        <w:rPr>
          <w:rFonts w:hint="cs"/>
          <w:sz w:val="28"/>
          <w:szCs w:val="28"/>
          <w:rtl/>
        </w:rPr>
        <w:t>.</w:t>
      </w:r>
      <w:r w:rsidR="000F7DE1">
        <w:rPr>
          <w:rFonts w:hint="cs"/>
          <w:sz w:val="28"/>
          <w:szCs w:val="28"/>
          <w:rtl/>
          <w:lang w:bidi="ar-EG"/>
        </w:rPr>
        <w:t xml:space="preserve"> </w:t>
      </w:r>
      <w:r w:rsidRPr="000F7DE1">
        <w:rPr>
          <w:sz w:val="28"/>
          <w:szCs w:val="28"/>
          <w:rtl/>
        </w:rPr>
        <w:t>هذه الأسئلة يمكن تحويلها إلى تطبيق أو بطاقة إلكترونية للشباب</w:t>
      </w:r>
      <w:r w:rsidRPr="000F7DE1">
        <w:rPr>
          <w:sz w:val="28"/>
          <w:szCs w:val="28"/>
        </w:rPr>
        <w:t>.</w:t>
      </w:r>
    </w:p>
    <w:p w:rsidR="00785D0C" w:rsidRPr="00785D0C" w:rsidRDefault="00785D0C" w:rsidP="00B418D8">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lastRenderedPageBreak/>
        <w:t xml:space="preserve">من </w:t>
      </w:r>
      <w:r w:rsidR="00B418D8">
        <w:rPr>
          <w:rFonts w:asciiTheme="minorBidi" w:hAnsiTheme="minorBidi" w:cstheme="minorBidi" w:hint="cs"/>
          <w:b/>
          <w:bCs/>
          <w:color w:val="auto"/>
          <w:spacing w:val="0"/>
          <w:kern w:val="36"/>
          <w:sz w:val="28"/>
          <w:rtl/>
          <w:lang w:eastAsia="en-US"/>
        </w:rPr>
        <w:t>"</w:t>
      </w:r>
      <w:r w:rsidRPr="00785D0C">
        <w:rPr>
          <w:rFonts w:asciiTheme="minorBidi" w:hAnsiTheme="minorBidi" w:cstheme="minorBidi"/>
          <w:b/>
          <w:bCs/>
          <w:color w:val="auto"/>
          <w:spacing w:val="0"/>
          <w:kern w:val="36"/>
          <w:sz w:val="28"/>
          <w:rtl/>
          <w:lang w:eastAsia="en-US"/>
        </w:rPr>
        <w:t>إيدي كوهين</w:t>
      </w:r>
      <w:r w:rsidR="00B418D8">
        <w:rPr>
          <w:rFonts w:asciiTheme="minorBidi" w:hAnsiTheme="minorBidi" w:cstheme="minorBidi" w:hint="cs"/>
          <w:b/>
          <w:bCs/>
          <w:color w:val="auto"/>
          <w:spacing w:val="0"/>
          <w:kern w:val="36"/>
          <w:sz w:val="28"/>
          <w:rtl/>
          <w:lang w:eastAsia="en-US"/>
        </w:rPr>
        <w:t>"</w:t>
      </w:r>
      <w:r w:rsidRPr="00785D0C">
        <w:rPr>
          <w:rFonts w:asciiTheme="minorBidi" w:hAnsiTheme="minorBidi" w:cstheme="minorBidi"/>
          <w:b/>
          <w:bCs/>
          <w:color w:val="auto"/>
          <w:spacing w:val="0"/>
          <w:kern w:val="36"/>
          <w:sz w:val="28"/>
          <w:rtl/>
          <w:lang w:eastAsia="en-US"/>
        </w:rPr>
        <w:t xml:space="preserve"> إلى مختبر جامعي</w:t>
      </w:r>
    </w:p>
    <w:p w:rsidR="00785D0C" w:rsidRPr="00B418D8" w:rsidRDefault="00785D0C" w:rsidP="008778CB">
      <w:pPr>
        <w:pStyle w:val="NormalWeb"/>
        <w:bidi/>
        <w:spacing w:before="0" w:beforeAutospacing="0" w:after="0" w:afterAutospacing="0"/>
        <w:ind w:firstLine="284"/>
        <w:jc w:val="both"/>
        <w:rPr>
          <w:sz w:val="28"/>
          <w:szCs w:val="28"/>
        </w:rPr>
      </w:pPr>
      <w:r w:rsidRPr="00B418D8">
        <w:rPr>
          <w:sz w:val="28"/>
          <w:szCs w:val="28"/>
          <w:rtl/>
        </w:rPr>
        <w:t>يمكن إنشاء مشروع بحثي في الجامعات بعنوان</w:t>
      </w:r>
      <w:r w:rsidR="00B418D8">
        <w:rPr>
          <w:sz w:val="28"/>
          <w:szCs w:val="28"/>
        </w:rPr>
        <w:t>:</w:t>
      </w:r>
      <w:r w:rsidR="00B418D8">
        <w:rPr>
          <w:rFonts w:hint="cs"/>
          <w:sz w:val="28"/>
          <w:szCs w:val="28"/>
          <w:rtl/>
          <w:lang w:bidi="ar-EG"/>
        </w:rPr>
        <w:t xml:space="preserve"> </w:t>
      </w:r>
      <w:r w:rsidR="00B418D8">
        <w:rPr>
          <w:rFonts w:hint="cs"/>
          <w:sz w:val="28"/>
          <w:szCs w:val="28"/>
          <w:rtl/>
        </w:rPr>
        <w:t>"</w:t>
      </w:r>
      <w:r w:rsidRPr="00B418D8">
        <w:rPr>
          <w:sz w:val="28"/>
          <w:szCs w:val="28"/>
          <w:rtl/>
        </w:rPr>
        <w:t>مختبر ال</w:t>
      </w:r>
      <w:r w:rsidR="00B418D8">
        <w:rPr>
          <w:rFonts w:hint="cs"/>
          <w:sz w:val="28"/>
          <w:szCs w:val="28"/>
          <w:rtl/>
        </w:rPr>
        <w:t xml:space="preserve">حصانة </w:t>
      </w:r>
      <w:r w:rsidRPr="00B418D8">
        <w:rPr>
          <w:sz w:val="28"/>
          <w:szCs w:val="28"/>
          <w:rtl/>
        </w:rPr>
        <w:t>المعلوماتية</w:t>
      </w:r>
      <w:r w:rsidR="00B418D8">
        <w:rPr>
          <w:rFonts w:hint="cs"/>
          <w:sz w:val="28"/>
          <w:szCs w:val="28"/>
          <w:rtl/>
        </w:rPr>
        <w:t xml:space="preserve">"، </w:t>
      </w:r>
      <w:r w:rsidRPr="00B418D8">
        <w:rPr>
          <w:sz w:val="28"/>
          <w:szCs w:val="28"/>
          <w:rtl/>
        </w:rPr>
        <w:t>يختار الطلاب أسبوعيًا عشرة منشورات من حسابات مختلفة، بينها حساب كوهين، ويطبقون عليها منهج التحقق</w:t>
      </w:r>
      <w:r w:rsidRPr="00B418D8">
        <w:rPr>
          <w:sz w:val="28"/>
          <w:szCs w:val="28"/>
        </w:rPr>
        <w:t>.</w:t>
      </w:r>
      <w:r w:rsidR="00B418D8">
        <w:rPr>
          <w:rFonts w:hint="cs"/>
          <w:sz w:val="28"/>
          <w:szCs w:val="28"/>
          <w:rtl/>
          <w:lang w:bidi="ar-EG"/>
        </w:rPr>
        <w:t xml:space="preserve"> </w:t>
      </w:r>
      <w:r w:rsidRPr="00B418D8">
        <w:rPr>
          <w:sz w:val="28"/>
          <w:szCs w:val="28"/>
          <w:rtl/>
        </w:rPr>
        <w:t>ولا يسمح لهم بإصدار حكم</w:t>
      </w:r>
      <w:r w:rsidR="00B418D8">
        <w:rPr>
          <w:sz w:val="28"/>
          <w:szCs w:val="28"/>
        </w:rPr>
        <w:t>:</w:t>
      </w:r>
      <w:r w:rsidR="00B418D8">
        <w:rPr>
          <w:rFonts w:hint="cs"/>
          <w:sz w:val="28"/>
          <w:szCs w:val="28"/>
          <w:rtl/>
          <w:lang w:bidi="ar-EG"/>
        </w:rPr>
        <w:t xml:space="preserve"> "</w:t>
      </w:r>
      <w:r w:rsidRPr="00B418D8">
        <w:rPr>
          <w:sz w:val="28"/>
          <w:szCs w:val="28"/>
          <w:rtl/>
        </w:rPr>
        <w:t>صحيح/</w:t>
      </w:r>
      <w:r w:rsidR="00B418D8">
        <w:rPr>
          <w:rFonts w:hint="cs"/>
          <w:sz w:val="28"/>
          <w:szCs w:val="28"/>
          <w:rtl/>
        </w:rPr>
        <w:t xml:space="preserve"> </w:t>
      </w:r>
      <w:r w:rsidRPr="00B418D8">
        <w:rPr>
          <w:sz w:val="28"/>
          <w:szCs w:val="28"/>
          <w:rtl/>
        </w:rPr>
        <w:t>كاذب</w:t>
      </w:r>
      <w:r w:rsidR="00B418D8">
        <w:rPr>
          <w:rFonts w:hint="cs"/>
          <w:sz w:val="28"/>
          <w:szCs w:val="28"/>
          <w:rtl/>
        </w:rPr>
        <w:t>"</w:t>
      </w:r>
      <w:r w:rsidR="008778CB">
        <w:rPr>
          <w:rFonts w:hint="cs"/>
          <w:sz w:val="28"/>
          <w:szCs w:val="28"/>
          <w:rtl/>
        </w:rPr>
        <w:t xml:space="preserve"> </w:t>
      </w:r>
      <w:r w:rsidRPr="00B418D8">
        <w:rPr>
          <w:sz w:val="28"/>
          <w:szCs w:val="28"/>
          <w:rtl/>
        </w:rPr>
        <w:t>إلا بعد تقديم</w:t>
      </w:r>
      <w:r w:rsidR="00B418D8">
        <w:rPr>
          <w:rFonts w:hint="cs"/>
          <w:sz w:val="28"/>
          <w:szCs w:val="28"/>
          <w:rtl/>
          <w:lang w:bidi="ar-EG"/>
        </w:rPr>
        <w:t xml:space="preserve"> </w:t>
      </w:r>
      <w:r w:rsidRPr="00B418D8">
        <w:rPr>
          <w:sz w:val="28"/>
          <w:szCs w:val="28"/>
          <w:rtl/>
        </w:rPr>
        <w:t>المصدر الأول</w:t>
      </w:r>
      <w:r w:rsidR="00B418D8">
        <w:rPr>
          <w:rFonts w:hint="cs"/>
          <w:sz w:val="28"/>
          <w:szCs w:val="28"/>
          <w:rtl/>
        </w:rPr>
        <w:t>، و</w:t>
      </w:r>
      <w:r w:rsidRPr="00B418D8">
        <w:rPr>
          <w:sz w:val="28"/>
          <w:szCs w:val="28"/>
          <w:rtl/>
        </w:rPr>
        <w:t>تاريخ الصورة</w:t>
      </w:r>
      <w:r w:rsidR="00B418D8">
        <w:rPr>
          <w:rFonts w:hint="cs"/>
          <w:sz w:val="28"/>
          <w:szCs w:val="28"/>
          <w:rtl/>
        </w:rPr>
        <w:t>، و</w:t>
      </w:r>
      <w:r w:rsidRPr="00B418D8">
        <w:rPr>
          <w:sz w:val="28"/>
          <w:szCs w:val="28"/>
          <w:rtl/>
        </w:rPr>
        <w:t>الموقع</w:t>
      </w:r>
      <w:r w:rsidR="00B418D8">
        <w:rPr>
          <w:rFonts w:hint="cs"/>
          <w:sz w:val="28"/>
          <w:szCs w:val="28"/>
          <w:rtl/>
        </w:rPr>
        <w:t>، و</w:t>
      </w:r>
      <w:r w:rsidR="00B418D8">
        <w:rPr>
          <w:sz w:val="28"/>
          <w:szCs w:val="28"/>
          <w:rtl/>
        </w:rPr>
        <w:t>مصدر ثانٍ مستقل</w:t>
      </w:r>
      <w:r w:rsidR="00B418D8">
        <w:rPr>
          <w:rFonts w:hint="cs"/>
          <w:sz w:val="28"/>
          <w:szCs w:val="28"/>
          <w:rtl/>
        </w:rPr>
        <w:t>، و</w:t>
      </w:r>
      <w:r w:rsidRPr="00B418D8">
        <w:rPr>
          <w:sz w:val="28"/>
          <w:szCs w:val="28"/>
          <w:rtl/>
        </w:rPr>
        <w:t>سبب التصنيف</w:t>
      </w:r>
      <w:r w:rsidR="00B418D8">
        <w:rPr>
          <w:sz w:val="28"/>
          <w:szCs w:val="28"/>
        </w:rPr>
        <w:t>.</w:t>
      </w:r>
      <w:r w:rsidR="00B418D8">
        <w:rPr>
          <w:rFonts w:hint="cs"/>
          <w:sz w:val="28"/>
          <w:szCs w:val="28"/>
          <w:rtl/>
          <w:lang w:bidi="ar-EG"/>
        </w:rPr>
        <w:t xml:space="preserve"> </w:t>
      </w:r>
      <w:r w:rsidRPr="00B418D8">
        <w:rPr>
          <w:sz w:val="28"/>
          <w:szCs w:val="28"/>
          <w:rtl/>
        </w:rPr>
        <w:t>وبذلك يصبح الطالب باحثًا صغيرًا لا متلقيًا للتلقين</w:t>
      </w:r>
      <w:r w:rsidRPr="00B418D8">
        <w:rPr>
          <w:sz w:val="28"/>
          <w:szCs w:val="28"/>
        </w:rPr>
        <w:t>.</w:t>
      </w:r>
    </w:p>
    <w:p w:rsidR="00785D0C" w:rsidRPr="00785D0C" w:rsidRDefault="00785D0C" w:rsidP="008778CB">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إنشاء قاعدة بيانات 2025</w:t>
      </w:r>
      <w:r w:rsidR="008778CB">
        <w:rPr>
          <w:rFonts w:asciiTheme="minorBidi" w:hAnsiTheme="minorBidi" w:cstheme="minorBidi" w:hint="cs"/>
          <w:b/>
          <w:bCs/>
          <w:color w:val="auto"/>
          <w:spacing w:val="0"/>
          <w:kern w:val="36"/>
          <w:sz w:val="28"/>
          <w:rtl/>
          <w:lang w:eastAsia="en-US"/>
        </w:rPr>
        <w:t>م-</w:t>
      </w:r>
      <w:r w:rsidRPr="00785D0C">
        <w:rPr>
          <w:rFonts w:asciiTheme="minorBidi" w:hAnsiTheme="minorBidi" w:cstheme="minorBidi"/>
          <w:b/>
          <w:bCs/>
          <w:color w:val="auto"/>
          <w:spacing w:val="0"/>
          <w:kern w:val="36"/>
          <w:sz w:val="28"/>
          <w:rtl/>
          <w:lang w:eastAsia="en-US"/>
        </w:rPr>
        <w:t>2026</w:t>
      </w:r>
      <w:r w:rsidR="008778CB">
        <w:rPr>
          <w:rFonts w:asciiTheme="minorBidi" w:hAnsiTheme="minorBidi" w:cstheme="minorBidi" w:hint="cs"/>
          <w:b/>
          <w:bCs/>
          <w:color w:val="auto"/>
          <w:spacing w:val="0"/>
          <w:kern w:val="36"/>
          <w:sz w:val="28"/>
          <w:rtl/>
          <w:lang w:eastAsia="en-US"/>
        </w:rPr>
        <w:t>م</w:t>
      </w:r>
    </w:p>
    <w:p w:rsidR="00785D0C" w:rsidRPr="008778CB" w:rsidRDefault="00785D0C" w:rsidP="008778CB">
      <w:pPr>
        <w:pStyle w:val="NormalWeb"/>
        <w:bidi/>
        <w:spacing w:before="0" w:beforeAutospacing="0" w:after="0" w:afterAutospacing="0"/>
        <w:ind w:firstLine="284"/>
        <w:jc w:val="both"/>
        <w:rPr>
          <w:sz w:val="28"/>
          <w:szCs w:val="28"/>
        </w:rPr>
      </w:pPr>
      <w:r w:rsidRPr="008778CB">
        <w:rPr>
          <w:sz w:val="28"/>
          <w:szCs w:val="28"/>
          <w:rtl/>
        </w:rPr>
        <w:t>الدراسة الأكثر قوة لا ينبغي أن تعتمد على عشر حالات فقط</w:t>
      </w:r>
      <w:r w:rsidR="008778CB">
        <w:rPr>
          <w:rFonts w:hint="cs"/>
          <w:sz w:val="28"/>
          <w:szCs w:val="28"/>
          <w:rtl/>
        </w:rPr>
        <w:t xml:space="preserve">، </w:t>
      </w:r>
      <w:r w:rsidRPr="008778CB">
        <w:rPr>
          <w:sz w:val="28"/>
          <w:szCs w:val="28"/>
          <w:rtl/>
        </w:rPr>
        <w:t>المطلوب إنشاء قاعدة بيانات تضم، مثلًا</w:t>
      </w:r>
      <w:r w:rsidR="008778CB">
        <w:rPr>
          <w:sz w:val="28"/>
          <w:szCs w:val="28"/>
        </w:rPr>
        <w:t>:</w:t>
      </w:r>
      <w:r w:rsidR="008778CB">
        <w:rPr>
          <w:rFonts w:hint="cs"/>
          <w:sz w:val="28"/>
          <w:szCs w:val="28"/>
          <w:rtl/>
          <w:lang w:bidi="ar-EG"/>
        </w:rPr>
        <w:t xml:space="preserve"> </w:t>
      </w:r>
      <w:r w:rsidRPr="008778CB">
        <w:rPr>
          <w:sz w:val="28"/>
          <w:szCs w:val="28"/>
        </w:rPr>
        <w:t xml:space="preserve">500 </w:t>
      </w:r>
      <w:r w:rsidR="008778CB">
        <w:rPr>
          <w:rFonts w:hint="cs"/>
          <w:sz w:val="28"/>
          <w:szCs w:val="28"/>
          <w:rtl/>
        </w:rPr>
        <w:t xml:space="preserve"> </w:t>
      </w:r>
      <w:r w:rsidRPr="008778CB">
        <w:rPr>
          <w:sz w:val="28"/>
          <w:szCs w:val="28"/>
          <w:rtl/>
        </w:rPr>
        <w:t>منشور من 2025</w:t>
      </w:r>
      <w:r w:rsidR="008778CB">
        <w:rPr>
          <w:rFonts w:hint="cs"/>
          <w:sz w:val="28"/>
          <w:szCs w:val="28"/>
          <w:rtl/>
        </w:rPr>
        <w:t xml:space="preserve">م </w:t>
      </w:r>
      <w:r w:rsidRPr="008778CB">
        <w:rPr>
          <w:sz w:val="28"/>
          <w:szCs w:val="28"/>
          <w:rtl/>
        </w:rPr>
        <w:t>و</w:t>
      </w:r>
      <w:r w:rsidRPr="008778CB">
        <w:rPr>
          <w:sz w:val="28"/>
          <w:szCs w:val="28"/>
        </w:rPr>
        <w:t>500</w:t>
      </w:r>
      <w:r w:rsidR="008778CB">
        <w:rPr>
          <w:rFonts w:hint="cs"/>
          <w:sz w:val="28"/>
          <w:szCs w:val="28"/>
          <w:rtl/>
        </w:rPr>
        <w:t xml:space="preserve"> </w:t>
      </w:r>
      <w:r w:rsidRPr="008778CB">
        <w:rPr>
          <w:sz w:val="28"/>
          <w:szCs w:val="28"/>
          <w:rtl/>
        </w:rPr>
        <w:t>منشور من 2026</w:t>
      </w:r>
      <w:r w:rsidR="008778CB">
        <w:rPr>
          <w:rFonts w:hint="cs"/>
          <w:sz w:val="28"/>
          <w:szCs w:val="28"/>
          <w:rtl/>
          <w:lang w:bidi="ar-EG"/>
        </w:rPr>
        <w:t xml:space="preserve">م </w:t>
      </w:r>
      <w:r w:rsidRPr="008778CB">
        <w:rPr>
          <w:sz w:val="28"/>
          <w:szCs w:val="28"/>
          <w:rtl/>
        </w:rPr>
        <w:t>ثم تصنيفها</w:t>
      </w:r>
      <w:r w:rsidR="008778CB">
        <w:rPr>
          <w:sz w:val="28"/>
          <w:szCs w:val="28"/>
        </w:rPr>
        <w:t>.</w:t>
      </w:r>
      <w:r w:rsidR="008778CB">
        <w:rPr>
          <w:rFonts w:hint="cs"/>
          <w:sz w:val="28"/>
          <w:szCs w:val="28"/>
          <w:rtl/>
          <w:lang w:bidi="ar-EG"/>
        </w:rPr>
        <w:t xml:space="preserve"> </w:t>
      </w:r>
      <w:r w:rsidRPr="008778CB">
        <w:rPr>
          <w:sz w:val="28"/>
          <w:szCs w:val="28"/>
          <w:rtl/>
        </w:rPr>
        <w:t>ويُسجل لكل منشور</w:t>
      </w:r>
      <w:r w:rsidRPr="008778CB">
        <w:rPr>
          <w:sz w:val="28"/>
          <w:szCs w:val="28"/>
        </w:rPr>
        <w:t>:</w:t>
      </w:r>
    </w:p>
    <w:tbl>
      <w:tblPr>
        <w:bidiVisual/>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13"/>
        <w:gridCol w:w="2426"/>
      </w:tblGrid>
      <w:tr w:rsidR="00785D0C" w:rsidRPr="00785D0C" w:rsidTr="008778CB">
        <w:trPr>
          <w:tblHeader/>
          <w:tblCellSpacing w:w="15" w:type="dxa"/>
          <w:jc w:val="center"/>
        </w:trPr>
        <w:tc>
          <w:tcPr>
            <w:tcW w:w="0" w:type="auto"/>
            <w:vAlign w:val="center"/>
            <w:hideMark/>
          </w:tcPr>
          <w:p w:rsidR="00785D0C" w:rsidRPr="00785D0C" w:rsidRDefault="00785D0C" w:rsidP="008778CB">
            <w:pPr>
              <w:jc w:val="center"/>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المتغير</w:t>
            </w:r>
          </w:p>
        </w:tc>
        <w:tc>
          <w:tcPr>
            <w:tcW w:w="0" w:type="auto"/>
            <w:vAlign w:val="center"/>
            <w:hideMark/>
          </w:tcPr>
          <w:p w:rsidR="00785D0C" w:rsidRPr="00785D0C" w:rsidRDefault="00785D0C" w:rsidP="008778CB">
            <w:pPr>
              <w:jc w:val="center"/>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الترميز</w:t>
            </w:r>
          </w:p>
        </w:tc>
      </w:tr>
      <w:tr w:rsidR="00785D0C" w:rsidRPr="00785D0C" w:rsidTr="008778CB">
        <w:trPr>
          <w:tblCellSpacing w:w="15" w:type="dxa"/>
          <w:jc w:val="center"/>
        </w:trPr>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التاريخ</w:t>
            </w:r>
          </w:p>
        </w:tc>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يوم/</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شهر/</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سنة</w:t>
            </w:r>
          </w:p>
        </w:tc>
      </w:tr>
      <w:tr w:rsidR="00785D0C" w:rsidRPr="00785D0C" w:rsidTr="008778CB">
        <w:trPr>
          <w:tblCellSpacing w:w="15" w:type="dxa"/>
          <w:jc w:val="center"/>
        </w:trPr>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الموضوع</w:t>
            </w:r>
          </w:p>
        </w:tc>
        <w:tc>
          <w:tcPr>
            <w:tcW w:w="0" w:type="auto"/>
            <w:vAlign w:val="center"/>
            <w:hideMark/>
          </w:tcPr>
          <w:p w:rsidR="008778CB" w:rsidRDefault="00785D0C" w:rsidP="008778CB">
            <w:pPr>
              <w:jc w:val="center"/>
              <w:rPr>
                <w:rFonts w:asciiTheme="minorBidi" w:hAnsiTheme="minorBidi" w:cstheme="minorBidi" w:hint="cs"/>
                <w:color w:val="auto"/>
                <w:spacing w:val="0"/>
                <w:sz w:val="28"/>
                <w:rtl/>
                <w:lang w:eastAsia="en-US"/>
              </w:rPr>
            </w:pPr>
            <w:r w:rsidRPr="00785D0C">
              <w:rPr>
                <w:rFonts w:asciiTheme="minorBidi" w:hAnsiTheme="minorBidi" w:cstheme="minorBidi"/>
                <w:color w:val="auto"/>
                <w:spacing w:val="0"/>
                <w:sz w:val="28"/>
                <w:rtl/>
                <w:lang w:eastAsia="en-US"/>
              </w:rPr>
              <w:t>غزة/</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مصر/</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سوريا/</w:t>
            </w:r>
            <w:r w:rsidR="008778CB">
              <w:rPr>
                <w:rFonts w:asciiTheme="minorBidi" w:hAnsiTheme="minorBidi" w:cstheme="minorBidi" w:hint="cs"/>
                <w:color w:val="auto"/>
                <w:spacing w:val="0"/>
                <w:sz w:val="28"/>
                <w:rtl/>
                <w:lang w:eastAsia="en-US"/>
              </w:rPr>
              <w:t xml:space="preserve"> </w:t>
            </w:r>
          </w:p>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إيران/</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الخليج/</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إسرائيل</w:t>
            </w:r>
            <w:r w:rsidRPr="00785D0C">
              <w:rPr>
                <w:rFonts w:asciiTheme="minorBidi" w:hAnsiTheme="minorBidi" w:cstheme="minorBidi"/>
                <w:color w:val="auto"/>
                <w:spacing w:val="0"/>
                <w:sz w:val="28"/>
                <w:lang w:eastAsia="en-US"/>
              </w:rPr>
              <w:t>...</w:t>
            </w:r>
          </w:p>
        </w:tc>
      </w:tr>
      <w:tr w:rsidR="00785D0C" w:rsidRPr="00785D0C" w:rsidTr="008778CB">
        <w:trPr>
          <w:tblCellSpacing w:w="15" w:type="dxa"/>
          <w:jc w:val="center"/>
        </w:trPr>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الشكل</w:t>
            </w:r>
          </w:p>
        </w:tc>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نص/صورة/فيديو/رابط</w:t>
            </w:r>
          </w:p>
        </w:tc>
      </w:tr>
      <w:tr w:rsidR="00785D0C" w:rsidRPr="00785D0C" w:rsidTr="008778CB">
        <w:trPr>
          <w:tblCellSpacing w:w="15" w:type="dxa"/>
          <w:jc w:val="center"/>
        </w:trPr>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النبرة</w:t>
            </w:r>
          </w:p>
        </w:tc>
        <w:tc>
          <w:tcPr>
            <w:tcW w:w="0" w:type="auto"/>
            <w:vAlign w:val="center"/>
            <w:hideMark/>
          </w:tcPr>
          <w:p w:rsidR="008778CB" w:rsidRDefault="00785D0C" w:rsidP="008778CB">
            <w:pPr>
              <w:jc w:val="center"/>
              <w:rPr>
                <w:rFonts w:asciiTheme="minorBidi" w:hAnsiTheme="minorBidi" w:cstheme="minorBidi" w:hint="cs"/>
                <w:color w:val="auto"/>
                <w:spacing w:val="0"/>
                <w:sz w:val="28"/>
                <w:rtl/>
                <w:lang w:eastAsia="en-US"/>
              </w:rPr>
            </w:pPr>
            <w:r w:rsidRPr="00785D0C">
              <w:rPr>
                <w:rFonts w:asciiTheme="minorBidi" w:hAnsiTheme="minorBidi" w:cstheme="minorBidi"/>
                <w:color w:val="auto"/>
                <w:spacing w:val="0"/>
                <w:sz w:val="28"/>
                <w:rtl/>
                <w:lang w:eastAsia="en-US"/>
              </w:rPr>
              <w:t>خبرية/</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ساخرة/</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استفزازية/</w:t>
            </w:r>
          </w:p>
          <w:p w:rsidR="00785D0C" w:rsidRPr="00785D0C" w:rsidRDefault="008778CB" w:rsidP="008778CB">
            <w:pPr>
              <w:jc w:val="center"/>
              <w:rPr>
                <w:rFonts w:asciiTheme="minorBidi" w:hAnsiTheme="minorBidi" w:cstheme="minorBidi"/>
                <w:color w:val="auto"/>
                <w:spacing w:val="0"/>
                <w:sz w:val="28"/>
                <w:lang w:eastAsia="en-US"/>
              </w:rPr>
            </w:pPr>
            <w:r>
              <w:rPr>
                <w:rFonts w:asciiTheme="minorBidi" w:hAnsiTheme="minorBidi" w:cstheme="minorBidi" w:hint="cs"/>
                <w:color w:val="auto"/>
                <w:spacing w:val="0"/>
                <w:sz w:val="28"/>
                <w:rtl/>
                <w:lang w:eastAsia="en-US"/>
              </w:rPr>
              <w:t xml:space="preserve"> </w:t>
            </w:r>
            <w:r w:rsidR="00785D0C" w:rsidRPr="00785D0C">
              <w:rPr>
                <w:rFonts w:asciiTheme="minorBidi" w:hAnsiTheme="minorBidi" w:cstheme="minorBidi"/>
                <w:color w:val="auto"/>
                <w:spacing w:val="0"/>
                <w:sz w:val="28"/>
                <w:rtl/>
                <w:lang w:eastAsia="en-US"/>
              </w:rPr>
              <w:t>تحريضية/</w:t>
            </w:r>
            <w:r>
              <w:rPr>
                <w:rFonts w:asciiTheme="minorBidi" w:hAnsiTheme="minorBidi" w:cstheme="minorBidi" w:hint="cs"/>
                <w:color w:val="auto"/>
                <w:spacing w:val="0"/>
                <w:sz w:val="28"/>
                <w:rtl/>
                <w:lang w:eastAsia="en-US"/>
              </w:rPr>
              <w:t xml:space="preserve"> </w:t>
            </w:r>
            <w:r w:rsidR="00785D0C" w:rsidRPr="00785D0C">
              <w:rPr>
                <w:rFonts w:asciiTheme="minorBidi" w:hAnsiTheme="minorBidi" w:cstheme="minorBidi"/>
                <w:color w:val="auto"/>
                <w:spacing w:val="0"/>
                <w:sz w:val="28"/>
                <w:rtl/>
                <w:lang w:eastAsia="en-US"/>
              </w:rPr>
              <w:t>تحليلية</w:t>
            </w:r>
          </w:p>
        </w:tc>
      </w:tr>
      <w:tr w:rsidR="00785D0C" w:rsidRPr="00785D0C" w:rsidTr="008778CB">
        <w:trPr>
          <w:tblCellSpacing w:w="15" w:type="dxa"/>
          <w:jc w:val="center"/>
        </w:trPr>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المصدر</w:t>
            </w:r>
          </w:p>
        </w:tc>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أصلي/</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إعادة نشر</w:t>
            </w:r>
          </w:p>
        </w:tc>
      </w:tr>
      <w:tr w:rsidR="00785D0C" w:rsidRPr="00785D0C" w:rsidTr="008778CB">
        <w:trPr>
          <w:tblCellSpacing w:w="15" w:type="dxa"/>
          <w:jc w:val="center"/>
        </w:trPr>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السياق</w:t>
            </w:r>
          </w:p>
        </w:tc>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صحيح/</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ناقص/</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خاطئ</w:t>
            </w:r>
          </w:p>
        </w:tc>
      </w:tr>
      <w:tr w:rsidR="00785D0C" w:rsidRPr="00785D0C" w:rsidTr="008778CB">
        <w:trPr>
          <w:tblCellSpacing w:w="15" w:type="dxa"/>
          <w:jc w:val="center"/>
        </w:trPr>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الزمن</w:t>
            </w:r>
          </w:p>
        </w:tc>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صحيح/</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قديم</w:t>
            </w:r>
          </w:p>
        </w:tc>
      </w:tr>
      <w:tr w:rsidR="00785D0C" w:rsidRPr="00785D0C" w:rsidTr="008778CB">
        <w:trPr>
          <w:tblCellSpacing w:w="15" w:type="dxa"/>
          <w:jc w:val="center"/>
        </w:trPr>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المكان</w:t>
            </w:r>
          </w:p>
        </w:tc>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صحيح/</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خاطئ</w:t>
            </w:r>
          </w:p>
        </w:tc>
      </w:tr>
      <w:tr w:rsidR="00785D0C" w:rsidRPr="00785D0C" w:rsidTr="008778CB">
        <w:trPr>
          <w:tblCellSpacing w:w="15" w:type="dxa"/>
          <w:jc w:val="center"/>
        </w:trPr>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الهوية</w:t>
            </w:r>
          </w:p>
        </w:tc>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صحيحة/</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غير صحيحة</w:t>
            </w:r>
          </w:p>
        </w:tc>
      </w:tr>
      <w:tr w:rsidR="00785D0C" w:rsidRPr="00785D0C" w:rsidTr="008778CB">
        <w:trPr>
          <w:tblCellSpacing w:w="15" w:type="dxa"/>
          <w:jc w:val="center"/>
        </w:trPr>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الدليل</w:t>
            </w:r>
          </w:p>
        </w:tc>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موجود/</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غير موجود</w:t>
            </w:r>
          </w:p>
        </w:tc>
      </w:tr>
      <w:tr w:rsidR="00785D0C" w:rsidRPr="00785D0C" w:rsidTr="008778CB">
        <w:trPr>
          <w:tblCellSpacing w:w="15" w:type="dxa"/>
          <w:jc w:val="center"/>
        </w:trPr>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التفاعل</w:t>
            </w:r>
          </w:p>
        </w:tc>
        <w:tc>
          <w:tcPr>
            <w:tcW w:w="0" w:type="auto"/>
            <w:vAlign w:val="center"/>
            <w:hideMark/>
          </w:tcPr>
          <w:p w:rsidR="008778CB" w:rsidRDefault="00785D0C" w:rsidP="008778CB">
            <w:pPr>
              <w:jc w:val="center"/>
              <w:rPr>
                <w:rFonts w:asciiTheme="minorBidi" w:hAnsiTheme="minorBidi" w:cstheme="minorBidi" w:hint="cs"/>
                <w:color w:val="auto"/>
                <w:spacing w:val="0"/>
                <w:sz w:val="28"/>
                <w:rtl/>
                <w:lang w:eastAsia="en-US"/>
              </w:rPr>
            </w:pPr>
            <w:r w:rsidRPr="00785D0C">
              <w:rPr>
                <w:rFonts w:asciiTheme="minorBidi" w:hAnsiTheme="minorBidi" w:cstheme="minorBidi"/>
                <w:color w:val="auto"/>
                <w:spacing w:val="0"/>
                <w:sz w:val="28"/>
                <w:rtl/>
                <w:lang w:eastAsia="en-US"/>
              </w:rPr>
              <w:t>مشاهدات/</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إعجابات/</w:t>
            </w:r>
          </w:p>
          <w:p w:rsidR="00785D0C" w:rsidRPr="00785D0C" w:rsidRDefault="008778CB" w:rsidP="008778CB">
            <w:pPr>
              <w:jc w:val="center"/>
              <w:rPr>
                <w:rFonts w:asciiTheme="minorBidi" w:hAnsiTheme="minorBidi" w:cstheme="minorBidi"/>
                <w:color w:val="auto"/>
                <w:spacing w:val="0"/>
                <w:sz w:val="28"/>
                <w:lang w:eastAsia="en-US"/>
              </w:rPr>
            </w:pPr>
            <w:r>
              <w:rPr>
                <w:rFonts w:asciiTheme="minorBidi" w:hAnsiTheme="minorBidi" w:cstheme="minorBidi" w:hint="cs"/>
                <w:color w:val="auto"/>
                <w:spacing w:val="0"/>
                <w:sz w:val="28"/>
                <w:rtl/>
                <w:lang w:eastAsia="en-US"/>
              </w:rPr>
              <w:t xml:space="preserve"> </w:t>
            </w:r>
            <w:r w:rsidR="00785D0C" w:rsidRPr="00785D0C">
              <w:rPr>
                <w:rFonts w:asciiTheme="minorBidi" w:hAnsiTheme="minorBidi" w:cstheme="minorBidi"/>
                <w:color w:val="auto"/>
                <w:spacing w:val="0"/>
                <w:sz w:val="28"/>
                <w:rtl/>
                <w:lang w:eastAsia="en-US"/>
              </w:rPr>
              <w:t>إعادة نشر</w:t>
            </w:r>
          </w:p>
        </w:tc>
      </w:tr>
      <w:tr w:rsidR="00785D0C" w:rsidRPr="00785D0C" w:rsidTr="008778CB">
        <w:trPr>
          <w:tblCellSpacing w:w="15" w:type="dxa"/>
          <w:jc w:val="center"/>
        </w:trPr>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الهدف الظاهر</w:t>
            </w:r>
          </w:p>
        </w:tc>
        <w:tc>
          <w:tcPr>
            <w:tcW w:w="0" w:type="auto"/>
            <w:vAlign w:val="center"/>
            <w:hideMark/>
          </w:tcPr>
          <w:p w:rsidR="008778CB" w:rsidRDefault="00785D0C" w:rsidP="008778CB">
            <w:pPr>
              <w:jc w:val="center"/>
              <w:rPr>
                <w:rFonts w:asciiTheme="minorBidi" w:hAnsiTheme="minorBidi" w:cstheme="minorBidi" w:hint="cs"/>
                <w:color w:val="auto"/>
                <w:spacing w:val="0"/>
                <w:sz w:val="28"/>
                <w:rtl/>
                <w:lang w:eastAsia="en-US"/>
              </w:rPr>
            </w:pPr>
            <w:r w:rsidRPr="00785D0C">
              <w:rPr>
                <w:rFonts w:asciiTheme="minorBidi" w:hAnsiTheme="minorBidi" w:cstheme="minorBidi"/>
                <w:color w:val="auto"/>
                <w:spacing w:val="0"/>
                <w:sz w:val="28"/>
                <w:rtl/>
                <w:lang w:eastAsia="en-US"/>
              </w:rPr>
              <w:t>إعلام/</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استقطاب/</w:t>
            </w:r>
          </w:p>
          <w:p w:rsidR="00785D0C" w:rsidRPr="00785D0C" w:rsidRDefault="008778CB" w:rsidP="008778CB">
            <w:pPr>
              <w:jc w:val="center"/>
              <w:rPr>
                <w:rFonts w:asciiTheme="minorBidi" w:hAnsiTheme="minorBidi" w:cstheme="minorBidi"/>
                <w:color w:val="auto"/>
                <w:spacing w:val="0"/>
                <w:sz w:val="28"/>
                <w:lang w:eastAsia="en-US"/>
              </w:rPr>
            </w:pPr>
            <w:r>
              <w:rPr>
                <w:rFonts w:asciiTheme="minorBidi" w:hAnsiTheme="minorBidi" w:cstheme="minorBidi" w:hint="cs"/>
                <w:color w:val="auto"/>
                <w:spacing w:val="0"/>
                <w:sz w:val="28"/>
                <w:rtl/>
                <w:lang w:eastAsia="en-US"/>
              </w:rPr>
              <w:t xml:space="preserve"> </w:t>
            </w:r>
            <w:r w:rsidR="00785D0C" w:rsidRPr="00785D0C">
              <w:rPr>
                <w:rFonts w:asciiTheme="minorBidi" w:hAnsiTheme="minorBidi" w:cstheme="minorBidi"/>
                <w:color w:val="auto"/>
                <w:spacing w:val="0"/>
                <w:sz w:val="28"/>
                <w:rtl/>
                <w:lang w:eastAsia="en-US"/>
              </w:rPr>
              <w:t>تعبئة/</w:t>
            </w:r>
            <w:r>
              <w:rPr>
                <w:rFonts w:asciiTheme="minorBidi" w:hAnsiTheme="minorBidi" w:cstheme="minorBidi" w:hint="cs"/>
                <w:color w:val="auto"/>
                <w:spacing w:val="0"/>
                <w:sz w:val="28"/>
                <w:rtl/>
                <w:lang w:eastAsia="en-US"/>
              </w:rPr>
              <w:t xml:space="preserve"> </w:t>
            </w:r>
            <w:r w:rsidR="00785D0C" w:rsidRPr="00785D0C">
              <w:rPr>
                <w:rFonts w:asciiTheme="minorBidi" w:hAnsiTheme="minorBidi" w:cstheme="minorBidi"/>
                <w:color w:val="auto"/>
                <w:spacing w:val="0"/>
                <w:sz w:val="28"/>
                <w:rtl/>
                <w:lang w:eastAsia="en-US"/>
              </w:rPr>
              <w:t>استفزاز</w:t>
            </w:r>
          </w:p>
        </w:tc>
      </w:tr>
      <w:tr w:rsidR="00785D0C" w:rsidRPr="00785D0C" w:rsidTr="008778CB">
        <w:trPr>
          <w:tblCellSpacing w:w="15" w:type="dxa"/>
          <w:jc w:val="center"/>
        </w:trPr>
        <w:tc>
          <w:tcPr>
            <w:tcW w:w="0" w:type="auto"/>
            <w:vAlign w:val="center"/>
            <w:hideMark/>
          </w:tcPr>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النتيجة</w:t>
            </w:r>
          </w:p>
        </w:tc>
        <w:tc>
          <w:tcPr>
            <w:tcW w:w="0" w:type="auto"/>
            <w:vAlign w:val="center"/>
            <w:hideMark/>
          </w:tcPr>
          <w:p w:rsidR="008778CB" w:rsidRDefault="00785D0C" w:rsidP="008778CB">
            <w:pPr>
              <w:jc w:val="center"/>
              <w:rPr>
                <w:rFonts w:asciiTheme="minorBidi" w:hAnsiTheme="minorBidi" w:cstheme="minorBidi" w:hint="cs"/>
                <w:color w:val="auto"/>
                <w:spacing w:val="0"/>
                <w:sz w:val="28"/>
                <w:rtl/>
                <w:lang w:eastAsia="en-US"/>
              </w:rPr>
            </w:pPr>
            <w:r w:rsidRPr="00785D0C">
              <w:rPr>
                <w:rFonts w:asciiTheme="minorBidi" w:hAnsiTheme="minorBidi" w:cstheme="minorBidi"/>
                <w:color w:val="auto"/>
                <w:spacing w:val="0"/>
                <w:sz w:val="28"/>
                <w:rtl/>
                <w:lang w:eastAsia="en-US"/>
              </w:rPr>
              <w:t>صحيح/</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مضلل/</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كاذب/</w:t>
            </w:r>
            <w:r w:rsidR="008778CB">
              <w:rPr>
                <w:rFonts w:asciiTheme="minorBidi" w:hAnsiTheme="minorBidi" w:cstheme="minorBidi" w:hint="cs"/>
                <w:color w:val="auto"/>
                <w:spacing w:val="0"/>
                <w:sz w:val="28"/>
                <w:rtl/>
                <w:lang w:eastAsia="en-US"/>
              </w:rPr>
              <w:t xml:space="preserve"> </w:t>
            </w:r>
          </w:p>
          <w:p w:rsidR="00785D0C" w:rsidRPr="00785D0C" w:rsidRDefault="00785D0C" w:rsidP="008778CB">
            <w:pPr>
              <w:jc w:val="center"/>
              <w:rPr>
                <w:rFonts w:asciiTheme="minorBidi" w:hAnsiTheme="minorBidi" w:cstheme="minorBidi"/>
                <w:color w:val="auto"/>
                <w:spacing w:val="0"/>
                <w:sz w:val="28"/>
                <w:lang w:eastAsia="en-US"/>
              </w:rPr>
            </w:pPr>
            <w:r w:rsidRPr="00785D0C">
              <w:rPr>
                <w:rFonts w:asciiTheme="minorBidi" w:hAnsiTheme="minorBidi" w:cstheme="minorBidi"/>
                <w:color w:val="auto"/>
                <w:spacing w:val="0"/>
                <w:sz w:val="28"/>
                <w:rtl/>
                <w:lang w:eastAsia="en-US"/>
              </w:rPr>
              <w:t>غير مثبت/</w:t>
            </w:r>
            <w:r w:rsidR="008778CB">
              <w:rPr>
                <w:rFonts w:asciiTheme="minorBidi" w:hAnsiTheme="minorBidi" w:cstheme="minorBidi" w:hint="cs"/>
                <w:color w:val="auto"/>
                <w:spacing w:val="0"/>
                <w:sz w:val="28"/>
                <w:rtl/>
                <w:lang w:eastAsia="en-US"/>
              </w:rPr>
              <w:t xml:space="preserve"> </w:t>
            </w:r>
            <w:r w:rsidRPr="00785D0C">
              <w:rPr>
                <w:rFonts w:asciiTheme="minorBidi" w:hAnsiTheme="minorBidi" w:cstheme="minorBidi"/>
                <w:color w:val="auto"/>
                <w:spacing w:val="0"/>
                <w:sz w:val="28"/>
                <w:rtl/>
                <w:lang w:eastAsia="en-US"/>
              </w:rPr>
              <w:t>رأي</w:t>
            </w:r>
          </w:p>
        </w:tc>
      </w:tr>
    </w:tbl>
    <w:p w:rsidR="00785D0C" w:rsidRPr="008778CB" w:rsidRDefault="00785D0C" w:rsidP="008778CB">
      <w:pPr>
        <w:pStyle w:val="NormalWeb"/>
        <w:bidi/>
        <w:spacing w:before="0" w:beforeAutospacing="0" w:after="0" w:afterAutospacing="0"/>
        <w:ind w:firstLine="284"/>
        <w:jc w:val="both"/>
        <w:rPr>
          <w:sz w:val="28"/>
          <w:szCs w:val="28"/>
        </w:rPr>
      </w:pPr>
      <w:r w:rsidRPr="008778CB">
        <w:rPr>
          <w:sz w:val="28"/>
          <w:szCs w:val="28"/>
          <w:rtl/>
        </w:rPr>
        <w:t>وبعدها يمكن استخدام التحليل الإحصائي لمعرفة</w:t>
      </w:r>
      <w:r w:rsidR="008778CB">
        <w:rPr>
          <w:sz w:val="28"/>
          <w:szCs w:val="28"/>
        </w:rPr>
        <w:t>:</w:t>
      </w:r>
      <w:r w:rsidR="008778CB">
        <w:rPr>
          <w:rFonts w:hint="cs"/>
          <w:sz w:val="28"/>
          <w:szCs w:val="28"/>
          <w:rtl/>
          <w:lang w:bidi="ar-EG"/>
        </w:rPr>
        <w:t xml:space="preserve"> </w:t>
      </w:r>
      <w:r w:rsidRPr="008778CB">
        <w:rPr>
          <w:sz w:val="28"/>
          <w:szCs w:val="28"/>
          <w:rtl/>
        </w:rPr>
        <w:t>أي نوع من المنشورات يحصل على أكبر تفاعل؟</w:t>
      </w:r>
      <w:r w:rsidR="008778CB">
        <w:rPr>
          <w:rFonts w:hint="cs"/>
          <w:sz w:val="28"/>
          <w:szCs w:val="28"/>
          <w:rtl/>
          <w:lang w:bidi="ar-EG"/>
        </w:rPr>
        <w:t xml:space="preserve"> </w:t>
      </w:r>
      <w:r w:rsidRPr="008778CB">
        <w:rPr>
          <w:sz w:val="28"/>
          <w:szCs w:val="28"/>
          <w:rtl/>
        </w:rPr>
        <w:t>وهنا تنتقل الدراسة من الانطباع إلى العلم</w:t>
      </w:r>
      <w:r w:rsidRPr="008778CB">
        <w:rPr>
          <w:sz w:val="28"/>
          <w:szCs w:val="28"/>
        </w:rPr>
        <w:t>.</w:t>
      </w:r>
    </w:p>
    <w:p w:rsidR="00785D0C" w:rsidRPr="00785D0C" w:rsidRDefault="00785D0C" w:rsidP="00785D0C">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فرضيات يمكن اختبارها</w:t>
      </w:r>
    </w:p>
    <w:p w:rsidR="00785D0C" w:rsidRPr="008778CB" w:rsidRDefault="00785D0C" w:rsidP="008778CB">
      <w:pPr>
        <w:pStyle w:val="NormalWeb"/>
        <w:bidi/>
        <w:spacing w:before="0" w:beforeAutospacing="0" w:after="0" w:afterAutospacing="0"/>
        <w:ind w:firstLine="284"/>
        <w:jc w:val="both"/>
        <w:rPr>
          <w:sz w:val="28"/>
          <w:szCs w:val="28"/>
        </w:rPr>
      </w:pPr>
      <w:r w:rsidRPr="008778CB">
        <w:rPr>
          <w:sz w:val="28"/>
          <w:szCs w:val="28"/>
          <w:rtl/>
        </w:rPr>
        <w:t>يمكن بناء الدراسة حول مجموعة فرضيات</w:t>
      </w:r>
      <w:r w:rsidRPr="008778CB">
        <w:rPr>
          <w:sz w:val="28"/>
          <w:szCs w:val="28"/>
        </w:rPr>
        <w:t>:</w:t>
      </w:r>
    </w:p>
    <w:p w:rsidR="00785D0C" w:rsidRPr="008778CB" w:rsidRDefault="00785D0C" w:rsidP="008778CB">
      <w:pPr>
        <w:ind w:left="284" w:hanging="284"/>
        <w:jc w:val="both"/>
        <w:outlineLvl w:val="2"/>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الأولى</w:t>
      </w:r>
      <w:r w:rsidR="008778CB">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المنشورات التي تتضمن مادة بصرية تحقق تفاعلًا أكبر من المنشورات النصية وحدها</w:t>
      </w:r>
      <w:r w:rsidRPr="00785D0C">
        <w:rPr>
          <w:rFonts w:asciiTheme="minorBidi" w:hAnsiTheme="minorBidi" w:cstheme="minorBidi"/>
          <w:color w:val="auto"/>
          <w:spacing w:val="0"/>
          <w:sz w:val="28"/>
          <w:lang w:eastAsia="en-US"/>
        </w:rPr>
        <w:t>.</w:t>
      </w:r>
    </w:p>
    <w:p w:rsidR="00785D0C" w:rsidRPr="008778CB" w:rsidRDefault="00785D0C" w:rsidP="008778CB">
      <w:pPr>
        <w:ind w:left="284" w:hanging="284"/>
        <w:jc w:val="both"/>
        <w:outlineLvl w:val="2"/>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الثانية</w:t>
      </w:r>
      <w:r w:rsidR="008778CB">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المحتوى الذي يثير الغضب أو السخرية أكثر قدرة على الانتشار</w:t>
      </w:r>
      <w:r w:rsidRPr="00785D0C">
        <w:rPr>
          <w:rFonts w:asciiTheme="minorBidi" w:hAnsiTheme="minorBidi" w:cstheme="minorBidi"/>
          <w:color w:val="auto"/>
          <w:spacing w:val="0"/>
          <w:sz w:val="28"/>
          <w:lang w:eastAsia="en-US"/>
        </w:rPr>
        <w:t>.</w:t>
      </w:r>
    </w:p>
    <w:p w:rsidR="00785D0C" w:rsidRPr="008778CB" w:rsidRDefault="00785D0C" w:rsidP="008778CB">
      <w:pPr>
        <w:ind w:left="284" w:hanging="284"/>
        <w:jc w:val="both"/>
        <w:outlineLvl w:val="2"/>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الثالثة</w:t>
      </w:r>
      <w:r w:rsidR="008778CB">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المحتوى الذي يتعلق بخلافات داخلية عربية يحصل على انتشار أكبر من بعض المحتوى الإسرائيلي المباشر</w:t>
      </w:r>
      <w:r w:rsidRPr="00785D0C">
        <w:rPr>
          <w:rFonts w:asciiTheme="minorBidi" w:hAnsiTheme="minorBidi" w:cstheme="minorBidi"/>
          <w:color w:val="auto"/>
          <w:spacing w:val="0"/>
          <w:sz w:val="28"/>
          <w:lang w:eastAsia="en-US"/>
        </w:rPr>
        <w:t>.</w:t>
      </w:r>
    </w:p>
    <w:p w:rsidR="00785D0C" w:rsidRPr="008778CB" w:rsidRDefault="00785D0C" w:rsidP="008778CB">
      <w:pPr>
        <w:ind w:left="284" w:hanging="284"/>
        <w:jc w:val="both"/>
        <w:outlineLvl w:val="2"/>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الرابعة</w:t>
      </w:r>
      <w:r w:rsidR="008778CB">
        <w:rPr>
          <w:rFonts w:asciiTheme="minorBidi" w:hAnsiTheme="minorBidi" w:cstheme="minorBidi" w:hint="cs"/>
          <w:b/>
          <w:bCs/>
          <w:color w:val="auto"/>
          <w:spacing w:val="0"/>
          <w:sz w:val="28"/>
          <w:rtl/>
          <w:lang w:eastAsia="en-US"/>
        </w:rPr>
        <w:t>:</w:t>
      </w:r>
      <w:r w:rsidR="008778CB">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إعادة تدوير المواد القديمة في سياقات جديدة يمثل نمطًا متكررًا</w:t>
      </w:r>
      <w:r w:rsidRPr="00785D0C">
        <w:rPr>
          <w:rFonts w:asciiTheme="minorBidi" w:hAnsiTheme="minorBidi" w:cstheme="minorBidi"/>
          <w:color w:val="auto"/>
          <w:spacing w:val="0"/>
          <w:sz w:val="28"/>
          <w:lang w:eastAsia="en-US"/>
        </w:rPr>
        <w:t>.</w:t>
      </w:r>
    </w:p>
    <w:p w:rsidR="00785D0C" w:rsidRPr="008778CB" w:rsidRDefault="00785D0C" w:rsidP="008778CB">
      <w:pPr>
        <w:ind w:left="284" w:hanging="284"/>
        <w:jc w:val="both"/>
        <w:outlineLvl w:val="2"/>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lastRenderedPageBreak/>
        <w:t>الخامسة</w:t>
      </w:r>
      <w:r w:rsidR="008778CB">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المحتوى المتعلق بالهويات الفرعية، مثل القومية أو الطائفة، قادر على إنتاج شبكات تفاعل عابرة للحدود</w:t>
      </w:r>
      <w:r w:rsidRPr="00785D0C">
        <w:rPr>
          <w:rFonts w:asciiTheme="minorBidi" w:hAnsiTheme="minorBidi" w:cstheme="minorBidi"/>
          <w:color w:val="auto"/>
          <w:spacing w:val="0"/>
          <w:sz w:val="28"/>
          <w:lang w:eastAsia="en-US"/>
        </w:rPr>
        <w:t>.</w:t>
      </w:r>
    </w:p>
    <w:p w:rsidR="00785D0C" w:rsidRPr="008778CB" w:rsidRDefault="00785D0C" w:rsidP="008778CB">
      <w:pPr>
        <w:ind w:left="284" w:hanging="284"/>
        <w:jc w:val="both"/>
        <w:outlineLvl w:val="2"/>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السادسة</w:t>
      </w:r>
      <w:r w:rsidR="008778CB">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التصحيح المتأخر لا يصل إلى الجمهور نفسه الذي وصل إليه الادعاء الأول</w:t>
      </w:r>
      <w:r w:rsidRPr="00785D0C">
        <w:rPr>
          <w:rFonts w:asciiTheme="minorBidi" w:hAnsiTheme="minorBidi" w:cstheme="minorBidi"/>
          <w:color w:val="auto"/>
          <w:spacing w:val="0"/>
          <w:sz w:val="28"/>
          <w:lang w:eastAsia="en-US"/>
        </w:rPr>
        <w:t>.</w:t>
      </w:r>
    </w:p>
    <w:p w:rsidR="00785D0C" w:rsidRPr="008778CB" w:rsidRDefault="00785D0C" w:rsidP="008778CB">
      <w:pPr>
        <w:ind w:left="284" w:hanging="284"/>
        <w:jc w:val="both"/>
        <w:outlineLvl w:val="2"/>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السابعة</w:t>
      </w:r>
      <w:r w:rsidR="008778CB">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المنشورات الساخرة تؤدي وظيفة سياسية حتى عندما لا تحتوي على ادعاء خبري قابل للتكذيب</w:t>
      </w:r>
      <w:r w:rsidRPr="00785D0C">
        <w:rPr>
          <w:rFonts w:asciiTheme="minorBidi" w:hAnsiTheme="minorBidi" w:cstheme="minorBidi"/>
          <w:color w:val="auto"/>
          <w:spacing w:val="0"/>
          <w:sz w:val="28"/>
          <w:lang w:eastAsia="en-US"/>
        </w:rPr>
        <w:t>.</w:t>
      </w:r>
    </w:p>
    <w:p w:rsidR="00785D0C" w:rsidRPr="008778CB" w:rsidRDefault="00785D0C" w:rsidP="008778CB">
      <w:pPr>
        <w:pStyle w:val="NormalWeb"/>
        <w:bidi/>
        <w:spacing w:before="0" w:beforeAutospacing="0" w:after="0" w:afterAutospacing="0"/>
        <w:ind w:firstLine="284"/>
        <w:jc w:val="both"/>
        <w:rPr>
          <w:sz w:val="28"/>
          <w:szCs w:val="28"/>
        </w:rPr>
      </w:pPr>
      <w:r w:rsidRPr="008778CB">
        <w:rPr>
          <w:sz w:val="28"/>
          <w:szCs w:val="28"/>
          <w:rtl/>
        </w:rPr>
        <w:t>هذه كلها فرضيات، وليست نتائج مسبقة</w:t>
      </w:r>
      <w:r w:rsidRPr="008778CB">
        <w:rPr>
          <w:sz w:val="28"/>
          <w:szCs w:val="28"/>
        </w:rPr>
        <w:t>.</w:t>
      </w:r>
    </w:p>
    <w:p w:rsidR="00785D0C" w:rsidRPr="00785D0C" w:rsidRDefault="00785D0C" w:rsidP="00785D0C">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ما الذي لا تثبته العينة؟</w:t>
      </w:r>
    </w:p>
    <w:p w:rsidR="00785D0C" w:rsidRPr="008778CB" w:rsidRDefault="00785D0C" w:rsidP="00F858C3">
      <w:pPr>
        <w:pStyle w:val="NormalWeb"/>
        <w:bidi/>
        <w:spacing w:before="0" w:beforeAutospacing="0" w:after="0" w:afterAutospacing="0"/>
        <w:ind w:firstLine="284"/>
        <w:jc w:val="both"/>
        <w:rPr>
          <w:sz w:val="28"/>
          <w:szCs w:val="28"/>
        </w:rPr>
      </w:pPr>
      <w:r w:rsidRPr="008778CB">
        <w:rPr>
          <w:sz w:val="28"/>
          <w:szCs w:val="28"/>
          <w:rtl/>
        </w:rPr>
        <w:t>من الضروري جدًا وضع حدود للدراسة</w:t>
      </w:r>
      <w:r w:rsidR="00F858C3">
        <w:rPr>
          <w:rFonts w:hint="cs"/>
          <w:sz w:val="28"/>
          <w:szCs w:val="28"/>
          <w:rtl/>
        </w:rPr>
        <w:t xml:space="preserve">، </w:t>
      </w:r>
      <w:r w:rsidR="00F858C3">
        <w:rPr>
          <w:rFonts w:hint="cs"/>
          <w:sz w:val="28"/>
          <w:szCs w:val="28"/>
          <w:rtl/>
          <w:lang w:bidi="ar-EG"/>
        </w:rPr>
        <w:t>ف</w:t>
      </w:r>
      <w:r w:rsidRPr="008778CB">
        <w:rPr>
          <w:sz w:val="28"/>
          <w:szCs w:val="28"/>
          <w:rtl/>
        </w:rPr>
        <w:t>الحالات السابقة لا تثبت وحدها</w:t>
      </w:r>
      <w:r w:rsidR="00F858C3">
        <w:rPr>
          <w:rFonts w:hint="cs"/>
          <w:sz w:val="28"/>
          <w:szCs w:val="28"/>
          <w:rtl/>
          <w:lang w:bidi="ar-EG"/>
        </w:rPr>
        <w:t xml:space="preserve"> </w:t>
      </w:r>
      <w:r w:rsidR="00F858C3">
        <w:rPr>
          <w:sz w:val="28"/>
          <w:szCs w:val="28"/>
          <w:rtl/>
        </w:rPr>
        <w:t>أن كل منشورات كوهين مضللة</w:t>
      </w:r>
      <w:r w:rsidR="00F858C3">
        <w:rPr>
          <w:rFonts w:hint="cs"/>
          <w:sz w:val="28"/>
          <w:szCs w:val="28"/>
          <w:rtl/>
        </w:rPr>
        <w:t>، و</w:t>
      </w:r>
      <w:r w:rsidRPr="008778CB">
        <w:rPr>
          <w:sz w:val="28"/>
          <w:szCs w:val="28"/>
          <w:rtl/>
        </w:rPr>
        <w:t>أن كل منشوراته جزء من عملية حكومية إسرائيلية</w:t>
      </w:r>
      <w:r w:rsidR="00F858C3">
        <w:rPr>
          <w:rFonts w:hint="cs"/>
          <w:sz w:val="28"/>
          <w:szCs w:val="28"/>
          <w:rtl/>
        </w:rPr>
        <w:t>، و</w:t>
      </w:r>
      <w:r w:rsidRPr="008778CB">
        <w:rPr>
          <w:sz w:val="28"/>
          <w:szCs w:val="28"/>
          <w:rtl/>
        </w:rPr>
        <w:t>أن لديه تنسيقًا مباشرًا مع أجهزة استخبارات</w:t>
      </w:r>
      <w:r w:rsidR="00F858C3">
        <w:rPr>
          <w:rFonts w:hint="cs"/>
          <w:sz w:val="28"/>
          <w:szCs w:val="28"/>
          <w:rtl/>
        </w:rPr>
        <w:t>، و</w:t>
      </w:r>
      <w:r w:rsidRPr="008778CB">
        <w:rPr>
          <w:sz w:val="28"/>
          <w:szCs w:val="28"/>
          <w:rtl/>
        </w:rPr>
        <w:t>أن كل من يعيد نشر محتواه جزء من شبكة منظمة</w:t>
      </w:r>
      <w:r w:rsidR="00F858C3">
        <w:rPr>
          <w:rFonts w:hint="cs"/>
          <w:sz w:val="28"/>
          <w:szCs w:val="28"/>
          <w:rtl/>
        </w:rPr>
        <w:t>، و</w:t>
      </w:r>
      <w:r w:rsidRPr="008778CB">
        <w:rPr>
          <w:sz w:val="28"/>
          <w:szCs w:val="28"/>
          <w:rtl/>
        </w:rPr>
        <w:t>أن التفاعل المرتفع يعني وجود حسابات آلية</w:t>
      </w:r>
      <w:r w:rsidR="00F858C3">
        <w:rPr>
          <w:rFonts w:hint="cs"/>
          <w:sz w:val="28"/>
          <w:szCs w:val="28"/>
          <w:rtl/>
        </w:rPr>
        <w:t>، و</w:t>
      </w:r>
      <w:r w:rsidRPr="008778CB">
        <w:rPr>
          <w:sz w:val="28"/>
          <w:szCs w:val="28"/>
          <w:rtl/>
        </w:rPr>
        <w:t>أن الهدف من كل منشور هو نفسه</w:t>
      </w:r>
      <w:r w:rsidR="00F858C3">
        <w:rPr>
          <w:sz w:val="28"/>
          <w:szCs w:val="28"/>
        </w:rPr>
        <w:t>.</w:t>
      </w:r>
      <w:r w:rsidR="00F858C3">
        <w:rPr>
          <w:rFonts w:hint="cs"/>
          <w:sz w:val="28"/>
          <w:szCs w:val="28"/>
          <w:rtl/>
          <w:lang w:bidi="ar-EG"/>
        </w:rPr>
        <w:t xml:space="preserve"> </w:t>
      </w:r>
      <w:r w:rsidRPr="008778CB">
        <w:rPr>
          <w:sz w:val="28"/>
          <w:szCs w:val="28"/>
          <w:rtl/>
        </w:rPr>
        <w:t>هذه قضايا تحتاج إلى أدلة مستقلة</w:t>
      </w:r>
      <w:r w:rsidR="00F858C3">
        <w:rPr>
          <w:rFonts w:hint="cs"/>
          <w:sz w:val="28"/>
          <w:szCs w:val="28"/>
          <w:rtl/>
        </w:rPr>
        <w:t xml:space="preserve">، </w:t>
      </w:r>
      <w:r w:rsidRPr="008778CB">
        <w:rPr>
          <w:sz w:val="28"/>
          <w:szCs w:val="28"/>
          <w:rtl/>
        </w:rPr>
        <w:t>وإلا فإن الدراسة التي تهدف إلى كشف التضليل قد تقع في التعميم غير المدعوم</w:t>
      </w:r>
      <w:r w:rsidRPr="008778CB">
        <w:rPr>
          <w:sz w:val="28"/>
          <w:szCs w:val="28"/>
        </w:rPr>
        <w:t>.</w:t>
      </w:r>
    </w:p>
    <w:p w:rsidR="00785D0C" w:rsidRPr="00785D0C" w:rsidRDefault="00785D0C" w:rsidP="00F858C3">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 xml:space="preserve">بين </w:t>
      </w:r>
      <w:r w:rsidR="00F858C3">
        <w:rPr>
          <w:rFonts w:asciiTheme="minorBidi" w:hAnsiTheme="minorBidi" w:cstheme="minorBidi" w:hint="cs"/>
          <w:b/>
          <w:bCs/>
          <w:color w:val="auto"/>
          <w:spacing w:val="0"/>
          <w:kern w:val="36"/>
          <w:sz w:val="28"/>
          <w:rtl/>
          <w:lang w:eastAsia="en-US"/>
        </w:rPr>
        <w:t>"</w:t>
      </w:r>
      <w:r w:rsidRPr="00785D0C">
        <w:rPr>
          <w:rFonts w:asciiTheme="minorBidi" w:hAnsiTheme="minorBidi" w:cstheme="minorBidi"/>
          <w:b/>
          <w:bCs/>
          <w:color w:val="auto"/>
          <w:spacing w:val="0"/>
          <w:kern w:val="36"/>
          <w:sz w:val="28"/>
          <w:rtl/>
          <w:lang w:eastAsia="en-US"/>
        </w:rPr>
        <w:t>الحرب النفسية</w:t>
      </w:r>
      <w:r w:rsidR="00F858C3">
        <w:rPr>
          <w:rFonts w:asciiTheme="minorBidi" w:hAnsiTheme="minorBidi" w:cstheme="minorBidi" w:hint="cs"/>
          <w:b/>
          <w:bCs/>
          <w:color w:val="auto"/>
          <w:spacing w:val="0"/>
          <w:kern w:val="36"/>
          <w:sz w:val="28"/>
          <w:rtl/>
          <w:lang w:eastAsia="en-US"/>
        </w:rPr>
        <w:t>"</w:t>
      </w:r>
      <w:r w:rsidRPr="00785D0C">
        <w:rPr>
          <w:rFonts w:asciiTheme="minorBidi" w:hAnsiTheme="minorBidi" w:cstheme="minorBidi"/>
          <w:b/>
          <w:bCs/>
          <w:color w:val="auto"/>
          <w:spacing w:val="0"/>
          <w:kern w:val="36"/>
          <w:sz w:val="28"/>
          <w:rtl/>
          <w:lang w:eastAsia="en-US"/>
        </w:rPr>
        <w:t xml:space="preserve"> و</w:t>
      </w:r>
      <w:r w:rsidR="00F858C3">
        <w:rPr>
          <w:rFonts w:asciiTheme="minorBidi" w:hAnsiTheme="minorBidi" w:cstheme="minorBidi" w:hint="cs"/>
          <w:b/>
          <w:bCs/>
          <w:color w:val="auto"/>
          <w:spacing w:val="0"/>
          <w:kern w:val="36"/>
          <w:sz w:val="28"/>
          <w:rtl/>
          <w:lang w:eastAsia="en-US"/>
        </w:rPr>
        <w:t>"</w:t>
      </w:r>
      <w:r w:rsidRPr="00785D0C">
        <w:rPr>
          <w:rFonts w:asciiTheme="minorBidi" w:hAnsiTheme="minorBidi" w:cstheme="minorBidi"/>
          <w:b/>
          <w:bCs/>
          <w:color w:val="auto"/>
          <w:spacing w:val="0"/>
          <w:kern w:val="36"/>
          <w:sz w:val="28"/>
          <w:rtl/>
          <w:lang w:eastAsia="en-US"/>
        </w:rPr>
        <w:t>التضليل</w:t>
      </w:r>
      <w:r w:rsidR="00F858C3">
        <w:rPr>
          <w:rFonts w:asciiTheme="minorBidi" w:hAnsiTheme="minorBidi" w:cstheme="minorBidi" w:hint="cs"/>
          <w:b/>
          <w:bCs/>
          <w:color w:val="auto"/>
          <w:spacing w:val="0"/>
          <w:kern w:val="36"/>
          <w:sz w:val="28"/>
          <w:rtl/>
          <w:lang w:eastAsia="en-US"/>
        </w:rPr>
        <w:t>"</w:t>
      </w:r>
    </w:p>
    <w:p w:rsidR="00785D0C" w:rsidRPr="00F858C3" w:rsidRDefault="00785D0C" w:rsidP="00F858C3">
      <w:pPr>
        <w:pStyle w:val="NormalWeb"/>
        <w:bidi/>
        <w:spacing w:before="0" w:beforeAutospacing="0" w:after="0" w:afterAutospacing="0"/>
        <w:ind w:firstLine="284"/>
        <w:jc w:val="both"/>
        <w:rPr>
          <w:sz w:val="28"/>
          <w:szCs w:val="28"/>
        </w:rPr>
      </w:pPr>
      <w:r w:rsidRPr="00F858C3">
        <w:rPr>
          <w:sz w:val="28"/>
          <w:szCs w:val="28"/>
          <w:rtl/>
        </w:rPr>
        <w:t>ليس كل تأثير نفسي تضليلًا</w:t>
      </w:r>
      <w:r w:rsidR="00F858C3">
        <w:rPr>
          <w:sz w:val="28"/>
          <w:szCs w:val="28"/>
        </w:rPr>
        <w:t>.</w:t>
      </w:r>
      <w:r w:rsidR="00F858C3">
        <w:rPr>
          <w:rFonts w:hint="cs"/>
          <w:sz w:val="28"/>
          <w:szCs w:val="28"/>
          <w:rtl/>
          <w:lang w:bidi="ar-EG"/>
        </w:rPr>
        <w:t xml:space="preserve"> </w:t>
      </w:r>
      <w:r w:rsidRPr="00F858C3">
        <w:rPr>
          <w:sz w:val="28"/>
          <w:szCs w:val="28"/>
          <w:rtl/>
        </w:rPr>
        <w:t>قد ينشر شخص حقيقة بطريقة استفزازية</w:t>
      </w:r>
      <w:r w:rsidR="00F858C3">
        <w:rPr>
          <w:rFonts w:hint="cs"/>
          <w:sz w:val="28"/>
          <w:szCs w:val="28"/>
          <w:rtl/>
        </w:rPr>
        <w:t xml:space="preserve">، </w:t>
      </w:r>
      <w:r w:rsidRPr="00F858C3">
        <w:rPr>
          <w:sz w:val="28"/>
          <w:szCs w:val="28"/>
          <w:rtl/>
        </w:rPr>
        <w:t>وقد تكون الرسالة صحيحة لكنها تهدف إلى إحراج خصم سياسي</w:t>
      </w:r>
      <w:r w:rsidR="00F858C3">
        <w:rPr>
          <w:rFonts w:hint="cs"/>
          <w:sz w:val="28"/>
          <w:szCs w:val="28"/>
          <w:rtl/>
        </w:rPr>
        <w:t xml:space="preserve">، </w:t>
      </w:r>
      <w:r w:rsidRPr="00F858C3">
        <w:rPr>
          <w:sz w:val="28"/>
          <w:szCs w:val="28"/>
          <w:rtl/>
        </w:rPr>
        <w:t>وقد تكون الرسالة رأيًا أيديولوجيًا صريحًا</w:t>
      </w:r>
      <w:r w:rsidR="00F858C3">
        <w:rPr>
          <w:rFonts w:hint="cs"/>
          <w:sz w:val="28"/>
          <w:szCs w:val="28"/>
          <w:rtl/>
        </w:rPr>
        <w:t xml:space="preserve">، </w:t>
      </w:r>
      <w:r w:rsidRPr="00F858C3">
        <w:rPr>
          <w:sz w:val="28"/>
          <w:szCs w:val="28"/>
          <w:rtl/>
        </w:rPr>
        <w:t>وقد تكون شائعة</w:t>
      </w:r>
      <w:r w:rsidR="00F858C3">
        <w:rPr>
          <w:sz w:val="28"/>
          <w:szCs w:val="28"/>
        </w:rPr>
        <w:t>.</w:t>
      </w:r>
      <w:r w:rsidR="00F858C3">
        <w:rPr>
          <w:rFonts w:hint="cs"/>
          <w:sz w:val="28"/>
          <w:szCs w:val="28"/>
          <w:rtl/>
          <w:lang w:bidi="ar-EG"/>
        </w:rPr>
        <w:t xml:space="preserve"> </w:t>
      </w:r>
      <w:r w:rsidRPr="00F858C3">
        <w:rPr>
          <w:sz w:val="28"/>
          <w:szCs w:val="28"/>
          <w:rtl/>
        </w:rPr>
        <w:t>ولهذا يجب استخدام ثلاثة مستويات منفصلة</w:t>
      </w:r>
      <w:r w:rsidR="00F858C3">
        <w:rPr>
          <w:sz w:val="28"/>
          <w:szCs w:val="28"/>
        </w:rPr>
        <w:t>:</w:t>
      </w:r>
      <w:r w:rsidR="00F858C3">
        <w:rPr>
          <w:rFonts w:hint="cs"/>
          <w:sz w:val="28"/>
          <w:szCs w:val="28"/>
          <w:rtl/>
          <w:lang w:bidi="ar-EG"/>
        </w:rPr>
        <w:t xml:space="preserve"> </w:t>
      </w:r>
      <w:r w:rsidRPr="00F858C3">
        <w:rPr>
          <w:sz w:val="28"/>
          <w:szCs w:val="28"/>
          <w:rtl/>
        </w:rPr>
        <w:t>المحتوى</w:t>
      </w:r>
      <w:r w:rsidR="00F858C3">
        <w:rPr>
          <w:rFonts w:hint="cs"/>
          <w:sz w:val="28"/>
          <w:szCs w:val="28"/>
          <w:rtl/>
        </w:rPr>
        <w:t xml:space="preserve">، </w:t>
      </w:r>
      <w:r w:rsidRPr="00F858C3">
        <w:rPr>
          <w:sz w:val="28"/>
          <w:szCs w:val="28"/>
          <w:rtl/>
        </w:rPr>
        <w:t>ثم</w:t>
      </w:r>
      <w:r w:rsidR="00F858C3">
        <w:rPr>
          <w:rFonts w:hint="cs"/>
          <w:sz w:val="28"/>
          <w:szCs w:val="28"/>
          <w:rtl/>
          <w:lang w:bidi="ar-EG"/>
        </w:rPr>
        <w:t xml:space="preserve"> </w:t>
      </w:r>
      <w:r w:rsidRPr="00F858C3">
        <w:rPr>
          <w:sz w:val="28"/>
          <w:szCs w:val="28"/>
          <w:rtl/>
        </w:rPr>
        <w:t>الآلية</w:t>
      </w:r>
      <w:r w:rsidR="00F858C3">
        <w:rPr>
          <w:rFonts w:hint="cs"/>
          <w:sz w:val="28"/>
          <w:szCs w:val="28"/>
          <w:rtl/>
        </w:rPr>
        <w:t xml:space="preserve">، </w:t>
      </w:r>
      <w:r w:rsidRPr="00F858C3">
        <w:rPr>
          <w:sz w:val="28"/>
          <w:szCs w:val="28"/>
          <w:rtl/>
        </w:rPr>
        <w:t>ثم</w:t>
      </w:r>
      <w:r w:rsidR="00F858C3">
        <w:rPr>
          <w:rFonts w:hint="cs"/>
          <w:sz w:val="28"/>
          <w:szCs w:val="28"/>
          <w:rtl/>
          <w:lang w:bidi="ar-EG"/>
        </w:rPr>
        <w:t xml:space="preserve"> </w:t>
      </w:r>
      <w:r w:rsidRPr="00F858C3">
        <w:rPr>
          <w:sz w:val="28"/>
          <w:szCs w:val="28"/>
          <w:rtl/>
        </w:rPr>
        <w:t>الأثر المحتمل</w:t>
      </w:r>
      <w:r w:rsidRPr="00F858C3">
        <w:rPr>
          <w:sz w:val="28"/>
          <w:szCs w:val="28"/>
        </w:rPr>
        <w:t>.</w:t>
      </w:r>
    </w:p>
    <w:p w:rsidR="00785D0C" w:rsidRPr="00F858C3" w:rsidRDefault="00785D0C" w:rsidP="00F858C3">
      <w:pPr>
        <w:pStyle w:val="NormalWeb"/>
        <w:bidi/>
        <w:spacing w:before="0" w:beforeAutospacing="0" w:after="0" w:afterAutospacing="0"/>
        <w:ind w:firstLine="284"/>
        <w:jc w:val="both"/>
        <w:rPr>
          <w:sz w:val="28"/>
          <w:szCs w:val="28"/>
        </w:rPr>
      </w:pPr>
      <w:r w:rsidRPr="00F858C3">
        <w:rPr>
          <w:sz w:val="28"/>
          <w:szCs w:val="28"/>
          <w:rtl/>
        </w:rPr>
        <w:t>مثلًا</w:t>
      </w:r>
      <w:r w:rsidR="00F858C3">
        <w:rPr>
          <w:sz w:val="28"/>
          <w:szCs w:val="28"/>
        </w:rPr>
        <w:t>:</w:t>
      </w:r>
      <w:r w:rsidR="00F858C3">
        <w:rPr>
          <w:rFonts w:hint="cs"/>
          <w:sz w:val="28"/>
          <w:szCs w:val="28"/>
          <w:rtl/>
          <w:lang w:bidi="ar-EG"/>
        </w:rPr>
        <w:t xml:space="preserve"> </w:t>
      </w:r>
      <w:r w:rsidRPr="00F858C3">
        <w:rPr>
          <w:sz w:val="28"/>
          <w:szCs w:val="28"/>
          <w:rtl/>
        </w:rPr>
        <w:t xml:space="preserve">فيديو قديم </w:t>
      </w:r>
      <w:r w:rsidR="00F858C3">
        <w:rPr>
          <w:rFonts w:hint="cs"/>
          <w:sz w:val="28"/>
          <w:szCs w:val="28"/>
          <w:rtl/>
        </w:rPr>
        <w:t>يعني</w:t>
      </w:r>
      <w:r w:rsidRPr="00F858C3">
        <w:rPr>
          <w:sz w:val="28"/>
          <w:szCs w:val="28"/>
          <w:rtl/>
        </w:rPr>
        <w:t xml:space="preserve"> المحتوى</w:t>
      </w:r>
      <w:r w:rsidR="00F858C3">
        <w:rPr>
          <w:rFonts w:hint="cs"/>
          <w:sz w:val="28"/>
          <w:szCs w:val="28"/>
          <w:rtl/>
        </w:rPr>
        <w:t>، و</w:t>
      </w:r>
      <w:r w:rsidRPr="00F858C3">
        <w:rPr>
          <w:sz w:val="28"/>
          <w:szCs w:val="28"/>
          <w:rtl/>
        </w:rPr>
        <w:t xml:space="preserve">إعادة تقديمه كخبر جديد </w:t>
      </w:r>
      <w:r w:rsidR="00F858C3">
        <w:rPr>
          <w:rFonts w:hint="cs"/>
          <w:sz w:val="28"/>
          <w:szCs w:val="28"/>
          <w:rtl/>
        </w:rPr>
        <w:t>تعني</w:t>
      </w:r>
      <w:r w:rsidRPr="00F858C3">
        <w:rPr>
          <w:sz w:val="28"/>
          <w:szCs w:val="28"/>
          <w:rtl/>
        </w:rPr>
        <w:t xml:space="preserve"> الآلية</w:t>
      </w:r>
      <w:r w:rsidR="00F858C3">
        <w:rPr>
          <w:rFonts w:hint="cs"/>
          <w:sz w:val="28"/>
          <w:szCs w:val="28"/>
          <w:rtl/>
        </w:rPr>
        <w:t>، و</w:t>
      </w:r>
      <w:r w:rsidRPr="00F858C3">
        <w:rPr>
          <w:sz w:val="28"/>
          <w:szCs w:val="28"/>
          <w:rtl/>
        </w:rPr>
        <w:t xml:space="preserve">إنتاج تصور بأن حدثًا جديدًا وقع </w:t>
      </w:r>
      <w:r w:rsidR="00F858C3">
        <w:rPr>
          <w:rFonts w:hint="cs"/>
          <w:sz w:val="28"/>
          <w:szCs w:val="28"/>
          <w:rtl/>
        </w:rPr>
        <w:t>يعني</w:t>
      </w:r>
      <w:r w:rsidRPr="00F858C3">
        <w:rPr>
          <w:sz w:val="28"/>
          <w:szCs w:val="28"/>
          <w:rtl/>
        </w:rPr>
        <w:t xml:space="preserve"> الأثر المحتمل</w:t>
      </w:r>
      <w:r w:rsidR="00F858C3">
        <w:rPr>
          <w:sz w:val="28"/>
          <w:szCs w:val="28"/>
        </w:rPr>
        <w:t>.</w:t>
      </w:r>
      <w:r w:rsidR="00F858C3">
        <w:rPr>
          <w:rFonts w:hint="cs"/>
          <w:sz w:val="28"/>
          <w:szCs w:val="28"/>
          <w:rtl/>
          <w:lang w:bidi="ar-EG"/>
        </w:rPr>
        <w:t xml:space="preserve"> </w:t>
      </w:r>
      <w:r w:rsidRPr="00F858C3">
        <w:rPr>
          <w:sz w:val="28"/>
          <w:szCs w:val="28"/>
          <w:rtl/>
        </w:rPr>
        <w:t xml:space="preserve">هذا أكثر دقة من وصف كل شيء بأنه </w:t>
      </w:r>
      <w:r w:rsidR="00F858C3">
        <w:rPr>
          <w:rFonts w:hint="cs"/>
          <w:sz w:val="28"/>
          <w:szCs w:val="28"/>
          <w:rtl/>
        </w:rPr>
        <w:t>"</w:t>
      </w:r>
      <w:r w:rsidRPr="00F858C3">
        <w:rPr>
          <w:sz w:val="28"/>
          <w:szCs w:val="28"/>
          <w:rtl/>
        </w:rPr>
        <w:t>حرب نفسية</w:t>
      </w:r>
      <w:r w:rsidR="00F858C3">
        <w:rPr>
          <w:rFonts w:hint="cs"/>
          <w:sz w:val="28"/>
          <w:szCs w:val="28"/>
          <w:rtl/>
        </w:rPr>
        <w:t>"</w:t>
      </w:r>
      <w:r w:rsidRPr="00F858C3">
        <w:rPr>
          <w:sz w:val="28"/>
          <w:szCs w:val="28"/>
        </w:rPr>
        <w:t>.</w:t>
      </w:r>
    </w:p>
    <w:p w:rsidR="00785D0C" w:rsidRPr="00785D0C" w:rsidRDefault="00785D0C" w:rsidP="00CC0963">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 xml:space="preserve">إيدي كوهين ليس </w:t>
      </w:r>
      <w:r w:rsidR="00CC0963">
        <w:rPr>
          <w:rFonts w:asciiTheme="minorBidi" w:hAnsiTheme="minorBidi" w:cstheme="minorBidi" w:hint="cs"/>
          <w:b/>
          <w:bCs/>
          <w:color w:val="auto"/>
          <w:spacing w:val="0"/>
          <w:kern w:val="36"/>
          <w:sz w:val="28"/>
          <w:rtl/>
          <w:lang w:eastAsia="en-US"/>
        </w:rPr>
        <w:t>"</w:t>
      </w:r>
      <w:r w:rsidRPr="00785D0C">
        <w:rPr>
          <w:rFonts w:asciiTheme="minorBidi" w:hAnsiTheme="minorBidi" w:cstheme="minorBidi"/>
          <w:b/>
          <w:bCs/>
          <w:color w:val="auto"/>
          <w:spacing w:val="0"/>
          <w:kern w:val="36"/>
          <w:sz w:val="28"/>
          <w:rtl/>
          <w:lang w:eastAsia="en-US"/>
        </w:rPr>
        <w:t>الجبهة</w:t>
      </w:r>
      <w:r w:rsidR="00CC0963">
        <w:rPr>
          <w:rFonts w:asciiTheme="minorBidi" w:hAnsiTheme="minorBidi" w:cstheme="minorBidi" w:hint="cs"/>
          <w:b/>
          <w:bCs/>
          <w:color w:val="auto"/>
          <w:spacing w:val="0"/>
          <w:kern w:val="36"/>
          <w:sz w:val="28"/>
          <w:rtl/>
          <w:lang w:eastAsia="en-US"/>
        </w:rPr>
        <w:t>"</w:t>
      </w:r>
      <w:r w:rsidRPr="00785D0C">
        <w:rPr>
          <w:rFonts w:asciiTheme="minorBidi" w:hAnsiTheme="minorBidi" w:cstheme="minorBidi"/>
          <w:b/>
          <w:bCs/>
          <w:color w:val="auto"/>
          <w:spacing w:val="0"/>
          <w:kern w:val="36"/>
          <w:sz w:val="28"/>
          <w:rtl/>
          <w:lang w:eastAsia="en-US"/>
        </w:rPr>
        <w:t xml:space="preserve"> كلها</w:t>
      </w:r>
    </w:p>
    <w:p w:rsidR="00785D0C" w:rsidRPr="00A326D0" w:rsidRDefault="00785D0C" w:rsidP="00A326D0">
      <w:pPr>
        <w:pStyle w:val="NormalWeb"/>
        <w:bidi/>
        <w:spacing w:before="0" w:beforeAutospacing="0" w:after="0" w:afterAutospacing="0"/>
        <w:ind w:firstLine="284"/>
        <w:jc w:val="both"/>
        <w:rPr>
          <w:sz w:val="28"/>
          <w:szCs w:val="28"/>
        </w:rPr>
      </w:pPr>
      <w:r w:rsidRPr="00A326D0">
        <w:rPr>
          <w:sz w:val="28"/>
          <w:szCs w:val="28"/>
          <w:rtl/>
        </w:rPr>
        <w:t>هذه نقطة أساسية</w:t>
      </w:r>
      <w:r w:rsidR="00A326D0">
        <w:rPr>
          <w:sz w:val="28"/>
          <w:szCs w:val="28"/>
        </w:rPr>
        <w:t>.</w:t>
      </w:r>
      <w:r w:rsidR="00A326D0">
        <w:rPr>
          <w:rFonts w:hint="cs"/>
          <w:sz w:val="28"/>
          <w:szCs w:val="28"/>
          <w:rtl/>
          <w:lang w:bidi="ar-EG"/>
        </w:rPr>
        <w:t xml:space="preserve"> </w:t>
      </w:r>
      <w:r w:rsidRPr="00A326D0">
        <w:rPr>
          <w:sz w:val="28"/>
          <w:szCs w:val="28"/>
          <w:rtl/>
        </w:rPr>
        <w:t>حتى إذا ثبت أن بعض منشوراته مضلل</w:t>
      </w:r>
      <w:r w:rsidR="00A326D0">
        <w:rPr>
          <w:rFonts w:hint="cs"/>
          <w:sz w:val="28"/>
          <w:szCs w:val="28"/>
          <w:rtl/>
        </w:rPr>
        <w:t>ة</w:t>
      </w:r>
      <w:r w:rsidRPr="00A326D0">
        <w:rPr>
          <w:sz w:val="28"/>
          <w:szCs w:val="28"/>
          <w:rtl/>
        </w:rPr>
        <w:t>، فهو لا يمثل وحده البيئة المعلوماتية الإسرائيلية</w:t>
      </w:r>
      <w:r w:rsidR="00A326D0">
        <w:rPr>
          <w:sz w:val="28"/>
          <w:szCs w:val="28"/>
        </w:rPr>
        <w:t>.</w:t>
      </w:r>
      <w:r w:rsidR="00A326D0">
        <w:rPr>
          <w:rFonts w:hint="cs"/>
          <w:sz w:val="28"/>
          <w:szCs w:val="28"/>
          <w:rtl/>
          <w:lang w:bidi="ar-EG"/>
        </w:rPr>
        <w:t xml:space="preserve"> </w:t>
      </w:r>
      <w:r w:rsidRPr="00A326D0">
        <w:rPr>
          <w:sz w:val="28"/>
          <w:szCs w:val="28"/>
          <w:rtl/>
        </w:rPr>
        <w:t>هناك</w:t>
      </w:r>
      <w:r w:rsidR="00A326D0">
        <w:rPr>
          <w:rFonts w:hint="cs"/>
          <w:sz w:val="28"/>
          <w:szCs w:val="28"/>
          <w:rtl/>
          <w:lang w:bidi="ar-EG"/>
        </w:rPr>
        <w:t xml:space="preserve"> </w:t>
      </w:r>
      <w:r w:rsidRPr="00A326D0">
        <w:rPr>
          <w:sz w:val="28"/>
          <w:szCs w:val="28"/>
          <w:rtl/>
        </w:rPr>
        <w:t>مؤسسات رسمية</w:t>
      </w:r>
      <w:r w:rsidR="00A326D0">
        <w:rPr>
          <w:rFonts w:hint="cs"/>
          <w:sz w:val="28"/>
          <w:szCs w:val="28"/>
          <w:rtl/>
        </w:rPr>
        <w:t>، و</w:t>
      </w:r>
      <w:r w:rsidRPr="00A326D0">
        <w:rPr>
          <w:sz w:val="28"/>
          <w:szCs w:val="28"/>
          <w:rtl/>
        </w:rPr>
        <w:t>متحدثون عسكريون</w:t>
      </w:r>
      <w:r w:rsidR="00A326D0">
        <w:rPr>
          <w:rFonts w:hint="cs"/>
          <w:sz w:val="28"/>
          <w:szCs w:val="28"/>
          <w:rtl/>
        </w:rPr>
        <w:t>، و</w:t>
      </w:r>
      <w:r w:rsidRPr="00A326D0">
        <w:rPr>
          <w:sz w:val="28"/>
          <w:szCs w:val="28"/>
          <w:rtl/>
        </w:rPr>
        <w:t>وسائل إعلام</w:t>
      </w:r>
      <w:r w:rsidR="00A326D0">
        <w:rPr>
          <w:rFonts w:hint="cs"/>
          <w:sz w:val="28"/>
          <w:szCs w:val="28"/>
          <w:rtl/>
        </w:rPr>
        <w:t>، و</w:t>
      </w:r>
      <w:r w:rsidRPr="00A326D0">
        <w:rPr>
          <w:sz w:val="28"/>
          <w:szCs w:val="28"/>
          <w:rtl/>
        </w:rPr>
        <w:t>مؤثرون</w:t>
      </w:r>
      <w:r w:rsidR="00A326D0">
        <w:rPr>
          <w:rFonts w:hint="cs"/>
          <w:sz w:val="28"/>
          <w:szCs w:val="28"/>
          <w:rtl/>
        </w:rPr>
        <w:t>، و</w:t>
      </w:r>
      <w:r w:rsidRPr="00A326D0">
        <w:rPr>
          <w:sz w:val="28"/>
          <w:szCs w:val="28"/>
          <w:rtl/>
        </w:rPr>
        <w:t>حسابات مجهولة</w:t>
      </w:r>
      <w:r w:rsidR="00A326D0">
        <w:rPr>
          <w:rFonts w:hint="cs"/>
          <w:sz w:val="28"/>
          <w:szCs w:val="28"/>
          <w:rtl/>
        </w:rPr>
        <w:t>، و</w:t>
      </w:r>
      <w:r w:rsidR="00A326D0">
        <w:rPr>
          <w:sz w:val="28"/>
          <w:szCs w:val="28"/>
          <w:rtl/>
        </w:rPr>
        <w:t>حسابات آلية</w:t>
      </w:r>
      <w:r w:rsidR="00A326D0">
        <w:rPr>
          <w:rFonts w:hint="cs"/>
          <w:sz w:val="28"/>
          <w:szCs w:val="28"/>
          <w:rtl/>
        </w:rPr>
        <w:t>، و</w:t>
      </w:r>
      <w:r w:rsidRPr="00A326D0">
        <w:rPr>
          <w:sz w:val="28"/>
          <w:szCs w:val="28"/>
          <w:rtl/>
        </w:rPr>
        <w:t>ناشطون</w:t>
      </w:r>
      <w:r w:rsidR="00A326D0">
        <w:rPr>
          <w:rFonts w:hint="cs"/>
          <w:sz w:val="28"/>
          <w:szCs w:val="28"/>
          <w:rtl/>
        </w:rPr>
        <w:t>، و</w:t>
      </w:r>
      <w:r w:rsidRPr="00A326D0">
        <w:rPr>
          <w:sz w:val="28"/>
          <w:szCs w:val="28"/>
          <w:rtl/>
        </w:rPr>
        <w:t>جماعات ضغط</w:t>
      </w:r>
      <w:r w:rsidR="00A326D0">
        <w:rPr>
          <w:rFonts w:hint="cs"/>
          <w:sz w:val="28"/>
          <w:szCs w:val="28"/>
          <w:rtl/>
        </w:rPr>
        <w:t>، و</w:t>
      </w:r>
      <w:r w:rsidRPr="00A326D0">
        <w:rPr>
          <w:sz w:val="28"/>
          <w:szCs w:val="28"/>
          <w:rtl/>
        </w:rPr>
        <w:t>مؤسسات بحثية</w:t>
      </w:r>
      <w:r w:rsidR="00A326D0">
        <w:rPr>
          <w:rFonts w:hint="cs"/>
          <w:sz w:val="28"/>
          <w:szCs w:val="28"/>
          <w:rtl/>
        </w:rPr>
        <w:t>، و</w:t>
      </w:r>
      <w:r w:rsidRPr="00A326D0">
        <w:rPr>
          <w:sz w:val="28"/>
          <w:szCs w:val="28"/>
          <w:rtl/>
        </w:rPr>
        <w:t>شبكات دبلوماسية رقمية</w:t>
      </w:r>
      <w:r w:rsidR="00A326D0">
        <w:rPr>
          <w:sz w:val="28"/>
          <w:szCs w:val="28"/>
        </w:rPr>
        <w:t>.</w:t>
      </w:r>
      <w:r w:rsidR="00A326D0">
        <w:rPr>
          <w:rFonts w:hint="cs"/>
          <w:sz w:val="28"/>
          <w:szCs w:val="28"/>
          <w:rtl/>
          <w:lang w:bidi="ar-EG"/>
        </w:rPr>
        <w:t xml:space="preserve"> </w:t>
      </w:r>
      <w:r w:rsidRPr="00A326D0">
        <w:rPr>
          <w:sz w:val="28"/>
          <w:szCs w:val="28"/>
          <w:rtl/>
        </w:rPr>
        <w:t>لذلك فإن القيمة الحقيقية لدراسة كوهين هي أنه يمثل</w:t>
      </w:r>
      <w:r w:rsidR="00A326D0">
        <w:rPr>
          <w:rFonts w:hint="cs"/>
          <w:sz w:val="28"/>
          <w:szCs w:val="28"/>
          <w:rtl/>
          <w:lang w:bidi="ar-EG"/>
        </w:rPr>
        <w:t xml:space="preserve"> </w:t>
      </w:r>
      <w:r w:rsidRPr="00A326D0">
        <w:rPr>
          <w:sz w:val="28"/>
          <w:szCs w:val="28"/>
          <w:rtl/>
        </w:rPr>
        <w:t>عقدة</w:t>
      </w:r>
      <w:r w:rsidR="00A326D0">
        <w:rPr>
          <w:rFonts w:hint="cs"/>
          <w:sz w:val="28"/>
          <w:szCs w:val="28"/>
          <w:rtl/>
        </w:rPr>
        <w:t xml:space="preserve"> </w:t>
      </w:r>
      <w:r w:rsidRPr="00A326D0">
        <w:rPr>
          <w:sz w:val="28"/>
          <w:szCs w:val="28"/>
        </w:rPr>
        <w:t xml:space="preserve"> Node</w:t>
      </w:r>
      <w:r w:rsidRPr="00A326D0">
        <w:rPr>
          <w:sz w:val="28"/>
          <w:szCs w:val="28"/>
          <w:rtl/>
        </w:rPr>
        <w:t>داخل بيئة معلوماتية أوسع</w:t>
      </w:r>
      <w:r w:rsidRPr="00A326D0">
        <w:rPr>
          <w:sz w:val="28"/>
          <w:szCs w:val="28"/>
        </w:rPr>
        <w:t>.</w:t>
      </w:r>
    </w:p>
    <w:p w:rsidR="00785D0C" w:rsidRPr="00785D0C" w:rsidRDefault="00A326D0" w:rsidP="00785D0C">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hint="cs"/>
          <w:b/>
          <w:bCs/>
          <w:color w:val="auto"/>
          <w:spacing w:val="0"/>
          <w:kern w:val="36"/>
          <w:sz w:val="28"/>
          <w:rtl/>
          <w:lang w:eastAsia="en-US"/>
        </w:rPr>
        <w:t xml:space="preserve">عدم </w:t>
      </w:r>
      <w:r w:rsidR="00785D0C" w:rsidRPr="00785D0C">
        <w:rPr>
          <w:rFonts w:asciiTheme="minorBidi" w:hAnsiTheme="minorBidi" w:cstheme="minorBidi"/>
          <w:b/>
          <w:bCs/>
          <w:color w:val="auto"/>
          <w:spacing w:val="0"/>
          <w:kern w:val="36"/>
          <w:sz w:val="28"/>
          <w:rtl/>
          <w:lang w:eastAsia="en-US"/>
        </w:rPr>
        <w:t>تجاهل دور الجمهور العربي</w:t>
      </w:r>
    </w:p>
    <w:p w:rsidR="00785D0C" w:rsidRPr="00A326D0" w:rsidRDefault="00785D0C" w:rsidP="00A326D0">
      <w:pPr>
        <w:pStyle w:val="NormalWeb"/>
        <w:bidi/>
        <w:spacing w:before="0" w:beforeAutospacing="0" w:after="0" w:afterAutospacing="0"/>
        <w:ind w:firstLine="284"/>
        <w:jc w:val="both"/>
        <w:rPr>
          <w:sz w:val="28"/>
          <w:szCs w:val="28"/>
        </w:rPr>
      </w:pPr>
      <w:r w:rsidRPr="00A326D0">
        <w:rPr>
          <w:sz w:val="28"/>
          <w:szCs w:val="28"/>
          <w:rtl/>
        </w:rPr>
        <w:t>المنشور لا يصبح مؤثرًا لمجرد أن كوهين نشره</w:t>
      </w:r>
      <w:r w:rsidR="00A326D0">
        <w:rPr>
          <w:rFonts w:hint="cs"/>
          <w:sz w:val="28"/>
          <w:szCs w:val="28"/>
          <w:rtl/>
        </w:rPr>
        <w:t xml:space="preserve">، </w:t>
      </w:r>
      <w:r w:rsidRPr="00A326D0">
        <w:rPr>
          <w:sz w:val="28"/>
          <w:szCs w:val="28"/>
          <w:rtl/>
        </w:rPr>
        <w:t>هناك دائمًا</w:t>
      </w:r>
      <w:r w:rsidR="00A326D0">
        <w:rPr>
          <w:rFonts w:hint="cs"/>
          <w:sz w:val="28"/>
          <w:szCs w:val="28"/>
          <w:rtl/>
        </w:rPr>
        <w:t xml:space="preserve"> </w:t>
      </w:r>
      <w:r w:rsidRPr="00A326D0">
        <w:rPr>
          <w:sz w:val="28"/>
          <w:szCs w:val="28"/>
          <w:rtl/>
        </w:rPr>
        <w:t>منتج</w:t>
      </w:r>
      <w:r w:rsidR="00A326D0">
        <w:rPr>
          <w:rFonts w:hint="cs"/>
          <w:sz w:val="28"/>
          <w:szCs w:val="28"/>
          <w:rtl/>
        </w:rPr>
        <w:t>، و</w:t>
      </w:r>
      <w:r w:rsidRPr="00A326D0">
        <w:rPr>
          <w:sz w:val="28"/>
          <w:szCs w:val="28"/>
          <w:rtl/>
        </w:rPr>
        <w:t>ناقل</w:t>
      </w:r>
      <w:r w:rsidR="00A326D0">
        <w:rPr>
          <w:rFonts w:hint="cs"/>
          <w:sz w:val="28"/>
          <w:szCs w:val="28"/>
          <w:rtl/>
        </w:rPr>
        <w:t>، و</w:t>
      </w:r>
      <w:r w:rsidRPr="00A326D0">
        <w:rPr>
          <w:sz w:val="28"/>
          <w:szCs w:val="28"/>
          <w:rtl/>
        </w:rPr>
        <w:t>معلق</w:t>
      </w:r>
      <w:r w:rsidR="00A326D0">
        <w:rPr>
          <w:rFonts w:hint="cs"/>
          <w:sz w:val="28"/>
          <w:szCs w:val="28"/>
          <w:rtl/>
        </w:rPr>
        <w:t>، و</w:t>
      </w:r>
      <w:r w:rsidRPr="00A326D0">
        <w:rPr>
          <w:sz w:val="28"/>
          <w:szCs w:val="28"/>
          <w:rtl/>
        </w:rPr>
        <w:t>معارض</w:t>
      </w:r>
      <w:r w:rsidR="00A326D0">
        <w:rPr>
          <w:rFonts w:hint="cs"/>
          <w:sz w:val="28"/>
          <w:szCs w:val="28"/>
          <w:rtl/>
        </w:rPr>
        <w:t>، و</w:t>
      </w:r>
      <w:r w:rsidRPr="00A326D0">
        <w:rPr>
          <w:sz w:val="28"/>
          <w:szCs w:val="28"/>
          <w:rtl/>
        </w:rPr>
        <w:t>ساخر</w:t>
      </w:r>
      <w:r w:rsidR="00A326D0">
        <w:rPr>
          <w:rFonts w:hint="cs"/>
          <w:sz w:val="28"/>
          <w:szCs w:val="28"/>
          <w:rtl/>
        </w:rPr>
        <w:t>، و</w:t>
      </w:r>
      <w:r w:rsidRPr="00A326D0">
        <w:rPr>
          <w:sz w:val="28"/>
          <w:szCs w:val="28"/>
          <w:rtl/>
        </w:rPr>
        <w:t>مؤثر</w:t>
      </w:r>
      <w:r w:rsidR="00A326D0">
        <w:rPr>
          <w:rFonts w:hint="cs"/>
          <w:sz w:val="28"/>
          <w:szCs w:val="28"/>
          <w:rtl/>
        </w:rPr>
        <w:t>، و</w:t>
      </w:r>
      <w:r w:rsidRPr="00A326D0">
        <w:rPr>
          <w:sz w:val="28"/>
          <w:szCs w:val="28"/>
          <w:rtl/>
        </w:rPr>
        <w:t>وسيلة إعلام</w:t>
      </w:r>
      <w:r w:rsidR="00A326D0">
        <w:rPr>
          <w:rFonts w:hint="cs"/>
          <w:sz w:val="28"/>
          <w:szCs w:val="28"/>
          <w:rtl/>
        </w:rPr>
        <w:t>، و</w:t>
      </w:r>
      <w:r w:rsidRPr="00A326D0">
        <w:rPr>
          <w:sz w:val="28"/>
          <w:szCs w:val="28"/>
          <w:rtl/>
        </w:rPr>
        <w:t>جمهور جديد</w:t>
      </w:r>
      <w:r w:rsidRPr="00A326D0">
        <w:rPr>
          <w:sz w:val="28"/>
          <w:szCs w:val="28"/>
        </w:rPr>
        <w:t>.</w:t>
      </w:r>
      <w:r w:rsidR="00A326D0">
        <w:rPr>
          <w:rFonts w:hint="cs"/>
          <w:sz w:val="28"/>
          <w:szCs w:val="28"/>
          <w:rtl/>
          <w:lang w:bidi="ar-EG"/>
        </w:rPr>
        <w:t xml:space="preserve"> </w:t>
      </w:r>
      <w:r w:rsidRPr="00A326D0">
        <w:rPr>
          <w:sz w:val="28"/>
          <w:szCs w:val="28"/>
          <w:rtl/>
        </w:rPr>
        <w:t>وقد يتحول الخصوم أنفسهم إلى أدوات تضخيم</w:t>
      </w:r>
      <w:r w:rsidR="00A326D0">
        <w:rPr>
          <w:rFonts w:hint="cs"/>
          <w:sz w:val="28"/>
          <w:szCs w:val="28"/>
          <w:rtl/>
        </w:rPr>
        <w:t xml:space="preserve">، </w:t>
      </w:r>
      <w:r w:rsidRPr="00A326D0">
        <w:rPr>
          <w:sz w:val="28"/>
          <w:szCs w:val="28"/>
          <w:rtl/>
        </w:rPr>
        <w:t>فحين يهاجم ألف شخص منشورًا، فإنهم قد يرفعون انتشاره</w:t>
      </w:r>
      <w:r w:rsidR="00A326D0">
        <w:rPr>
          <w:sz w:val="28"/>
          <w:szCs w:val="28"/>
        </w:rPr>
        <w:t>.</w:t>
      </w:r>
      <w:r w:rsidR="00A326D0">
        <w:rPr>
          <w:rFonts w:hint="cs"/>
          <w:sz w:val="28"/>
          <w:szCs w:val="28"/>
          <w:rtl/>
          <w:lang w:bidi="ar-EG"/>
        </w:rPr>
        <w:t xml:space="preserve"> </w:t>
      </w:r>
      <w:r w:rsidRPr="00A326D0">
        <w:rPr>
          <w:sz w:val="28"/>
          <w:szCs w:val="28"/>
          <w:rtl/>
        </w:rPr>
        <w:t>وهذا يعني أن مكافحة التضليل يجب أن تشمل سلوك الجمهور، لا فقط سلوك المنتج</w:t>
      </w:r>
      <w:r w:rsidRPr="00A326D0">
        <w:rPr>
          <w:sz w:val="28"/>
          <w:szCs w:val="28"/>
        </w:rPr>
        <w:t>.</w:t>
      </w:r>
    </w:p>
    <w:p w:rsidR="00785D0C" w:rsidRPr="00785D0C" w:rsidRDefault="00A326D0" w:rsidP="00A326D0">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hint="cs"/>
          <w:b/>
          <w:bCs/>
          <w:color w:val="auto"/>
          <w:spacing w:val="0"/>
          <w:kern w:val="36"/>
          <w:sz w:val="28"/>
          <w:rtl/>
          <w:lang w:eastAsia="en-US"/>
        </w:rPr>
        <w:t>آليات</w:t>
      </w:r>
      <w:r>
        <w:rPr>
          <w:rFonts w:asciiTheme="minorBidi" w:hAnsiTheme="minorBidi" w:cstheme="minorBidi"/>
          <w:b/>
          <w:bCs/>
          <w:color w:val="auto"/>
          <w:spacing w:val="0"/>
          <w:kern w:val="36"/>
          <w:sz w:val="28"/>
          <w:rtl/>
          <w:lang w:eastAsia="en-US"/>
        </w:rPr>
        <w:t xml:space="preserve"> </w:t>
      </w:r>
      <w:r>
        <w:rPr>
          <w:rFonts w:asciiTheme="minorBidi" w:hAnsiTheme="minorBidi" w:cstheme="minorBidi" w:hint="cs"/>
          <w:b/>
          <w:bCs/>
          <w:color w:val="auto"/>
          <w:spacing w:val="0"/>
          <w:kern w:val="36"/>
          <w:sz w:val="28"/>
          <w:rtl/>
          <w:lang w:eastAsia="en-US"/>
        </w:rPr>
        <w:t>م</w:t>
      </w:r>
      <w:r w:rsidR="00785D0C" w:rsidRPr="00785D0C">
        <w:rPr>
          <w:rFonts w:asciiTheme="minorBidi" w:hAnsiTheme="minorBidi" w:cstheme="minorBidi"/>
          <w:b/>
          <w:bCs/>
          <w:color w:val="auto"/>
          <w:spacing w:val="0"/>
          <w:kern w:val="36"/>
          <w:sz w:val="28"/>
          <w:rtl/>
          <w:lang w:eastAsia="en-US"/>
        </w:rPr>
        <w:t>واجه</w:t>
      </w:r>
      <w:r>
        <w:rPr>
          <w:rFonts w:asciiTheme="minorBidi" w:hAnsiTheme="minorBidi" w:cstheme="minorBidi" w:hint="cs"/>
          <w:b/>
          <w:bCs/>
          <w:color w:val="auto"/>
          <w:spacing w:val="0"/>
          <w:kern w:val="36"/>
          <w:sz w:val="28"/>
          <w:rtl/>
          <w:lang w:eastAsia="en-US"/>
        </w:rPr>
        <w:t>ة</w:t>
      </w:r>
      <w:r w:rsidR="00785D0C" w:rsidRPr="00785D0C">
        <w:rPr>
          <w:rFonts w:asciiTheme="minorBidi" w:hAnsiTheme="minorBidi" w:cstheme="minorBidi"/>
          <w:b/>
          <w:bCs/>
          <w:color w:val="auto"/>
          <w:spacing w:val="0"/>
          <w:kern w:val="36"/>
          <w:sz w:val="28"/>
          <w:rtl/>
          <w:lang w:eastAsia="en-US"/>
        </w:rPr>
        <w:t xml:space="preserve"> النموذج</w:t>
      </w:r>
    </w:p>
    <w:p w:rsidR="00785D0C" w:rsidRPr="00A326D0" w:rsidRDefault="00785D0C" w:rsidP="00A326D0">
      <w:pPr>
        <w:pStyle w:val="NormalWeb"/>
        <w:bidi/>
        <w:spacing w:before="0" w:beforeAutospacing="0" w:after="0" w:afterAutospacing="0"/>
        <w:ind w:firstLine="284"/>
        <w:jc w:val="both"/>
        <w:rPr>
          <w:sz w:val="28"/>
          <w:szCs w:val="28"/>
        </w:rPr>
      </w:pPr>
      <w:r w:rsidRPr="00A326D0">
        <w:rPr>
          <w:sz w:val="28"/>
          <w:szCs w:val="28"/>
          <w:rtl/>
        </w:rPr>
        <w:t xml:space="preserve">المواجهة الفعالة تتكون من ست </w:t>
      </w:r>
      <w:r w:rsidR="00A326D0">
        <w:rPr>
          <w:rFonts w:hint="cs"/>
          <w:sz w:val="28"/>
          <w:szCs w:val="28"/>
          <w:rtl/>
        </w:rPr>
        <w:t>آليات</w:t>
      </w:r>
      <w:r w:rsidRPr="00A326D0">
        <w:rPr>
          <w:sz w:val="28"/>
          <w:szCs w:val="28"/>
        </w:rPr>
        <w:t>:</w:t>
      </w:r>
    </w:p>
    <w:p w:rsidR="00785D0C" w:rsidRPr="00A326D0" w:rsidRDefault="00785D0C" w:rsidP="00A326D0">
      <w:pPr>
        <w:ind w:left="284" w:hanging="284"/>
        <w:jc w:val="both"/>
        <w:outlineLvl w:val="1"/>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الأولى</w:t>
      </w:r>
      <w:r w:rsidR="00A326D0">
        <w:rPr>
          <w:rFonts w:asciiTheme="minorBidi" w:hAnsiTheme="minorBidi" w:cstheme="minorBidi" w:hint="cs"/>
          <w:b/>
          <w:bCs/>
          <w:color w:val="auto"/>
          <w:spacing w:val="0"/>
          <w:sz w:val="28"/>
          <w:rtl/>
          <w:lang w:eastAsia="en-US"/>
        </w:rPr>
        <w:t>..</w:t>
      </w:r>
      <w:r w:rsidRPr="00785D0C">
        <w:rPr>
          <w:rFonts w:asciiTheme="minorBidi" w:hAnsiTheme="minorBidi" w:cstheme="minorBidi"/>
          <w:b/>
          <w:bCs/>
          <w:color w:val="auto"/>
          <w:spacing w:val="0"/>
          <w:sz w:val="28"/>
          <w:rtl/>
          <w:lang w:eastAsia="en-US"/>
        </w:rPr>
        <w:t xml:space="preserve"> التحقق</w:t>
      </w:r>
      <w:r w:rsidR="00A326D0">
        <w:rPr>
          <w:rFonts w:asciiTheme="minorBidi" w:hAnsiTheme="minorBidi" w:cstheme="minorBidi" w:hint="cs"/>
          <w:b/>
          <w:bCs/>
          <w:color w:val="auto"/>
          <w:spacing w:val="0"/>
          <w:sz w:val="28"/>
          <w:rtl/>
          <w:lang w:eastAsia="en-US"/>
        </w:rPr>
        <w:t>:</w:t>
      </w:r>
      <w:r w:rsidR="00A326D0">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بناء قدرات قوية وسريعة في فحص الصور والفيديوهات</w:t>
      </w:r>
      <w:r w:rsidRPr="00785D0C">
        <w:rPr>
          <w:rFonts w:asciiTheme="minorBidi" w:hAnsiTheme="minorBidi" w:cstheme="minorBidi"/>
          <w:color w:val="auto"/>
          <w:spacing w:val="0"/>
          <w:sz w:val="28"/>
          <w:lang w:eastAsia="en-US"/>
        </w:rPr>
        <w:t>.</w:t>
      </w:r>
    </w:p>
    <w:p w:rsidR="00785D0C" w:rsidRPr="00A326D0" w:rsidRDefault="00785D0C" w:rsidP="00A326D0">
      <w:pPr>
        <w:ind w:left="284" w:hanging="284"/>
        <w:jc w:val="both"/>
        <w:outlineLvl w:val="1"/>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الثانية</w:t>
      </w:r>
      <w:r w:rsidR="00A326D0">
        <w:rPr>
          <w:rFonts w:asciiTheme="minorBidi" w:hAnsiTheme="minorBidi" w:cstheme="minorBidi" w:hint="cs"/>
          <w:b/>
          <w:bCs/>
          <w:color w:val="auto"/>
          <w:spacing w:val="0"/>
          <w:sz w:val="28"/>
          <w:rtl/>
          <w:lang w:eastAsia="en-US"/>
        </w:rPr>
        <w:t>..</w:t>
      </w:r>
      <w:r w:rsidRPr="00785D0C">
        <w:rPr>
          <w:rFonts w:asciiTheme="minorBidi" w:hAnsiTheme="minorBidi" w:cstheme="minorBidi"/>
          <w:b/>
          <w:bCs/>
          <w:color w:val="auto"/>
          <w:spacing w:val="0"/>
          <w:sz w:val="28"/>
          <w:rtl/>
          <w:lang w:eastAsia="en-US"/>
        </w:rPr>
        <w:t xml:space="preserve"> التوعية</w:t>
      </w:r>
      <w:r w:rsidR="00A326D0">
        <w:rPr>
          <w:rFonts w:asciiTheme="minorBidi" w:hAnsiTheme="minorBidi" w:cstheme="minorBidi" w:hint="cs"/>
          <w:b/>
          <w:bCs/>
          <w:color w:val="auto"/>
          <w:spacing w:val="0"/>
          <w:sz w:val="28"/>
          <w:rtl/>
          <w:lang w:eastAsia="en-US"/>
        </w:rPr>
        <w:t>:</w:t>
      </w:r>
      <w:r w:rsidR="00A326D0">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تعليم الجمهور أدوات التفكير قبل وقوع الشائعة</w:t>
      </w:r>
      <w:r w:rsidRPr="00785D0C">
        <w:rPr>
          <w:rFonts w:asciiTheme="minorBidi" w:hAnsiTheme="minorBidi" w:cstheme="minorBidi"/>
          <w:color w:val="auto"/>
          <w:spacing w:val="0"/>
          <w:sz w:val="28"/>
          <w:lang w:eastAsia="en-US"/>
        </w:rPr>
        <w:t>.</w:t>
      </w:r>
    </w:p>
    <w:p w:rsidR="00785D0C" w:rsidRPr="00A326D0" w:rsidRDefault="00785D0C" w:rsidP="00A326D0">
      <w:pPr>
        <w:ind w:left="284" w:hanging="284"/>
        <w:jc w:val="both"/>
        <w:outlineLvl w:val="1"/>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الثالثة</w:t>
      </w:r>
      <w:r w:rsidR="00A326D0">
        <w:rPr>
          <w:rFonts w:asciiTheme="minorBidi" w:hAnsiTheme="minorBidi" w:cstheme="minorBidi" w:hint="cs"/>
          <w:b/>
          <w:bCs/>
          <w:color w:val="auto"/>
          <w:spacing w:val="0"/>
          <w:sz w:val="28"/>
          <w:rtl/>
          <w:lang w:eastAsia="en-US"/>
        </w:rPr>
        <w:t>..</w:t>
      </w:r>
      <w:r w:rsidRPr="00785D0C">
        <w:rPr>
          <w:rFonts w:asciiTheme="minorBidi" w:hAnsiTheme="minorBidi" w:cstheme="minorBidi"/>
          <w:b/>
          <w:bCs/>
          <w:color w:val="auto"/>
          <w:spacing w:val="0"/>
          <w:sz w:val="28"/>
          <w:rtl/>
          <w:lang w:eastAsia="en-US"/>
        </w:rPr>
        <w:t xml:space="preserve"> الاتصال الرسمي</w:t>
      </w:r>
      <w:r w:rsidR="00A326D0">
        <w:rPr>
          <w:rFonts w:asciiTheme="minorBidi" w:hAnsiTheme="minorBidi" w:cstheme="minorBidi" w:hint="cs"/>
          <w:b/>
          <w:bCs/>
          <w:color w:val="auto"/>
          <w:spacing w:val="0"/>
          <w:sz w:val="28"/>
          <w:rtl/>
          <w:lang w:eastAsia="en-US"/>
        </w:rPr>
        <w:t>:</w:t>
      </w:r>
      <w:r w:rsidR="00A326D0">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تقديم المعلومات بسرعة وشفافية</w:t>
      </w:r>
      <w:r w:rsidRPr="00785D0C">
        <w:rPr>
          <w:rFonts w:asciiTheme="minorBidi" w:hAnsiTheme="minorBidi" w:cstheme="minorBidi"/>
          <w:color w:val="auto"/>
          <w:spacing w:val="0"/>
          <w:sz w:val="28"/>
          <w:lang w:eastAsia="en-US"/>
        </w:rPr>
        <w:t>.</w:t>
      </w:r>
    </w:p>
    <w:p w:rsidR="00785D0C" w:rsidRPr="00A326D0" w:rsidRDefault="00785D0C" w:rsidP="00A326D0">
      <w:pPr>
        <w:ind w:left="284" w:hanging="284"/>
        <w:jc w:val="both"/>
        <w:outlineLvl w:val="1"/>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الرابعة</w:t>
      </w:r>
      <w:r w:rsidR="00A326D0">
        <w:rPr>
          <w:rFonts w:asciiTheme="minorBidi" w:hAnsiTheme="minorBidi" w:cstheme="minorBidi" w:hint="cs"/>
          <w:b/>
          <w:bCs/>
          <w:color w:val="auto"/>
          <w:spacing w:val="0"/>
          <w:sz w:val="28"/>
          <w:rtl/>
          <w:lang w:eastAsia="en-US"/>
        </w:rPr>
        <w:t>..</w:t>
      </w:r>
      <w:r w:rsidRPr="00785D0C">
        <w:rPr>
          <w:rFonts w:asciiTheme="minorBidi" w:hAnsiTheme="minorBidi" w:cstheme="minorBidi"/>
          <w:b/>
          <w:bCs/>
          <w:color w:val="auto"/>
          <w:spacing w:val="0"/>
          <w:sz w:val="28"/>
          <w:rtl/>
          <w:lang w:eastAsia="en-US"/>
        </w:rPr>
        <w:t xml:space="preserve"> الإعلام المهني</w:t>
      </w:r>
      <w:r w:rsidR="00A326D0">
        <w:rPr>
          <w:rFonts w:asciiTheme="minorBidi" w:hAnsiTheme="minorBidi" w:cstheme="minorBidi" w:hint="cs"/>
          <w:b/>
          <w:bCs/>
          <w:color w:val="auto"/>
          <w:spacing w:val="0"/>
          <w:sz w:val="28"/>
          <w:rtl/>
          <w:lang w:eastAsia="en-US"/>
        </w:rPr>
        <w:t>:</w:t>
      </w:r>
      <w:r w:rsidR="00A326D0">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عدم إعادة نشر الادعاء لمجرد تفنيده</w:t>
      </w:r>
      <w:r w:rsidRPr="00785D0C">
        <w:rPr>
          <w:rFonts w:asciiTheme="minorBidi" w:hAnsiTheme="minorBidi" w:cstheme="minorBidi"/>
          <w:color w:val="auto"/>
          <w:spacing w:val="0"/>
          <w:sz w:val="28"/>
          <w:lang w:eastAsia="en-US"/>
        </w:rPr>
        <w:t>.</w:t>
      </w:r>
    </w:p>
    <w:p w:rsidR="00785D0C" w:rsidRPr="00A326D0" w:rsidRDefault="00785D0C" w:rsidP="00A326D0">
      <w:pPr>
        <w:ind w:left="284" w:hanging="284"/>
        <w:jc w:val="both"/>
        <w:outlineLvl w:val="1"/>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الخامسة</w:t>
      </w:r>
      <w:r w:rsidR="00A326D0">
        <w:rPr>
          <w:rFonts w:asciiTheme="minorBidi" w:hAnsiTheme="minorBidi" w:cstheme="minorBidi" w:hint="cs"/>
          <w:b/>
          <w:bCs/>
          <w:color w:val="auto"/>
          <w:spacing w:val="0"/>
          <w:sz w:val="28"/>
          <w:rtl/>
          <w:lang w:eastAsia="en-US"/>
        </w:rPr>
        <w:t>..</w:t>
      </w:r>
      <w:r w:rsidRPr="00785D0C">
        <w:rPr>
          <w:rFonts w:asciiTheme="minorBidi" w:hAnsiTheme="minorBidi" w:cstheme="minorBidi"/>
          <w:b/>
          <w:bCs/>
          <w:color w:val="auto"/>
          <w:spacing w:val="0"/>
          <w:sz w:val="28"/>
          <w:rtl/>
          <w:lang w:eastAsia="en-US"/>
        </w:rPr>
        <w:t xml:space="preserve"> التكنولوجيا</w:t>
      </w:r>
      <w:r w:rsidR="00A326D0">
        <w:rPr>
          <w:rFonts w:asciiTheme="minorBidi" w:hAnsiTheme="minorBidi" w:cstheme="minorBidi" w:hint="cs"/>
          <w:b/>
          <w:bCs/>
          <w:color w:val="auto"/>
          <w:spacing w:val="0"/>
          <w:sz w:val="28"/>
          <w:rtl/>
          <w:lang w:eastAsia="en-US"/>
        </w:rPr>
        <w:t>:</w:t>
      </w:r>
      <w:r w:rsidR="00A326D0">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استخدام الذكاء الاصطناعي لرصد الأنماط والكشف عن التزييف</w:t>
      </w:r>
      <w:r w:rsidRPr="00785D0C">
        <w:rPr>
          <w:rFonts w:asciiTheme="minorBidi" w:hAnsiTheme="minorBidi" w:cstheme="minorBidi"/>
          <w:color w:val="auto"/>
          <w:spacing w:val="0"/>
          <w:sz w:val="28"/>
          <w:lang w:eastAsia="en-US"/>
        </w:rPr>
        <w:t>.</w:t>
      </w:r>
    </w:p>
    <w:p w:rsidR="00785D0C" w:rsidRPr="00A326D0" w:rsidRDefault="00785D0C" w:rsidP="00A326D0">
      <w:pPr>
        <w:ind w:left="284" w:hanging="284"/>
        <w:jc w:val="both"/>
        <w:outlineLvl w:val="1"/>
        <w:rPr>
          <w:rFonts w:asciiTheme="minorBidi" w:hAnsiTheme="minorBidi" w:cstheme="minorBidi"/>
          <w:b/>
          <w:bCs/>
          <w:color w:val="auto"/>
          <w:spacing w:val="0"/>
          <w:sz w:val="28"/>
          <w:lang w:eastAsia="en-US"/>
        </w:rPr>
      </w:pPr>
      <w:r w:rsidRPr="00785D0C">
        <w:rPr>
          <w:rFonts w:asciiTheme="minorBidi" w:hAnsiTheme="minorBidi" w:cstheme="minorBidi"/>
          <w:b/>
          <w:bCs/>
          <w:color w:val="auto"/>
          <w:spacing w:val="0"/>
          <w:sz w:val="28"/>
          <w:rtl/>
          <w:lang w:eastAsia="en-US"/>
        </w:rPr>
        <w:t>السادسة</w:t>
      </w:r>
      <w:r w:rsidR="00A326D0">
        <w:rPr>
          <w:rFonts w:asciiTheme="minorBidi" w:hAnsiTheme="minorBidi" w:cstheme="minorBidi" w:hint="cs"/>
          <w:b/>
          <w:bCs/>
          <w:color w:val="auto"/>
          <w:spacing w:val="0"/>
          <w:sz w:val="28"/>
          <w:rtl/>
          <w:lang w:eastAsia="en-US"/>
        </w:rPr>
        <w:t>..</w:t>
      </w:r>
      <w:r w:rsidRPr="00785D0C">
        <w:rPr>
          <w:rFonts w:asciiTheme="minorBidi" w:hAnsiTheme="minorBidi" w:cstheme="minorBidi"/>
          <w:b/>
          <w:bCs/>
          <w:color w:val="auto"/>
          <w:spacing w:val="0"/>
          <w:sz w:val="28"/>
          <w:rtl/>
          <w:lang w:eastAsia="en-US"/>
        </w:rPr>
        <w:t xml:space="preserve"> البحث</w:t>
      </w:r>
      <w:r w:rsidR="00A326D0">
        <w:rPr>
          <w:rFonts w:asciiTheme="minorBidi" w:hAnsiTheme="minorBidi" w:cstheme="minorBidi" w:hint="cs"/>
          <w:b/>
          <w:bCs/>
          <w:color w:val="auto"/>
          <w:spacing w:val="0"/>
          <w:sz w:val="28"/>
          <w:rtl/>
          <w:lang w:eastAsia="en-US"/>
        </w:rPr>
        <w:t>:</w:t>
      </w:r>
      <w:r w:rsidR="00A326D0">
        <w:rPr>
          <w:rFonts w:asciiTheme="minorBidi" w:hAnsiTheme="minorBidi" w:cstheme="minorBidi" w:hint="cs"/>
          <w:b/>
          <w:bCs/>
          <w:color w:val="auto"/>
          <w:spacing w:val="0"/>
          <w:sz w:val="28"/>
          <w:rtl/>
          <w:lang w:eastAsia="en-US" w:bidi="ar-EG"/>
        </w:rPr>
        <w:t xml:space="preserve"> </w:t>
      </w:r>
      <w:r w:rsidRPr="00785D0C">
        <w:rPr>
          <w:rFonts w:asciiTheme="minorBidi" w:hAnsiTheme="minorBidi" w:cstheme="minorBidi"/>
          <w:color w:val="auto"/>
          <w:spacing w:val="0"/>
          <w:sz w:val="28"/>
          <w:rtl/>
          <w:lang w:eastAsia="en-US"/>
        </w:rPr>
        <w:t>دراسة الشبكات لا الحسابات الفردية فقط</w:t>
      </w:r>
      <w:r w:rsidRPr="00785D0C">
        <w:rPr>
          <w:rFonts w:asciiTheme="minorBidi" w:hAnsiTheme="minorBidi" w:cstheme="minorBidi"/>
          <w:color w:val="auto"/>
          <w:spacing w:val="0"/>
          <w:sz w:val="28"/>
          <w:lang w:eastAsia="en-US"/>
        </w:rPr>
        <w:t>.</w:t>
      </w:r>
    </w:p>
    <w:p w:rsidR="00785D0C" w:rsidRPr="00785D0C" w:rsidRDefault="00785D0C" w:rsidP="00785D0C">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القاعدة الذهبية للشباب</w:t>
      </w:r>
    </w:p>
    <w:p w:rsidR="00785D0C" w:rsidRPr="00A326D0" w:rsidRDefault="00785D0C" w:rsidP="00A326D0">
      <w:pPr>
        <w:pStyle w:val="NormalWeb"/>
        <w:bidi/>
        <w:spacing w:before="0" w:beforeAutospacing="0" w:after="0" w:afterAutospacing="0"/>
        <w:ind w:firstLine="284"/>
        <w:jc w:val="both"/>
        <w:rPr>
          <w:sz w:val="28"/>
          <w:szCs w:val="28"/>
        </w:rPr>
      </w:pPr>
      <w:r w:rsidRPr="00A326D0">
        <w:rPr>
          <w:sz w:val="28"/>
          <w:szCs w:val="28"/>
          <w:rtl/>
        </w:rPr>
        <w:t>يمكن اختصار البرنامج كله في قاعدة</w:t>
      </w:r>
      <w:r w:rsidR="00A326D0">
        <w:rPr>
          <w:sz w:val="28"/>
          <w:szCs w:val="28"/>
        </w:rPr>
        <w:t>:</w:t>
      </w:r>
      <w:r w:rsidR="00A326D0">
        <w:rPr>
          <w:rFonts w:hint="cs"/>
          <w:sz w:val="28"/>
          <w:szCs w:val="28"/>
          <w:rtl/>
          <w:lang w:bidi="ar-EG"/>
        </w:rPr>
        <w:t xml:space="preserve"> </w:t>
      </w:r>
      <w:r w:rsidRPr="00A326D0">
        <w:rPr>
          <w:sz w:val="28"/>
          <w:szCs w:val="28"/>
          <w:rtl/>
        </w:rPr>
        <w:t>لا تشارك شيئًا لأنه أغضبك، ولا تصدقه لأنه يوافقك، ولا ترفضه لأنه صدر عن خصمك. تحقق أولًا</w:t>
      </w:r>
      <w:r w:rsidRPr="00A326D0">
        <w:rPr>
          <w:sz w:val="28"/>
          <w:szCs w:val="28"/>
        </w:rPr>
        <w:t>.</w:t>
      </w:r>
      <w:r w:rsidR="00A326D0">
        <w:rPr>
          <w:rFonts w:hint="cs"/>
          <w:sz w:val="28"/>
          <w:szCs w:val="28"/>
          <w:rtl/>
          <w:lang w:bidi="ar-EG"/>
        </w:rPr>
        <w:t xml:space="preserve"> </w:t>
      </w:r>
      <w:r w:rsidRPr="00A326D0">
        <w:rPr>
          <w:sz w:val="28"/>
          <w:szCs w:val="28"/>
          <w:rtl/>
        </w:rPr>
        <w:t xml:space="preserve">هذه </w:t>
      </w:r>
      <w:r w:rsidR="00A326D0">
        <w:rPr>
          <w:rFonts w:hint="cs"/>
          <w:sz w:val="28"/>
          <w:szCs w:val="28"/>
          <w:rtl/>
        </w:rPr>
        <w:t>الفقرة</w:t>
      </w:r>
      <w:r w:rsidRPr="00A326D0">
        <w:rPr>
          <w:sz w:val="28"/>
          <w:szCs w:val="28"/>
          <w:rtl/>
        </w:rPr>
        <w:t xml:space="preserve"> هي جوهر المناعة المعلوماتية</w:t>
      </w:r>
      <w:r w:rsidRPr="00A326D0">
        <w:rPr>
          <w:sz w:val="28"/>
          <w:szCs w:val="28"/>
        </w:rPr>
        <w:t>.</w:t>
      </w:r>
    </w:p>
    <w:p w:rsidR="00785D0C" w:rsidRPr="00785D0C" w:rsidRDefault="00785D0C" w:rsidP="00785D0C">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ماذا يجب أن يتعلم الطالب من حالة كوهين؟</w:t>
      </w:r>
    </w:p>
    <w:p w:rsidR="00785D0C" w:rsidRPr="00A326D0" w:rsidRDefault="00785D0C" w:rsidP="00A326D0">
      <w:pPr>
        <w:pStyle w:val="NormalWeb"/>
        <w:bidi/>
        <w:spacing w:before="0" w:beforeAutospacing="0" w:after="0" w:afterAutospacing="0"/>
        <w:ind w:firstLine="284"/>
        <w:jc w:val="both"/>
        <w:rPr>
          <w:sz w:val="28"/>
          <w:szCs w:val="28"/>
        </w:rPr>
      </w:pPr>
      <w:r w:rsidRPr="00A326D0">
        <w:rPr>
          <w:sz w:val="28"/>
          <w:szCs w:val="28"/>
          <w:rtl/>
        </w:rPr>
        <w:lastRenderedPageBreak/>
        <w:t>ليس الدرس</w:t>
      </w:r>
      <w:r w:rsidRPr="00A326D0">
        <w:rPr>
          <w:sz w:val="28"/>
          <w:szCs w:val="28"/>
        </w:rPr>
        <w:t>:</w:t>
      </w:r>
      <w:r w:rsidR="00A326D0">
        <w:rPr>
          <w:rFonts w:hint="cs"/>
          <w:sz w:val="28"/>
          <w:szCs w:val="28"/>
          <w:rtl/>
          <w:lang w:bidi="ar-EG"/>
        </w:rPr>
        <w:t xml:space="preserve"> </w:t>
      </w:r>
      <w:r w:rsidR="00A326D0">
        <w:rPr>
          <w:rFonts w:hint="cs"/>
          <w:sz w:val="28"/>
          <w:szCs w:val="28"/>
          <w:rtl/>
        </w:rPr>
        <w:t>"</w:t>
      </w:r>
      <w:r w:rsidRPr="00A326D0">
        <w:rPr>
          <w:sz w:val="28"/>
          <w:szCs w:val="28"/>
          <w:rtl/>
        </w:rPr>
        <w:t>إيدي كوهين يكذب</w:t>
      </w:r>
      <w:r w:rsidR="00A326D0">
        <w:rPr>
          <w:rFonts w:hint="cs"/>
          <w:sz w:val="28"/>
          <w:szCs w:val="28"/>
          <w:rtl/>
        </w:rPr>
        <w:t xml:space="preserve">"، </w:t>
      </w:r>
      <w:r w:rsidRPr="00A326D0">
        <w:rPr>
          <w:sz w:val="28"/>
          <w:szCs w:val="28"/>
          <w:rtl/>
        </w:rPr>
        <w:t>بل</w:t>
      </w:r>
      <w:r w:rsidRPr="00A326D0">
        <w:rPr>
          <w:sz w:val="28"/>
          <w:szCs w:val="28"/>
        </w:rPr>
        <w:t>:</w:t>
      </w:r>
      <w:r w:rsidR="00A326D0">
        <w:rPr>
          <w:rFonts w:hint="cs"/>
          <w:sz w:val="28"/>
          <w:szCs w:val="28"/>
          <w:rtl/>
          <w:lang w:bidi="ar-EG"/>
        </w:rPr>
        <w:t xml:space="preserve"> "</w:t>
      </w:r>
      <w:r w:rsidRPr="00A326D0">
        <w:rPr>
          <w:sz w:val="28"/>
          <w:szCs w:val="28"/>
          <w:rtl/>
        </w:rPr>
        <w:t>قد تكون الصورة صحيحة والرواية خاطئة</w:t>
      </w:r>
      <w:r w:rsidR="00A326D0">
        <w:rPr>
          <w:rFonts w:hint="cs"/>
          <w:sz w:val="28"/>
          <w:szCs w:val="28"/>
          <w:rtl/>
        </w:rPr>
        <w:t xml:space="preserve">"، </w:t>
      </w:r>
      <w:r w:rsidRPr="00A326D0">
        <w:rPr>
          <w:sz w:val="28"/>
          <w:szCs w:val="28"/>
          <w:rtl/>
        </w:rPr>
        <w:t>وليس</w:t>
      </w:r>
      <w:r w:rsidRPr="00A326D0">
        <w:rPr>
          <w:sz w:val="28"/>
          <w:szCs w:val="28"/>
        </w:rPr>
        <w:t>:</w:t>
      </w:r>
      <w:r w:rsidR="00A326D0">
        <w:rPr>
          <w:rFonts w:hint="cs"/>
          <w:sz w:val="28"/>
          <w:szCs w:val="28"/>
          <w:rtl/>
          <w:lang w:bidi="ar-EG"/>
        </w:rPr>
        <w:t xml:space="preserve"> "</w:t>
      </w:r>
      <w:r w:rsidRPr="00A326D0">
        <w:rPr>
          <w:sz w:val="28"/>
          <w:szCs w:val="28"/>
          <w:rtl/>
        </w:rPr>
        <w:t>لا تثق بالإسرائيلي</w:t>
      </w:r>
      <w:r w:rsidR="00A326D0">
        <w:rPr>
          <w:rFonts w:hint="cs"/>
          <w:sz w:val="28"/>
          <w:szCs w:val="28"/>
          <w:rtl/>
        </w:rPr>
        <w:t xml:space="preserve">"، </w:t>
      </w:r>
      <w:r w:rsidRPr="00A326D0">
        <w:rPr>
          <w:sz w:val="28"/>
          <w:szCs w:val="28"/>
          <w:rtl/>
        </w:rPr>
        <w:t>بل</w:t>
      </w:r>
      <w:r w:rsidR="00A326D0">
        <w:rPr>
          <w:sz w:val="28"/>
          <w:szCs w:val="28"/>
        </w:rPr>
        <w:t>:</w:t>
      </w:r>
      <w:r w:rsidR="00A326D0">
        <w:rPr>
          <w:rFonts w:hint="cs"/>
          <w:sz w:val="28"/>
          <w:szCs w:val="28"/>
          <w:rtl/>
          <w:lang w:bidi="ar-EG"/>
        </w:rPr>
        <w:t xml:space="preserve"> "</w:t>
      </w:r>
      <w:r w:rsidRPr="00A326D0">
        <w:rPr>
          <w:sz w:val="28"/>
          <w:szCs w:val="28"/>
          <w:rtl/>
        </w:rPr>
        <w:t>لا تثق بأي مصدر لمجرد هويته أو موقفه السياسي</w:t>
      </w:r>
      <w:r w:rsidR="00A326D0">
        <w:rPr>
          <w:rFonts w:hint="cs"/>
          <w:sz w:val="28"/>
          <w:szCs w:val="28"/>
          <w:rtl/>
        </w:rPr>
        <w:t xml:space="preserve">"، </w:t>
      </w:r>
      <w:r w:rsidRPr="00A326D0">
        <w:rPr>
          <w:sz w:val="28"/>
          <w:szCs w:val="28"/>
          <w:rtl/>
        </w:rPr>
        <w:t>وليس</w:t>
      </w:r>
      <w:r w:rsidR="00A326D0">
        <w:rPr>
          <w:sz w:val="28"/>
          <w:szCs w:val="28"/>
        </w:rPr>
        <w:t>:</w:t>
      </w:r>
      <w:r w:rsidR="00A326D0">
        <w:rPr>
          <w:rFonts w:hint="cs"/>
          <w:sz w:val="28"/>
          <w:szCs w:val="28"/>
          <w:rtl/>
          <w:lang w:bidi="ar-EG"/>
        </w:rPr>
        <w:t xml:space="preserve"> "</w:t>
      </w:r>
      <w:r w:rsidRPr="00A326D0">
        <w:rPr>
          <w:sz w:val="28"/>
          <w:szCs w:val="28"/>
          <w:rtl/>
        </w:rPr>
        <w:t>الحساب المعادي يجب تجاهله دائمًا</w:t>
      </w:r>
      <w:r w:rsidR="00A326D0">
        <w:rPr>
          <w:rFonts w:hint="cs"/>
          <w:sz w:val="28"/>
          <w:szCs w:val="28"/>
          <w:rtl/>
        </w:rPr>
        <w:t xml:space="preserve">"، </w:t>
      </w:r>
      <w:r w:rsidRPr="00A326D0">
        <w:rPr>
          <w:sz w:val="28"/>
          <w:szCs w:val="28"/>
          <w:rtl/>
        </w:rPr>
        <w:t>بل</w:t>
      </w:r>
      <w:r w:rsidR="00A326D0">
        <w:rPr>
          <w:sz w:val="28"/>
          <w:szCs w:val="28"/>
        </w:rPr>
        <w:t>:</w:t>
      </w:r>
      <w:r w:rsidR="00A326D0">
        <w:rPr>
          <w:rFonts w:hint="cs"/>
          <w:sz w:val="28"/>
          <w:szCs w:val="28"/>
          <w:rtl/>
          <w:lang w:bidi="ar-EG"/>
        </w:rPr>
        <w:t xml:space="preserve"> "</w:t>
      </w:r>
      <w:r w:rsidRPr="00A326D0">
        <w:rPr>
          <w:sz w:val="28"/>
          <w:szCs w:val="28"/>
          <w:rtl/>
        </w:rPr>
        <w:t>افحص الادعاء، ثم قرر إن كان يستحق التداول</w:t>
      </w:r>
      <w:r w:rsidR="00A326D0">
        <w:rPr>
          <w:rFonts w:hint="cs"/>
          <w:sz w:val="28"/>
          <w:szCs w:val="28"/>
          <w:rtl/>
        </w:rPr>
        <w:t>".</w:t>
      </w:r>
      <w:r w:rsidR="00A326D0">
        <w:rPr>
          <w:rFonts w:hint="cs"/>
          <w:sz w:val="28"/>
          <w:szCs w:val="28"/>
          <w:rtl/>
          <w:lang w:bidi="ar-EG"/>
        </w:rPr>
        <w:t xml:space="preserve"> </w:t>
      </w:r>
      <w:r w:rsidRPr="00A326D0">
        <w:rPr>
          <w:sz w:val="28"/>
          <w:szCs w:val="28"/>
          <w:rtl/>
        </w:rPr>
        <w:t>هذا فارق كبير بين التربية الوطنية والدعاية المضادة</w:t>
      </w:r>
      <w:r w:rsidRPr="00A326D0">
        <w:rPr>
          <w:sz w:val="28"/>
          <w:szCs w:val="28"/>
        </w:rPr>
        <w:t>.</w:t>
      </w:r>
    </w:p>
    <w:p w:rsidR="00785D0C" w:rsidRPr="00785D0C" w:rsidRDefault="00785D0C" w:rsidP="00785D0C">
      <w:pPr>
        <w:jc w:val="both"/>
        <w:outlineLvl w:val="0"/>
        <w:rPr>
          <w:rFonts w:asciiTheme="minorBidi" w:hAnsiTheme="minorBidi" w:cstheme="minorBidi"/>
          <w:b/>
          <w:bCs/>
          <w:color w:val="auto"/>
          <w:spacing w:val="0"/>
          <w:kern w:val="36"/>
          <w:sz w:val="28"/>
          <w:lang w:eastAsia="en-US"/>
        </w:rPr>
      </w:pPr>
      <w:r w:rsidRPr="00785D0C">
        <w:rPr>
          <w:rFonts w:asciiTheme="minorBidi" w:hAnsiTheme="minorBidi" w:cstheme="minorBidi"/>
          <w:b/>
          <w:bCs/>
          <w:color w:val="auto"/>
          <w:spacing w:val="0"/>
          <w:kern w:val="36"/>
          <w:sz w:val="28"/>
          <w:rtl/>
          <w:lang w:eastAsia="en-US"/>
        </w:rPr>
        <w:t>الاستنتاج الاستراتيجي</w:t>
      </w:r>
    </w:p>
    <w:p w:rsidR="00785D0C" w:rsidRPr="00A326D0" w:rsidRDefault="00785D0C" w:rsidP="00A326D0">
      <w:pPr>
        <w:pStyle w:val="NormalWeb"/>
        <w:bidi/>
        <w:spacing w:before="0" w:beforeAutospacing="0" w:after="0" w:afterAutospacing="0"/>
        <w:ind w:firstLine="284"/>
        <w:jc w:val="both"/>
        <w:rPr>
          <w:sz w:val="28"/>
          <w:szCs w:val="28"/>
        </w:rPr>
      </w:pPr>
      <w:r w:rsidRPr="00A326D0">
        <w:rPr>
          <w:sz w:val="28"/>
          <w:szCs w:val="28"/>
          <w:rtl/>
        </w:rPr>
        <w:t>تكشف دراسة الحالات الموثقة في 2025</w:t>
      </w:r>
      <w:r w:rsidR="00A326D0">
        <w:rPr>
          <w:rFonts w:hint="cs"/>
          <w:sz w:val="28"/>
          <w:szCs w:val="28"/>
          <w:rtl/>
        </w:rPr>
        <w:t>م-</w:t>
      </w:r>
      <w:r w:rsidRPr="00A326D0">
        <w:rPr>
          <w:sz w:val="28"/>
          <w:szCs w:val="28"/>
          <w:rtl/>
        </w:rPr>
        <w:t>2026</w:t>
      </w:r>
      <w:r w:rsidR="00A326D0">
        <w:rPr>
          <w:rFonts w:hint="cs"/>
          <w:sz w:val="28"/>
          <w:szCs w:val="28"/>
          <w:rtl/>
        </w:rPr>
        <w:t>م</w:t>
      </w:r>
      <w:r w:rsidRPr="00A326D0">
        <w:rPr>
          <w:sz w:val="28"/>
          <w:szCs w:val="28"/>
          <w:rtl/>
        </w:rPr>
        <w:t xml:space="preserve"> أن بعض أخطر أدوات التأثير لا تقوم على إنتاج كذبة كاملة، وإنما على إعادة ترتيب عناصر الحقيقة</w:t>
      </w:r>
      <w:r w:rsidR="00A326D0">
        <w:rPr>
          <w:sz w:val="28"/>
          <w:szCs w:val="28"/>
        </w:rPr>
        <w:t>.</w:t>
      </w:r>
      <w:r w:rsidR="00A326D0">
        <w:rPr>
          <w:rFonts w:hint="cs"/>
          <w:sz w:val="28"/>
          <w:szCs w:val="28"/>
          <w:rtl/>
          <w:lang w:bidi="ar-EG"/>
        </w:rPr>
        <w:t xml:space="preserve"> </w:t>
      </w:r>
      <w:r w:rsidRPr="00A326D0">
        <w:rPr>
          <w:sz w:val="28"/>
          <w:szCs w:val="28"/>
          <w:rtl/>
        </w:rPr>
        <w:t>صورة حقيقية</w:t>
      </w:r>
      <w:r w:rsidR="00A326D0">
        <w:rPr>
          <w:rFonts w:hint="cs"/>
          <w:sz w:val="28"/>
          <w:szCs w:val="28"/>
          <w:rtl/>
        </w:rPr>
        <w:t>، و</w:t>
      </w:r>
      <w:r w:rsidRPr="00A326D0">
        <w:rPr>
          <w:sz w:val="28"/>
          <w:szCs w:val="28"/>
          <w:rtl/>
        </w:rPr>
        <w:t>فيديو حقيقي</w:t>
      </w:r>
      <w:r w:rsidR="00A326D0">
        <w:rPr>
          <w:rFonts w:hint="cs"/>
          <w:sz w:val="28"/>
          <w:szCs w:val="28"/>
          <w:rtl/>
        </w:rPr>
        <w:t>، و</w:t>
      </w:r>
      <w:r w:rsidRPr="00A326D0">
        <w:rPr>
          <w:sz w:val="28"/>
          <w:szCs w:val="28"/>
          <w:rtl/>
        </w:rPr>
        <w:t>شخص حقيقي</w:t>
      </w:r>
      <w:r w:rsidR="00A326D0">
        <w:rPr>
          <w:rFonts w:hint="cs"/>
          <w:sz w:val="28"/>
          <w:szCs w:val="28"/>
          <w:rtl/>
        </w:rPr>
        <w:t>، و</w:t>
      </w:r>
      <w:r w:rsidRPr="00A326D0">
        <w:rPr>
          <w:sz w:val="28"/>
          <w:szCs w:val="28"/>
          <w:rtl/>
        </w:rPr>
        <w:t>حدث حقيقي</w:t>
      </w:r>
      <w:r w:rsidR="00A326D0">
        <w:rPr>
          <w:rFonts w:hint="cs"/>
          <w:sz w:val="28"/>
          <w:szCs w:val="28"/>
          <w:rtl/>
        </w:rPr>
        <w:t xml:space="preserve">، </w:t>
      </w:r>
      <w:r w:rsidRPr="00A326D0">
        <w:rPr>
          <w:sz w:val="28"/>
          <w:szCs w:val="28"/>
          <w:rtl/>
        </w:rPr>
        <w:t>ثم</w:t>
      </w:r>
      <w:r w:rsidR="00A326D0">
        <w:rPr>
          <w:rFonts w:hint="cs"/>
          <w:sz w:val="28"/>
          <w:szCs w:val="28"/>
          <w:rtl/>
        </w:rPr>
        <w:t xml:space="preserve"> </w:t>
      </w:r>
      <w:r w:rsidRPr="00A326D0">
        <w:rPr>
          <w:sz w:val="28"/>
          <w:szCs w:val="28"/>
          <w:rtl/>
        </w:rPr>
        <w:t>تاريخ مختلف</w:t>
      </w:r>
      <w:r w:rsidR="00A326D0">
        <w:rPr>
          <w:rFonts w:hint="cs"/>
          <w:sz w:val="28"/>
          <w:szCs w:val="28"/>
          <w:rtl/>
        </w:rPr>
        <w:t xml:space="preserve">، </w:t>
      </w:r>
      <w:r w:rsidRPr="00A326D0">
        <w:rPr>
          <w:sz w:val="28"/>
          <w:szCs w:val="28"/>
          <w:rtl/>
        </w:rPr>
        <w:t>أو</w:t>
      </w:r>
      <w:r w:rsidR="00A326D0">
        <w:rPr>
          <w:rFonts w:hint="cs"/>
          <w:sz w:val="28"/>
          <w:szCs w:val="28"/>
          <w:rtl/>
          <w:lang w:bidi="ar-EG"/>
        </w:rPr>
        <w:t xml:space="preserve"> </w:t>
      </w:r>
      <w:r w:rsidRPr="00A326D0">
        <w:rPr>
          <w:sz w:val="28"/>
          <w:szCs w:val="28"/>
          <w:rtl/>
        </w:rPr>
        <w:t>مكان مختلف</w:t>
      </w:r>
      <w:r w:rsidR="00A326D0">
        <w:rPr>
          <w:rFonts w:hint="cs"/>
          <w:sz w:val="28"/>
          <w:szCs w:val="28"/>
          <w:rtl/>
        </w:rPr>
        <w:t xml:space="preserve">، </w:t>
      </w:r>
      <w:r w:rsidRPr="00A326D0">
        <w:rPr>
          <w:sz w:val="28"/>
          <w:szCs w:val="28"/>
          <w:rtl/>
        </w:rPr>
        <w:t>أو</w:t>
      </w:r>
      <w:r w:rsidR="00A326D0">
        <w:rPr>
          <w:rFonts w:hint="cs"/>
          <w:sz w:val="28"/>
          <w:szCs w:val="28"/>
          <w:rtl/>
          <w:lang w:bidi="ar-EG"/>
        </w:rPr>
        <w:t xml:space="preserve"> </w:t>
      </w:r>
      <w:r w:rsidRPr="00A326D0">
        <w:rPr>
          <w:sz w:val="28"/>
          <w:szCs w:val="28"/>
          <w:rtl/>
        </w:rPr>
        <w:t>هوية مختلفة</w:t>
      </w:r>
      <w:r w:rsidR="00A326D0">
        <w:rPr>
          <w:rFonts w:hint="cs"/>
          <w:sz w:val="28"/>
          <w:szCs w:val="28"/>
          <w:rtl/>
        </w:rPr>
        <w:t xml:space="preserve">، </w:t>
      </w:r>
      <w:r w:rsidRPr="00A326D0">
        <w:rPr>
          <w:sz w:val="28"/>
          <w:szCs w:val="28"/>
          <w:rtl/>
        </w:rPr>
        <w:t>أو</w:t>
      </w:r>
      <w:r w:rsidR="00A326D0">
        <w:rPr>
          <w:rFonts w:hint="cs"/>
          <w:sz w:val="28"/>
          <w:szCs w:val="28"/>
          <w:rtl/>
          <w:lang w:bidi="ar-EG"/>
        </w:rPr>
        <w:t xml:space="preserve"> </w:t>
      </w:r>
      <w:r w:rsidRPr="00A326D0">
        <w:rPr>
          <w:sz w:val="28"/>
          <w:szCs w:val="28"/>
          <w:rtl/>
        </w:rPr>
        <w:t>تفسير مختلف</w:t>
      </w:r>
      <w:r w:rsidRPr="00A326D0">
        <w:rPr>
          <w:sz w:val="28"/>
          <w:szCs w:val="28"/>
        </w:rPr>
        <w:t>.</w:t>
      </w:r>
      <w:r w:rsidR="00A326D0">
        <w:rPr>
          <w:rFonts w:hint="cs"/>
          <w:sz w:val="28"/>
          <w:szCs w:val="28"/>
          <w:rtl/>
          <w:lang w:bidi="ar-EG"/>
        </w:rPr>
        <w:t xml:space="preserve"> </w:t>
      </w:r>
      <w:r w:rsidRPr="00A326D0">
        <w:rPr>
          <w:sz w:val="28"/>
          <w:szCs w:val="28"/>
          <w:rtl/>
        </w:rPr>
        <w:t>هنا تصبح العملية المعلوماتية قادرة على إنتاج واقع إدراكي جديد دون الحاجة إلى اختراع كل عناصره</w:t>
      </w:r>
      <w:r w:rsidR="00A326D0">
        <w:rPr>
          <w:rFonts w:hint="cs"/>
          <w:sz w:val="28"/>
          <w:szCs w:val="28"/>
          <w:rtl/>
        </w:rPr>
        <w:t xml:space="preserve">، </w:t>
      </w:r>
      <w:r w:rsidRPr="00A326D0">
        <w:rPr>
          <w:sz w:val="28"/>
          <w:szCs w:val="28"/>
          <w:rtl/>
        </w:rPr>
        <w:t>وهذا هو جوهر التلاعب السياقي</w:t>
      </w:r>
      <w:r w:rsidRPr="00A326D0">
        <w:rPr>
          <w:sz w:val="28"/>
          <w:szCs w:val="28"/>
        </w:rPr>
        <w:t>.</w:t>
      </w:r>
    </w:p>
    <w:p w:rsidR="00785D0C" w:rsidRPr="00785D0C" w:rsidRDefault="00A326D0" w:rsidP="00A326D0">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النتيجة الأهم</w:t>
      </w:r>
      <w:r>
        <w:rPr>
          <w:rFonts w:asciiTheme="minorBidi" w:hAnsiTheme="minorBidi" w:cstheme="minorBidi" w:hint="cs"/>
          <w:b/>
          <w:bCs/>
          <w:color w:val="auto"/>
          <w:spacing w:val="0"/>
          <w:kern w:val="36"/>
          <w:sz w:val="28"/>
          <w:rtl/>
          <w:lang w:eastAsia="en-US"/>
        </w:rPr>
        <w:t xml:space="preserve">.. </w:t>
      </w:r>
      <w:r w:rsidR="00785D0C" w:rsidRPr="00785D0C">
        <w:rPr>
          <w:rFonts w:asciiTheme="minorBidi" w:hAnsiTheme="minorBidi" w:cstheme="minorBidi"/>
          <w:b/>
          <w:bCs/>
          <w:color w:val="auto"/>
          <w:spacing w:val="0"/>
          <w:kern w:val="36"/>
          <w:sz w:val="28"/>
          <w:rtl/>
          <w:lang w:eastAsia="en-US"/>
        </w:rPr>
        <w:t>الحرب على الوعي ليست حربًا ضد المعلومات</w:t>
      </w:r>
    </w:p>
    <w:p w:rsidR="00785D0C" w:rsidRPr="00A326D0" w:rsidRDefault="00785D0C" w:rsidP="00A326D0">
      <w:pPr>
        <w:pStyle w:val="NormalWeb"/>
        <w:bidi/>
        <w:spacing w:before="0" w:beforeAutospacing="0" w:after="0" w:afterAutospacing="0"/>
        <w:ind w:firstLine="284"/>
        <w:jc w:val="both"/>
        <w:rPr>
          <w:sz w:val="28"/>
          <w:szCs w:val="28"/>
        </w:rPr>
      </w:pPr>
      <w:r w:rsidRPr="00A326D0">
        <w:rPr>
          <w:sz w:val="28"/>
          <w:szCs w:val="28"/>
          <w:rtl/>
        </w:rPr>
        <w:t>المجتمع الذي يحاول حماية نفسه من الشائعات عبر منع المعلومات سيكون مجتمعًا هشًا</w:t>
      </w:r>
      <w:r w:rsidR="00A326D0">
        <w:rPr>
          <w:rFonts w:hint="cs"/>
          <w:sz w:val="28"/>
          <w:szCs w:val="28"/>
          <w:rtl/>
        </w:rPr>
        <w:t xml:space="preserve">، </w:t>
      </w:r>
      <w:r w:rsidRPr="00A326D0">
        <w:rPr>
          <w:sz w:val="28"/>
          <w:szCs w:val="28"/>
          <w:rtl/>
        </w:rPr>
        <w:t>أما المجتمع القوي فهو الذي يستطيع التعامل مع فائض المعلومات</w:t>
      </w:r>
      <w:r w:rsidR="00A326D0">
        <w:rPr>
          <w:sz w:val="28"/>
          <w:szCs w:val="28"/>
        </w:rPr>
        <w:t>.</w:t>
      </w:r>
      <w:r w:rsidR="00A326D0">
        <w:rPr>
          <w:rFonts w:hint="cs"/>
          <w:sz w:val="28"/>
          <w:szCs w:val="28"/>
          <w:rtl/>
          <w:lang w:bidi="ar-EG"/>
        </w:rPr>
        <w:t xml:space="preserve"> </w:t>
      </w:r>
      <w:r w:rsidRPr="00A326D0">
        <w:rPr>
          <w:sz w:val="28"/>
          <w:szCs w:val="28"/>
          <w:rtl/>
        </w:rPr>
        <w:t>ولهذا فإن الهدف الاستراتيجي لا ينبغي أن يكون</w:t>
      </w:r>
      <w:r w:rsidR="00A326D0">
        <w:rPr>
          <w:rFonts w:hint="cs"/>
          <w:sz w:val="28"/>
          <w:szCs w:val="28"/>
          <w:rtl/>
          <w:lang w:bidi="ar-EG"/>
        </w:rPr>
        <w:t xml:space="preserve"> </w:t>
      </w:r>
      <w:r w:rsidRPr="00A326D0">
        <w:rPr>
          <w:sz w:val="28"/>
          <w:szCs w:val="28"/>
          <w:rtl/>
        </w:rPr>
        <w:t>تقليل المعلومات</w:t>
      </w:r>
      <w:r w:rsidR="00A326D0">
        <w:rPr>
          <w:rFonts w:hint="cs"/>
          <w:sz w:val="28"/>
          <w:szCs w:val="28"/>
          <w:rtl/>
        </w:rPr>
        <w:t xml:space="preserve">، </w:t>
      </w:r>
      <w:r w:rsidRPr="00A326D0">
        <w:rPr>
          <w:sz w:val="28"/>
          <w:szCs w:val="28"/>
          <w:rtl/>
        </w:rPr>
        <w:t>بل</w:t>
      </w:r>
      <w:r w:rsidR="00A326D0">
        <w:rPr>
          <w:rFonts w:hint="cs"/>
          <w:sz w:val="28"/>
          <w:szCs w:val="28"/>
          <w:rtl/>
          <w:lang w:bidi="ar-EG"/>
        </w:rPr>
        <w:t xml:space="preserve"> </w:t>
      </w:r>
      <w:r w:rsidRPr="00A326D0">
        <w:rPr>
          <w:sz w:val="28"/>
          <w:szCs w:val="28"/>
          <w:rtl/>
        </w:rPr>
        <w:t>رفع جودة التمييز بينها</w:t>
      </w:r>
      <w:r w:rsidRPr="00A326D0">
        <w:rPr>
          <w:sz w:val="28"/>
          <w:szCs w:val="28"/>
        </w:rPr>
        <w:t>.</w:t>
      </w:r>
      <w:r w:rsidR="00A326D0">
        <w:rPr>
          <w:rFonts w:hint="cs"/>
          <w:sz w:val="28"/>
          <w:szCs w:val="28"/>
          <w:rtl/>
          <w:lang w:bidi="ar-EG"/>
        </w:rPr>
        <w:t xml:space="preserve"> </w:t>
      </w:r>
      <w:r w:rsidRPr="00A326D0">
        <w:rPr>
          <w:sz w:val="28"/>
          <w:szCs w:val="28"/>
          <w:rtl/>
        </w:rPr>
        <w:t>ولا ينبغي أن يكون</w:t>
      </w:r>
      <w:r w:rsidR="00A326D0">
        <w:rPr>
          <w:rFonts w:hint="cs"/>
          <w:sz w:val="28"/>
          <w:szCs w:val="28"/>
          <w:rtl/>
          <w:lang w:bidi="ar-EG"/>
        </w:rPr>
        <w:t xml:space="preserve"> </w:t>
      </w:r>
      <w:r w:rsidRPr="00A326D0">
        <w:rPr>
          <w:sz w:val="28"/>
          <w:szCs w:val="28"/>
          <w:rtl/>
        </w:rPr>
        <w:t>منع الشباب من متابعة الحسابات المثيرة للجدل</w:t>
      </w:r>
      <w:r w:rsidR="00A326D0">
        <w:rPr>
          <w:rFonts w:hint="cs"/>
          <w:sz w:val="28"/>
          <w:szCs w:val="28"/>
          <w:rtl/>
        </w:rPr>
        <w:t xml:space="preserve">، </w:t>
      </w:r>
      <w:r w:rsidRPr="00A326D0">
        <w:rPr>
          <w:sz w:val="28"/>
          <w:szCs w:val="28"/>
          <w:rtl/>
        </w:rPr>
        <w:t>بل</w:t>
      </w:r>
      <w:r w:rsidR="00A326D0">
        <w:rPr>
          <w:rFonts w:hint="cs"/>
          <w:sz w:val="28"/>
          <w:szCs w:val="28"/>
          <w:rtl/>
        </w:rPr>
        <w:t xml:space="preserve"> </w:t>
      </w:r>
      <w:r w:rsidRPr="00A326D0">
        <w:rPr>
          <w:sz w:val="28"/>
          <w:szCs w:val="28"/>
          <w:rtl/>
        </w:rPr>
        <w:t>تعليمهم كيف يقرأونها دون أن يتحولوا إلى أدوات لإعادة توزيعها</w:t>
      </w:r>
      <w:r w:rsidRPr="00A326D0">
        <w:rPr>
          <w:sz w:val="28"/>
          <w:szCs w:val="28"/>
        </w:rPr>
        <w:t>.</w:t>
      </w:r>
    </w:p>
    <w:p w:rsidR="00785D0C" w:rsidRPr="00A326D0" w:rsidRDefault="00A326D0" w:rsidP="00785D0C">
      <w:pPr>
        <w:jc w:val="both"/>
        <w:outlineLvl w:val="0"/>
        <w:rPr>
          <w:rFonts w:asciiTheme="minorBidi" w:hAnsiTheme="minorBidi" w:cstheme="minorBidi"/>
          <w:b/>
          <w:bCs/>
          <w:color w:val="auto"/>
          <w:spacing w:val="0"/>
          <w:kern w:val="36"/>
          <w:sz w:val="28"/>
          <w:lang w:eastAsia="en-US"/>
        </w:rPr>
      </w:pPr>
      <w:r w:rsidRPr="00A326D0">
        <w:rPr>
          <w:rFonts w:asciiTheme="minorBidi" w:hAnsiTheme="minorBidi" w:cstheme="minorBidi" w:hint="cs"/>
          <w:b/>
          <w:bCs/>
          <w:color w:val="auto"/>
          <w:spacing w:val="0"/>
          <w:sz w:val="28"/>
          <w:rtl/>
          <w:lang w:eastAsia="en-US"/>
        </w:rPr>
        <w:t>الخاتمة</w:t>
      </w:r>
    </w:p>
    <w:p w:rsidR="00785D0C" w:rsidRPr="00A326D0" w:rsidRDefault="00785D0C" w:rsidP="00A326D0">
      <w:pPr>
        <w:pStyle w:val="NormalWeb"/>
        <w:bidi/>
        <w:spacing w:before="0" w:beforeAutospacing="0" w:after="0" w:afterAutospacing="0"/>
        <w:ind w:firstLine="284"/>
        <w:jc w:val="both"/>
        <w:rPr>
          <w:sz w:val="28"/>
          <w:szCs w:val="28"/>
        </w:rPr>
      </w:pPr>
      <w:r w:rsidRPr="00A326D0">
        <w:rPr>
          <w:sz w:val="28"/>
          <w:szCs w:val="28"/>
          <w:rtl/>
        </w:rPr>
        <w:t>تكشف دراسة إيدي كوهين خلال 2025</w:t>
      </w:r>
      <w:r w:rsidR="00A326D0">
        <w:rPr>
          <w:rFonts w:hint="cs"/>
          <w:sz w:val="28"/>
          <w:szCs w:val="28"/>
          <w:rtl/>
        </w:rPr>
        <w:t>م-</w:t>
      </w:r>
      <w:r w:rsidRPr="00A326D0">
        <w:rPr>
          <w:sz w:val="28"/>
          <w:szCs w:val="28"/>
          <w:rtl/>
        </w:rPr>
        <w:t>2026</w:t>
      </w:r>
      <w:r w:rsidR="00A326D0">
        <w:rPr>
          <w:rFonts w:hint="cs"/>
          <w:sz w:val="28"/>
          <w:szCs w:val="28"/>
          <w:rtl/>
        </w:rPr>
        <w:t>م</w:t>
      </w:r>
      <w:r w:rsidRPr="00A326D0">
        <w:rPr>
          <w:sz w:val="28"/>
          <w:szCs w:val="28"/>
          <w:rtl/>
        </w:rPr>
        <w:t xml:space="preserve"> عن نموذج </w:t>
      </w:r>
      <w:r w:rsidR="00A326D0">
        <w:rPr>
          <w:rFonts w:hint="cs"/>
          <w:sz w:val="28"/>
          <w:szCs w:val="28"/>
          <w:rtl/>
        </w:rPr>
        <w:t>إعلامي</w:t>
      </w:r>
      <w:r w:rsidRPr="00A326D0">
        <w:rPr>
          <w:sz w:val="28"/>
          <w:szCs w:val="28"/>
          <w:rtl/>
        </w:rPr>
        <w:t xml:space="preserve"> يستحق البحث ليس لأن كل محتواه يمكن تصنيفه تحت عنوان واحد، وإنما لأنه يجمع في فضاء واحد بين الخبر والتعليق والسخرية والاستفزاز والمحتوى البصري والقضايا المحلية العربية والرسائل المرتبطة بإسرائيل والشرق الأوسط</w:t>
      </w:r>
      <w:r w:rsidRPr="00A326D0">
        <w:rPr>
          <w:sz w:val="28"/>
          <w:szCs w:val="28"/>
        </w:rPr>
        <w:t>.</w:t>
      </w:r>
    </w:p>
    <w:p w:rsidR="00785D0C" w:rsidRPr="00A326D0" w:rsidRDefault="00785D0C" w:rsidP="00A326D0">
      <w:pPr>
        <w:pStyle w:val="NormalWeb"/>
        <w:bidi/>
        <w:spacing w:before="0" w:beforeAutospacing="0" w:after="0" w:afterAutospacing="0"/>
        <w:ind w:firstLine="284"/>
        <w:jc w:val="both"/>
        <w:rPr>
          <w:sz w:val="28"/>
          <w:szCs w:val="28"/>
        </w:rPr>
      </w:pPr>
      <w:r w:rsidRPr="00A326D0">
        <w:rPr>
          <w:sz w:val="28"/>
          <w:szCs w:val="28"/>
          <w:rtl/>
        </w:rPr>
        <w:t>وتكشف الحالات التي خضعت لل</w:t>
      </w:r>
      <w:r w:rsidR="00A326D0">
        <w:rPr>
          <w:rFonts w:hint="cs"/>
          <w:sz w:val="28"/>
          <w:szCs w:val="28"/>
          <w:rtl/>
        </w:rPr>
        <w:t>دراسة</w:t>
      </w:r>
      <w:r w:rsidRPr="00A326D0">
        <w:rPr>
          <w:sz w:val="28"/>
          <w:szCs w:val="28"/>
          <w:rtl/>
        </w:rPr>
        <w:t xml:space="preserve"> عن أنماط متكررة من إعادة استخدام مواد قديمة، وتغيير السياق الزمني والمكاني، ونسبة هويات غير صحيحة إلى أشخاص، واستخدام مواد مولدة بالذكاء الاصطناعي، واستثمار اللحظات الأمنية والسياسية الحساسة، والدخول في القضايا الهوياتية والطائفية والقومية، وتعبئة الشبكات الرقمية حول وسوم وقضايا محددة</w:t>
      </w:r>
      <w:r w:rsidRPr="00A326D0">
        <w:rPr>
          <w:sz w:val="28"/>
          <w:szCs w:val="28"/>
        </w:rPr>
        <w:t>.</w:t>
      </w:r>
    </w:p>
    <w:p w:rsidR="00785D0C" w:rsidRPr="00A326D0" w:rsidRDefault="00785D0C" w:rsidP="003839A8">
      <w:pPr>
        <w:pStyle w:val="NormalWeb"/>
        <w:bidi/>
        <w:spacing w:before="0" w:beforeAutospacing="0" w:after="0" w:afterAutospacing="0"/>
        <w:ind w:firstLine="284"/>
        <w:jc w:val="both"/>
        <w:rPr>
          <w:sz w:val="28"/>
          <w:szCs w:val="28"/>
        </w:rPr>
      </w:pPr>
      <w:r w:rsidRPr="00A326D0">
        <w:rPr>
          <w:sz w:val="28"/>
          <w:szCs w:val="28"/>
          <w:rtl/>
        </w:rPr>
        <w:t xml:space="preserve">لكن القيمة العلمية الأهم ليست في جمع هذه الحالات لإثبات أن كوهين </w:t>
      </w:r>
      <w:r w:rsidR="00A326D0">
        <w:rPr>
          <w:rFonts w:hint="cs"/>
          <w:sz w:val="28"/>
          <w:szCs w:val="28"/>
          <w:rtl/>
        </w:rPr>
        <w:t>"</w:t>
      </w:r>
      <w:r w:rsidRPr="00A326D0">
        <w:rPr>
          <w:sz w:val="28"/>
          <w:szCs w:val="28"/>
          <w:rtl/>
        </w:rPr>
        <w:t>ينشر التضليل</w:t>
      </w:r>
      <w:r w:rsidR="00A326D0">
        <w:rPr>
          <w:rFonts w:hint="cs"/>
          <w:sz w:val="28"/>
          <w:szCs w:val="28"/>
          <w:rtl/>
        </w:rPr>
        <w:t>"</w:t>
      </w:r>
      <w:r w:rsidRPr="00A326D0">
        <w:rPr>
          <w:sz w:val="28"/>
          <w:szCs w:val="28"/>
          <w:rtl/>
        </w:rPr>
        <w:t>؛ بل في استخدامها لتعليم المجتمع كيف يعمل التضليل أصلًا</w:t>
      </w:r>
      <w:r w:rsidR="00A326D0">
        <w:rPr>
          <w:sz w:val="28"/>
          <w:szCs w:val="28"/>
        </w:rPr>
        <w:t>.</w:t>
      </w:r>
      <w:r w:rsidR="00A326D0">
        <w:rPr>
          <w:rFonts w:hint="cs"/>
          <w:sz w:val="28"/>
          <w:szCs w:val="28"/>
          <w:rtl/>
          <w:lang w:bidi="ar-EG"/>
        </w:rPr>
        <w:t xml:space="preserve"> </w:t>
      </w:r>
      <w:r w:rsidRPr="00A326D0">
        <w:rPr>
          <w:sz w:val="28"/>
          <w:szCs w:val="28"/>
          <w:rtl/>
        </w:rPr>
        <w:t>فالمواطن الذي يتعلم أن يسأل</w:t>
      </w:r>
      <w:r w:rsidR="00A326D0">
        <w:rPr>
          <w:sz w:val="28"/>
          <w:szCs w:val="28"/>
        </w:rPr>
        <w:t>:</w:t>
      </w:r>
      <w:r w:rsidR="00A326D0">
        <w:rPr>
          <w:rFonts w:hint="cs"/>
          <w:sz w:val="28"/>
          <w:szCs w:val="28"/>
          <w:rtl/>
          <w:lang w:bidi="ar-EG"/>
        </w:rPr>
        <w:t xml:space="preserve"> </w:t>
      </w:r>
      <w:r w:rsidRPr="00A326D0">
        <w:rPr>
          <w:sz w:val="28"/>
          <w:szCs w:val="28"/>
          <w:rtl/>
        </w:rPr>
        <w:t>متى؟</w:t>
      </w:r>
      <w:r w:rsidR="00A326D0">
        <w:rPr>
          <w:rFonts w:hint="cs"/>
          <w:sz w:val="28"/>
          <w:szCs w:val="28"/>
          <w:rtl/>
          <w:lang w:bidi="ar-EG"/>
        </w:rPr>
        <w:t xml:space="preserve"> </w:t>
      </w:r>
      <w:r w:rsidRPr="00A326D0">
        <w:rPr>
          <w:sz w:val="28"/>
          <w:szCs w:val="28"/>
          <w:rtl/>
        </w:rPr>
        <w:t>أين؟</w:t>
      </w:r>
      <w:r w:rsidR="00A326D0">
        <w:rPr>
          <w:rFonts w:hint="cs"/>
          <w:sz w:val="28"/>
          <w:szCs w:val="28"/>
          <w:rtl/>
          <w:lang w:bidi="ar-EG"/>
        </w:rPr>
        <w:t xml:space="preserve"> </w:t>
      </w:r>
      <w:r w:rsidRPr="00A326D0">
        <w:rPr>
          <w:sz w:val="28"/>
          <w:szCs w:val="28"/>
          <w:rtl/>
        </w:rPr>
        <w:t>من؟</w:t>
      </w:r>
      <w:r w:rsidR="00A326D0">
        <w:rPr>
          <w:rFonts w:hint="cs"/>
          <w:sz w:val="28"/>
          <w:szCs w:val="28"/>
          <w:rtl/>
          <w:lang w:bidi="ar-EG"/>
        </w:rPr>
        <w:t xml:space="preserve"> </w:t>
      </w:r>
      <w:r w:rsidRPr="00A326D0">
        <w:rPr>
          <w:sz w:val="28"/>
          <w:szCs w:val="28"/>
          <w:rtl/>
        </w:rPr>
        <w:t>المصدر الأول؟</w:t>
      </w:r>
      <w:r w:rsidR="00A326D0">
        <w:rPr>
          <w:rFonts w:hint="cs"/>
          <w:sz w:val="28"/>
          <w:szCs w:val="28"/>
          <w:rtl/>
          <w:lang w:bidi="ar-EG"/>
        </w:rPr>
        <w:t xml:space="preserve"> </w:t>
      </w:r>
      <w:r w:rsidRPr="00A326D0">
        <w:rPr>
          <w:sz w:val="28"/>
          <w:szCs w:val="28"/>
          <w:rtl/>
        </w:rPr>
        <w:t>هل الصورة أصلية؟</w:t>
      </w:r>
      <w:r w:rsidR="00A326D0">
        <w:rPr>
          <w:rFonts w:hint="cs"/>
          <w:sz w:val="28"/>
          <w:szCs w:val="28"/>
          <w:rtl/>
          <w:lang w:bidi="ar-EG"/>
        </w:rPr>
        <w:t xml:space="preserve"> </w:t>
      </w:r>
      <w:r w:rsidRPr="00A326D0">
        <w:rPr>
          <w:sz w:val="28"/>
          <w:szCs w:val="28"/>
          <w:rtl/>
        </w:rPr>
        <w:t>هل السياق صحيح؟</w:t>
      </w:r>
      <w:r w:rsidR="00A326D0">
        <w:rPr>
          <w:rFonts w:hint="cs"/>
          <w:sz w:val="28"/>
          <w:szCs w:val="28"/>
          <w:rtl/>
          <w:lang w:bidi="ar-EG"/>
        </w:rPr>
        <w:t xml:space="preserve"> </w:t>
      </w:r>
      <w:r w:rsidRPr="00A326D0">
        <w:rPr>
          <w:sz w:val="28"/>
          <w:szCs w:val="28"/>
          <w:rtl/>
        </w:rPr>
        <w:t>هل هناك مصدر مستقل؟</w:t>
      </w:r>
      <w:r w:rsidR="00A326D0">
        <w:rPr>
          <w:rFonts w:hint="cs"/>
          <w:sz w:val="28"/>
          <w:szCs w:val="28"/>
          <w:rtl/>
          <w:lang w:bidi="ar-EG"/>
        </w:rPr>
        <w:t xml:space="preserve"> </w:t>
      </w:r>
      <w:r w:rsidRPr="00A326D0">
        <w:rPr>
          <w:sz w:val="28"/>
          <w:szCs w:val="28"/>
          <w:rtl/>
        </w:rPr>
        <w:t>ما الذي أعرفه فعلًا، وما الذي استنتجه صاحب المنشور؟</w:t>
      </w:r>
      <w:r w:rsidR="00A326D0">
        <w:rPr>
          <w:rFonts w:hint="cs"/>
          <w:sz w:val="28"/>
          <w:szCs w:val="28"/>
          <w:rtl/>
        </w:rPr>
        <w:t xml:space="preserve"> </w:t>
      </w:r>
      <w:r w:rsidRPr="00A326D0">
        <w:rPr>
          <w:sz w:val="28"/>
          <w:szCs w:val="28"/>
          <w:rtl/>
        </w:rPr>
        <w:t>سيصبح أقل قابلية للتأثر ليس فقط بمنشورات إيدي كوهين، وإنما بأي جهة تحاول توظيف البيئة الرقمية للتأثير في إدراكه</w:t>
      </w:r>
      <w:r w:rsidRPr="00A326D0">
        <w:rPr>
          <w:sz w:val="28"/>
          <w:szCs w:val="28"/>
        </w:rPr>
        <w:t>.</w:t>
      </w:r>
      <w:r w:rsidR="003839A8">
        <w:rPr>
          <w:rFonts w:hint="cs"/>
          <w:sz w:val="28"/>
          <w:szCs w:val="28"/>
          <w:rtl/>
          <w:lang w:bidi="ar-EG"/>
        </w:rPr>
        <w:t xml:space="preserve"> </w:t>
      </w:r>
      <w:r w:rsidRPr="00A326D0">
        <w:rPr>
          <w:sz w:val="28"/>
          <w:szCs w:val="28"/>
          <w:rtl/>
        </w:rPr>
        <w:t xml:space="preserve">من هنا تتحول دراسة كوهين من دراسة لشخص إلى مختبر </w:t>
      </w:r>
      <w:r w:rsidR="003839A8">
        <w:rPr>
          <w:rFonts w:hint="cs"/>
          <w:sz w:val="28"/>
          <w:szCs w:val="28"/>
          <w:rtl/>
        </w:rPr>
        <w:t>للحصانة</w:t>
      </w:r>
      <w:r w:rsidRPr="00A326D0">
        <w:rPr>
          <w:sz w:val="28"/>
          <w:szCs w:val="28"/>
          <w:rtl/>
        </w:rPr>
        <w:t xml:space="preserve"> المعلوماتية</w:t>
      </w:r>
      <w:r w:rsidR="003839A8">
        <w:rPr>
          <w:sz w:val="28"/>
          <w:szCs w:val="28"/>
        </w:rPr>
        <w:t>.</w:t>
      </w:r>
      <w:r w:rsidR="003839A8">
        <w:rPr>
          <w:rFonts w:hint="cs"/>
          <w:sz w:val="28"/>
          <w:szCs w:val="28"/>
          <w:rtl/>
          <w:lang w:bidi="ar-EG"/>
        </w:rPr>
        <w:t xml:space="preserve"> </w:t>
      </w:r>
      <w:r w:rsidRPr="00A326D0">
        <w:rPr>
          <w:sz w:val="28"/>
          <w:szCs w:val="28"/>
          <w:rtl/>
        </w:rPr>
        <w:t>فالهدف النهائي ليس إسكات الحسابات، وإنما بناء مواطن لا يمكن تحويله بسهولة إلى ناقل للمعلومة غير الموثقة</w:t>
      </w:r>
      <w:r w:rsidRPr="00A326D0">
        <w:rPr>
          <w:sz w:val="28"/>
          <w:szCs w:val="28"/>
        </w:rPr>
        <w:t>.</w:t>
      </w:r>
    </w:p>
    <w:p w:rsidR="00785D0C" w:rsidRPr="00A326D0" w:rsidRDefault="003839A8" w:rsidP="003839A8">
      <w:pPr>
        <w:pStyle w:val="NormalWeb"/>
        <w:bidi/>
        <w:spacing w:before="0" w:beforeAutospacing="0" w:after="0" w:afterAutospacing="0"/>
        <w:ind w:firstLine="284"/>
        <w:jc w:val="both"/>
        <w:rPr>
          <w:sz w:val="28"/>
          <w:szCs w:val="28"/>
        </w:rPr>
      </w:pPr>
      <w:r>
        <w:rPr>
          <w:sz w:val="28"/>
          <w:szCs w:val="28"/>
          <w:rtl/>
        </w:rPr>
        <w:t>وهذ</w:t>
      </w:r>
      <w:r>
        <w:rPr>
          <w:rFonts w:hint="cs"/>
          <w:sz w:val="28"/>
          <w:szCs w:val="28"/>
          <w:rtl/>
        </w:rPr>
        <w:t>ا</w:t>
      </w:r>
      <w:r>
        <w:rPr>
          <w:sz w:val="28"/>
          <w:szCs w:val="28"/>
          <w:rtl/>
        </w:rPr>
        <w:t xml:space="preserve"> ه</w:t>
      </w:r>
      <w:r>
        <w:rPr>
          <w:rFonts w:hint="cs"/>
          <w:sz w:val="28"/>
          <w:szCs w:val="28"/>
          <w:rtl/>
        </w:rPr>
        <w:t>و</w:t>
      </w:r>
      <w:r w:rsidR="00785D0C" w:rsidRPr="00A326D0">
        <w:rPr>
          <w:sz w:val="28"/>
          <w:szCs w:val="28"/>
          <w:rtl/>
        </w:rPr>
        <w:t xml:space="preserve"> ال</w:t>
      </w:r>
      <w:r>
        <w:rPr>
          <w:rFonts w:hint="cs"/>
          <w:sz w:val="28"/>
          <w:szCs w:val="28"/>
          <w:rtl/>
        </w:rPr>
        <w:t xml:space="preserve">تحول </w:t>
      </w:r>
      <w:r>
        <w:rPr>
          <w:sz w:val="28"/>
          <w:szCs w:val="28"/>
          <w:rtl/>
        </w:rPr>
        <w:t>الاستراتيجي</w:t>
      </w:r>
      <w:r w:rsidR="00785D0C" w:rsidRPr="00A326D0">
        <w:rPr>
          <w:sz w:val="28"/>
          <w:szCs w:val="28"/>
          <w:rtl/>
        </w:rPr>
        <w:t xml:space="preserve"> من</w:t>
      </w:r>
      <w:r>
        <w:rPr>
          <w:rFonts w:hint="cs"/>
          <w:sz w:val="28"/>
          <w:szCs w:val="28"/>
          <w:rtl/>
          <w:lang w:bidi="ar-EG"/>
        </w:rPr>
        <w:t xml:space="preserve"> </w:t>
      </w:r>
      <w:r w:rsidR="00785D0C" w:rsidRPr="00A326D0">
        <w:rPr>
          <w:sz w:val="28"/>
          <w:szCs w:val="28"/>
          <w:rtl/>
        </w:rPr>
        <w:t>مكافحة الشائعة</w:t>
      </w:r>
      <w:r>
        <w:rPr>
          <w:rFonts w:hint="cs"/>
          <w:sz w:val="28"/>
          <w:szCs w:val="28"/>
          <w:rtl/>
          <w:lang w:bidi="ar-EG"/>
        </w:rPr>
        <w:t xml:space="preserve"> </w:t>
      </w:r>
      <w:r w:rsidR="00785D0C" w:rsidRPr="00A326D0">
        <w:rPr>
          <w:sz w:val="28"/>
          <w:szCs w:val="28"/>
          <w:rtl/>
        </w:rPr>
        <w:t>إلى</w:t>
      </w:r>
      <w:r>
        <w:rPr>
          <w:rFonts w:hint="cs"/>
          <w:sz w:val="28"/>
          <w:szCs w:val="28"/>
          <w:rtl/>
          <w:lang w:bidi="ar-EG"/>
        </w:rPr>
        <w:t xml:space="preserve"> </w:t>
      </w:r>
      <w:r w:rsidR="00785D0C" w:rsidRPr="00A326D0">
        <w:rPr>
          <w:sz w:val="28"/>
          <w:szCs w:val="28"/>
          <w:rtl/>
        </w:rPr>
        <w:t>بناء ال</w:t>
      </w:r>
      <w:r>
        <w:rPr>
          <w:rFonts w:hint="cs"/>
          <w:sz w:val="28"/>
          <w:szCs w:val="28"/>
          <w:rtl/>
        </w:rPr>
        <w:t xml:space="preserve">حصانة </w:t>
      </w:r>
      <w:r w:rsidR="00785D0C" w:rsidRPr="00A326D0">
        <w:rPr>
          <w:sz w:val="28"/>
          <w:szCs w:val="28"/>
          <w:rtl/>
        </w:rPr>
        <w:t>المجتمعية ضد التلاعب المعلوماتي</w:t>
      </w:r>
      <w:r>
        <w:rPr>
          <w:rFonts w:hint="cs"/>
          <w:sz w:val="28"/>
          <w:szCs w:val="28"/>
          <w:rtl/>
        </w:rPr>
        <w:t xml:space="preserve">، </w:t>
      </w:r>
      <w:r w:rsidR="00785D0C" w:rsidRPr="00A326D0">
        <w:rPr>
          <w:sz w:val="28"/>
          <w:szCs w:val="28"/>
          <w:rtl/>
        </w:rPr>
        <w:t>ومن</w:t>
      </w:r>
      <w:r>
        <w:rPr>
          <w:rFonts w:hint="cs"/>
          <w:sz w:val="28"/>
          <w:szCs w:val="28"/>
          <w:rtl/>
        </w:rPr>
        <w:t xml:space="preserve"> </w:t>
      </w:r>
      <w:r w:rsidR="00785D0C" w:rsidRPr="00A326D0">
        <w:rPr>
          <w:sz w:val="28"/>
          <w:szCs w:val="28"/>
          <w:rtl/>
        </w:rPr>
        <w:t>مواجهة الدعاية بالدعاية</w:t>
      </w:r>
      <w:r>
        <w:rPr>
          <w:rFonts w:hint="cs"/>
          <w:sz w:val="28"/>
          <w:szCs w:val="28"/>
          <w:rtl/>
          <w:lang w:bidi="ar-EG"/>
        </w:rPr>
        <w:t xml:space="preserve"> </w:t>
      </w:r>
      <w:r w:rsidR="00785D0C" w:rsidRPr="00A326D0">
        <w:rPr>
          <w:sz w:val="28"/>
          <w:szCs w:val="28"/>
          <w:rtl/>
        </w:rPr>
        <w:t>إلى</w:t>
      </w:r>
      <w:r>
        <w:rPr>
          <w:rFonts w:hint="cs"/>
          <w:sz w:val="28"/>
          <w:szCs w:val="28"/>
          <w:rtl/>
          <w:lang w:bidi="ar-EG"/>
        </w:rPr>
        <w:t xml:space="preserve"> </w:t>
      </w:r>
      <w:r w:rsidR="00785D0C" w:rsidRPr="00A326D0">
        <w:rPr>
          <w:sz w:val="28"/>
          <w:szCs w:val="28"/>
          <w:rtl/>
        </w:rPr>
        <w:t>مواجهة التلاعب بالمعرفة والتحقق والتفكير النقدي</w:t>
      </w:r>
      <w:r>
        <w:rPr>
          <w:rFonts w:hint="cs"/>
          <w:sz w:val="28"/>
          <w:szCs w:val="28"/>
          <w:rtl/>
        </w:rPr>
        <w:t xml:space="preserve">، </w:t>
      </w:r>
      <w:r w:rsidR="00785D0C" w:rsidRPr="00A326D0">
        <w:rPr>
          <w:sz w:val="28"/>
          <w:szCs w:val="28"/>
          <w:rtl/>
        </w:rPr>
        <w:t>ومن</w:t>
      </w:r>
      <w:r>
        <w:rPr>
          <w:rFonts w:hint="cs"/>
          <w:sz w:val="28"/>
          <w:szCs w:val="28"/>
          <w:rtl/>
          <w:lang w:bidi="ar-EG"/>
        </w:rPr>
        <w:t xml:space="preserve"> </w:t>
      </w:r>
      <w:r w:rsidR="00785D0C" w:rsidRPr="00A326D0">
        <w:rPr>
          <w:sz w:val="28"/>
          <w:szCs w:val="28"/>
          <w:rtl/>
        </w:rPr>
        <w:t>الجمهور المستهدف</w:t>
      </w:r>
      <w:r>
        <w:rPr>
          <w:rFonts w:hint="cs"/>
          <w:sz w:val="28"/>
          <w:szCs w:val="28"/>
          <w:rtl/>
          <w:lang w:bidi="ar-EG"/>
        </w:rPr>
        <w:t xml:space="preserve"> </w:t>
      </w:r>
      <w:r w:rsidR="00785D0C" w:rsidRPr="00A326D0">
        <w:rPr>
          <w:sz w:val="28"/>
          <w:szCs w:val="28"/>
          <w:rtl/>
        </w:rPr>
        <w:t>إلى</w:t>
      </w:r>
      <w:r>
        <w:rPr>
          <w:rFonts w:hint="cs"/>
          <w:sz w:val="28"/>
          <w:szCs w:val="28"/>
          <w:rtl/>
          <w:lang w:bidi="ar-EG"/>
        </w:rPr>
        <w:t xml:space="preserve"> </w:t>
      </w:r>
      <w:r w:rsidR="00785D0C" w:rsidRPr="00A326D0">
        <w:rPr>
          <w:sz w:val="28"/>
          <w:szCs w:val="28"/>
          <w:rtl/>
        </w:rPr>
        <w:t>المواطن بوصفه خط الدفاع الأول</w:t>
      </w:r>
      <w:r w:rsidR="00785D0C" w:rsidRPr="00A326D0">
        <w:rPr>
          <w:sz w:val="28"/>
          <w:szCs w:val="28"/>
        </w:rPr>
        <w:t>.</w:t>
      </w:r>
    </w:p>
    <w:p w:rsidR="00F06ED0" w:rsidRPr="00A2183D" w:rsidRDefault="00F06ED0" w:rsidP="008645F0">
      <w:pPr>
        <w:jc w:val="both"/>
        <w:rPr>
          <w:rFonts w:asciiTheme="minorBidi" w:hAnsiTheme="minorBidi" w:cstheme="minorBidi"/>
          <w:color w:val="auto"/>
          <w:spacing w:val="0"/>
          <w:sz w:val="28"/>
          <w:lang w:eastAsia="en-US" w:bidi="ar-EG"/>
        </w:rPr>
      </w:pPr>
    </w:p>
    <w:sectPr w:rsidR="00F06ED0" w:rsidRPr="00A2183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1AC" w:rsidRDefault="004461AC" w:rsidP="00DE1D52">
      <w:r>
        <w:separator/>
      </w:r>
    </w:p>
  </w:endnote>
  <w:endnote w:type="continuationSeparator" w:id="0">
    <w:p w:rsidR="004461AC" w:rsidRDefault="004461AC" w:rsidP="00DE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Kuf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cstheme="minorBidi"/>
        <w:b/>
        <w:bCs/>
        <w:sz w:val="28"/>
        <w:rtl/>
      </w:rPr>
      <w:id w:val="-896209752"/>
      <w:docPartObj>
        <w:docPartGallery w:val="Page Numbers (Bottom of Page)"/>
        <w:docPartUnique/>
      </w:docPartObj>
    </w:sdtPr>
    <w:sdtEndPr>
      <w:rPr>
        <w:noProof/>
      </w:rPr>
    </w:sdtEndPr>
    <w:sdtContent>
      <w:p w:rsidR="000F7DE1" w:rsidRPr="00DE1D52" w:rsidRDefault="000F7DE1">
        <w:pPr>
          <w:pStyle w:val="Footer"/>
          <w:jc w:val="center"/>
          <w:rPr>
            <w:rFonts w:asciiTheme="minorBidi" w:hAnsiTheme="minorBidi" w:cstheme="minorBidi"/>
            <w:b/>
            <w:bCs/>
            <w:sz w:val="28"/>
          </w:rPr>
        </w:pPr>
        <w:r w:rsidRPr="00DE1D52">
          <w:rPr>
            <w:rFonts w:asciiTheme="minorBidi" w:hAnsiTheme="minorBidi" w:cstheme="minorBidi"/>
            <w:b/>
            <w:bCs/>
            <w:sz w:val="28"/>
          </w:rPr>
          <w:fldChar w:fldCharType="begin"/>
        </w:r>
        <w:r w:rsidRPr="00DE1D52">
          <w:rPr>
            <w:rFonts w:asciiTheme="minorBidi" w:hAnsiTheme="minorBidi" w:cstheme="minorBidi"/>
            <w:b/>
            <w:bCs/>
            <w:sz w:val="28"/>
          </w:rPr>
          <w:instrText xml:space="preserve"> PAGE   \* MERGEFORMAT </w:instrText>
        </w:r>
        <w:r w:rsidRPr="00DE1D52">
          <w:rPr>
            <w:rFonts w:asciiTheme="minorBidi" w:hAnsiTheme="minorBidi" w:cstheme="minorBidi"/>
            <w:b/>
            <w:bCs/>
            <w:sz w:val="28"/>
          </w:rPr>
          <w:fldChar w:fldCharType="separate"/>
        </w:r>
        <w:r w:rsidR="003839A8">
          <w:rPr>
            <w:rFonts w:asciiTheme="minorBidi" w:hAnsiTheme="minorBidi" w:cstheme="minorBidi"/>
            <w:b/>
            <w:bCs/>
            <w:noProof/>
            <w:sz w:val="28"/>
            <w:rtl/>
          </w:rPr>
          <w:t>1</w:t>
        </w:r>
        <w:r w:rsidRPr="00DE1D52">
          <w:rPr>
            <w:rFonts w:asciiTheme="minorBidi" w:hAnsiTheme="minorBidi" w:cstheme="minorBidi"/>
            <w:b/>
            <w:bCs/>
            <w:noProof/>
            <w:sz w:val="28"/>
          </w:rPr>
          <w:fldChar w:fldCharType="end"/>
        </w:r>
      </w:p>
    </w:sdtContent>
  </w:sdt>
  <w:p w:rsidR="000F7DE1" w:rsidRDefault="000F7D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1AC" w:rsidRDefault="004461AC" w:rsidP="00DE1D52">
      <w:r>
        <w:separator/>
      </w:r>
    </w:p>
  </w:footnote>
  <w:footnote w:type="continuationSeparator" w:id="0">
    <w:p w:rsidR="004461AC" w:rsidRDefault="004461AC" w:rsidP="00DE1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674FB"/>
    <w:multiLevelType w:val="multilevel"/>
    <w:tmpl w:val="36061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4A5978"/>
    <w:multiLevelType w:val="multilevel"/>
    <w:tmpl w:val="4ACC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0F3CCA"/>
    <w:multiLevelType w:val="multilevel"/>
    <w:tmpl w:val="9BD8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0F4A84"/>
    <w:multiLevelType w:val="multilevel"/>
    <w:tmpl w:val="F3FE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DD2A08"/>
    <w:multiLevelType w:val="multilevel"/>
    <w:tmpl w:val="73DA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992D13"/>
    <w:multiLevelType w:val="multilevel"/>
    <w:tmpl w:val="B73A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CC1C06"/>
    <w:multiLevelType w:val="multilevel"/>
    <w:tmpl w:val="86DC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C7442E"/>
    <w:multiLevelType w:val="multilevel"/>
    <w:tmpl w:val="CBBC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F42EE9"/>
    <w:multiLevelType w:val="multilevel"/>
    <w:tmpl w:val="D53E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AD3745"/>
    <w:multiLevelType w:val="multilevel"/>
    <w:tmpl w:val="35DA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341167"/>
    <w:multiLevelType w:val="multilevel"/>
    <w:tmpl w:val="8836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072ABC"/>
    <w:multiLevelType w:val="multilevel"/>
    <w:tmpl w:val="622A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2B522E"/>
    <w:multiLevelType w:val="multilevel"/>
    <w:tmpl w:val="D59C6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F281127"/>
    <w:multiLevelType w:val="multilevel"/>
    <w:tmpl w:val="6F48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0E6A4B"/>
    <w:multiLevelType w:val="multilevel"/>
    <w:tmpl w:val="FF66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D32634"/>
    <w:multiLevelType w:val="multilevel"/>
    <w:tmpl w:val="8C60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6218DE"/>
    <w:multiLevelType w:val="multilevel"/>
    <w:tmpl w:val="54C6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D5700"/>
    <w:multiLevelType w:val="multilevel"/>
    <w:tmpl w:val="C2E4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D56A09"/>
    <w:multiLevelType w:val="multilevel"/>
    <w:tmpl w:val="6596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1B1FBD"/>
    <w:multiLevelType w:val="multilevel"/>
    <w:tmpl w:val="8286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095402"/>
    <w:multiLevelType w:val="multilevel"/>
    <w:tmpl w:val="1CC2C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5242DB"/>
    <w:multiLevelType w:val="multilevel"/>
    <w:tmpl w:val="2764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15146D9"/>
    <w:multiLevelType w:val="multilevel"/>
    <w:tmpl w:val="86C4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5BB2686"/>
    <w:multiLevelType w:val="multilevel"/>
    <w:tmpl w:val="24C64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5D768C3"/>
    <w:multiLevelType w:val="multilevel"/>
    <w:tmpl w:val="A5E0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779074D"/>
    <w:multiLevelType w:val="multilevel"/>
    <w:tmpl w:val="96F4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B0477CE"/>
    <w:multiLevelType w:val="multilevel"/>
    <w:tmpl w:val="C642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A54CC8"/>
    <w:multiLevelType w:val="multilevel"/>
    <w:tmpl w:val="C7C2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F394E31"/>
    <w:multiLevelType w:val="multilevel"/>
    <w:tmpl w:val="07E68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A852F06"/>
    <w:multiLevelType w:val="multilevel"/>
    <w:tmpl w:val="64B2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B752AF2"/>
    <w:multiLevelType w:val="multilevel"/>
    <w:tmpl w:val="6D32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CEB4E46"/>
    <w:multiLevelType w:val="multilevel"/>
    <w:tmpl w:val="2C26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E645464"/>
    <w:multiLevelType w:val="multilevel"/>
    <w:tmpl w:val="9D04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10D418A"/>
    <w:multiLevelType w:val="multilevel"/>
    <w:tmpl w:val="17C0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8244B84"/>
    <w:multiLevelType w:val="multilevel"/>
    <w:tmpl w:val="9F16A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F36554"/>
    <w:multiLevelType w:val="multilevel"/>
    <w:tmpl w:val="2F4E3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9B44F77"/>
    <w:multiLevelType w:val="multilevel"/>
    <w:tmpl w:val="B5F61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BEA0B8E"/>
    <w:multiLevelType w:val="multilevel"/>
    <w:tmpl w:val="FE9A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D575989"/>
    <w:multiLevelType w:val="multilevel"/>
    <w:tmpl w:val="57C4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DD6511E"/>
    <w:multiLevelType w:val="multilevel"/>
    <w:tmpl w:val="6F2E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EB241CA"/>
    <w:multiLevelType w:val="multilevel"/>
    <w:tmpl w:val="61E85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FAA637F"/>
    <w:multiLevelType w:val="multilevel"/>
    <w:tmpl w:val="93F4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7"/>
  </w:num>
  <w:num w:numId="3">
    <w:abstractNumId w:val="17"/>
  </w:num>
  <w:num w:numId="4">
    <w:abstractNumId w:val="3"/>
  </w:num>
  <w:num w:numId="5">
    <w:abstractNumId w:val="4"/>
  </w:num>
  <w:num w:numId="6">
    <w:abstractNumId w:val="7"/>
  </w:num>
  <w:num w:numId="7">
    <w:abstractNumId w:val="14"/>
  </w:num>
  <w:num w:numId="8">
    <w:abstractNumId w:val="2"/>
  </w:num>
  <w:num w:numId="9">
    <w:abstractNumId w:val="1"/>
  </w:num>
  <w:num w:numId="10">
    <w:abstractNumId w:val="26"/>
  </w:num>
  <w:num w:numId="11">
    <w:abstractNumId w:val="38"/>
  </w:num>
  <w:num w:numId="12">
    <w:abstractNumId w:val="11"/>
  </w:num>
  <w:num w:numId="13">
    <w:abstractNumId w:val="22"/>
  </w:num>
  <w:num w:numId="14">
    <w:abstractNumId w:val="6"/>
  </w:num>
  <w:num w:numId="15">
    <w:abstractNumId w:val="36"/>
  </w:num>
  <w:num w:numId="16">
    <w:abstractNumId w:val="9"/>
  </w:num>
  <w:num w:numId="17">
    <w:abstractNumId w:val="25"/>
  </w:num>
  <w:num w:numId="18">
    <w:abstractNumId w:val="27"/>
  </w:num>
  <w:num w:numId="19">
    <w:abstractNumId w:val="21"/>
  </w:num>
  <w:num w:numId="20">
    <w:abstractNumId w:val="30"/>
  </w:num>
  <w:num w:numId="21">
    <w:abstractNumId w:val="13"/>
  </w:num>
  <w:num w:numId="22">
    <w:abstractNumId w:val="0"/>
  </w:num>
  <w:num w:numId="23">
    <w:abstractNumId w:val="33"/>
  </w:num>
  <w:num w:numId="24">
    <w:abstractNumId w:val="31"/>
  </w:num>
  <w:num w:numId="25">
    <w:abstractNumId w:val="5"/>
  </w:num>
  <w:num w:numId="26">
    <w:abstractNumId w:val="32"/>
  </w:num>
  <w:num w:numId="27">
    <w:abstractNumId w:val="12"/>
  </w:num>
  <w:num w:numId="28">
    <w:abstractNumId w:val="29"/>
  </w:num>
  <w:num w:numId="29">
    <w:abstractNumId w:val="19"/>
  </w:num>
  <w:num w:numId="30">
    <w:abstractNumId w:val="41"/>
  </w:num>
  <w:num w:numId="31">
    <w:abstractNumId w:val="35"/>
  </w:num>
  <w:num w:numId="32">
    <w:abstractNumId w:val="24"/>
  </w:num>
  <w:num w:numId="33">
    <w:abstractNumId w:val="18"/>
  </w:num>
  <w:num w:numId="34">
    <w:abstractNumId w:val="34"/>
  </w:num>
  <w:num w:numId="35">
    <w:abstractNumId w:val="40"/>
  </w:num>
  <w:num w:numId="36">
    <w:abstractNumId w:val="10"/>
  </w:num>
  <w:num w:numId="37">
    <w:abstractNumId w:val="15"/>
  </w:num>
  <w:num w:numId="38">
    <w:abstractNumId w:val="20"/>
  </w:num>
  <w:num w:numId="39">
    <w:abstractNumId w:val="39"/>
  </w:num>
  <w:num w:numId="40">
    <w:abstractNumId w:val="23"/>
  </w:num>
  <w:num w:numId="41">
    <w:abstractNumId w:val="16"/>
  </w:num>
  <w:num w:numId="42">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42A"/>
    <w:rsid w:val="00000B72"/>
    <w:rsid w:val="000012CA"/>
    <w:rsid w:val="00001AE9"/>
    <w:rsid w:val="00002A72"/>
    <w:rsid w:val="00002A8E"/>
    <w:rsid w:val="00003006"/>
    <w:rsid w:val="0000315F"/>
    <w:rsid w:val="000032BC"/>
    <w:rsid w:val="000043A4"/>
    <w:rsid w:val="0000467A"/>
    <w:rsid w:val="00004BA6"/>
    <w:rsid w:val="00005FFE"/>
    <w:rsid w:val="00006B84"/>
    <w:rsid w:val="00006C20"/>
    <w:rsid w:val="00007A40"/>
    <w:rsid w:val="00007C74"/>
    <w:rsid w:val="00007F28"/>
    <w:rsid w:val="000102DF"/>
    <w:rsid w:val="000107BC"/>
    <w:rsid w:val="000116AF"/>
    <w:rsid w:val="00011B88"/>
    <w:rsid w:val="0001238D"/>
    <w:rsid w:val="00015109"/>
    <w:rsid w:val="00015139"/>
    <w:rsid w:val="0001543F"/>
    <w:rsid w:val="00015E85"/>
    <w:rsid w:val="00015EFF"/>
    <w:rsid w:val="00016673"/>
    <w:rsid w:val="000169E4"/>
    <w:rsid w:val="000170E7"/>
    <w:rsid w:val="00017768"/>
    <w:rsid w:val="00020B68"/>
    <w:rsid w:val="000210FC"/>
    <w:rsid w:val="000212AC"/>
    <w:rsid w:val="00021583"/>
    <w:rsid w:val="00021924"/>
    <w:rsid w:val="0002192A"/>
    <w:rsid w:val="00024023"/>
    <w:rsid w:val="00024370"/>
    <w:rsid w:val="00024999"/>
    <w:rsid w:val="00026DF0"/>
    <w:rsid w:val="00027248"/>
    <w:rsid w:val="00030AC0"/>
    <w:rsid w:val="00031547"/>
    <w:rsid w:val="00031CC4"/>
    <w:rsid w:val="00031F9C"/>
    <w:rsid w:val="000320AC"/>
    <w:rsid w:val="0003283B"/>
    <w:rsid w:val="00033DD1"/>
    <w:rsid w:val="00034BEB"/>
    <w:rsid w:val="00034F30"/>
    <w:rsid w:val="00035C29"/>
    <w:rsid w:val="00036293"/>
    <w:rsid w:val="000363E7"/>
    <w:rsid w:val="000370C4"/>
    <w:rsid w:val="000407D1"/>
    <w:rsid w:val="000411A9"/>
    <w:rsid w:val="00041261"/>
    <w:rsid w:val="000413CD"/>
    <w:rsid w:val="00042081"/>
    <w:rsid w:val="0004361E"/>
    <w:rsid w:val="00044ABA"/>
    <w:rsid w:val="00044BDF"/>
    <w:rsid w:val="00045173"/>
    <w:rsid w:val="00045366"/>
    <w:rsid w:val="000466CA"/>
    <w:rsid w:val="00047561"/>
    <w:rsid w:val="000502E7"/>
    <w:rsid w:val="000510F1"/>
    <w:rsid w:val="00052378"/>
    <w:rsid w:val="0005238E"/>
    <w:rsid w:val="00052591"/>
    <w:rsid w:val="0005276A"/>
    <w:rsid w:val="00052789"/>
    <w:rsid w:val="00052B43"/>
    <w:rsid w:val="00054BF7"/>
    <w:rsid w:val="000558E9"/>
    <w:rsid w:val="0005637C"/>
    <w:rsid w:val="00056617"/>
    <w:rsid w:val="0005688A"/>
    <w:rsid w:val="000569D8"/>
    <w:rsid w:val="000579D0"/>
    <w:rsid w:val="000579EA"/>
    <w:rsid w:val="00057E0C"/>
    <w:rsid w:val="00060E61"/>
    <w:rsid w:val="00062EFC"/>
    <w:rsid w:val="000631BA"/>
    <w:rsid w:val="00063C62"/>
    <w:rsid w:val="000641C3"/>
    <w:rsid w:val="00064723"/>
    <w:rsid w:val="00065901"/>
    <w:rsid w:val="00067092"/>
    <w:rsid w:val="000671B0"/>
    <w:rsid w:val="00070254"/>
    <w:rsid w:val="00070C91"/>
    <w:rsid w:val="0007120A"/>
    <w:rsid w:val="00071341"/>
    <w:rsid w:val="00072CDD"/>
    <w:rsid w:val="00073038"/>
    <w:rsid w:val="0007319D"/>
    <w:rsid w:val="000733CA"/>
    <w:rsid w:val="00073C53"/>
    <w:rsid w:val="00073E25"/>
    <w:rsid w:val="00073FD1"/>
    <w:rsid w:val="000747A5"/>
    <w:rsid w:val="00074C9D"/>
    <w:rsid w:val="00074D4B"/>
    <w:rsid w:val="000751F4"/>
    <w:rsid w:val="00075ED4"/>
    <w:rsid w:val="0007659F"/>
    <w:rsid w:val="0007719D"/>
    <w:rsid w:val="000774AC"/>
    <w:rsid w:val="000802DE"/>
    <w:rsid w:val="0008116B"/>
    <w:rsid w:val="00082203"/>
    <w:rsid w:val="00082AD2"/>
    <w:rsid w:val="00083E5E"/>
    <w:rsid w:val="00084CBE"/>
    <w:rsid w:val="00085180"/>
    <w:rsid w:val="00086D8D"/>
    <w:rsid w:val="0008748A"/>
    <w:rsid w:val="00087826"/>
    <w:rsid w:val="000878BB"/>
    <w:rsid w:val="00087E48"/>
    <w:rsid w:val="00087EED"/>
    <w:rsid w:val="000906A6"/>
    <w:rsid w:val="0009178E"/>
    <w:rsid w:val="00091C54"/>
    <w:rsid w:val="00091D3B"/>
    <w:rsid w:val="00091E9E"/>
    <w:rsid w:val="00092778"/>
    <w:rsid w:val="0009281B"/>
    <w:rsid w:val="00092829"/>
    <w:rsid w:val="00092F85"/>
    <w:rsid w:val="0009310E"/>
    <w:rsid w:val="00095136"/>
    <w:rsid w:val="00095298"/>
    <w:rsid w:val="0009579D"/>
    <w:rsid w:val="00095AD9"/>
    <w:rsid w:val="00096625"/>
    <w:rsid w:val="0009683F"/>
    <w:rsid w:val="00096B2F"/>
    <w:rsid w:val="00096FCA"/>
    <w:rsid w:val="000979C0"/>
    <w:rsid w:val="00097DB8"/>
    <w:rsid w:val="000A0BC7"/>
    <w:rsid w:val="000A0CB2"/>
    <w:rsid w:val="000A1341"/>
    <w:rsid w:val="000A199F"/>
    <w:rsid w:val="000A1F55"/>
    <w:rsid w:val="000A2AE6"/>
    <w:rsid w:val="000A2CDE"/>
    <w:rsid w:val="000A2E46"/>
    <w:rsid w:val="000A532D"/>
    <w:rsid w:val="000A5631"/>
    <w:rsid w:val="000A56C5"/>
    <w:rsid w:val="000A5E2A"/>
    <w:rsid w:val="000A686E"/>
    <w:rsid w:val="000A691B"/>
    <w:rsid w:val="000A772C"/>
    <w:rsid w:val="000A7A4D"/>
    <w:rsid w:val="000B4597"/>
    <w:rsid w:val="000B552A"/>
    <w:rsid w:val="000B5B48"/>
    <w:rsid w:val="000B683E"/>
    <w:rsid w:val="000C010C"/>
    <w:rsid w:val="000C1362"/>
    <w:rsid w:val="000C137D"/>
    <w:rsid w:val="000C256F"/>
    <w:rsid w:val="000C2E02"/>
    <w:rsid w:val="000C34DB"/>
    <w:rsid w:val="000C3630"/>
    <w:rsid w:val="000C37FA"/>
    <w:rsid w:val="000C3AD2"/>
    <w:rsid w:val="000C3EA2"/>
    <w:rsid w:val="000C466D"/>
    <w:rsid w:val="000C48B8"/>
    <w:rsid w:val="000C4D5E"/>
    <w:rsid w:val="000C4FB7"/>
    <w:rsid w:val="000C51D1"/>
    <w:rsid w:val="000C5C5C"/>
    <w:rsid w:val="000C5C64"/>
    <w:rsid w:val="000C600A"/>
    <w:rsid w:val="000C673F"/>
    <w:rsid w:val="000C77AF"/>
    <w:rsid w:val="000C7DC6"/>
    <w:rsid w:val="000D07E2"/>
    <w:rsid w:val="000D1120"/>
    <w:rsid w:val="000D1348"/>
    <w:rsid w:val="000D1474"/>
    <w:rsid w:val="000D18D3"/>
    <w:rsid w:val="000D3437"/>
    <w:rsid w:val="000D40B3"/>
    <w:rsid w:val="000D51C0"/>
    <w:rsid w:val="000D683C"/>
    <w:rsid w:val="000D68EA"/>
    <w:rsid w:val="000D6A13"/>
    <w:rsid w:val="000D70CB"/>
    <w:rsid w:val="000D7285"/>
    <w:rsid w:val="000D7375"/>
    <w:rsid w:val="000D773A"/>
    <w:rsid w:val="000D7867"/>
    <w:rsid w:val="000D7B50"/>
    <w:rsid w:val="000E0ED9"/>
    <w:rsid w:val="000E13D8"/>
    <w:rsid w:val="000E2348"/>
    <w:rsid w:val="000E2AB4"/>
    <w:rsid w:val="000E3670"/>
    <w:rsid w:val="000E3795"/>
    <w:rsid w:val="000E4836"/>
    <w:rsid w:val="000E5982"/>
    <w:rsid w:val="000E5E79"/>
    <w:rsid w:val="000E5F7A"/>
    <w:rsid w:val="000E657A"/>
    <w:rsid w:val="000E760B"/>
    <w:rsid w:val="000E7721"/>
    <w:rsid w:val="000E7789"/>
    <w:rsid w:val="000F00E2"/>
    <w:rsid w:val="000F029F"/>
    <w:rsid w:val="000F05B8"/>
    <w:rsid w:val="000F0A9E"/>
    <w:rsid w:val="000F0D3F"/>
    <w:rsid w:val="000F15EF"/>
    <w:rsid w:val="000F1CED"/>
    <w:rsid w:val="000F1E1A"/>
    <w:rsid w:val="000F2617"/>
    <w:rsid w:val="000F29FD"/>
    <w:rsid w:val="000F2CAF"/>
    <w:rsid w:val="000F2DFB"/>
    <w:rsid w:val="000F2FC3"/>
    <w:rsid w:val="000F32DF"/>
    <w:rsid w:val="000F45B7"/>
    <w:rsid w:val="000F4C51"/>
    <w:rsid w:val="000F55CC"/>
    <w:rsid w:val="000F5E4C"/>
    <w:rsid w:val="000F6ABF"/>
    <w:rsid w:val="000F71B7"/>
    <w:rsid w:val="000F750F"/>
    <w:rsid w:val="000F77B2"/>
    <w:rsid w:val="000F7DE1"/>
    <w:rsid w:val="001004E5"/>
    <w:rsid w:val="0010126B"/>
    <w:rsid w:val="001014E5"/>
    <w:rsid w:val="00101CDA"/>
    <w:rsid w:val="00102224"/>
    <w:rsid w:val="0010336C"/>
    <w:rsid w:val="0010366D"/>
    <w:rsid w:val="00103DCC"/>
    <w:rsid w:val="0010413E"/>
    <w:rsid w:val="0010470C"/>
    <w:rsid w:val="001051EB"/>
    <w:rsid w:val="00105B92"/>
    <w:rsid w:val="00106080"/>
    <w:rsid w:val="00106955"/>
    <w:rsid w:val="00106C2D"/>
    <w:rsid w:val="001076BF"/>
    <w:rsid w:val="00110197"/>
    <w:rsid w:val="001105AD"/>
    <w:rsid w:val="00110A00"/>
    <w:rsid w:val="001120A0"/>
    <w:rsid w:val="00113744"/>
    <w:rsid w:val="00113ABB"/>
    <w:rsid w:val="00113C58"/>
    <w:rsid w:val="0011491D"/>
    <w:rsid w:val="00115658"/>
    <w:rsid w:val="0011624B"/>
    <w:rsid w:val="001164EB"/>
    <w:rsid w:val="0011751C"/>
    <w:rsid w:val="00117B70"/>
    <w:rsid w:val="0012141A"/>
    <w:rsid w:val="0012163C"/>
    <w:rsid w:val="00121695"/>
    <w:rsid w:val="00121C56"/>
    <w:rsid w:val="0012241C"/>
    <w:rsid w:val="0012291F"/>
    <w:rsid w:val="00122E4C"/>
    <w:rsid w:val="00124F2F"/>
    <w:rsid w:val="00125341"/>
    <w:rsid w:val="001254A3"/>
    <w:rsid w:val="00126D0C"/>
    <w:rsid w:val="0012706C"/>
    <w:rsid w:val="001304E4"/>
    <w:rsid w:val="00130770"/>
    <w:rsid w:val="00131113"/>
    <w:rsid w:val="001312E6"/>
    <w:rsid w:val="001313AA"/>
    <w:rsid w:val="0013141C"/>
    <w:rsid w:val="001317F1"/>
    <w:rsid w:val="001330E8"/>
    <w:rsid w:val="00133247"/>
    <w:rsid w:val="00134A86"/>
    <w:rsid w:val="00135338"/>
    <w:rsid w:val="00136660"/>
    <w:rsid w:val="001369BF"/>
    <w:rsid w:val="00136CF6"/>
    <w:rsid w:val="00137C44"/>
    <w:rsid w:val="00140B46"/>
    <w:rsid w:val="00140C49"/>
    <w:rsid w:val="00140F2B"/>
    <w:rsid w:val="00142947"/>
    <w:rsid w:val="00142DCA"/>
    <w:rsid w:val="00143A7A"/>
    <w:rsid w:val="001445B8"/>
    <w:rsid w:val="00144EA1"/>
    <w:rsid w:val="00145468"/>
    <w:rsid w:val="001459BA"/>
    <w:rsid w:val="001461C0"/>
    <w:rsid w:val="00147039"/>
    <w:rsid w:val="001472B3"/>
    <w:rsid w:val="001502DD"/>
    <w:rsid w:val="0015092B"/>
    <w:rsid w:val="001523C0"/>
    <w:rsid w:val="00152449"/>
    <w:rsid w:val="001533CD"/>
    <w:rsid w:val="00154023"/>
    <w:rsid w:val="00154027"/>
    <w:rsid w:val="0015439B"/>
    <w:rsid w:val="001544C2"/>
    <w:rsid w:val="00154617"/>
    <w:rsid w:val="00154857"/>
    <w:rsid w:val="0015538B"/>
    <w:rsid w:val="00157449"/>
    <w:rsid w:val="00157D61"/>
    <w:rsid w:val="00157EA3"/>
    <w:rsid w:val="001602CE"/>
    <w:rsid w:val="00160C5F"/>
    <w:rsid w:val="0016150D"/>
    <w:rsid w:val="0016270E"/>
    <w:rsid w:val="00162C20"/>
    <w:rsid w:val="00162F05"/>
    <w:rsid w:val="0016334A"/>
    <w:rsid w:val="00163D2A"/>
    <w:rsid w:val="0016412B"/>
    <w:rsid w:val="0016421F"/>
    <w:rsid w:val="00164A36"/>
    <w:rsid w:val="0016632C"/>
    <w:rsid w:val="00166643"/>
    <w:rsid w:val="00166B17"/>
    <w:rsid w:val="00170334"/>
    <w:rsid w:val="0017035A"/>
    <w:rsid w:val="00170E1D"/>
    <w:rsid w:val="0017117D"/>
    <w:rsid w:val="001711B8"/>
    <w:rsid w:val="00171231"/>
    <w:rsid w:val="00172147"/>
    <w:rsid w:val="00172429"/>
    <w:rsid w:val="00172F47"/>
    <w:rsid w:val="001731B4"/>
    <w:rsid w:val="001732C3"/>
    <w:rsid w:val="0017460F"/>
    <w:rsid w:val="00174D18"/>
    <w:rsid w:val="00175679"/>
    <w:rsid w:val="00181985"/>
    <w:rsid w:val="00181CAA"/>
    <w:rsid w:val="00181DA6"/>
    <w:rsid w:val="001822D7"/>
    <w:rsid w:val="001824C7"/>
    <w:rsid w:val="001824DE"/>
    <w:rsid w:val="0018257C"/>
    <w:rsid w:val="00183EA7"/>
    <w:rsid w:val="00183EC9"/>
    <w:rsid w:val="00185E78"/>
    <w:rsid w:val="00186384"/>
    <w:rsid w:val="001863CD"/>
    <w:rsid w:val="00190BC0"/>
    <w:rsid w:val="00190C23"/>
    <w:rsid w:val="0019162C"/>
    <w:rsid w:val="00191DB0"/>
    <w:rsid w:val="00193C42"/>
    <w:rsid w:val="001942E7"/>
    <w:rsid w:val="0019585C"/>
    <w:rsid w:val="00195A7E"/>
    <w:rsid w:val="00195CF2"/>
    <w:rsid w:val="00195EBD"/>
    <w:rsid w:val="001960A5"/>
    <w:rsid w:val="001961EC"/>
    <w:rsid w:val="0019633C"/>
    <w:rsid w:val="00196EA9"/>
    <w:rsid w:val="00197B4A"/>
    <w:rsid w:val="001A04A8"/>
    <w:rsid w:val="001A0F88"/>
    <w:rsid w:val="001A1358"/>
    <w:rsid w:val="001A162B"/>
    <w:rsid w:val="001A21C9"/>
    <w:rsid w:val="001A4A6A"/>
    <w:rsid w:val="001A60E0"/>
    <w:rsid w:val="001A65DD"/>
    <w:rsid w:val="001A6739"/>
    <w:rsid w:val="001A6C8B"/>
    <w:rsid w:val="001A6F01"/>
    <w:rsid w:val="001A742B"/>
    <w:rsid w:val="001A77FA"/>
    <w:rsid w:val="001B0146"/>
    <w:rsid w:val="001B16AC"/>
    <w:rsid w:val="001B1C5B"/>
    <w:rsid w:val="001B2C9B"/>
    <w:rsid w:val="001B2E56"/>
    <w:rsid w:val="001B3228"/>
    <w:rsid w:val="001B36CB"/>
    <w:rsid w:val="001B372F"/>
    <w:rsid w:val="001B4AC0"/>
    <w:rsid w:val="001B4CB4"/>
    <w:rsid w:val="001B4ECA"/>
    <w:rsid w:val="001B61C1"/>
    <w:rsid w:val="001B6590"/>
    <w:rsid w:val="001B672E"/>
    <w:rsid w:val="001B72B1"/>
    <w:rsid w:val="001C0517"/>
    <w:rsid w:val="001C0D35"/>
    <w:rsid w:val="001C0F05"/>
    <w:rsid w:val="001C0FEE"/>
    <w:rsid w:val="001C1B37"/>
    <w:rsid w:val="001C1D0C"/>
    <w:rsid w:val="001C202B"/>
    <w:rsid w:val="001C226C"/>
    <w:rsid w:val="001C27FA"/>
    <w:rsid w:val="001C375B"/>
    <w:rsid w:val="001C3B57"/>
    <w:rsid w:val="001C3F22"/>
    <w:rsid w:val="001C4227"/>
    <w:rsid w:val="001C45B3"/>
    <w:rsid w:val="001C45FC"/>
    <w:rsid w:val="001C46CE"/>
    <w:rsid w:val="001C5500"/>
    <w:rsid w:val="001C660B"/>
    <w:rsid w:val="001C6EF1"/>
    <w:rsid w:val="001C7460"/>
    <w:rsid w:val="001D05BA"/>
    <w:rsid w:val="001D0B16"/>
    <w:rsid w:val="001D1486"/>
    <w:rsid w:val="001D1A5D"/>
    <w:rsid w:val="001D1DA7"/>
    <w:rsid w:val="001D20A2"/>
    <w:rsid w:val="001D2C09"/>
    <w:rsid w:val="001D527B"/>
    <w:rsid w:val="001D5504"/>
    <w:rsid w:val="001D5653"/>
    <w:rsid w:val="001D6835"/>
    <w:rsid w:val="001D756A"/>
    <w:rsid w:val="001E00CD"/>
    <w:rsid w:val="001E062F"/>
    <w:rsid w:val="001E0732"/>
    <w:rsid w:val="001E10E1"/>
    <w:rsid w:val="001E18D5"/>
    <w:rsid w:val="001E3121"/>
    <w:rsid w:val="001E317A"/>
    <w:rsid w:val="001E32C1"/>
    <w:rsid w:val="001E339B"/>
    <w:rsid w:val="001E59E2"/>
    <w:rsid w:val="001E6676"/>
    <w:rsid w:val="001E732E"/>
    <w:rsid w:val="001E75FE"/>
    <w:rsid w:val="001E77A0"/>
    <w:rsid w:val="001E783E"/>
    <w:rsid w:val="001F0830"/>
    <w:rsid w:val="001F1E37"/>
    <w:rsid w:val="001F2AEE"/>
    <w:rsid w:val="001F374B"/>
    <w:rsid w:val="001F512E"/>
    <w:rsid w:val="001F5AAB"/>
    <w:rsid w:val="001F6A7B"/>
    <w:rsid w:val="001F7545"/>
    <w:rsid w:val="002004A0"/>
    <w:rsid w:val="00201210"/>
    <w:rsid w:val="00201873"/>
    <w:rsid w:val="00201D0A"/>
    <w:rsid w:val="002022DE"/>
    <w:rsid w:val="00202A2B"/>
    <w:rsid w:val="0020342F"/>
    <w:rsid w:val="002048B8"/>
    <w:rsid w:val="002060DD"/>
    <w:rsid w:val="002061B7"/>
    <w:rsid w:val="00206D45"/>
    <w:rsid w:val="00207321"/>
    <w:rsid w:val="0020794E"/>
    <w:rsid w:val="00210793"/>
    <w:rsid w:val="002107FD"/>
    <w:rsid w:val="00212D08"/>
    <w:rsid w:val="002140ED"/>
    <w:rsid w:val="002146F8"/>
    <w:rsid w:val="00214ECC"/>
    <w:rsid w:val="002151F3"/>
    <w:rsid w:val="0021550D"/>
    <w:rsid w:val="00215DF6"/>
    <w:rsid w:val="002171EB"/>
    <w:rsid w:val="002178CA"/>
    <w:rsid w:val="00220BDD"/>
    <w:rsid w:val="00221163"/>
    <w:rsid w:val="002211BA"/>
    <w:rsid w:val="00221F42"/>
    <w:rsid w:val="002222A1"/>
    <w:rsid w:val="00222574"/>
    <w:rsid w:val="00222BC3"/>
    <w:rsid w:val="00222EBE"/>
    <w:rsid w:val="002236AC"/>
    <w:rsid w:val="00223EB3"/>
    <w:rsid w:val="002249B1"/>
    <w:rsid w:val="00224A27"/>
    <w:rsid w:val="00224F32"/>
    <w:rsid w:val="00225214"/>
    <w:rsid w:val="0022550D"/>
    <w:rsid w:val="00225639"/>
    <w:rsid w:val="00226EC6"/>
    <w:rsid w:val="00226F55"/>
    <w:rsid w:val="0023128C"/>
    <w:rsid w:val="00234D35"/>
    <w:rsid w:val="0023506C"/>
    <w:rsid w:val="00235685"/>
    <w:rsid w:val="0023602E"/>
    <w:rsid w:val="00236859"/>
    <w:rsid w:val="0023753A"/>
    <w:rsid w:val="00237B49"/>
    <w:rsid w:val="00240785"/>
    <w:rsid w:val="002418E5"/>
    <w:rsid w:val="00241CFA"/>
    <w:rsid w:val="00243922"/>
    <w:rsid w:val="00244228"/>
    <w:rsid w:val="0024470D"/>
    <w:rsid w:val="00245204"/>
    <w:rsid w:val="00245C26"/>
    <w:rsid w:val="00246121"/>
    <w:rsid w:val="00246868"/>
    <w:rsid w:val="00246EF5"/>
    <w:rsid w:val="002471DF"/>
    <w:rsid w:val="00247489"/>
    <w:rsid w:val="0025052E"/>
    <w:rsid w:val="002514A2"/>
    <w:rsid w:val="0025198B"/>
    <w:rsid w:val="00251BC2"/>
    <w:rsid w:val="00251FF1"/>
    <w:rsid w:val="00252920"/>
    <w:rsid w:val="002536FF"/>
    <w:rsid w:val="00253762"/>
    <w:rsid w:val="002542E8"/>
    <w:rsid w:val="00255A07"/>
    <w:rsid w:val="00255F52"/>
    <w:rsid w:val="00256020"/>
    <w:rsid w:val="00257234"/>
    <w:rsid w:val="0026004D"/>
    <w:rsid w:val="00260564"/>
    <w:rsid w:val="002608B5"/>
    <w:rsid w:val="002610CC"/>
    <w:rsid w:val="002627F9"/>
    <w:rsid w:val="00263078"/>
    <w:rsid w:val="002634F5"/>
    <w:rsid w:val="002636FD"/>
    <w:rsid w:val="002646C0"/>
    <w:rsid w:val="00264772"/>
    <w:rsid w:val="002662AF"/>
    <w:rsid w:val="00266479"/>
    <w:rsid w:val="00266EB3"/>
    <w:rsid w:val="0026771A"/>
    <w:rsid w:val="002679C2"/>
    <w:rsid w:val="00267AA4"/>
    <w:rsid w:val="00271519"/>
    <w:rsid w:val="0027157A"/>
    <w:rsid w:val="002718FC"/>
    <w:rsid w:val="00271BB6"/>
    <w:rsid w:val="002723B8"/>
    <w:rsid w:val="00272BDE"/>
    <w:rsid w:val="002731BE"/>
    <w:rsid w:val="002731CE"/>
    <w:rsid w:val="00273EDE"/>
    <w:rsid w:val="00275050"/>
    <w:rsid w:val="00275255"/>
    <w:rsid w:val="00276CBE"/>
    <w:rsid w:val="00276E5A"/>
    <w:rsid w:val="00280765"/>
    <w:rsid w:val="002809A1"/>
    <w:rsid w:val="002811A5"/>
    <w:rsid w:val="00281DA2"/>
    <w:rsid w:val="0028277F"/>
    <w:rsid w:val="00283077"/>
    <w:rsid w:val="00283342"/>
    <w:rsid w:val="0028562C"/>
    <w:rsid w:val="002859A0"/>
    <w:rsid w:val="00285DD2"/>
    <w:rsid w:val="002868E8"/>
    <w:rsid w:val="00286B7A"/>
    <w:rsid w:val="002871D6"/>
    <w:rsid w:val="002873B3"/>
    <w:rsid w:val="002900D6"/>
    <w:rsid w:val="002900DD"/>
    <w:rsid w:val="00290457"/>
    <w:rsid w:val="0029060B"/>
    <w:rsid w:val="00290F03"/>
    <w:rsid w:val="00290F52"/>
    <w:rsid w:val="002926C7"/>
    <w:rsid w:val="00293070"/>
    <w:rsid w:val="0029366D"/>
    <w:rsid w:val="00293C20"/>
    <w:rsid w:val="00293E4E"/>
    <w:rsid w:val="0029477F"/>
    <w:rsid w:val="00294CEC"/>
    <w:rsid w:val="00295AEF"/>
    <w:rsid w:val="002975F7"/>
    <w:rsid w:val="00297BFB"/>
    <w:rsid w:val="002A02FB"/>
    <w:rsid w:val="002A10B0"/>
    <w:rsid w:val="002A145C"/>
    <w:rsid w:val="002A1803"/>
    <w:rsid w:val="002A2123"/>
    <w:rsid w:val="002A249C"/>
    <w:rsid w:val="002A2EF1"/>
    <w:rsid w:val="002A40CB"/>
    <w:rsid w:val="002A4F49"/>
    <w:rsid w:val="002A560F"/>
    <w:rsid w:val="002A6796"/>
    <w:rsid w:val="002A6BD5"/>
    <w:rsid w:val="002A6C11"/>
    <w:rsid w:val="002A6ED0"/>
    <w:rsid w:val="002A7F5F"/>
    <w:rsid w:val="002B0EC5"/>
    <w:rsid w:val="002B196D"/>
    <w:rsid w:val="002B1E60"/>
    <w:rsid w:val="002B226F"/>
    <w:rsid w:val="002B2526"/>
    <w:rsid w:val="002B257E"/>
    <w:rsid w:val="002B2CB9"/>
    <w:rsid w:val="002B3B0B"/>
    <w:rsid w:val="002B3C54"/>
    <w:rsid w:val="002B5546"/>
    <w:rsid w:val="002B5646"/>
    <w:rsid w:val="002B6A91"/>
    <w:rsid w:val="002B6B91"/>
    <w:rsid w:val="002B6DA0"/>
    <w:rsid w:val="002B6F47"/>
    <w:rsid w:val="002B7837"/>
    <w:rsid w:val="002B7C84"/>
    <w:rsid w:val="002C0792"/>
    <w:rsid w:val="002C0A00"/>
    <w:rsid w:val="002C32CA"/>
    <w:rsid w:val="002C358E"/>
    <w:rsid w:val="002C377E"/>
    <w:rsid w:val="002C39FE"/>
    <w:rsid w:val="002C40EC"/>
    <w:rsid w:val="002C4DF2"/>
    <w:rsid w:val="002C51F0"/>
    <w:rsid w:val="002C713E"/>
    <w:rsid w:val="002D0ECD"/>
    <w:rsid w:val="002D101C"/>
    <w:rsid w:val="002D13A8"/>
    <w:rsid w:val="002D1868"/>
    <w:rsid w:val="002D20D1"/>
    <w:rsid w:val="002D2F14"/>
    <w:rsid w:val="002D35CC"/>
    <w:rsid w:val="002D4126"/>
    <w:rsid w:val="002D482D"/>
    <w:rsid w:val="002D617A"/>
    <w:rsid w:val="002D660D"/>
    <w:rsid w:val="002D6C0D"/>
    <w:rsid w:val="002D70FD"/>
    <w:rsid w:val="002D754F"/>
    <w:rsid w:val="002E067F"/>
    <w:rsid w:val="002E06FC"/>
    <w:rsid w:val="002E0F0C"/>
    <w:rsid w:val="002E14B7"/>
    <w:rsid w:val="002E2586"/>
    <w:rsid w:val="002E2B8F"/>
    <w:rsid w:val="002E3056"/>
    <w:rsid w:val="002E3498"/>
    <w:rsid w:val="002E35DE"/>
    <w:rsid w:val="002E4FC9"/>
    <w:rsid w:val="002E562B"/>
    <w:rsid w:val="002E58F0"/>
    <w:rsid w:val="002E5C33"/>
    <w:rsid w:val="002E5DBB"/>
    <w:rsid w:val="002E695C"/>
    <w:rsid w:val="002E6FF5"/>
    <w:rsid w:val="002E75D8"/>
    <w:rsid w:val="002E7933"/>
    <w:rsid w:val="002E7DC2"/>
    <w:rsid w:val="002F0625"/>
    <w:rsid w:val="002F0831"/>
    <w:rsid w:val="002F1744"/>
    <w:rsid w:val="002F1E38"/>
    <w:rsid w:val="002F27E7"/>
    <w:rsid w:val="002F28F7"/>
    <w:rsid w:val="002F316C"/>
    <w:rsid w:val="002F39FB"/>
    <w:rsid w:val="002F3E7A"/>
    <w:rsid w:val="002F5AEC"/>
    <w:rsid w:val="002F6053"/>
    <w:rsid w:val="002F64CF"/>
    <w:rsid w:val="002F69BD"/>
    <w:rsid w:val="002F7464"/>
    <w:rsid w:val="00300179"/>
    <w:rsid w:val="00300E3F"/>
    <w:rsid w:val="003014AF"/>
    <w:rsid w:val="0030165D"/>
    <w:rsid w:val="003018A6"/>
    <w:rsid w:val="00302C8F"/>
    <w:rsid w:val="00302FB7"/>
    <w:rsid w:val="00303198"/>
    <w:rsid w:val="003038AD"/>
    <w:rsid w:val="00304AD1"/>
    <w:rsid w:val="00304FE4"/>
    <w:rsid w:val="0030574C"/>
    <w:rsid w:val="00305E1C"/>
    <w:rsid w:val="00306324"/>
    <w:rsid w:val="00306BB2"/>
    <w:rsid w:val="00307158"/>
    <w:rsid w:val="00307BC9"/>
    <w:rsid w:val="00307E96"/>
    <w:rsid w:val="003108FB"/>
    <w:rsid w:val="00310EA3"/>
    <w:rsid w:val="0031207D"/>
    <w:rsid w:val="003121AA"/>
    <w:rsid w:val="003122D4"/>
    <w:rsid w:val="00313064"/>
    <w:rsid w:val="00313A62"/>
    <w:rsid w:val="00314924"/>
    <w:rsid w:val="00314C38"/>
    <w:rsid w:val="003151B4"/>
    <w:rsid w:val="003174E3"/>
    <w:rsid w:val="00317937"/>
    <w:rsid w:val="003179D4"/>
    <w:rsid w:val="0032067A"/>
    <w:rsid w:val="003207CE"/>
    <w:rsid w:val="00320B59"/>
    <w:rsid w:val="003224B6"/>
    <w:rsid w:val="00322D67"/>
    <w:rsid w:val="003233D6"/>
    <w:rsid w:val="00323CBC"/>
    <w:rsid w:val="00324529"/>
    <w:rsid w:val="00324A04"/>
    <w:rsid w:val="00324ACA"/>
    <w:rsid w:val="00324DCB"/>
    <w:rsid w:val="00325163"/>
    <w:rsid w:val="00325355"/>
    <w:rsid w:val="00325395"/>
    <w:rsid w:val="00326595"/>
    <w:rsid w:val="0032666A"/>
    <w:rsid w:val="003268EE"/>
    <w:rsid w:val="00326B73"/>
    <w:rsid w:val="003270E5"/>
    <w:rsid w:val="0033088F"/>
    <w:rsid w:val="00331D68"/>
    <w:rsid w:val="003321B5"/>
    <w:rsid w:val="003323AD"/>
    <w:rsid w:val="00333698"/>
    <w:rsid w:val="00333B66"/>
    <w:rsid w:val="00333C82"/>
    <w:rsid w:val="00333DD7"/>
    <w:rsid w:val="003340F9"/>
    <w:rsid w:val="00334560"/>
    <w:rsid w:val="00334C14"/>
    <w:rsid w:val="00335163"/>
    <w:rsid w:val="00337470"/>
    <w:rsid w:val="00340570"/>
    <w:rsid w:val="0034081F"/>
    <w:rsid w:val="0034108B"/>
    <w:rsid w:val="00341373"/>
    <w:rsid w:val="003417E2"/>
    <w:rsid w:val="00341999"/>
    <w:rsid w:val="003419C2"/>
    <w:rsid w:val="003425D1"/>
    <w:rsid w:val="00343326"/>
    <w:rsid w:val="00343528"/>
    <w:rsid w:val="003437EA"/>
    <w:rsid w:val="0034477B"/>
    <w:rsid w:val="00347CC8"/>
    <w:rsid w:val="003507CE"/>
    <w:rsid w:val="00350B21"/>
    <w:rsid w:val="003510E4"/>
    <w:rsid w:val="00351190"/>
    <w:rsid w:val="00351766"/>
    <w:rsid w:val="003520C2"/>
    <w:rsid w:val="00352822"/>
    <w:rsid w:val="00353D32"/>
    <w:rsid w:val="00353F5A"/>
    <w:rsid w:val="003545E1"/>
    <w:rsid w:val="00355A8E"/>
    <w:rsid w:val="0035631A"/>
    <w:rsid w:val="00356936"/>
    <w:rsid w:val="00356A61"/>
    <w:rsid w:val="00357914"/>
    <w:rsid w:val="00357BB0"/>
    <w:rsid w:val="003604F9"/>
    <w:rsid w:val="00362BBD"/>
    <w:rsid w:val="00362D66"/>
    <w:rsid w:val="003639FF"/>
    <w:rsid w:val="00363FCD"/>
    <w:rsid w:val="003646B9"/>
    <w:rsid w:val="00365355"/>
    <w:rsid w:val="00365A22"/>
    <w:rsid w:val="00366A11"/>
    <w:rsid w:val="00366D7C"/>
    <w:rsid w:val="00367A04"/>
    <w:rsid w:val="00367C9B"/>
    <w:rsid w:val="00367EA0"/>
    <w:rsid w:val="00371267"/>
    <w:rsid w:val="00371315"/>
    <w:rsid w:val="003718CA"/>
    <w:rsid w:val="00371A16"/>
    <w:rsid w:val="00371BB4"/>
    <w:rsid w:val="00371F23"/>
    <w:rsid w:val="00372BE9"/>
    <w:rsid w:val="00373DA1"/>
    <w:rsid w:val="0037491E"/>
    <w:rsid w:val="00374B71"/>
    <w:rsid w:val="003759CE"/>
    <w:rsid w:val="003764F3"/>
    <w:rsid w:val="00376FBB"/>
    <w:rsid w:val="003777CA"/>
    <w:rsid w:val="00377E0C"/>
    <w:rsid w:val="00380457"/>
    <w:rsid w:val="003804ED"/>
    <w:rsid w:val="00380930"/>
    <w:rsid w:val="00380BCE"/>
    <w:rsid w:val="003827A7"/>
    <w:rsid w:val="003829B0"/>
    <w:rsid w:val="00382A4F"/>
    <w:rsid w:val="003839A8"/>
    <w:rsid w:val="00383E06"/>
    <w:rsid w:val="003841F8"/>
    <w:rsid w:val="00384E82"/>
    <w:rsid w:val="00385482"/>
    <w:rsid w:val="003858F3"/>
    <w:rsid w:val="0038629E"/>
    <w:rsid w:val="00386384"/>
    <w:rsid w:val="00386C25"/>
    <w:rsid w:val="00386D76"/>
    <w:rsid w:val="00390628"/>
    <w:rsid w:val="00390BB9"/>
    <w:rsid w:val="003912A4"/>
    <w:rsid w:val="0039170C"/>
    <w:rsid w:val="00391885"/>
    <w:rsid w:val="00391C2E"/>
    <w:rsid w:val="00392552"/>
    <w:rsid w:val="00393270"/>
    <w:rsid w:val="0039365D"/>
    <w:rsid w:val="00393885"/>
    <w:rsid w:val="00393F3B"/>
    <w:rsid w:val="003944CE"/>
    <w:rsid w:val="00394876"/>
    <w:rsid w:val="00394C07"/>
    <w:rsid w:val="003967E7"/>
    <w:rsid w:val="00397693"/>
    <w:rsid w:val="00397712"/>
    <w:rsid w:val="0039786C"/>
    <w:rsid w:val="00397A82"/>
    <w:rsid w:val="003A03E8"/>
    <w:rsid w:val="003A0CA3"/>
    <w:rsid w:val="003A2428"/>
    <w:rsid w:val="003A296D"/>
    <w:rsid w:val="003A2DDA"/>
    <w:rsid w:val="003A4454"/>
    <w:rsid w:val="003A48D6"/>
    <w:rsid w:val="003A4A6D"/>
    <w:rsid w:val="003A4B3D"/>
    <w:rsid w:val="003A5394"/>
    <w:rsid w:val="003A5542"/>
    <w:rsid w:val="003A679B"/>
    <w:rsid w:val="003A7534"/>
    <w:rsid w:val="003B00E9"/>
    <w:rsid w:val="003B0A8E"/>
    <w:rsid w:val="003B172D"/>
    <w:rsid w:val="003B1769"/>
    <w:rsid w:val="003B1D5B"/>
    <w:rsid w:val="003B2EFC"/>
    <w:rsid w:val="003B3168"/>
    <w:rsid w:val="003B31D1"/>
    <w:rsid w:val="003B346D"/>
    <w:rsid w:val="003B3795"/>
    <w:rsid w:val="003B52D3"/>
    <w:rsid w:val="003B5579"/>
    <w:rsid w:val="003B5D06"/>
    <w:rsid w:val="003B610B"/>
    <w:rsid w:val="003C1045"/>
    <w:rsid w:val="003C1D50"/>
    <w:rsid w:val="003C21FA"/>
    <w:rsid w:val="003C252A"/>
    <w:rsid w:val="003C27D9"/>
    <w:rsid w:val="003C34A3"/>
    <w:rsid w:val="003C4D99"/>
    <w:rsid w:val="003C51EF"/>
    <w:rsid w:val="003C699C"/>
    <w:rsid w:val="003C7418"/>
    <w:rsid w:val="003C7764"/>
    <w:rsid w:val="003D04EE"/>
    <w:rsid w:val="003D18B8"/>
    <w:rsid w:val="003D23C1"/>
    <w:rsid w:val="003D24A2"/>
    <w:rsid w:val="003D2560"/>
    <w:rsid w:val="003D27E0"/>
    <w:rsid w:val="003D415D"/>
    <w:rsid w:val="003D4681"/>
    <w:rsid w:val="003D4DFD"/>
    <w:rsid w:val="003D5974"/>
    <w:rsid w:val="003D70F3"/>
    <w:rsid w:val="003D7C2E"/>
    <w:rsid w:val="003D7EF4"/>
    <w:rsid w:val="003E10BA"/>
    <w:rsid w:val="003E230F"/>
    <w:rsid w:val="003E2715"/>
    <w:rsid w:val="003E2D72"/>
    <w:rsid w:val="003E3BAA"/>
    <w:rsid w:val="003E3C6A"/>
    <w:rsid w:val="003E4078"/>
    <w:rsid w:val="003E4210"/>
    <w:rsid w:val="003E513B"/>
    <w:rsid w:val="003E517B"/>
    <w:rsid w:val="003E605B"/>
    <w:rsid w:val="003E6597"/>
    <w:rsid w:val="003E7298"/>
    <w:rsid w:val="003E76A2"/>
    <w:rsid w:val="003F09F2"/>
    <w:rsid w:val="003F0EA4"/>
    <w:rsid w:val="003F14D0"/>
    <w:rsid w:val="003F1F23"/>
    <w:rsid w:val="003F2A59"/>
    <w:rsid w:val="003F2DDE"/>
    <w:rsid w:val="003F2E91"/>
    <w:rsid w:val="003F48E6"/>
    <w:rsid w:val="003F4CAF"/>
    <w:rsid w:val="003F5E42"/>
    <w:rsid w:val="003F669D"/>
    <w:rsid w:val="003F7022"/>
    <w:rsid w:val="003F76FD"/>
    <w:rsid w:val="003F7F26"/>
    <w:rsid w:val="0040080B"/>
    <w:rsid w:val="004021AA"/>
    <w:rsid w:val="00403580"/>
    <w:rsid w:val="00404D9A"/>
    <w:rsid w:val="004053C7"/>
    <w:rsid w:val="004054A2"/>
    <w:rsid w:val="00406100"/>
    <w:rsid w:val="00406974"/>
    <w:rsid w:val="00407031"/>
    <w:rsid w:val="0041006E"/>
    <w:rsid w:val="004111C8"/>
    <w:rsid w:val="004114B9"/>
    <w:rsid w:val="00411774"/>
    <w:rsid w:val="00411B17"/>
    <w:rsid w:val="00411C0C"/>
    <w:rsid w:val="004123ED"/>
    <w:rsid w:val="0041242B"/>
    <w:rsid w:val="0041247D"/>
    <w:rsid w:val="00412CE2"/>
    <w:rsid w:val="00413F19"/>
    <w:rsid w:val="00414F34"/>
    <w:rsid w:val="004152EC"/>
    <w:rsid w:val="004161E8"/>
    <w:rsid w:val="00416DC2"/>
    <w:rsid w:val="0042023E"/>
    <w:rsid w:val="004203B6"/>
    <w:rsid w:val="00420540"/>
    <w:rsid w:val="00420CD2"/>
    <w:rsid w:val="00424816"/>
    <w:rsid w:val="00424A3C"/>
    <w:rsid w:val="00424E56"/>
    <w:rsid w:val="0042599A"/>
    <w:rsid w:val="00425E6D"/>
    <w:rsid w:val="004264F3"/>
    <w:rsid w:val="004277D8"/>
    <w:rsid w:val="004279E8"/>
    <w:rsid w:val="00427BD9"/>
    <w:rsid w:val="00430CAC"/>
    <w:rsid w:val="00430FC4"/>
    <w:rsid w:val="0043168F"/>
    <w:rsid w:val="004319FB"/>
    <w:rsid w:val="00432204"/>
    <w:rsid w:val="00432ECA"/>
    <w:rsid w:val="00433024"/>
    <w:rsid w:val="00433580"/>
    <w:rsid w:val="00433ADB"/>
    <w:rsid w:val="004347CB"/>
    <w:rsid w:val="004357CD"/>
    <w:rsid w:val="004358BA"/>
    <w:rsid w:val="004369AD"/>
    <w:rsid w:val="00437A0C"/>
    <w:rsid w:val="00440894"/>
    <w:rsid w:val="00441308"/>
    <w:rsid w:val="004420F4"/>
    <w:rsid w:val="004429D8"/>
    <w:rsid w:val="0044306E"/>
    <w:rsid w:val="00443383"/>
    <w:rsid w:val="00443FD7"/>
    <w:rsid w:val="00444C97"/>
    <w:rsid w:val="00444F73"/>
    <w:rsid w:val="00446110"/>
    <w:rsid w:val="004461AC"/>
    <w:rsid w:val="004468CB"/>
    <w:rsid w:val="00447383"/>
    <w:rsid w:val="004479E6"/>
    <w:rsid w:val="00450048"/>
    <w:rsid w:val="004507DD"/>
    <w:rsid w:val="00450A25"/>
    <w:rsid w:val="00451425"/>
    <w:rsid w:val="00451482"/>
    <w:rsid w:val="0045178A"/>
    <w:rsid w:val="00451AD5"/>
    <w:rsid w:val="00452E83"/>
    <w:rsid w:val="00453D59"/>
    <w:rsid w:val="00453F54"/>
    <w:rsid w:val="0045542D"/>
    <w:rsid w:val="0045639D"/>
    <w:rsid w:val="00456966"/>
    <w:rsid w:val="004569AF"/>
    <w:rsid w:val="0045784F"/>
    <w:rsid w:val="0046051F"/>
    <w:rsid w:val="0046353C"/>
    <w:rsid w:val="00463640"/>
    <w:rsid w:val="004638F4"/>
    <w:rsid w:val="00463CCC"/>
    <w:rsid w:val="0046473D"/>
    <w:rsid w:val="00464CEA"/>
    <w:rsid w:val="00464DB0"/>
    <w:rsid w:val="0046613D"/>
    <w:rsid w:val="0046647F"/>
    <w:rsid w:val="004667C2"/>
    <w:rsid w:val="00470B52"/>
    <w:rsid w:val="00470E9B"/>
    <w:rsid w:val="00470F05"/>
    <w:rsid w:val="0047127C"/>
    <w:rsid w:val="004713C7"/>
    <w:rsid w:val="00473B81"/>
    <w:rsid w:val="0047486B"/>
    <w:rsid w:val="004751E5"/>
    <w:rsid w:val="004757B0"/>
    <w:rsid w:val="00475EB7"/>
    <w:rsid w:val="004779CD"/>
    <w:rsid w:val="00477E72"/>
    <w:rsid w:val="004801C9"/>
    <w:rsid w:val="00480662"/>
    <w:rsid w:val="004812FB"/>
    <w:rsid w:val="00481A01"/>
    <w:rsid w:val="00481A62"/>
    <w:rsid w:val="0048342A"/>
    <w:rsid w:val="00483943"/>
    <w:rsid w:val="00483D13"/>
    <w:rsid w:val="00485669"/>
    <w:rsid w:val="00486000"/>
    <w:rsid w:val="00487210"/>
    <w:rsid w:val="004901B1"/>
    <w:rsid w:val="004912F6"/>
    <w:rsid w:val="00491310"/>
    <w:rsid w:val="004918B4"/>
    <w:rsid w:val="004922C0"/>
    <w:rsid w:val="00492D30"/>
    <w:rsid w:val="004933E4"/>
    <w:rsid w:val="00493BF4"/>
    <w:rsid w:val="00494B54"/>
    <w:rsid w:val="004965CA"/>
    <w:rsid w:val="0049684B"/>
    <w:rsid w:val="00497099"/>
    <w:rsid w:val="004A007B"/>
    <w:rsid w:val="004A0565"/>
    <w:rsid w:val="004A0A53"/>
    <w:rsid w:val="004A0B80"/>
    <w:rsid w:val="004A1601"/>
    <w:rsid w:val="004A198F"/>
    <w:rsid w:val="004A1ECD"/>
    <w:rsid w:val="004A23C8"/>
    <w:rsid w:val="004A2D27"/>
    <w:rsid w:val="004A3B7D"/>
    <w:rsid w:val="004A3C34"/>
    <w:rsid w:val="004A4196"/>
    <w:rsid w:val="004A42C1"/>
    <w:rsid w:val="004A4624"/>
    <w:rsid w:val="004A47DB"/>
    <w:rsid w:val="004A47FD"/>
    <w:rsid w:val="004A4B4A"/>
    <w:rsid w:val="004A5C36"/>
    <w:rsid w:val="004A6204"/>
    <w:rsid w:val="004A6CD6"/>
    <w:rsid w:val="004A775B"/>
    <w:rsid w:val="004A77A9"/>
    <w:rsid w:val="004A79FE"/>
    <w:rsid w:val="004A7A35"/>
    <w:rsid w:val="004A7D55"/>
    <w:rsid w:val="004B277F"/>
    <w:rsid w:val="004B3C03"/>
    <w:rsid w:val="004B48E3"/>
    <w:rsid w:val="004B55C4"/>
    <w:rsid w:val="004B5CD1"/>
    <w:rsid w:val="004B5FF7"/>
    <w:rsid w:val="004B66FA"/>
    <w:rsid w:val="004B6963"/>
    <w:rsid w:val="004B6AE0"/>
    <w:rsid w:val="004B6F50"/>
    <w:rsid w:val="004B7324"/>
    <w:rsid w:val="004B75E2"/>
    <w:rsid w:val="004C082F"/>
    <w:rsid w:val="004C1CC6"/>
    <w:rsid w:val="004C3125"/>
    <w:rsid w:val="004C31E6"/>
    <w:rsid w:val="004C5CBB"/>
    <w:rsid w:val="004C68B1"/>
    <w:rsid w:val="004C782C"/>
    <w:rsid w:val="004D1912"/>
    <w:rsid w:val="004D1D29"/>
    <w:rsid w:val="004D2337"/>
    <w:rsid w:val="004D3B0E"/>
    <w:rsid w:val="004D4AC2"/>
    <w:rsid w:val="004D50CF"/>
    <w:rsid w:val="004D51EF"/>
    <w:rsid w:val="004D6512"/>
    <w:rsid w:val="004D6C88"/>
    <w:rsid w:val="004D6F38"/>
    <w:rsid w:val="004D7CFD"/>
    <w:rsid w:val="004D7FF1"/>
    <w:rsid w:val="004E0630"/>
    <w:rsid w:val="004E1727"/>
    <w:rsid w:val="004E1F67"/>
    <w:rsid w:val="004E23C2"/>
    <w:rsid w:val="004E26B7"/>
    <w:rsid w:val="004E28E3"/>
    <w:rsid w:val="004E3B9B"/>
    <w:rsid w:val="004E3ED3"/>
    <w:rsid w:val="004E53CC"/>
    <w:rsid w:val="004E581F"/>
    <w:rsid w:val="004E63DC"/>
    <w:rsid w:val="004E6808"/>
    <w:rsid w:val="004E6A08"/>
    <w:rsid w:val="004E7187"/>
    <w:rsid w:val="004F02EC"/>
    <w:rsid w:val="004F039C"/>
    <w:rsid w:val="004F1004"/>
    <w:rsid w:val="004F2877"/>
    <w:rsid w:val="004F29F5"/>
    <w:rsid w:val="004F35B1"/>
    <w:rsid w:val="004F3A77"/>
    <w:rsid w:val="004F4D74"/>
    <w:rsid w:val="004F60AA"/>
    <w:rsid w:val="004F6360"/>
    <w:rsid w:val="004F6693"/>
    <w:rsid w:val="004F6E08"/>
    <w:rsid w:val="004F735A"/>
    <w:rsid w:val="004F76DD"/>
    <w:rsid w:val="004F7E18"/>
    <w:rsid w:val="00500A81"/>
    <w:rsid w:val="00500C70"/>
    <w:rsid w:val="00501273"/>
    <w:rsid w:val="005012B3"/>
    <w:rsid w:val="0050137B"/>
    <w:rsid w:val="00501DD6"/>
    <w:rsid w:val="00502747"/>
    <w:rsid w:val="005030A4"/>
    <w:rsid w:val="00503884"/>
    <w:rsid w:val="00504B4E"/>
    <w:rsid w:val="00504CDE"/>
    <w:rsid w:val="0050535B"/>
    <w:rsid w:val="0050565C"/>
    <w:rsid w:val="0050588E"/>
    <w:rsid w:val="00505965"/>
    <w:rsid w:val="00505B92"/>
    <w:rsid w:val="005062BD"/>
    <w:rsid w:val="00506AA3"/>
    <w:rsid w:val="005072F7"/>
    <w:rsid w:val="00507A45"/>
    <w:rsid w:val="00507D8C"/>
    <w:rsid w:val="0051021C"/>
    <w:rsid w:val="0051082A"/>
    <w:rsid w:val="00510C5A"/>
    <w:rsid w:val="00510DF9"/>
    <w:rsid w:val="0051117F"/>
    <w:rsid w:val="0051155B"/>
    <w:rsid w:val="005115E1"/>
    <w:rsid w:val="00511743"/>
    <w:rsid w:val="0051213D"/>
    <w:rsid w:val="00512D20"/>
    <w:rsid w:val="00514FF8"/>
    <w:rsid w:val="005164A5"/>
    <w:rsid w:val="00516B2A"/>
    <w:rsid w:val="00516C4D"/>
    <w:rsid w:val="0052132F"/>
    <w:rsid w:val="00521556"/>
    <w:rsid w:val="00522597"/>
    <w:rsid w:val="005227AC"/>
    <w:rsid w:val="005228E4"/>
    <w:rsid w:val="00522C79"/>
    <w:rsid w:val="005250B3"/>
    <w:rsid w:val="00525450"/>
    <w:rsid w:val="00525944"/>
    <w:rsid w:val="0052662E"/>
    <w:rsid w:val="00526FDD"/>
    <w:rsid w:val="00527085"/>
    <w:rsid w:val="00527258"/>
    <w:rsid w:val="00527E9F"/>
    <w:rsid w:val="00531810"/>
    <w:rsid w:val="005319A9"/>
    <w:rsid w:val="00531E30"/>
    <w:rsid w:val="00532624"/>
    <w:rsid w:val="00532C93"/>
    <w:rsid w:val="00533F92"/>
    <w:rsid w:val="005349B1"/>
    <w:rsid w:val="00534C34"/>
    <w:rsid w:val="00535485"/>
    <w:rsid w:val="0053568F"/>
    <w:rsid w:val="00536541"/>
    <w:rsid w:val="00536D7E"/>
    <w:rsid w:val="005400F1"/>
    <w:rsid w:val="005406C2"/>
    <w:rsid w:val="005410E4"/>
    <w:rsid w:val="00542D35"/>
    <w:rsid w:val="005434FE"/>
    <w:rsid w:val="00544332"/>
    <w:rsid w:val="00544754"/>
    <w:rsid w:val="00545367"/>
    <w:rsid w:val="00545645"/>
    <w:rsid w:val="005463C5"/>
    <w:rsid w:val="00546682"/>
    <w:rsid w:val="00547004"/>
    <w:rsid w:val="00550F35"/>
    <w:rsid w:val="0055136F"/>
    <w:rsid w:val="00552060"/>
    <w:rsid w:val="00552B97"/>
    <w:rsid w:val="0055300B"/>
    <w:rsid w:val="00553AA4"/>
    <w:rsid w:val="00553CAA"/>
    <w:rsid w:val="00553FDE"/>
    <w:rsid w:val="0055616C"/>
    <w:rsid w:val="005566E2"/>
    <w:rsid w:val="00557020"/>
    <w:rsid w:val="005608D1"/>
    <w:rsid w:val="005618D1"/>
    <w:rsid w:val="00561E87"/>
    <w:rsid w:val="00562A83"/>
    <w:rsid w:val="005635DE"/>
    <w:rsid w:val="0056487C"/>
    <w:rsid w:val="00564CC6"/>
    <w:rsid w:val="00565AC3"/>
    <w:rsid w:val="005661FE"/>
    <w:rsid w:val="0056666E"/>
    <w:rsid w:val="00566EB9"/>
    <w:rsid w:val="00567E46"/>
    <w:rsid w:val="00570C77"/>
    <w:rsid w:val="00570E81"/>
    <w:rsid w:val="0057108D"/>
    <w:rsid w:val="00572A02"/>
    <w:rsid w:val="00573CBC"/>
    <w:rsid w:val="005743D8"/>
    <w:rsid w:val="00574779"/>
    <w:rsid w:val="00574CAE"/>
    <w:rsid w:val="0057515B"/>
    <w:rsid w:val="00576085"/>
    <w:rsid w:val="00576640"/>
    <w:rsid w:val="00576DE3"/>
    <w:rsid w:val="005770F3"/>
    <w:rsid w:val="005774B2"/>
    <w:rsid w:val="00581D63"/>
    <w:rsid w:val="00581E5B"/>
    <w:rsid w:val="005820F1"/>
    <w:rsid w:val="00582C7D"/>
    <w:rsid w:val="00583359"/>
    <w:rsid w:val="00583C27"/>
    <w:rsid w:val="00584199"/>
    <w:rsid w:val="005841BC"/>
    <w:rsid w:val="00584467"/>
    <w:rsid w:val="00584994"/>
    <w:rsid w:val="00585AA4"/>
    <w:rsid w:val="00585E51"/>
    <w:rsid w:val="00586559"/>
    <w:rsid w:val="00586F44"/>
    <w:rsid w:val="00587664"/>
    <w:rsid w:val="00590297"/>
    <w:rsid w:val="00590B43"/>
    <w:rsid w:val="00590BFE"/>
    <w:rsid w:val="00591988"/>
    <w:rsid w:val="00591AB9"/>
    <w:rsid w:val="0059255A"/>
    <w:rsid w:val="0059347B"/>
    <w:rsid w:val="00593595"/>
    <w:rsid w:val="005938B9"/>
    <w:rsid w:val="00594A0E"/>
    <w:rsid w:val="00594C14"/>
    <w:rsid w:val="00595060"/>
    <w:rsid w:val="0059527B"/>
    <w:rsid w:val="00595392"/>
    <w:rsid w:val="0059551E"/>
    <w:rsid w:val="00596109"/>
    <w:rsid w:val="0059678D"/>
    <w:rsid w:val="00596A0F"/>
    <w:rsid w:val="00597378"/>
    <w:rsid w:val="005977AB"/>
    <w:rsid w:val="00597EE1"/>
    <w:rsid w:val="005A1192"/>
    <w:rsid w:val="005A3D7A"/>
    <w:rsid w:val="005A3F70"/>
    <w:rsid w:val="005A4A19"/>
    <w:rsid w:val="005A531B"/>
    <w:rsid w:val="005A59A8"/>
    <w:rsid w:val="005A5F52"/>
    <w:rsid w:val="005A6067"/>
    <w:rsid w:val="005A612D"/>
    <w:rsid w:val="005A70BB"/>
    <w:rsid w:val="005A7596"/>
    <w:rsid w:val="005A79F8"/>
    <w:rsid w:val="005A7BC5"/>
    <w:rsid w:val="005B0045"/>
    <w:rsid w:val="005B0180"/>
    <w:rsid w:val="005B022B"/>
    <w:rsid w:val="005B25DC"/>
    <w:rsid w:val="005B2B45"/>
    <w:rsid w:val="005B2B6E"/>
    <w:rsid w:val="005B35FC"/>
    <w:rsid w:val="005B36E6"/>
    <w:rsid w:val="005B3E73"/>
    <w:rsid w:val="005B661E"/>
    <w:rsid w:val="005B6890"/>
    <w:rsid w:val="005B6FD1"/>
    <w:rsid w:val="005C0128"/>
    <w:rsid w:val="005C01CF"/>
    <w:rsid w:val="005C076D"/>
    <w:rsid w:val="005C0ADC"/>
    <w:rsid w:val="005C2052"/>
    <w:rsid w:val="005C32FB"/>
    <w:rsid w:val="005C343C"/>
    <w:rsid w:val="005C38E9"/>
    <w:rsid w:val="005C4053"/>
    <w:rsid w:val="005C424D"/>
    <w:rsid w:val="005C4B44"/>
    <w:rsid w:val="005C58B7"/>
    <w:rsid w:val="005C592F"/>
    <w:rsid w:val="005C5A89"/>
    <w:rsid w:val="005C5C41"/>
    <w:rsid w:val="005C61E7"/>
    <w:rsid w:val="005C64B2"/>
    <w:rsid w:val="005C72F3"/>
    <w:rsid w:val="005C7381"/>
    <w:rsid w:val="005C7CCE"/>
    <w:rsid w:val="005D019C"/>
    <w:rsid w:val="005D093B"/>
    <w:rsid w:val="005D09CC"/>
    <w:rsid w:val="005D0B3E"/>
    <w:rsid w:val="005D0D39"/>
    <w:rsid w:val="005D1939"/>
    <w:rsid w:val="005D1971"/>
    <w:rsid w:val="005D2280"/>
    <w:rsid w:val="005D2A2A"/>
    <w:rsid w:val="005D372F"/>
    <w:rsid w:val="005D3731"/>
    <w:rsid w:val="005D3E49"/>
    <w:rsid w:val="005D40C6"/>
    <w:rsid w:val="005D5986"/>
    <w:rsid w:val="005D5B90"/>
    <w:rsid w:val="005D5E79"/>
    <w:rsid w:val="005D65C8"/>
    <w:rsid w:val="005D6AE1"/>
    <w:rsid w:val="005D6C0D"/>
    <w:rsid w:val="005D7BE2"/>
    <w:rsid w:val="005E0A62"/>
    <w:rsid w:val="005E0B89"/>
    <w:rsid w:val="005E0C31"/>
    <w:rsid w:val="005E219B"/>
    <w:rsid w:val="005E2507"/>
    <w:rsid w:val="005E3266"/>
    <w:rsid w:val="005E3697"/>
    <w:rsid w:val="005E4FF5"/>
    <w:rsid w:val="005E7239"/>
    <w:rsid w:val="005F0BD5"/>
    <w:rsid w:val="005F1A1F"/>
    <w:rsid w:val="005F3B51"/>
    <w:rsid w:val="005F3C8E"/>
    <w:rsid w:val="005F4C59"/>
    <w:rsid w:val="005F568E"/>
    <w:rsid w:val="005F6152"/>
    <w:rsid w:val="005F6D4B"/>
    <w:rsid w:val="005F6ED2"/>
    <w:rsid w:val="00600866"/>
    <w:rsid w:val="00602456"/>
    <w:rsid w:val="0060448D"/>
    <w:rsid w:val="00604EBA"/>
    <w:rsid w:val="00605587"/>
    <w:rsid w:val="00605AA8"/>
    <w:rsid w:val="006061D1"/>
    <w:rsid w:val="0060673B"/>
    <w:rsid w:val="006101D0"/>
    <w:rsid w:val="00610508"/>
    <w:rsid w:val="00610908"/>
    <w:rsid w:val="00610ACD"/>
    <w:rsid w:val="00610EA5"/>
    <w:rsid w:val="00612881"/>
    <w:rsid w:val="00612C9C"/>
    <w:rsid w:val="00612DC7"/>
    <w:rsid w:val="00613263"/>
    <w:rsid w:val="00614732"/>
    <w:rsid w:val="00615BD7"/>
    <w:rsid w:val="00616208"/>
    <w:rsid w:val="00616C2F"/>
    <w:rsid w:val="00616CA7"/>
    <w:rsid w:val="00617512"/>
    <w:rsid w:val="006201E2"/>
    <w:rsid w:val="0062022C"/>
    <w:rsid w:val="006207C6"/>
    <w:rsid w:val="006215D9"/>
    <w:rsid w:val="00621708"/>
    <w:rsid w:val="00621B4E"/>
    <w:rsid w:val="00621CCB"/>
    <w:rsid w:val="00621FBE"/>
    <w:rsid w:val="00622DAA"/>
    <w:rsid w:val="00622FDD"/>
    <w:rsid w:val="00623B4E"/>
    <w:rsid w:val="00624FA5"/>
    <w:rsid w:val="00625C7D"/>
    <w:rsid w:val="00625ED7"/>
    <w:rsid w:val="00630577"/>
    <w:rsid w:val="00630743"/>
    <w:rsid w:val="00631504"/>
    <w:rsid w:val="00631A9F"/>
    <w:rsid w:val="00631F60"/>
    <w:rsid w:val="00632810"/>
    <w:rsid w:val="00632938"/>
    <w:rsid w:val="0063324C"/>
    <w:rsid w:val="00633259"/>
    <w:rsid w:val="00634166"/>
    <w:rsid w:val="00634DD9"/>
    <w:rsid w:val="006376D4"/>
    <w:rsid w:val="0063787A"/>
    <w:rsid w:val="00637BCA"/>
    <w:rsid w:val="00641BF8"/>
    <w:rsid w:val="00642664"/>
    <w:rsid w:val="00642ADA"/>
    <w:rsid w:val="00644C62"/>
    <w:rsid w:val="00644E10"/>
    <w:rsid w:val="00645449"/>
    <w:rsid w:val="00645622"/>
    <w:rsid w:val="00645BA1"/>
    <w:rsid w:val="00646151"/>
    <w:rsid w:val="006462B5"/>
    <w:rsid w:val="00646833"/>
    <w:rsid w:val="0064777F"/>
    <w:rsid w:val="00647C30"/>
    <w:rsid w:val="00650642"/>
    <w:rsid w:val="006506B0"/>
    <w:rsid w:val="00650AC8"/>
    <w:rsid w:val="00650F2F"/>
    <w:rsid w:val="00651C0B"/>
    <w:rsid w:val="00652A48"/>
    <w:rsid w:val="0065319B"/>
    <w:rsid w:val="006531D8"/>
    <w:rsid w:val="00654875"/>
    <w:rsid w:val="00654D57"/>
    <w:rsid w:val="00655397"/>
    <w:rsid w:val="006559F6"/>
    <w:rsid w:val="00655D02"/>
    <w:rsid w:val="00655E02"/>
    <w:rsid w:val="00656E1E"/>
    <w:rsid w:val="00662BCA"/>
    <w:rsid w:val="00662D41"/>
    <w:rsid w:val="006638DF"/>
    <w:rsid w:val="00664495"/>
    <w:rsid w:val="006644B6"/>
    <w:rsid w:val="00665C9F"/>
    <w:rsid w:val="00666161"/>
    <w:rsid w:val="0066619D"/>
    <w:rsid w:val="006661CB"/>
    <w:rsid w:val="006678F0"/>
    <w:rsid w:val="00667A02"/>
    <w:rsid w:val="006706E9"/>
    <w:rsid w:val="00670865"/>
    <w:rsid w:val="0067142A"/>
    <w:rsid w:val="00671DEA"/>
    <w:rsid w:val="00673D22"/>
    <w:rsid w:val="00673E29"/>
    <w:rsid w:val="006750FD"/>
    <w:rsid w:val="0067534B"/>
    <w:rsid w:val="00675736"/>
    <w:rsid w:val="00676883"/>
    <w:rsid w:val="00676B9A"/>
    <w:rsid w:val="0067738E"/>
    <w:rsid w:val="006778A4"/>
    <w:rsid w:val="0068033D"/>
    <w:rsid w:val="00680719"/>
    <w:rsid w:val="0068160D"/>
    <w:rsid w:val="00681950"/>
    <w:rsid w:val="00683501"/>
    <w:rsid w:val="00684169"/>
    <w:rsid w:val="0068442A"/>
    <w:rsid w:val="00684A71"/>
    <w:rsid w:val="00684CA2"/>
    <w:rsid w:val="00685522"/>
    <w:rsid w:val="006856E2"/>
    <w:rsid w:val="00685735"/>
    <w:rsid w:val="00685E0B"/>
    <w:rsid w:val="00687560"/>
    <w:rsid w:val="006876B2"/>
    <w:rsid w:val="0068785B"/>
    <w:rsid w:val="00687EAF"/>
    <w:rsid w:val="00687ECA"/>
    <w:rsid w:val="006901D5"/>
    <w:rsid w:val="006902C6"/>
    <w:rsid w:val="0069061B"/>
    <w:rsid w:val="00690C1D"/>
    <w:rsid w:val="00690F36"/>
    <w:rsid w:val="006912BB"/>
    <w:rsid w:val="006918A6"/>
    <w:rsid w:val="00692F39"/>
    <w:rsid w:val="00693635"/>
    <w:rsid w:val="00694459"/>
    <w:rsid w:val="0069508F"/>
    <w:rsid w:val="006969E1"/>
    <w:rsid w:val="00696A9E"/>
    <w:rsid w:val="00696DBC"/>
    <w:rsid w:val="00696F7D"/>
    <w:rsid w:val="006976A4"/>
    <w:rsid w:val="0069785C"/>
    <w:rsid w:val="00697B71"/>
    <w:rsid w:val="00697C4F"/>
    <w:rsid w:val="006A18AD"/>
    <w:rsid w:val="006A1E22"/>
    <w:rsid w:val="006A1F6C"/>
    <w:rsid w:val="006A1F88"/>
    <w:rsid w:val="006A2736"/>
    <w:rsid w:val="006A2C5C"/>
    <w:rsid w:val="006A3033"/>
    <w:rsid w:val="006A33B4"/>
    <w:rsid w:val="006A3C19"/>
    <w:rsid w:val="006A45D1"/>
    <w:rsid w:val="006A4F24"/>
    <w:rsid w:val="006A6A21"/>
    <w:rsid w:val="006A7BA3"/>
    <w:rsid w:val="006A7E9B"/>
    <w:rsid w:val="006B0D23"/>
    <w:rsid w:val="006B246A"/>
    <w:rsid w:val="006B2A79"/>
    <w:rsid w:val="006B3080"/>
    <w:rsid w:val="006B39AE"/>
    <w:rsid w:val="006B436E"/>
    <w:rsid w:val="006B4A9C"/>
    <w:rsid w:val="006B4C5C"/>
    <w:rsid w:val="006B53E9"/>
    <w:rsid w:val="006B6307"/>
    <w:rsid w:val="006B713E"/>
    <w:rsid w:val="006B7238"/>
    <w:rsid w:val="006B78A3"/>
    <w:rsid w:val="006C047E"/>
    <w:rsid w:val="006C16D1"/>
    <w:rsid w:val="006C19E2"/>
    <w:rsid w:val="006C1ED8"/>
    <w:rsid w:val="006C1FA4"/>
    <w:rsid w:val="006C2CB7"/>
    <w:rsid w:val="006C2D4A"/>
    <w:rsid w:val="006C33E6"/>
    <w:rsid w:val="006C51D1"/>
    <w:rsid w:val="006C59EC"/>
    <w:rsid w:val="006C5F46"/>
    <w:rsid w:val="006C5F6F"/>
    <w:rsid w:val="006C6431"/>
    <w:rsid w:val="006C7098"/>
    <w:rsid w:val="006C7113"/>
    <w:rsid w:val="006C76C9"/>
    <w:rsid w:val="006D0326"/>
    <w:rsid w:val="006D0535"/>
    <w:rsid w:val="006D1757"/>
    <w:rsid w:val="006D2037"/>
    <w:rsid w:val="006D2203"/>
    <w:rsid w:val="006D2634"/>
    <w:rsid w:val="006D432D"/>
    <w:rsid w:val="006D4708"/>
    <w:rsid w:val="006D4C10"/>
    <w:rsid w:val="006D5180"/>
    <w:rsid w:val="006D5566"/>
    <w:rsid w:val="006D58CA"/>
    <w:rsid w:val="006E0346"/>
    <w:rsid w:val="006E0C50"/>
    <w:rsid w:val="006E0F8C"/>
    <w:rsid w:val="006E1450"/>
    <w:rsid w:val="006E190B"/>
    <w:rsid w:val="006E2DEE"/>
    <w:rsid w:val="006E3836"/>
    <w:rsid w:val="006E3AB1"/>
    <w:rsid w:val="006E5635"/>
    <w:rsid w:val="006E5CCA"/>
    <w:rsid w:val="006E63FB"/>
    <w:rsid w:val="006E6CE4"/>
    <w:rsid w:val="006E6F26"/>
    <w:rsid w:val="006F0300"/>
    <w:rsid w:val="006F096A"/>
    <w:rsid w:val="006F0C44"/>
    <w:rsid w:val="006F0C96"/>
    <w:rsid w:val="006F0EA5"/>
    <w:rsid w:val="006F1240"/>
    <w:rsid w:val="006F1DCD"/>
    <w:rsid w:val="006F25CC"/>
    <w:rsid w:val="006F27CA"/>
    <w:rsid w:val="006F49A6"/>
    <w:rsid w:val="006F4D08"/>
    <w:rsid w:val="006F4F1A"/>
    <w:rsid w:val="006F5D8B"/>
    <w:rsid w:val="006F632C"/>
    <w:rsid w:val="006F751E"/>
    <w:rsid w:val="006F7896"/>
    <w:rsid w:val="006F7BD6"/>
    <w:rsid w:val="007001E3"/>
    <w:rsid w:val="00700B23"/>
    <w:rsid w:val="00700E8D"/>
    <w:rsid w:val="0070108C"/>
    <w:rsid w:val="0070110E"/>
    <w:rsid w:val="00701FEC"/>
    <w:rsid w:val="0070216F"/>
    <w:rsid w:val="00702BD3"/>
    <w:rsid w:val="00703347"/>
    <w:rsid w:val="00704CC8"/>
    <w:rsid w:val="00705449"/>
    <w:rsid w:val="0070698C"/>
    <w:rsid w:val="00706C0A"/>
    <w:rsid w:val="007079A1"/>
    <w:rsid w:val="007103D2"/>
    <w:rsid w:val="00710992"/>
    <w:rsid w:val="00710AC3"/>
    <w:rsid w:val="007111ED"/>
    <w:rsid w:val="007114AF"/>
    <w:rsid w:val="00711684"/>
    <w:rsid w:val="00712BBC"/>
    <w:rsid w:val="0071483B"/>
    <w:rsid w:val="0071492D"/>
    <w:rsid w:val="00715A47"/>
    <w:rsid w:val="00715A7A"/>
    <w:rsid w:val="007164A9"/>
    <w:rsid w:val="00716A06"/>
    <w:rsid w:val="007174BA"/>
    <w:rsid w:val="007178A2"/>
    <w:rsid w:val="0072109A"/>
    <w:rsid w:val="0072138F"/>
    <w:rsid w:val="00721B9D"/>
    <w:rsid w:val="00722DF9"/>
    <w:rsid w:val="0072350A"/>
    <w:rsid w:val="0072376D"/>
    <w:rsid w:val="0072504F"/>
    <w:rsid w:val="007263DE"/>
    <w:rsid w:val="00726C09"/>
    <w:rsid w:val="00727F7A"/>
    <w:rsid w:val="00730560"/>
    <w:rsid w:val="00730E96"/>
    <w:rsid w:val="00730F8E"/>
    <w:rsid w:val="00730FE1"/>
    <w:rsid w:val="0073114D"/>
    <w:rsid w:val="007311FE"/>
    <w:rsid w:val="007316C0"/>
    <w:rsid w:val="00731BA3"/>
    <w:rsid w:val="007328B1"/>
    <w:rsid w:val="007332D2"/>
    <w:rsid w:val="0073407D"/>
    <w:rsid w:val="00734988"/>
    <w:rsid w:val="00735F58"/>
    <w:rsid w:val="00736335"/>
    <w:rsid w:val="00737B08"/>
    <w:rsid w:val="00737E79"/>
    <w:rsid w:val="00740059"/>
    <w:rsid w:val="00740DCF"/>
    <w:rsid w:val="00740E14"/>
    <w:rsid w:val="0074152E"/>
    <w:rsid w:val="007415B1"/>
    <w:rsid w:val="00741737"/>
    <w:rsid w:val="00741F1A"/>
    <w:rsid w:val="00743B2D"/>
    <w:rsid w:val="007441C2"/>
    <w:rsid w:val="00744278"/>
    <w:rsid w:val="007442E8"/>
    <w:rsid w:val="00744D5D"/>
    <w:rsid w:val="0074612D"/>
    <w:rsid w:val="007500E3"/>
    <w:rsid w:val="0075022A"/>
    <w:rsid w:val="00750235"/>
    <w:rsid w:val="0075194F"/>
    <w:rsid w:val="007520F0"/>
    <w:rsid w:val="007522AF"/>
    <w:rsid w:val="007530D5"/>
    <w:rsid w:val="00754262"/>
    <w:rsid w:val="007542B9"/>
    <w:rsid w:val="00754A36"/>
    <w:rsid w:val="007550CD"/>
    <w:rsid w:val="007553AE"/>
    <w:rsid w:val="00755E50"/>
    <w:rsid w:val="007569E2"/>
    <w:rsid w:val="00756FC2"/>
    <w:rsid w:val="007610C6"/>
    <w:rsid w:val="00762494"/>
    <w:rsid w:val="007643A7"/>
    <w:rsid w:val="0076473C"/>
    <w:rsid w:val="00764B3C"/>
    <w:rsid w:val="00764D50"/>
    <w:rsid w:val="00764D57"/>
    <w:rsid w:val="00765D3F"/>
    <w:rsid w:val="00765FE3"/>
    <w:rsid w:val="007661BE"/>
    <w:rsid w:val="0076652C"/>
    <w:rsid w:val="0076654A"/>
    <w:rsid w:val="007707F8"/>
    <w:rsid w:val="00770B3C"/>
    <w:rsid w:val="0077134A"/>
    <w:rsid w:val="007713E8"/>
    <w:rsid w:val="00771B6F"/>
    <w:rsid w:val="00771C62"/>
    <w:rsid w:val="007720F3"/>
    <w:rsid w:val="00772BF6"/>
    <w:rsid w:val="0077448E"/>
    <w:rsid w:val="00776ACC"/>
    <w:rsid w:val="00780290"/>
    <w:rsid w:val="00780B1B"/>
    <w:rsid w:val="00781650"/>
    <w:rsid w:val="0078192A"/>
    <w:rsid w:val="00781C83"/>
    <w:rsid w:val="00783B5F"/>
    <w:rsid w:val="00783C02"/>
    <w:rsid w:val="007846F3"/>
    <w:rsid w:val="007849DE"/>
    <w:rsid w:val="00784E72"/>
    <w:rsid w:val="007852D3"/>
    <w:rsid w:val="00785D0C"/>
    <w:rsid w:val="00786769"/>
    <w:rsid w:val="00787AD3"/>
    <w:rsid w:val="007906E3"/>
    <w:rsid w:val="00791236"/>
    <w:rsid w:val="007921AC"/>
    <w:rsid w:val="007923AA"/>
    <w:rsid w:val="007958DE"/>
    <w:rsid w:val="00795A0A"/>
    <w:rsid w:val="00795F15"/>
    <w:rsid w:val="00796497"/>
    <w:rsid w:val="00796F84"/>
    <w:rsid w:val="007970EB"/>
    <w:rsid w:val="007974E8"/>
    <w:rsid w:val="00797694"/>
    <w:rsid w:val="00797ECE"/>
    <w:rsid w:val="007A1ABB"/>
    <w:rsid w:val="007A1C66"/>
    <w:rsid w:val="007A23B8"/>
    <w:rsid w:val="007A24B9"/>
    <w:rsid w:val="007A34C0"/>
    <w:rsid w:val="007A60C2"/>
    <w:rsid w:val="007A74A7"/>
    <w:rsid w:val="007B0FF4"/>
    <w:rsid w:val="007B3544"/>
    <w:rsid w:val="007B3820"/>
    <w:rsid w:val="007B3C69"/>
    <w:rsid w:val="007B456D"/>
    <w:rsid w:val="007B4BDF"/>
    <w:rsid w:val="007B50C5"/>
    <w:rsid w:val="007B5F8F"/>
    <w:rsid w:val="007B6497"/>
    <w:rsid w:val="007B6F5B"/>
    <w:rsid w:val="007B783A"/>
    <w:rsid w:val="007C05A6"/>
    <w:rsid w:val="007C08EA"/>
    <w:rsid w:val="007C1A9D"/>
    <w:rsid w:val="007C4C07"/>
    <w:rsid w:val="007C4F32"/>
    <w:rsid w:val="007C5F5E"/>
    <w:rsid w:val="007C6095"/>
    <w:rsid w:val="007C624D"/>
    <w:rsid w:val="007C66E7"/>
    <w:rsid w:val="007C6EDE"/>
    <w:rsid w:val="007C6F05"/>
    <w:rsid w:val="007C6FC9"/>
    <w:rsid w:val="007D110B"/>
    <w:rsid w:val="007D156D"/>
    <w:rsid w:val="007D1EBA"/>
    <w:rsid w:val="007D231D"/>
    <w:rsid w:val="007D31E2"/>
    <w:rsid w:val="007D45ED"/>
    <w:rsid w:val="007D4F2D"/>
    <w:rsid w:val="007D5311"/>
    <w:rsid w:val="007D54A8"/>
    <w:rsid w:val="007D592F"/>
    <w:rsid w:val="007D59B2"/>
    <w:rsid w:val="007D6868"/>
    <w:rsid w:val="007D6EEB"/>
    <w:rsid w:val="007D75FF"/>
    <w:rsid w:val="007D7814"/>
    <w:rsid w:val="007E0332"/>
    <w:rsid w:val="007E1454"/>
    <w:rsid w:val="007E14C3"/>
    <w:rsid w:val="007E2485"/>
    <w:rsid w:val="007E2FED"/>
    <w:rsid w:val="007E358B"/>
    <w:rsid w:val="007E3AA3"/>
    <w:rsid w:val="007E518E"/>
    <w:rsid w:val="007E5606"/>
    <w:rsid w:val="007E65C6"/>
    <w:rsid w:val="007E7B2D"/>
    <w:rsid w:val="007F0BD1"/>
    <w:rsid w:val="007F0C6F"/>
    <w:rsid w:val="007F110E"/>
    <w:rsid w:val="007F16B1"/>
    <w:rsid w:val="007F1E33"/>
    <w:rsid w:val="007F221D"/>
    <w:rsid w:val="007F22FA"/>
    <w:rsid w:val="007F25E5"/>
    <w:rsid w:val="007F2922"/>
    <w:rsid w:val="007F2A9F"/>
    <w:rsid w:val="007F5269"/>
    <w:rsid w:val="007F5689"/>
    <w:rsid w:val="007F5704"/>
    <w:rsid w:val="007F582C"/>
    <w:rsid w:val="007F5CAD"/>
    <w:rsid w:val="007F64EC"/>
    <w:rsid w:val="007F6821"/>
    <w:rsid w:val="007F71FC"/>
    <w:rsid w:val="007F73A8"/>
    <w:rsid w:val="007F7993"/>
    <w:rsid w:val="007F7B7A"/>
    <w:rsid w:val="0080005F"/>
    <w:rsid w:val="0080104B"/>
    <w:rsid w:val="00801322"/>
    <w:rsid w:val="00801D67"/>
    <w:rsid w:val="008022FF"/>
    <w:rsid w:val="00803077"/>
    <w:rsid w:val="00803875"/>
    <w:rsid w:val="00803F1F"/>
    <w:rsid w:val="00803F4C"/>
    <w:rsid w:val="00804CF4"/>
    <w:rsid w:val="008062CA"/>
    <w:rsid w:val="00806546"/>
    <w:rsid w:val="00806FE3"/>
    <w:rsid w:val="0080757B"/>
    <w:rsid w:val="00807742"/>
    <w:rsid w:val="00807B78"/>
    <w:rsid w:val="00807DB6"/>
    <w:rsid w:val="00810E5B"/>
    <w:rsid w:val="00811126"/>
    <w:rsid w:val="00811A89"/>
    <w:rsid w:val="00811B6E"/>
    <w:rsid w:val="00811CB3"/>
    <w:rsid w:val="008123F4"/>
    <w:rsid w:val="00812F82"/>
    <w:rsid w:val="0081354F"/>
    <w:rsid w:val="00813A57"/>
    <w:rsid w:val="00814656"/>
    <w:rsid w:val="00814848"/>
    <w:rsid w:val="00815901"/>
    <w:rsid w:val="0081706E"/>
    <w:rsid w:val="00817952"/>
    <w:rsid w:val="00820011"/>
    <w:rsid w:val="00820575"/>
    <w:rsid w:val="00821209"/>
    <w:rsid w:val="00821D7E"/>
    <w:rsid w:val="0082319F"/>
    <w:rsid w:val="0082506F"/>
    <w:rsid w:val="008259D9"/>
    <w:rsid w:val="00825CFD"/>
    <w:rsid w:val="00826627"/>
    <w:rsid w:val="008266C1"/>
    <w:rsid w:val="008267F9"/>
    <w:rsid w:val="008273B7"/>
    <w:rsid w:val="0082785C"/>
    <w:rsid w:val="008302CB"/>
    <w:rsid w:val="008305CA"/>
    <w:rsid w:val="0083125B"/>
    <w:rsid w:val="00831A2B"/>
    <w:rsid w:val="008322DC"/>
    <w:rsid w:val="00832C9A"/>
    <w:rsid w:val="00833432"/>
    <w:rsid w:val="00833A08"/>
    <w:rsid w:val="00834346"/>
    <w:rsid w:val="008343E2"/>
    <w:rsid w:val="00835336"/>
    <w:rsid w:val="008365C6"/>
    <w:rsid w:val="008375A8"/>
    <w:rsid w:val="0083792B"/>
    <w:rsid w:val="00840005"/>
    <w:rsid w:val="00840A2E"/>
    <w:rsid w:val="00840C58"/>
    <w:rsid w:val="00840CA1"/>
    <w:rsid w:val="0084125E"/>
    <w:rsid w:val="00842425"/>
    <w:rsid w:val="0084248E"/>
    <w:rsid w:val="008425F5"/>
    <w:rsid w:val="00842897"/>
    <w:rsid w:val="008428A6"/>
    <w:rsid w:val="00842EC8"/>
    <w:rsid w:val="0084313D"/>
    <w:rsid w:val="00844BA6"/>
    <w:rsid w:val="00844C98"/>
    <w:rsid w:val="008452DC"/>
    <w:rsid w:val="00846F05"/>
    <w:rsid w:val="00847196"/>
    <w:rsid w:val="008473F6"/>
    <w:rsid w:val="00850647"/>
    <w:rsid w:val="00850C54"/>
    <w:rsid w:val="00851317"/>
    <w:rsid w:val="0085162B"/>
    <w:rsid w:val="0085289D"/>
    <w:rsid w:val="00852C1A"/>
    <w:rsid w:val="00852DAF"/>
    <w:rsid w:val="008533DE"/>
    <w:rsid w:val="0085395F"/>
    <w:rsid w:val="00854B4C"/>
    <w:rsid w:val="0085538A"/>
    <w:rsid w:val="0085565C"/>
    <w:rsid w:val="0085630C"/>
    <w:rsid w:val="0085747C"/>
    <w:rsid w:val="008579F9"/>
    <w:rsid w:val="00857B7B"/>
    <w:rsid w:val="00860A5A"/>
    <w:rsid w:val="00860B48"/>
    <w:rsid w:val="0086369F"/>
    <w:rsid w:val="008645F0"/>
    <w:rsid w:val="00864730"/>
    <w:rsid w:val="0086543C"/>
    <w:rsid w:val="00865E52"/>
    <w:rsid w:val="008663F8"/>
    <w:rsid w:val="0086663B"/>
    <w:rsid w:val="00866B61"/>
    <w:rsid w:val="00867BD3"/>
    <w:rsid w:val="00867EA9"/>
    <w:rsid w:val="0087039C"/>
    <w:rsid w:val="008711C6"/>
    <w:rsid w:val="008711E9"/>
    <w:rsid w:val="0087126E"/>
    <w:rsid w:val="008715B8"/>
    <w:rsid w:val="008718C4"/>
    <w:rsid w:val="00871A40"/>
    <w:rsid w:val="00871BE7"/>
    <w:rsid w:val="008721AA"/>
    <w:rsid w:val="00872DCE"/>
    <w:rsid w:val="00873267"/>
    <w:rsid w:val="008732D5"/>
    <w:rsid w:val="00873805"/>
    <w:rsid w:val="00873AB9"/>
    <w:rsid w:val="00874A63"/>
    <w:rsid w:val="00874D54"/>
    <w:rsid w:val="008769A0"/>
    <w:rsid w:val="0087735A"/>
    <w:rsid w:val="008778CB"/>
    <w:rsid w:val="00877A65"/>
    <w:rsid w:val="008805F0"/>
    <w:rsid w:val="00881FD5"/>
    <w:rsid w:val="008820F7"/>
    <w:rsid w:val="00882ADF"/>
    <w:rsid w:val="00884008"/>
    <w:rsid w:val="0088659B"/>
    <w:rsid w:val="00886A5A"/>
    <w:rsid w:val="00886C30"/>
    <w:rsid w:val="00886DD4"/>
    <w:rsid w:val="008871E8"/>
    <w:rsid w:val="008872D7"/>
    <w:rsid w:val="00887366"/>
    <w:rsid w:val="008874B1"/>
    <w:rsid w:val="008903E8"/>
    <w:rsid w:val="00890A00"/>
    <w:rsid w:val="00890EDE"/>
    <w:rsid w:val="0089139F"/>
    <w:rsid w:val="00891E74"/>
    <w:rsid w:val="00892007"/>
    <w:rsid w:val="0089203E"/>
    <w:rsid w:val="008920FD"/>
    <w:rsid w:val="008942EB"/>
    <w:rsid w:val="008945A9"/>
    <w:rsid w:val="00894DC9"/>
    <w:rsid w:val="008957D1"/>
    <w:rsid w:val="00895B6D"/>
    <w:rsid w:val="008961F6"/>
    <w:rsid w:val="00896CDF"/>
    <w:rsid w:val="008973F7"/>
    <w:rsid w:val="00897B1F"/>
    <w:rsid w:val="008A010B"/>
    <w:rsid w:val="008A020B"/>
    <w:rsid w:val="008A3342"/>
    <w:rsid w:val="008A3E43"/>
    <w:rsid w:val="008A43D0"/>
    <w:rsid w:val="008A4431"/>
    <w:rsid w:val="008A45A7"/>
    <w:rsid w:val="008A4C0A"/>
    <w:rsid w:val="008A4E1D"/>
    <w:rsid w:val="008A545A"/>
    <w:rsid w:val="008A6615"/>
    <w:rsid w:val="008A6F90"/>
    <w:rsid w:val="008B0CA2"/>
    <w:rsid w:val="008B0F8C"/>
    <w:rsid w:val="008B1B45"/>
    <w:rsid w:val="008B206D"/>
    <w:rsid w:val="008B25F5"/>
    <w:rsid w:val="008B2FB1"/>
    <w:rsid w:val="008B31DE"/>
    <w:rsid w:val="008B3B04"/>
    <w:rsid w:val="008B42A1"/>
    <w:rsid w:val="008B46FD"/>
    <w:rsid w:val="008B4D92"/>
    <w:rsid w:val="008B6285"/>
    <w:rsid w:val="008C045F"/>
    <w:rsid w:val="008C053A"/>
    <w:rsid w:val="008C1192"/>
    <w:rsid w:val="008C14FB"/>
    <w:rsid w:val="008C17F6"/>
    <w:rsid w:val="008C1C43"/>
    <w:rsid w:val="008C1E5E"/>
    <w:rsid w:val="008C2011"/>
    <w:rsid w:val="008C254D"/>
    <w:rsid w:val="008C28B6"/>
    <w:rsid w:val="008C32C7"/>
    <w:rsid w:val="008C34BE"/>
    <w:rsid w:val="008C3834"/>
    <w:rsid w:val="008C3A40"/>
    <w:rsid w:val="008C4090"/>
    <w:rsid w:val="008C531A"/>
    <w:rsid w:val="008C6567"/>
    <w:rsid w:val="008C75E3"/>
    <w:rsid w:val="008C77EE"/>
    <w:rsid w:val="008C79F1"/>
    <w:rsid w:val="008D03AF"/>
    <w:rsid w:val="008D200A"/>
    <w:rsid w:val="008D227A"/>
    <w:rsid w:val="008D357B"/>
    <w:rsid w:val="008D3914"/>
    <w:rsid w:val="008D4426"/>
    <w:rsid w:val="008D5AC2"/>
    <w:rsid w:val="008D79A6"/>
    <w:rsid w:val="008D7BD9"/>
    <w:rsid w:val="008D7C3E"/>
    <w:rsid w:val="008D7DAE"/>
    <w:rsid w:val="008E07E3"/>
    <w:rsid w:val="008E16F3"/>
    <w:rsid w:val="008E2778"/>
    <w:rsid w:val="008E3986"/>
    <w:rsid w:val="008E4A20"/>
    <w:rsid w:val="008E4BFC"/>
    <w:rsid w:val="008E4C76"/>
    <w:rsid w:val="008E5811"/>
    <w:rsid w:val="008E616E"/>
    <w:rsid w:val="008E7734"/>
    <w:rsid w:val="008F0F26"/>
    <w:rsid w:val="008F0FCE"/>
    <w:rsid w:val="008F314D"/>
    <w:rsid w:val="008F3302"/>
    <w:rsid w:val="008F49BB"/>
    <w:rsid w:val="008F5655"/>
    <w:rsid w:val="008F6A25"/>
    <w:rsid w:val="008F76D0"/>
    <w:rsid w:val="00900418"/>
    <w:rsid w:val="009004B4"/>
    <w:rsid w:val="0090106C"/>
    <w:rsid w:val="00901C85"/>
    <w:rsid w:val="00901DBF"/>
    <w:rsid w:val="0090271C"/>
    <w:rsid w:val="009028C4"/>
    <w:rsid w:val="009028E6"/>
    <w:rsid w:val="00902A63"/>
    <w:rsid w:val="009034E2"/>
    <w:rsid w:val="009038E4"/>
    <w:rsid w:val="009045C4"/>
    <w:rsid w:val="00905AEC"/>
    <w:rsid w:val="00905BD2"/>
    <w:rsid w:val="00906156"/>
    <w:rsid w:val="009066DD"/>
    <w:rsid w:val="00907084"/>
    <w:rsid w:val="00907639"/>
    <w:rsid w:val="00910786"/>
    <w:rsid w:val="00910FE6"/>
    <w:rsid w:val="009118BD"/>
    <w:rsid w:val="0091342A"/>
    <w:rsid w:val="00913510"/>
    <w:rsid w:val="00913522"/>
    <w:rsid w:val="00914BEB"/>
    <w:rsid w:val="00915B72"/>
    <w:rsid w:val="0091771D"/>
    <w:rsid w:val="0092193F"/>
    <w:rsid w:val="00921AC5"/>
    <w:rsid w:val="00921E45"/>
    <w:rsid w:val="009220FD"/>
    <w:rsid w:val="00922781"/>
    <w:rsid w:val="00924D19"/>
    <w:rsid w:val="009250CD"/>
    <w:rsid w:val="009258E6"/>
    <w:rsid w:val="00925FF1"/>
    <w:rsid w:val="0092618F"/>
    <w:rsid w:val="00926494"/>
    <w:rsid w:val="00926FE1"/>
    <w:rsid w:val="009270D8"/>
    <w:rsid w:val="009304E5"/>
    <w:rsid w:val="00930887"/>
    <w:rsid w:val="0093091D"/>
    <w:rsid w:val="00930AE6"/>
    <w:rsid w:val="0093211D"/>
    <w:rsid w:val="00932C3E"/>
    <w:rsid w:val="009332CF"/>
    <w:rsid w:val="009333DE"/>
    <w:rsid w:val="0093394F"/>
    <w:rsid w:val="00933B0C"/>
    <w:rsid w:val="00934ACE"/>
    <w:rsid w:val="00935CBA"/>
    <w:rsid w:val="0093748B"/>
    <w:rsid w:val="00940AF0"/>
    <w:rsid w:val="00940D0C"/>
    <w:rsid w:val="00940E4E"/>
    <w:rsid w:val="0094186E"/>
    <w:rsid w:val="00941E99"/>
    <w:rsid w:val="00942733"/>
    <w:rsid w:val="009436E0"/>
    <w:rsid w:val="00943E85"/>
    <w:rsid w:val="00943F1E"/>
    <w:rsid w:val="00944A54"/>
    <w:rsid w:val="00944BA4"/>
    <w:rsid w:val="00944F3C"/>
    <w:rsid w:val="00945852"/>
    <w:rsid w:val="00945DC9"/>
    <w:rsid w:val="00945E6E"/>
    <w:rsid w:val="0094684E"/>
    <w:rsid w:val="009469CE"/>
    <w:rsid w:val="00946EB1"/>
    <w:rsid w:val="00947542"/>
    <w:rsid w:val="00947704"/>
    <w:rsid w:val="00947D76"/>
    <w:rsid w:val="00951DD6"/>
    <w:rsid w:val="009524DB"/>
    <w:rsid w:val="0095293A"/>
    <w:rsid w:val="00953A47"/>
    <w:rsid w:val="00954158"/>
    <w:rsid w:val="009554E7"/>
    <w:rsid w:val="009554EB"/>
    <w:rsid w:val="00955BDB"/>
    <w:rsid w:val="00955DD0"/>
    <w:rsid w:val="00955DD7"/>
    <w:rsid w:val="0095646C"/>
    <w:rsid w:val="00956643"/>
    <w:rsid w:val="0095729A"/>
    <w:rsid w:val="00957AE8"/>
    <w:rsid w:val="00957F3D"/>
    <w:rsid w:val="00961333"/>
    <w:rsid w:val="00962156"/>
    <w:rsid w:val="009624E2"/>
    <w:rsid w:val="0096264F"/>
    <w:rsid w:val="00962FF7"/>
    <w:rsid w:val="00963356"/>
    <w:rsid w:val="009634F8"/>
    <w:rsid w:val="009636AB"/>
    <w:rsid w:val="009636ED"/>
    <w:rsid w:val="00963CBA"/>
    <w:rsid w:val="009644BB"/>
    <w:rsid w:val="00964FC9"/>
    <w:rsid w:val="00965DFB"/>
    <w:rsid w:val="00966EA3"/>
    <w:rsid w:val="009678CD"/>
    <w:rsid w:val="009701BD"/>
    <w:rsid w:val="00970629"/>
    <w:rsid w:val="00970B52"/>
    <w:rsid w:val="0097165B"/>
    <w:rsid w:val="0097169E"/>
    <w:rsid w:val="00974395"/>
    <w:rsid w:val="00974795"/>
    <w:rsid w:val="00974A34"/>
    <w:rsid w:val="0097526B"/>
    <w:rsid w:val="009759B3"/>
    <w:rsid w:val="0097658B"/>
    <w:rsid w:val="009766A9"/>
    <w:rsid w:val="0097694A"/>
    <w:rsid w:val="00976A92"/>
    <w:rsid w:val="00976D65"/>
    <w:rsid w:val="00976E40"/>
    <w:rsid w:val="00977140"/>
    <w:rsid w:val="009772DD"/>
    <w:rsid w:val="00977381"/>
    <w:rsid w:val="0097794D"/>
    <w:rsid w:val="0098137E"/>
    <w:rsid w:val="009816E3"/>
    <w:rsid w:val="009819F6"/>
    <w:rsid w:val="009821AF"/>
    <w:rsid w:val="00983157"/>
    <w:rsid w:val="009845EE"/>
    <w:rsid w:val="009848A9"/>
    <w:rsid w:val="0098545D"/>
    <w:rsid w:val="0098597E"/>
    <w:rsid w:val="00986DDA"/>
    <w:rsid w:val="00987A51"/>
    <w:rsid w:val="0099016A"/>
    <w:rsid w:val="009906E8"/>
    <w:rsid w:val="00990A67"/>
    <w:rsid w:val="00990F0A"/>
    <w:rsid w:val="0099127F"/>
    <w:rsid w:val="00991BFF"/>
    <w:rsid w:val="00992A12"/>
    <w:rsid w:val="00993B72"/>
    <w:rsid w:val="00995EC0"/>
    <w:rsid w:val="00995F62"/>
    <w:rsid w:val="009968B4"/>
    <w:rsid w:val="00996E83"/>
    <w:rsid w:val="009A0512"/>
    <w:rsid w:val="009A0EA0"/>
    <w:rsid w:val="009A12DA"/>
    <w:rsid w:val="009A14DC"/>
    <w:rsid w:val="009A17C3"/>
    <w:rsid w:val="009A19F1"/>
    <w:rsid w:val="009A1EC9"/>
    <w:rsid w:val="009A2A44"/>
    <w:rsid w:val="009A2CEB"/>
    <w:rsid w:val="009A313E"/>
    <w:rsid w:val="009A3A1F"/>
    <w:rsid w:val="009A3CA5"/>
    <w:rsid w:val="009A52E1"/>
    <w:rsid w:val="009A5859"/>
    <w:rsid w:val="009A6947"/>
    <w:rsid w:val="009B016C"/>
    <w:rsid w:val="009B236A"/>
    <w:rsid w:val="009B38AA"/>
    <w:rsid w:val="009B459C"/>
    <w:rsid w:val="009B4699"/>
    <w:rsid w:val="009B55D7"/>
    <w:rsid w:val="009B62C3"/>
    <w:rsid w:val="009B720B"/>
    <w:rsid w:val="009B7F03"/>
    <w:rsid w:val="009C0320"/>
    <w:rsid w:val="009C0F0B"/>
    <w:rsid w:val="009C13F3"/>
    <w:rsid w:val="009C1782"/>
    <w:rsid w:val="009C1841"/>
    <w:rsid w:val="009C20AC"/>
    <w:rsid w:val="009C34FC"/>
    <w:rsid w:val="009C39B6"/>
    <w:rsid w:val="009C3C10"/>
    <w:rsid w:val="009C3C42"/>
    <w:rsid w:val="009C3D67"/>
    <w:rsid w:val="009C435E"/>
    <w:rsid w:val="009C4C39"/>
    <w:rsid w:val="009C50C3"/>
    <w:rsid w:val="009C51CC"/>
    <w:rsid w:val="009C56A1"/>
    <w:rsid w:val="009C5773"/>
    <w:rsid w:val="009C6127"/>
    <w:rsid w:val="009C6CD5"/>
    <w:rsid w:val="009C7339"/>
    <w:rsid w:val="009D0CFA"/>
    <w:rsid w:val="009D1030"/>
    <w:rsid w:val="009D200F"/>
    <w:rsid w:val="009D272A"/>
    <w:rsid w:val="009D293C"/>
    <w:rsid w:val="009D3D91"/>
    <w:rsid w:val="009D4578"/>
    <w:rsid w:val="009D5102"/>
    <w:rsid w:val="009D5219"/>
    <w:rsid w:val="009D5427"/>
    <w:rsid w:val="009D6D67"/>
    <w:rsid w:val="009D7240"/>
    <w:rsid w:val="009D73D4"/>
    <w:rsid w:val="009D75D2"/>
    <w:rsid w:val="009D76CF"/>
    <w:rsid w:val="009E0D86"/>
    <w:rsid w:val="009E2A8F"/>
    <w:rsid w:val="009E2E70"/>
    <w:rsid w:val="009E3459"/>
    <w:rsid w:val="009E3899"/>
    <w:rsid w:val="009E3BDF"/>
    <w:rsid w:val="009E48AC"/>
    <w:rsid w:val="009E537F"/>
    <w:rsid w:val="009E5DE1"/>
    <w:rsid w:val="009E5EDF"/>
    <w:rsid w:val="009E65EF"/>
    <w:rsid w:val="009E66A2"/>
    <w:rsid w:val="009E70C3"/>
    <w:rsid w:val="009F09D8"/>
    <w:rsid w:val="009F1092"/>
    <w:rsid w:val="009F21E5"/>
    <w:rsid w:val="009F2D56"/>
    <w:rsid w:val="009F30E7"/>
    <w:rsid w:val="009F385A"/>
    <w:rsid w:val="009F3F9E"/>
    <w:rsid w:val="009F4127"/>
    <w:rsid w:val="009F615B"/>
    <w:rsid w:val="009F6B2E"/>
    <w:rsid w:val="009F75A0"/>
    <w:rsid w:val="009F7B00"/>
    <w:rsid w:val="009F7F50"/>
    <w:rsid w:val="00A000FB"/>
    <w:rsid w:val="00A00EFA"/>
    <w:rsid w:val="00A0140D"/>
    <w:rsid w:val="00A0176A"/>
    <w:rsid w:val="00A01D8C"/>
    <w:rsid w:val="00A02CA0"/>
    <w:rsid w:val="00A02E86"/>
    <w:rsid w:val="00A03330"/>
    <w:rsid w:val="00A03DA6"/>
    <w:rsid w:val="00A0491B"/>
    <w:rsid w:val="00A04FC9"/>
    <w:rsid w:val="00A05488"/>
    <w:rsid w:val="00A0777C"/>
    <w:rsid w:val="00A07BD9"/>
    <w:rsid w:val="00A07D92"/>
    <w:rsid w:val="00A07F1E"/>
    <w:rsid w:val="00A10173"/>
    <w:rsid w:val="00A104B7"/>
    <w:rsid w:val="00A104DF"/>
    <w:rsid w:val="00A107ED"/>
    <w:rsid w:val="00A10A53"/>
    <w:rsid w:val="00A110EE"/>
    <w:rsid w:val="00A1277F"/>
    <w:rsid w:val="00A1298F"/>
    <w:rsid w:val="00A13A0A"/>
    <w:rsid w:val="00A14187"/>
    <w:rsid w:val="00A16916"/>
    <w:rsid w:val="00A16B98"/>
    <w:rsid w:val="00A16F03"/>
    <w:rsid w:val="00A17A8C"/>
    <w:rsid w:val="00A17BE9"/>
    <w:rsid w:val="00A17CFB"/>
    <w:rsid w:val="00A17E49"/>
    <w:rsid w:val="00A20197"/>
    <w:rsid w:val="00A206A5"/>
    <w:rsid w:val="00A20B76"/>
    <w:rsid w:val="00A2183D"/>
    <w:rsid w:val="00A22677"/>
    <w:rsid w:val="00A23154"/>
    <w:rsid w:val="00A23485"/>
    <w:rsid w:val="00A24951"/>
    <w:rsid w:val="00A263B9"/>
    <w:rsid w:val="00A277A2"/>
    <w:rsid w:val="00A3109E"/>
    <w:rsid w:val="00A32675"/>
    <w:rsid w:val="00A326D0"/>
    <w:rsid w:val="00A3371A"/>
    <w:rsid w:val="00A339EA"/>
    <w:rsid w:val="00A33F74"/>
    <w:rsid w:val="00A33F9B"/>
    <w:rsid w:val="00A3401C"/>
    <w:rsid w:val="00A340AD"/>
    <w:rsid w:val="00A34202"/>
    <w:rsid w:val="00A34498"/>
    <w:rsid w:val="00A34AF3"/>
    <w:rsid w:val="00A34DEC"/>
    <w:rsid w:val="00A34E28"/>
    <w:rsid w:val="00A3528A"/>
    <w:rsid w:val="00A35354"/>
    <w:rsid w:val="00A3574F"/>
    <w:rsid w:val="00A36638"/>
    <w:rsid w:val="00A367C9"/>
    <w:rsid w:val="00A36D8F"/>
    <w:rsid w:val="00A37554"/>
    <w:rsid w:val="00A401AA"/>
    <w:rsid w:val="00A40FB5"/>
    <w:rsid w:val="00A41E6A"/>
    <w:rsid w:val="00A42502"/>
    <w:rsid w:val="00A42916"/>
    <w:rsid w:val="00A42CB6"/>
    <w:rsid w:val="00A42F86"/>
    <w:rsid w:val="00A43407"/>
    <w:rsid w:val="00A435D4"/>
    <w:rsid w:val="00A457FB"/>
    <w:rsid w:val="00A46672"/>
    <w:rsid w:val="00A469FC"/>
    <w:rsid w:val="00A50DD5"/>
    <w:rsid w:val="00A511EB"/>
    <w:rsid w:val="00A51420"/>
    <w:rsid w:val="00A51BF3"/>
    <w:rsid w:val="00A52CC7"/>
    <w:rsid w:val="00A53EA7"/>
    <w:rsid w:val="00A5446F"/>
    <w:rsid w:val="00A54E5D"/>
    <w:rsid w:val="00A5629D"/>
    <w:rsid w:val="00A563CE"/>
    <w:rsid w:val="00A564A0"/>
    <w:rsid w:val="00A564D3"/>
    <w:rsid w:val="00A56A15"/>
    <w:rsid w:val="00A5797E"/>
    <w:rsid w:val="00A57A80"/>
    <w:rsid w:val="00A57EC9"/>
    <w:rsid w:val="00A60117"/>
    <w:rsid w:val="00A60678"/>
    <w:rsid w:val="00A60951"/>
    <w:rsid w:val="00A614B0"/>
    <w:rsid w:val="00A6220E"/>
    <w:rsid w:val="00A62D29"/>
    <w:rsid w:val="00A64387"/>
    <w:rsid w:val="00A65A74"/>
    <w:rsid w:val="00A66056"/>
    <w:rsid w:val="00A661C9"/>
    <w:rsid w:val="00A66B54"/>
    <w:rsid w:val="00A676B3"/>
    <w:rsid w:val="00A679CF"/>
    <w:rsid w:val="00A72E7B"/>
    <w:rsid w:val="00A738BA"/>
    <w:rsid w:val="00A74662"/>
    <w:rsid w:val="00A74D33"/>
    <w:rsid w:val="00A74DFA"/>
    <w:rsid w:val="00A7644C"/>
    <w:rsid w:val="00A77385"/>
    <w:rsid w:val="00A77409"/>
    <w:rsid w:val="00A7796C"/>
    <w:rsid w:val="00A80019"/>
    <w:rsid w:val="00A80DBD"/>
    <w:rsid w:val="00A80F3D"/>
    <w:rsid w:val="00A8106B"/>
    <w:rsid w:val="00A81097"/>
    <w:rsid w:val="00A817DE"/>
    <w:rsid w:val="00A826AE"/>
    <w:rsid w:val="00A82F5D"/>
    <w:rsid w:val="00A83C3A"/>
    <w:rsid w:val="00A83DAE"/>
    <w:rsid w:val="00A84484"/>
    <w:rsid w:val="00A84CD7"/>
    <w:rsid w:val="00A84E6A"/>
    <w:rsid w:val="00A857DA"/>
    <w:rsid w:val="00A85D1D"/>
    <w:rsid w:val="00A8674D"/>
    <w:rsid w:val="00A8699A"/>
    <w:rsid w:val="00A86B36"/>
    <w:rsid w:val="00A907E6"/>
    <w:rsid w:val="00A90BA0"/>
    <w:rsid w:val="00A916C1"/>
    <w:rsid w:val="00A918AA"/>
    <w:rsid w:val="00A91C36"/>
    <w:rsid w:val="00A92265"/>
    <w:rsid w:val="00A922A8"/>
    <w:rsid w:val="00A94C57"/>
    <w:rsid w:val="00A95808"/>
    <w:rsid w:val="00A959E8"/>
    <w:rsid w:val="00A95DCA"/>
    <w:rsid w:val="00A964A4"/>
    <w:rsid w:val="00A96A1C"/>
    <w:rsid w:val="00A96A7B"/>
    <w:rsid w:val="00A96AF6"/>
    <w:rsid w:val="00A97CD5"/>
    <w:rsid w:val="00AA070A"/>
    <w:rsid w:val="00AA1BCB"/>
    <w:rsid w:val="00AA1EC8"/>
    <w:rsid w:val="00AA25CC"/>
    <w:rsid w:val="00AA267B"/>
    <w:rsid w:val="00AA4A43"/>
    <w:rsid w:val="00AA4D17"/>
    <w:rsid w:val="00AA52B1"/>
    <w:rsid w:val="00AA52C2"/>
    <w:rsid w:val="00AA5770"/>
    <w:rsid w:val="00AA59B5"/>
    <w:rsid w:val="00AA5A1B"/>
    <w:rsid w:val="00AA5BAE"/>
    <w:rsid w:val="00AA63B7"/>
    <w:rsid w:val="00AA66F4"/>
    <w:rsid w:val="00AA7AD2"/>
    <w:rsid w:val="00AB078D"/>
    <w:rsid w:val="00AB0C65"/>
    <w:rsid w:val="00AB0D91"/>
    <w:rsid w:val="00AB0F1C"/>
    <w:rsid w:val="00AB2EE3"/>
    <w:rsid w:val="00AB2FAD"/>
    <w:rsid w:val="00AB461A"/>
    <w:rsid w:val="00AB63FF"/>
    <w:rsid w:val="00AB6642"/>
    <w:rsid w:val="00AB788F"/>
    <w:rsid w:val="00AC078F"/>
    <w:rsid w:val="00AC0942"/>
    <w:rsid w:val="00AC18EA"/>
    <w:rsid w:val="00AC1B8F"/>
    <w:rsid w:val="00AC1B93"/>
    <w:rsid w:val="00AC230D"/>
    <w:rsid w:val="00AC252D"/>
    <w:rsid w:val="00AC2A3A"/>
    <w:rsid w:val="00AC2AF1"/>
    <w:rsid w:val="00AC38D2"/>
    <w:rsid w:val="00AC4AE4"/>
    <w:rsid w:val="00AC53E3"/>
    <w:rsid w:val="00AC6D31"/>
    <w:rsid w:val="00AD008D"/>
    <w:rsid w:val="00AD0B40"/>
    <w:rsid w:val="00AD0C14"/>
    <w:rsid w:val="00AD2A76"/>
    <w:rsid w:val="00AD3427"/>
    <w:rsid w:val="00AD35EE"/>
    <w:rsid w:val="00AD3BDF"/>
    <w:rsid w:val="00AD41D6"/>
    <w:rsid w:val="00AD5649"/>
    <w:rsid w:val="00AD5B96"/>
    <w:rsid w:val="00AD5DC3"/>
    <w:rsid w:val="00AD6015"/>
    <w:rsid w:val="00AD60CB"/>
    <w:rsid w:val="00AD67AF"/>
    <w:rsid w:val="00AD750A"/>
    <w:rsid w:val="00AE02A1"/>
    <w:rsid w:val="00AE0ABA"/>
    <w:rsid w:val="00AE23A6"/>
    <w:rsid w:val="00AE3FB5"/>
    <w:rsid w:val="00AE507F"/>
    <w:rsid w:val="00AE6BB8"/>
    <w:rsid w:val="00AE6FDC"/>
    <w:rsid w:val="00AE7831"/>
    <w:rsid w:val="00AF05D5"/>
    <w:rsid w:val="00AF16A2"/>
    <w:rsid w:val="00AF187D"/>
    <w:rsid w:val="00AF2049"/>
    <w:rsid w:val="00AF26F5"/>
    <w:rsid w:val="00AF4790"/>
    <w:rsid w:val="00AF6B67"/>
    <w:rsid w:val="00AF7A8E"/>
    <w:rsid w:val="00B003AB"/>
    <w:rsid w:val="00B00950"/>
    <w:rsid w:val="00B00BD3"/>
    <w:rsid w:val="00B0256A"/>
    <w:rsid w:val="00B0336F"/>
    <w:rsid w:val="00B0401D"/>
    <w:rsid w:val="00B04456"/>
    <w:rsid w:val="00B055AB"/>
    <w:rsid w:val="00B05FF0"/>
    <w:rsid w:val="00B06998"/>
    <w:rsid w:val="00B10E6A"/>
    <w:rsid w:val="00B117DA"/>
    <w:rsid w:val="00B11A75"/>
    <w:rsid w:val="00B11CF1"/>
    <w:rsid w:val="00B12D0B"/>
    <w:rsid w:val="00B13EAF"/>
    <w:rsid w:val="00B14955"/>
    <w:rsid w:val="00B14BF3"/>
    <w:rsid w:val="00B159C5"/>
    <w:rsid w:val="00B15B68"/>
    <w:rsid w:val="00B16789"/>
    <w:rsid w:val="00B170C7"/>
    <w:rsid w:val="00B17B84"/>
    <w:rsid w:val="00B17E59"/>
    <w:rsid w:val="00B17F46"/>
    <w:rsid w:val="00B2056C"/>
    <w:rsid w:val="00B20623"/>
    <w:rsid w:val="00B20E70"/>
    <w:rsid w:val="00B20EE3"/>
    <w:rsid w:val="00B213ED"/>
    <w:rsid w:val="00B21AF1"/>
    <w:rsid w:val="00B21B25"/>
    <w:rsid w:val="00B23233"/>
    <w:rsid w:val="00B23963"/>
    <w:rsid w:val="00B243F5"/>
    <w:rsid w:val="00B24CB1"/>
    <w:rsid w:val="00B26CAE"/>
    <w:rsid w:val="00B3010F"/>
    <w:rsid w:val="00B30B31"/>
    <w:rsid w:val="00B318E1"/>
    <w:rsid w:val="00B31A1E"/>
    <w:rsid w:val="00B324FC"/>
    <w:rsid w:val="00B327AA"/>
    <w:rsid w:val="00B32915"/>
    <w:rsid w:val="00B32A0C"/>
    <w:rsid w:val="00B33B64"/>
    <w:rsid w:val="00B33C61"/>
    <w:rsid w:val="00B33F82"/>
    <w:rsid w:val="00B34361"/>
    <w:rsid w:val="00B34D21"/>
    <w:rsid w:val="00B34DA8"/>
    <w:rsid w:val="00B35FDF"/>
    <w:rsid w:val="00B3641D"/>
    <w:rsid w:val="00B37A92"/>
    <w:rsid w:val="00B37C32"/>
    <w:rsid w:val="00B405BA"/>
    <w:rsid w:val="00B406FB"/>
    <w:rsid w:val="00B408E3"/>
    <w:rsid w:val="00B41881"/>
    <w:rsid w:val="00B418D8"/>
    <w:rsid w:val="00B41995"/>
    <w:rsid w:val="00B41D9E"/>
    <w:rsid w:val="00B42F24"/>
    <w:rsid w:val="00B43FA9"/>
    <w:rsid w:val="00B46CC3"/>
    <w:rsid w:val="00B47E99"/>
    <w:rsid w:val="00B515EA"/>
    <w:rsid w:val="00B52137"/>
    <w:rsid w:val="00B524BE"/>
    <w:rsid w:val="00B52EEA"/>
    <w:rsid w:val="00B53984"/>
    <w:rsid w:val="00B53CB1"/>
    <w:rsid w:val="00B542E6"/>
    <w:rsid w:val="00B54B1E"/>
    <w:rsid w:val="00B54FE5"/>
    <w:rsid w:val="00B5564F"/>
    <w:rsid w:val="00B55F38"/>
    <w:rsid w:val="00B576EE"/>
    <w:rsid w:val="00B57826"/>
    <w:rsid w:val="00B57D3A"/>
    <w:rsid w:val="00B60A3B"/>
    <w:rsid w:val="00B6166C"/>
    <w:rsid w:val="00B63021"/>
    <w:rsid w:val="00B632E2"/>
    <w:rsid w:val="00B635CC"/>
    <w:rsid w:val="00B645E5"/>
    <w:rsid w:val="00B64F9C"/>
    <w:rsid w:val="00B654A2"/>
    <w:rsid w:val="00B656F5"/>
    <w:rsid w:val="00B662FC"/>
    <w:rsid w:val="00B66451"/>
    <w:rsid w:val="00B66B6A"/>
    <w:rsid w:val="00B67220"/>
    <w:rsid w:val="00B67824"/>
    <w:rsid w:val="00B67EBC"/>
    <w:rsid w:val="00B71F83"/>
    <w:rsid w:val="00B72046"/>
    <w:rsid w:val="00B72163"/>
    <w:rsid w:val="00B7255B"/>
    <w:rsid w:val="00B7258E"/>
    <w:rsid w:val="00B7270C"/>
    <w:rsid w:val="00B72AAD"/>
    <w:rsid w:val="00B72E19"/>
    <w:rsid w:val="00B73320"/>
    <w:rsid w:val="00B7349E"/>
    <w:rsid w:val="00B74B43"/>
    <w:rsid w:val="00B7570C"/>
    <w:rsid w:val="00B764E8"/>
    <w:rsid w:val="00B766E3"/>
    <w:rsid w:val="00B77413"/>
    <w:rsid w:val="00B77420"/>
    <w:rsid w:val="00B8063D"/>
    <w:rsid w:val="00B8074C"/>
    <w:rsid w:val="00B80900"/>
    <w:rsid w:val="00B80B3F"/>
    <w:rsid w:val="00B80D05"/>
    <w:rsid w:val="00B80F68"/>
    <w:rsid w:val="00B848CD"/>
    <w:rsid w:val="00B8549C"/>
    <w:rsid w:val="00B85A20"/>
    <w:rsid w:val="00B85C92"/>
    <w:rsid w:val="00B865B4"/>
    <w:rsid w:val="00B90C53"/>
    <w:rsid w:val="00B90F24"/>
    <w:rsid w:val="00B916DE"/>
    <w:rsid w:val="00B91882"/>
    <w:rsid w:val="00B92311"/>
    <w:rsid w:val="00B92CA3"/>
    <w:rsid w:val="00B9387E"/>
    <w:rsid w:val="00B94454"/>
    <w:rsid w:val="00B94F5A"/>
    <w:rsid w:val="00B95603"/>
    <w:rsid w:val="00B95FC7"/>
    <w:rsid w:val="00B974CF"/>
    <w:rsid w:val="00B97762"/>
    <w:rsid w:val="00B97878"/>
    <w:rsid w:val="00B97FC9"/>
    <w:rsid w:val="00BA0723"/>
    <w:rsid w:val="00BA0A02"/>
    <w:rsid w:val="00BA0C77"/>
    <w:rsid w:val="00BA0DFF"/>
    <w:rsid w:val="00BA22B8"/>
    <w:rsid w:val="00BA2CBE"/>
    <w:rsid w:val="00BA3A9C"/>
    <w:rsid w:val="00BA3BF3"/>
    <w:rsid w:val="00BA4FB7"/>
    <w:rsid w:val="00BA60DC"/>
    <w:rsid w:val="00BA620F"/>
    <w:rsid w:val="00BA658D"/>
    <w:rsid w:val="00BA6CFE"/>
    <w:rsid w:val="00BA6F77"/>
    <w:rsid w:val="00BA7B19"/>
    <w:rsid w:val="00BA7BE1"/>
    <w:rsid w:val="00BB08C7"/>
    <w:rsid w:val="00BB0D1A"/>
    <w:rsid w:val="00BB11A8"/>
    <w:rsid w:val="00BB191A"/>
    <w:rsid w:val="00BB2E90"/>
    <w:rsid w:val="00BB3CC9"/>
    <w:rsid w:val="00BB3F24"/>
    <w:rsid w:val="00BB4259"/>
    <w:rsid w:val="00BB46E9"/>
    <w:rsid w:val="00BB4C12"/>
    <w:rsid w:val="00BB4D2D"/>
    <w:rsid w:val="00BB5AA4"/>
    <w:rsid w:val="00BB637C"/>
    <w:rsid w:val="00BB6615"/>
    <w:rsid w:val="00BB68BD"/>
    <w:rsid w:val="00BB6CD5"/>
    <w:rsid w:val="00BB6D2D"/>
    <w:rsid w:val="00BB719E"/>
    <w:rsid w:val="00BB7538"/>
    <w:rsid w:val="00BB797D"/>
    <w:rsid w:val="00BB79B3"/>
    <w:rsid w:val="00BB7DD0"/>
    <w:rsid w:val="00BC066A"/>
    <w:rsid w:val="00BC093D"/>
    <w:rsid w:val="00BC0E6B"/>
    <w:rsid w:val="00BC1030"/>
    <w:rsid w:val="00BC1701"/>
    <w:rsid w:val="00BC191E"/>
    <w:rsid w:val="00BC1B41"/>
    <w:rsid w:val="00BC25B9"/>
    <w:rsid w:val="00BC2E87"/>
    <w:rsid w:val="00BC3024"/>
    <w:rsid w:val="00BC3421"/>
    <w:rsid w:val="00BC390B"/>
    <w:rsid w:val="00BC3A84"/>
    <w:rsid w:val="00BC44D2"/>
    <w:rsid w:val="00BC50D8"/>
    <w:rsid w:val="00BC5750"/>
    <w:rsid w:val="00BC5C39"/>
    <w:rsid w:val="00BC74C1"/>
    <w:rsid w:val="00BC7E59"/>
    <w:rsid w:val="00BD00D3"/>
    <w:rsid w:val="00BD0435"/>
    <w:rsid w:val="00BD144C"/>
    <w:rsid w:val="00BD1946"/>
    <w:rsid w:val="00BD19AE"/>
    <w:rsid w:val="00BD2E4B"/>
    <w:rsid w:val="00BD2F70"/>
    <w:rsid w:val="00BD2F86"/>
    <w:rsid w:val="00BD3F0C"/>
    <w:rsid w:val="00BD3F39"/>
    <w:rsid w:val="00BD410E"/>
    <w:rsid w:val="00BD42AC"/>
    <w:rsid w:val="00BD43E9"/>
    <w:rsid w:val="00BD4B86"/>
    <w:rsid w:val="00BD56AA"/>
    <w:rsid w:val="00BD5C56"/>
    <w:rsid w:val="00BD6AC7"/>
    <w:rsid w:val="00BD715C"/>
    <w:rsid w:val="00BD7C18"/>
    <w:rsid w:val="00BE01AB"/>
    <w:rsid w:val="00BE021B"/>
    <w:rsid w:val="00BE0647"/>
    <w:rsid w:val="00BE1266"/>
    <w:rsid w:val="00BE1A89"/>
    <w:rsid w:val="00BE3209"/>
    <w:rsid w:val="00BE46F3"/>
    <w:rsid w:val="00BE53E4"/>
    <w:rsid w:val="00BE649B"/>
    <w:rsid w:val="00BE6D08"/>
    <w:rsid w:val="00BE7CEE"/>
    <w:rsid w:val="00BF0425"/>
    <w:rsid w:val="00BF0BB1"/>
    <w:rsid w:val="00BF0CB5"/>
    <w:rsid w:val="00BF1564"/>
    <w:rsid w:val="00BF2810"/>
    <w:rsid w:val="00BF2951"/>
    <w:rsid w:val="00BF3069"/>
    <w:rsid w:val="00BF3169"/>
    <w:rsid w:val="00BF4F96"/>
    <w:rsid w:val="00BF5584"/>
    <w:rsid w:val="00BF6A9D"/>
    <w:rsid w:val="00BF701E"/>
    <w:rsid w:val="00BF7470"/>
    <w:rsid w:val="00BF74FB"/>
    <w:rsid w:val="00BF750B"/>
    <w:rsid w:val="00C0006A"/>
    <w:rsid w:val="00C007E1"/>
    <w:rsid w:val="00C00A02"/>
    <w:rsid w:val="00C00A28"/>
    <w:rsid w:val="00C00AA2"/>
    <w:rsid w:val="00C01716"/>
    <w:rsid w:val="00C01CC0"/>
    <w:rsid w:val="00C02A3B"/>
    <w:rsid w:val="00C036B5"/>
    <w:rsid w:val="00C037D1"/>
    <w:rsid w:val="00C03A67"/>
    <w:rsid w:val="00C041C0"/>
    <w:rsid w:val="00C04201"/>
    <w:rsid w:val="00C04385"/>
    <w:rsid w:val="00C04F0F"/>
    <w:rsid w:val="00C05310"/>
    <w:rsid w:val="00C0574C"/>
    <w:rsid w:val="00C05C14"/>
    <w:rsid w:val="00C05C96"/>
    <w:rsid w:val="00C06F72"/>
    <w:rsid w:val="00C11305"/>
    <w:rsid w:val="00C114DA"/>
    <w:rsid w:val="00C12086"/>
    <w:rsid w:val="00C1228E"/>
    <w:rsid w:val="00C1388F"/>
    <w:rsid w:val="00C13EBB"/>
    <w:rsid w:val="00C13F54"/>
    <w:rsid w:val="00C144F8"/>
    <w:rsid w:val="00C14817"/>
    <w:rsid w:val="00C14E76"/>
    <w:rsid w:val="00C15A32"/>
    <w:rsid w:val="00C15AD6"/>
    <w:rsid w:val="00C1694F"/>
    <w:rsid w:val="00C16CF2"/>
    <w:rsid w:val="00C170D7"/>
    <w:rsid w:val="00C178D8"/>
    <w:rsid w:val="00C17A5F"/>
    <w:rsid w:val="00C17EF7"/>
    <w:rsid w:val="00C20421"/>
    <w:rsid w:val="00C2096C"/>
    <w:rsid w:val="00C20B41"/>
    <w:rsid w:val="00C216CF"/>
    <w:rsid w:val="00C218D7"/>
    <w:rsid w:val="00C22DB9"/>
    <w:rsid w:val="00C2369C"/>
    <w:rsid w:val="00C24114"/>
    <w:rsid w:val="00C242F4"/>
    <w:rsid w:val="00C244B4"/>
    <w:rsid w:val="00C25598"/>
    <w:rsid w:val="00C25990"/>
    <w:rsid w:val="00C259A9"/>
    <w:rsid w:val="00C25A1B"/>
    <w:rsid w:val="00C278C8"/>
    <w:rsid w:val="00C27B69"/>
    <w:rsid w:val="00C3053E"/>
    <w:rsid w:val="00C30762"/>
    <w:rsid w:val="00C30944"/>
    <w:rsid w:val="00C30EE8"/>
    <w:rsid w:val="00C31A9C"/>
    <w:rsid w:val="00C327C3"/>
    <w:rsid w:val="00C331C8"/>
    <w:rsid w:val="00C33340"/>
    <w:rsid w:val="00C3359A"/>
    <w:rsid w:val="00C3368D"/>
    <w:rsid w:val="00C34117"/>
    <w:rsid w:val="00C359D9"/>
    <w:rsid w:val="00C363D4"/>
    <w:rsid w:val="00C367B3"/>
    <w:rsid w:val="00C36ADE"/>
    <w:rsid w:val="00C36B10"/>
    <w:rsid w:val="00C3718A"/>
    <w:rsid w:val="00C3722E"/>
    <w:rsid w:val="00C37E06"/>
    <w:rsid w:val="00C4106B"/>
    <w:rsid w:val="00C4178B"/>
    <w:rsid w:val="00C41866"/>
    <w:rsid w:val="00C41E1D"/>
    <w:rsid w:val="00C42F27"/>
    <w:rsid w:val="00C43403"/>
    <w:rsid w:val="00C436BD"/>
    <w:rsid w:val="00C4559E"/>
    <w:rsid w:val="00C45D93"/>
    <w:rsid w:val="00C46205"/>
    <w:rsid w:val="00C47942"/>
    <w:rsid w:val="00C47ECC"/>
    <w:rsid w:val="00C505A3"/>
    <w:rsid w:val="00C5105A"/>
    <w:rsid w:val="00C5122D"/>
    <w:rsid w:val="00C5155A"/>
    <w:rsid w:val="00C52155"/>
    <w:rsid w:val="00C53061"/>
    <w:rsid w:val="00C53098"/>
    <w:rsid w:val="00C534E2"/>
    <w:rsid w:val="00C54282"/>
    <w:rsid w:val="00C54481"/>
    <w:rsid w:val="00C548CF"/>
    <w:rsid w:val="00C54AC0"/>
    <w:rsid w:val="00C54ACA"/>
    <w:rsid w:val="00C55205"/>
    <w:rsid w:val="00C560BE"/>
    <w:rsid w:val="00C565B4"/>
    <w:rsid w:val="00C56C73"/>
    <w:rsid w:val="00C570FC"/>
    <w:rsid w:val="00C57551"/>
    <w:rsid w:val="00C57702"/>
    <w:rsid w:val="00C60AD6"/>
    <w:rsid w:val="00C60C39"/>
    <w:rsid w:val="00C60E74"/>
    <w:rsid w:val="00C611D6"/>
    <w:rsid w:val="00C61838"/>
    <w:rsid w:val="00C62C99"/>
    <w:rsid w:val="00C64ABD"/>
    <w:rsid w:val="00C64EE2"/>
    <w:rsid w:val="00C664EC"/>
    <w:rsid w:val="00C66D81"/>
    <w:rsid w:val="00C700F3"/>
    <w:rsid w:val="00C70A2A"/>
    <w:rsid w:val="00C70E49"/>
    <w:rsid w:val="00C726CE"/>
    <w:rsid w:val="00C72AB2"/>
    <w:rsid w:val="00C72D51"/>
    <w:rsid w:val="00C73C60"/>
    <w:rsid w:val="00C74F14"/>
    <w:rsid w:val="00C75192"/>
    <w:rsid w:val="00C754BC"/>
    <w:rsid w:val="00C7646E"/>
    <w:rsid w:val="00C765CF"/>
    <w:rsid w:val="00C76A13"/>
    <w:rsid w:val="00C76F8C"/>
    <w:rsid w:val="00C77A09"/>
    <w:rsid w:val="00C77AF3"/>
    <w:rsid w:val="00C80836"/>
    <w:rsid w:val="00C808D7"/>
    <w:rsid w:val="00C80910"/>
    <w:rsid w:val="00C8092D"/>
    <w:rsid w:val="00C80FA1"/>
    <w:rsid w:val="00C80FDA"/>
    <w:rsid w:val="00C81A7C"/>
    <w:rsid w:val="00C81A9C"/>
    <w:rsid w:val="00C82801"/>
    <w:rsid w:val="00C82CD2"/>
    <w:rsid w:val="00C83D95"/>
    <w:rsid w:val="00C84653"/>
    <w:rsid w:val="00C84A61"/>
    <w:rsid w:val="00C85271"/>
    <w:rsid w:val="00C85315"/>
    <w:rsid w:val="00C8599F"/>
    <w:rsid w:val="00C90218"/>
    <w:rsid w:val="00C91BA3"/>
    <w:rsid w:val="00C920E2"/>
    <w:rsid w:val="00C9223F"/>
    <w:rsid w:val="00C92AB0"/>
    <w:rsid w:val="00C931AC"/>
    <w:rsid w:val="00C93370"/>
    <w:rsid w:val="00C93E15"/>
    <w:rsid w:val="00C9447C"/>
    <w:rsid w:val="00C94C5C"/>
    <w:rsid w:val="00C94F39"/>
    <w:rsid w:val="00C95C01"/>
    <w:rsid w:val="00C96DDE"/>
    <w:rsid w:val="00C97552"/>
    <w:rsid w:val="00C97585"/>
    <w:rsid w:val="00C9779D"/>
    <w:rsid w:val="00C9791E"/>
    <w:rsid w:val="00CA0FFB"/>
    <w:rsid w:val="00CA17CD"/>
    <w:rsid w:val="00CA3616"/>
    <w:rsid w:val="00CA419C"/>
    <w:rsid w:val="00CA4D63"/>
    <w:rsid w:val="00CA4EB1"/>
    <w:rsid w:val="00CA5020"/>
    <w:rsid w:val="00CA65AB"/>
    <w:rsid w:val="00CA68E0"/>
    <w:rsid w:val="00CA6A79"/>
    <w:rsid w:val="00CA7517"/>
    <w:rsid w:val="00CA7BA4"/>
    <w:rsid w:val="00CA7BE4"/>
    <w:rsid w:val="00CB04B0"/>
    <w:rsid w:val="00CB087E"/>
    <w:rsid w:val="00CB1961"/>
    <w:rsid w:val="00CB22F6"/>
    <w:rsid w:val="00CB2AE0"/>
    <w:rsid w:val="00CB2F75"/>
    <w:rsid w:val="00CB30D9"/>
    <w:rsid w:val="00CB339F"/>
    <w:rsid w:val="00CB3908"/>
    <w:rsid w:val="00CB44FF"/>
    <w:rsid w:val="00CB4A3E"/>
    <w:rsid w:val="00CB5018"/>
    <w:rsid w:val="00CB6245"/>
    <w:rsid w:val="00CB6451"/>
    <w:rsid w:val="00CC0249"/>
    <w:rsid w:val="00CC04D8"/>
    <w:rsid w:val="00CC0963"/>
    <w:rsid w:val="00CC1C89"/>
    <w:rsid w:val="00CC28C3"/>
    <w:rsid w:val="00CC325E"/>
    <w:rsid w:val="00CC3371"/>
    <w:rsid w:val="00CC4364"/>
    <w:rsid w:val="00CC49F3"/>
    <w:rsid w:val="00CC5FFB"/>
    <w:rsid w:val="00CD012E"/>
    <w:rsid w:val="00CD0553"/>
    <w:rsid w:val="00CD10B7"/>
    <w:rsid w:val="00CD23CF"/>
    <w:rsid w:val="00CD3B0C"/>
    <w:rsid w:val="00CD3E40"/>
    <w:rsid w:val="00CD4304"/>
    <w:rsid w:val="00CD4757"/>
    <w:rsid w:val="00CD68B5"/>
    <w:rsid w:val="00CD68E1"/>
    <w:rsid w:val="00CD6A1E"/>
    <w:rsid w:val="00CD75DE"/>
    <w:rsid w:val="00CE0983"/>
    <w:rsid w:val="00CE3228"/>
    <w:rsid w:val="00CE45FD"/>
    <w:rsid w:val="00CE4E49"/>
    <w:rsid w:val="00CE5460"/>
    <w:rsid w:val="00CE570F"/>
    <w:rsid w:val="00CE6A02"/>
    <w:rsid w:val="00CE6E1A"/>
    <w:rsid w:val="00CE704F"/>
    <w:rsid w:val="00CE7A32"/>
    <w:rsid w:val="00CE7AC5"/>
    <w:rsid w:val="00CF01CD"/>
    <w:rsid w:val="00CF0555"/>
    <w:rsid w:val="00CF0585"/>
    <w:rsid w:val="00CF0F0A"/>
    <w:rsid w:val="00CF148C"/>
    <w:rsid w:val="00CF1758"/>
    <w:rsid w:val="00CF1BF1"/>
    <w:rsid w:val="00CF20D6"/>
    <w:rsid w:val="00CF2FCB"/>
    <w:rsid w:val="00CF3434"/>
    <w:rsid w:val="00CF3B94"/>
    <w:rsid w:val="00CF4C22"/>
    <w:rsid w:val="00CF4C3E"/>
    <w:rsid w:val="00CF4DC1"/>
    <w:rsid w:val="00CF58D3"/>
    <w:rsid w:val="00CF5D5D"/>
    <w:rsid w:val="00CF6055"/>
    <w:rsid w:val="00CF60DE"/>
    <w:rsid w:val="00CF631C"/>
    <w:rsid w:val="00CF697E"/>
    <w:rsid w:val="00CF70FC"/>
    <w:rsid w:val="00CF7540"/>
    <w:rsid w:val="00CF7A78"/>
    <w:rsid w:val="00D013E5"/>
    <w:rsid w:val="00D026BC"/>
    <w:rsid w:val="00D02C50"/>
    <w:rsid w:val="00D02F59"/>
    <w:rsid w:val="00D031F5"/>
    <w:rsid w:val="00D0391C"/>
    <w:rsid w:val="00D0452D"/>
    <w:rsid w:val="00D0454A"/>
    <w:rsid w:val="00D04D78"/>
    <w:rsid w:val="00D06004"/>
    <w:rsid w:val="00D075CD"/>
    <w:rsid w:val="00D077AA"/>
    <w:rsid w:val="00D10A5C"/>
    <w:rsid w:val="00D11D35"/>
    <w:rsid w:val="00D1282A"/>
    <w:rsid w:val="00D12BB1"/>
    <w:rsid w:val="00D13C18"/>
    <w:rsid w:val="00D14033"/>
    <w:rsid w:val="00D15ACA"/>
    <w:rsid w:val="00D16F4A"/>
    <w:rsid w:val="00D1727E"/>
    <w:rsid w:val="00D17557"/>
    <w:rsid w:val="00D211B3"/>
    <w:rsid w:val="00D22589"/>
    <w:rsid w:val="00D22A9F"/>
    <w:rsid w:val="00D24251"/>
    <w:rsid w:val="00D2511F"/>
    <w:rsid w:val="00D26B66"/>
    <w:rsid w:val="00D26B7A"/>
    <w:rsid w:val="00D26CD2"/>
    <w:rsid w:val="00D26DF1"/>
    <w:rsid w:val="00D30607"/>
    <w:rsid w:val="00D3097B"/>
    <w:rsid w:val="00D30FAD"/>
    <w:rsid w:val="00D311FC"/>
    <w:rsid w:val="00D31865"/>
    <w:rsid w:val="00D31C28"/>
    <w:rsid w:val="00D325F0"/>
    <w:rsid w:val="00D33A9B"/>
    <w:rsid w:val="00D35992"/>
    <w:rsid w:val="00D35B89"/>
    <w:rsid w:val="00D36288"/>
    <w:rsid w:val="00D363AC"/>
    <w:rsid w:val="00D378F6"/>
    <w:rsid w:val="00D4003F"/>
    <w:rsid w:val="00D41790"/>
    <w:rsid w:val="00D41C94"/>
    <w:rsid w:val="00D41F7C"/>
    <w:rsid w:val="00D42EE5"/>
    <w:rsid w:val="00D42FFB"/>
    <w:rsid w:val="00D432C5"/>
    <w:rsid w:val="00D4335A"/>
    <w:rsid w:val="00D434F0"/>
    <w:rsid w:val="00D43AE0"/>
    <w:rsid w:val="00D44458"/>
    <w:rsid w:val="00D455F3"/>
    <w:rsid w:val="00D462F8"/>
    <w:rsid w:val="00D47018"/>
    <w:rsid w:val="00D4725B"/>
    <w:rsid w:val="00D472D9"/>
    <w:rsid w:val="00D47463"/>
    <w:rsid w:val="00D47ADB"/>
    <w:rsid w:val="00D47DE9"/>
    <w:rsid w:val="00D47DFA"/>
    <w:rsid w:val="00D5204D"/>
    <w:rsid w:val="00D52142"/>
    <w:rsid w:val="00D5222C"/>
    <w:rsid w:val="00D52B9B"/>
    <w:rsid w:val="00D53923"/>
    <w:rsid w:val="00D53B62"/>
    <w:rsid w:val="00D541F0"/>
    <w:rsid w:val="00D5453C"/>
    <w:rsid w:val="00D5470B"/>
    <w:rsid w:val="00D56270"/>
    <w:rsid w:val="00D5687C"/>
    <w:rsid w:val="00D56C04"/>
    <w:rsid w:val="00D57FDB"/>
    <w:rsid w:val="00D60257"/>
    <w:rsid w:val="00D60734"/>
    <w:rsid w:val="00D608CD"/>
    <w:rsid w:val="00D6173D"/>
    <w:rsid w:val="00D624BC"/>
    <w:rsid w:val="00D62874"/>
    <w:rsid w:val="00D62F2C"/>
    <w:rsid w:val="00D630A0"/>
    <w:rsid w:val="00D63FFB"/>
    <w:rsid w:val="00D64340"/>
    <w:rsid w:val="00D64B56"/>
    <w:rsid w:val="00D65B09"/>
    <w:rsid w:val="00D65B25"/>
    <w:rsid w:val="00D6720B"/>
    <w:rsid w:val="00D67BFE"/>
    <w:rsid w:val="00D710EF"/>
    <w:rsid w:val="00D71190"/>
    <w:rsid w:val="00D715C7"/>
    <w:rsid w:val="00D71E1C"/>
    <w:rsid w:val="00D71FE1"/>
    <w:rsid w:val="00D7460F"/>
    <w:rsid w:val="00D74CA9"/>
    <w:rsid w:val="00D75C1E"/>
    <w:rsid w:val="00D77364"/>
    <w:rsid w:val="00D7797E"/>
    <w:rsid w:val="00D77E91"/>
    <w:rsid w:val="00D818AA"/>
    <w:rsid w:val="00D821DE"/>
    <w:rsid w:val="00D82A8A"/>
    <w:rsid w:val="00D83ABE"/>
    <w:rsid w:val="00D83B9A"/>
    <w:rsid w:val="00D85393"/>
    <w:rsid w:val="00D855AA"/>
    <w:rsid w:val="00D87953"/>
    <w:rsid w:val="00D87D63"/>
    <w:rsid w:val="00D87F9A"/>
    <w:rsid w:val="00D9044C"/>
    <w:rsid w:val="00D90573"/>
    <w:rsid w:val="00D90A52"/>
    <w:rsid w:val="00D92809"/>
    <w:rsid w:val="00D931A5"/>
    <w:rsid w:val="00D93B14"/>
    <w:rsid w:val="00D93BF6"/>
    <w:rsid w:val="00D9482B"/>
    <w:rsid w:val="00D94D37"/>
    <w:rsid w:val="00DA0396"/>
    <w:rsid w:val="00DA073C"/>
    <w:rsid w:val="00DA0ECD"/>
    <w:rsid w:val="00DA14B9"/>
    <w:rsid w:val="00DA2AFC"/>
    <w:rsid w:val="00DA3100"/>
    <w:rsid w:val="00DA3600"/>
    <w:rsid w:val="00DA6715"/>
    <w:rsid w:val="00DA734B"/>
    <w:rsid w:val="00DA73B3"/>
    <w:rsid w:val="00DA7BE5"/>
    <w:rsid w:val="00DB01A3"/>
    <w:rsid w:val="00DB02CB"/>
    <w:rsid w:val="00DB0363"/>
    <w:rsid w:val="00DB0B7D"/>
    <w:rsid w:val="00DB283C"/>
    <w:rsid w:val="00DB41DF"/>
    <w:rsid w:val="00DB428F"/>
    <w:rsid w:val="00DB4428"/>
    <w:rsid w:val="00DB50AA"/>
    <w:rsid w:val="00DB50CA"/>
    <w:rsid w:val="00DB60FB"/>
    <w:rsid w:val="00DB6C83"/>
    <w:rsid w:val="00DB6F42"/>
    <w:rsid w:val="00DB702F"/>
    <w:rsid w:val="00DB779A"/>
    <w:rsid w:val="00DC20A1"/>
    <w:rsid w:val="00DC27F5"/>
    <w:rsid w:val="00DC2948"/>
    <w:rsid w:val="00DC33A3"/>
    <w:rsid w:val="00DC37A4"/>
    <w:rsid w:val="00DC51AE"/>
    <w:rsid w:val="00DC5406"/>
    <w:rsid w:val="00DC5E4D"/>
    <w:rsid w:val="00DC68C7"/>
    <w:rsid w:val="00DC7024"/>
    <w:rsid w:val="00DD022D"/>
    <w:rsid w:val="00DD073A"/>
    <w:rsid w:val="00DD11DA"/>
    <w:rsid w:val="00DD18D1"/>
    <w:rsid w:val="00DD400E"/>
    <w:rsid w:val="00DD535E"/>
    <w:rsid w:val="00DD6189"/>
    <w:rsid w:val="00DD6B6E"/>
    <w:rsid w:val="00DD72E3"/>
    <w:rsid w:val="00DE126C"/>
    <w:rsid w:val="00DE1530"/>
    <w:rsid w:val="00DE1D52"/>
    <w:rsid w:val="00DE24BA"/>
    <w:rsid w:val="00DE30C7"/>
    <w:rsid w:val="00DE4A6F"/>
    <w:rsid w:val="00DE539E"/>
    <w:rsid w:val="00DE59C3"/>
    <w:rsid w:val="00DE712C"/>
    <w:rsid w:val="00DE71FD"/>
    <w:rsid w:val="00DF1327"/>
    <w:rsid w:val="00DF17A4"/>
    <w:rsid w:val="00DF1E70"/>
    <w:rsid w:val="00DF20EA"/>
    <w:rsid w:val="00DF2C8B"/>
    <w:rsid w:val="00DF31E8"/>
    <w:rsid w:val="00DF3420"/>
    <w:rsid w:val="00DF3499"/>
    <w:rsid w:val="00DF46F7"/>
    <w:rsid w:val="00DF4B7A"/>
    <w:rsid w:val="00DF4D4A"/>
    <w:rsid w:val="00DF6407"/>
    <w:rsid w:val="00DF7CF6"/>
    <w:rsid w:val="00E0027B"/>
    <w:rsid w:val="00E005F4"/>
    <w:rsid w:val="00E00872"/>
    <w:rsid w:val="00E01DC6"/>
    <w:rsid w:val="00E03014"/>
    <w:rsid w:val="00E043A2"/>
    <w:rsid w:val="00E04A15"/>
    <w:rsid w:val="00E04DB2"/>
    <w:rsid w:val="00E05362"/>
    <w:rsid w:val="00E05911"/>
    <w:rsid w:val="00E06085"/>
    <w:rsid w:val="00E06711"/>
    <w:rsid w:val="00E07171"/>
    <w:rsid w:val="00E071B6"/>
    <w:rsid w:val="00E07FE4"/>
    <w:rsid w:val="00E1052B"/>
    <w:rsid w:val="00E1059D"/>
    <w:rsid w:val="00E112A1"/>
    <w:rsid w:val="00E1182E"/>
    <w:rsid w:val="00E11C95"/>
    <w:rsid w:val="00E11CA8"/>
    <w:rsid w:val="00E12909"/>
    <w:rsid w:val="00E12F8A"/>
    <w:rsid w:val="00E1332C"/>
    <w:rsid w:val="00E146D1"/>
    <w:rsid w:val="00E14BF9"/>
    <w:rsid w:val="00E15995"/>
    <w:rsid w:val="00E1600D"/>
    <w:rsid w:val="00E166D2"/>
    <w:rsid w:val="00E1725C"/>
    <w:rsid w:val="00E17F76"/>
    <w:rsid w:val="00E21ABB"/>
    <w:rsid w:val="00E21E88"/>
    <w:rsid w:val="00E22300"/>
    <w:rsid w:val="00E23651"/>
    <w:rsid w:val="00E241DF"/>
    <w:rsid w:val="00E24205"/>
    <w:rsid w:val="00E243F8"/>
    <w:rsid w:val="00E25321"/>
    <w:rsid w:val="00E25A7F"/>
    <w:rsid w:val="00E25AE7"/>
    <w:rsid w:val="00E26CA0"/>
    <w:rsid w:val="00E26D3F"/>
    <w:rsid w:val="00E26FB3"/>
    <w:rsid w:val="00E27010"/>
    <w:rsid w:val="00E2728A"/>
    <w:rsid w:val="00E27434"/>
    <w:rsid w:val="00E27C5B"/>
    <w:rsid w:val="00E30445"/>
    <w:rsid w:val="00E3154B"/>
    <w:rsid w:val="00E31AD2"/>
    <w:rsid w:val="00E31C52"/>
    <w:rsid w:val="00E325AF"/>
    <w:rsid w:val="00E32C34"/>
    <w:rsid w:val="00E331DD"/>
    <w:rsid w:val="00E33B06"/>
    <w:rsid w:val="00E357F7"/>
    <w:rsid w:val="00E36A2E"/>
    <w:rsid w:val="00E3712B"/>
    <w:rsid w:val="00E40216"/>
    <w:rsid w:val="00E4036F"/>
    <w:rsid w:val="00E433FF"/>
    <w:rsid w:val="00E434C5"/>
    <w:rsid w:val="00E444C5"/>
    <w:rsid w:val="00E44F07"/>
    <w:rsid w:val="00E50416"/>
    <w:rsid w:val="00E5171C"/>
    <w:rsid w:val="00E518C5"/>
    <w:rsid w:val="00E52427"/>
    <w:rsid w:val="00E534D3"/>
    <w:rsid w:val="00E53EA8"/>
    <w:rsid w:val="00E54591"/>
    <w:rsid w:val="00E548D2"/>
    <w:rsid w:val="00E549F9"/>
    <w:rsid w:val="00E562B9"/>
    <w:rsid w:val="00E6128C"/>
    <w:rsid w:val="00E61C10"/>
    <w:rsid w:val="00E62490"/>
    <w:rsid w:val="00E63CA7"/>
    <w:rsid w:val="00E65C60"/>
    <w:rsid w:val="00E65D7B"/>
    <w:rsid w:val="00E65DB6"/>
    <w:rsid w:val="00E65E88"/>
    <w:rsid w:val="00E66376"/>
    <w:rsid w:val="00E6667C"/>
    <w:rsid w:val="00E66BCF"/>
    <w:rsid w:val="00E671E8"/>
    <w:rsid w:val="00E677A7"/>
    <w:rsid w:val="00E67BDF"/>
    <w:rsid w:val="00E70036"/>
    <w:rsid w:val="00E71762"/>
    <w:rsid w:val="00E7182B"/>
    <w:rsid w:val="00E71A09"/>
    <w:rsid w:val="00E71EDC"/>
    <w:rsid w:val="00E71F32"/>
    <w:rsid w:val="00E7213A"/>
    <w:rsid w:val="00E73DB2"/>
    <w:rsid w:val="00E73F38"/>
    <w:rsid w:val="00E74224"/>
    <w:rsid w:val="00E74AC6"/>
    <w:rsid w:val="00E75267"/>
    <w:rsid w:val="00E7594E"/>
    <w:rsid w:val="00E76097"/>
    <w:rsid w:val="00E76721"/>
    <w:rsid w:val="00E8004A"/>
    <w:rsid w:val="00E80BCF"/>
    <w:rsid w:val="00E81347"/>
    <w:rsid w:val="00E81841"/>
    <w:rsid w:val="00E8193E"/>
    <w:rsid w:val="00E81EDD"/>
    <w:rsid w:val="00E820EA"/>
    <w:rsid w:val="00E82B8F"/>
    <w:rsid w:val="00E83C35"/>
    <w:rsid w:val="00E84EEF"/>
    <w:rsid w:val="00E853E3"/>
    <w:rsid w:val="00E87967"/>
    <w:rsid w:val="00E90116"/>
    <w:rsid w:val="00E93404"/>
    <w:rsid w:val="00E951DE"/>
    <w:rsid w:val="00E9568C"/>
    <w:rsid w:val="00E95E5B"/>
    <w:rsid w:val="00E96827"/>
    <w:rsid w:val="00E96CDA"/>
    <w:rsid w:val="00E979AA"/>
    <w:rsid w:val="00E97A86"/>
    <w:rsid w:val="00EA08FA"/>
    <w:rsid w:val="00EA0BF5"/>
    <w:rsid w:val="00EA30DA"/>
    <w:rsid w:val="00EA389F"/>
    <w:rsid w:val="00EA5423"/>
    <w:rsid w:val="00EA5A08"/>
    <w:rsid w:val="00EA5DB2"/>
    <w:rsid w:val="00EA6385"/>
    <w:rsid w:val="00EA6B9A"/>
    <w:rsid w:val="00EA6F0A"/>
    <w:rsid w:val="00EA77ED"/>
    <w:rsid w:val="00EB08B0"/>
    <w:rsid w:val="00EB092A"/>
    <w:rsid w:val="00EB0DAD"/>
    <w:rsid w:val="00EB0EAE"/>
    <w:rsid w:val="00EB1986"/>
    <w:rsid w:val="00EB20E8"/>
    <w:rsid w:val="00EB2B9D"/>
    <w:rsid w:val="00EB341E"/>
    <w:rsid w:val="00EB3EE5"/>
    <w:rsid w:val="00EB4804"/>
    <w:rsid w:val="00EB50A8"/>
    <w:rsid w:val="00EB6780"/>
    <w:rsid w:val="00EB7329"/>
    <w:rsid w:val="00EB7CAA"/>
    <w:rsid w:val="00EB7E2D"/>
    <w:rsid w:val="00EC0756"/>
    <w:rsid w:val="00EC0B62"/>
    <w:rsid w:val="00EC1734"/>
    <w:rsid w:val="00EC18DA"/>
    <w:rsid w:val="00EC1CBE"/>
    <w:rsid w:val="00EC286C"/>
    <w:rsid w:val="00EC2C96"/>
    <w:rsid w:val="00EC4B37"/>
    <w:rsid w:val="00EC4E69"/>
    <w:rsid w:val="00EC52C2"/>
    <w:rsid w:val="00EC5835"/>
    <w:rsid w:val="00EC60AC"/>
    <w:rsid w:val="00EC6602"/>
    <w:rsid w:val="00EC7460"/>
    <w:rsid w:val="00ED1162"/>
    <w:rsid w:val="00ED1768"/>
    <w:rsid w:val="00ED1FEB"/>
    <w:rsid w:val="00ED25C5"/>
    <w:rsid w:val="00ED2A6F"/>
    <w:rsid w:val="00ED2BC6"/>
    <w:rsid w:val="00ED35A1"/>
    <w:rsid w:val="00ED3824"/>
    <w:rsid w:val="00ED4403"/>
    <w:rsid w:val="00ED4B58"/>
    <w:rsid w:val="00ED6293"/>
    <w:rsid w:val="00ED6A3B"/>
    <w:rsid w:val="00ED71C9"/>
    <w:rsid w:val="00EE0279"/>
    <w:rsid w:val="00EE0991"/>
    <w:rsid w:val="00EE1094"/>
    <w:rsid w:val="00EE1504"/>
    <w:rsid w:val="00EE291B"/>
    <w:rsid w:val="00EE2BDD"/>
    <w:rsid w:val="00EE394A"/>
    <w:rsid w:val="00EE4448"/>
    <w:rsid w:val="00EE4907"/>
    <w:rsid w:val="00EE4B7F"/>
    <w:rsid w:val="00EE4FC2"/>
    <w:rsid w:val="00EE53F3"/>
    <w:rsid w:val="00EE5E69"/>
    <w:rsid w:val="00EE68EF"/>
    <w:rsid w:val="00EE7016"/>
    <w:rsid w:val="00EE71B9"/>
    <w:rsid w:val="00EE74E7"/>
    <w:rsid w:val="00EE764A"/>
    <w:rsid w:val="00EE769E"/>
    <w:rsid w:val="00EF0FC5"/>
    <w:rsid w:val="00EF1809"/>
    <w:rsid w:val="00EF37D5"/>
    <w:rsid w:val="00EF39B5"/>
    <w:rsid w:val="00EF4332"/>
    <w:rsid w:val="00EF54DD"/>
    <w:rsid w:val="00EF6C36"/>
    <w:rsid w:val="00EF769F"/>
    <w:rsid w:val="00F00ED5"/>
    <w:rsid w:val="00F0122F"/>
    <w:rsid w:val="00F01281"/>
    <w:rsid w:val="00F01F18"/>
    <w:rsid w:val="00F02795"/>
    <w:rsid w:val="00F0368F"/>
    <w:rsid w:val="00F0459F"/>
    <w:rsid w:val="00F04C69"/>
    <w:rsid w:val="00F04ECE"/>
    <w:rsid w:val="00F06708"/>
    <w:rsid w:val="00F06E9A"/>
    <w:rsid w:val="00F06ED0"/>
    <w:rsid w:val="00F07597"/>
    <w:rsid w:val="00F075DC"/>
    <w:rsid w:val="00F07606"/>
    <w:rsid w:val="00F077BD"/>
    <w:rsid w:val="00F10028"/>
    <w:rsid w:val="00F10338"/>
    <w:rsid w:val="00F10672"/>
    <w:rsid w:val="00F107E6"/>
    <w:rsid w:val="00F10D8F"/>
    <w:rsid w:val="00F11A57"/>
    <w:rsid w:val="00F11AB5"/>
    <w:rsid w:val="00F12EE0"/>
    <w:rsid w:val="00F12EF6"/>
    <w:rsid w:val="00F13317"/>
    <w:rsid w:val="00F13657"/>
    <w:rsid w:val="00F13AE6"/>
    <w:rsid w:val="00F13BD9"/>
    <w:rsid w:val="00F1458F"/>
    <w:rsid w:val="00F148B4"/>
    <w:rsid w:val="00F14F4B"/>
    <w:rsid w:val="00F151AC"/>
    <w:rsid w:val="00F16780"/>
    <w:rsid w:val="00F174E4"/>
    <w:rsid w:val="00F17597"/>
    <w:rsid w:val="00F17ED6"/>
    <w:rsid w:val="00F21097"/>
    <w:rsid w:val="00F22F04"/>
    <w:rsid w:val="00F24691"/>
    <w:rsid w:val="00F248BC"/>
    <w:rsid w:val="00F25598"/>
    <w:rsid w:val="00F257AF"/>
    <w:rsid w:val="00F2598A"/>
    <w:rsid w:val="00F25A1E"/>
    <w:rsid w:val="00F26650"/>
    <w:rsid w:val="00F26EC8"/>
    <w:rsid w:val="00F30246"/>
    <w:rsid w:val="00F302C3"/>
    <w:rsid w:val="00F30437"/>
    <w:rsid w:val="00F30FF2"/>
    <w:rsid w:val="00F32F8A"/>
    <w:rsid w:val="00F330AA"/>
    <w:rsid w:val="00F3440A"/>
    <w:rsid w:val="00F34AA8"/>
    <w:rsid w:val="00F34D63"/>
    <w:rsid w:val="00F354D6"/>
    <w:rsid w:val="00F36BA1"/>
    <w:rsid w:val="00F37199"/>
    <w:rsid w:val="00F4022F"/>
    <w:rsid w:val="00F4105B"/>
    <w:rsid w:val="00F4124B"/>
    <w:rsid w:val="00F41391"/>
    <w:rsid w:val="00F41772"/>
    <w:rsid w:val="00F41897"/>
    <w:rsid w:val="00F4296E"/>
    <w:rsid w:val="00F43707"/>
    <w:rsid w:val="00F4372C"/>
    <w:rsid w:val="00F447FF"/>
    <w:rsid w:val="00F4497B"/>
    <w:rsid w:val="00F450F3"/>
    <w:rsid w:val="00F45EE0"/>
    <w:rsid w:val="00F460ED"/>
    <w:rsid w:val="00F46237"/>
    <w:rsid w:val="00F46490"/>
    <w:rsid w:val="00F47275"/>
    <w:rsid w:val="00F475F9"/>
    <w:rsid w:val="00F47842"/>
    <w:rsid w:val="00F47B5F"/>
    <w:rsid w:val="00F47FE2"/>
    <w:rsid w:val="00F502CF"/>
    <w:rsid w:val="00F52B12"/>
    <w:rsid w:val="00F52C9D"/>
    <w:rsid w:val="00F544DC"/>
    <w:rsid w:val="00F547FA"/>
    <w:rsid w:val="00F55169"/>
    <w:rsid w:val="00F552F6"/>
    <w:rsid w:val="00F553BA"/>
    <w:rsid w:val="00F555D3"/>
    <w:rsid w:val="00F55EB9"/>
    <w:rsid w:val="00F566D0"/>
    <w:rsid w:val="00F56E68"/>
    <w:rsid w:val="00F56F62"/>
    <w:rsid w:val="00F57FCD"/>
    <w:rsid w:val="00F603D1"/>
    <w:rsid w:val="00F60729"/>
    <w:rsid w:val="00F60C16"/>
    <w:rsid w:val="00F6135C"/>
    <w:rsid w:val="00F62327"/>
    <w:rsid w:val="00F6477F"/>
    <w:rsid w:val="00F64D8F"/>
    <w:rsid w:val="00F668E0"/>
    <w:rsid w:val="00F67D17"/>
    <w:rsid w:val="00F67E79"/>
    <w:rsid w:val="00F70FAB"/>
    <w:rsid w:val="00F71280"/>
    <w:rsid w:val="00F71FFD"/>
    <w:rsid w:val="00F7295A"/>
    <w:rsid w:val="00F72D82"/>
    <w:rsid w:val="00F733FE"/>
    <w:rsid w:val="00F739E2"/>
    <w:rsid w:val="00F7411A"/>
    <w:rsid w:val="00F74711"/>
    <w:rsid w:val="00F754A2"/>
    <w:rsid w:val="00F75F64"/>
    <w:rsid w:val="00F76A24"/>
    <w:rsid w:val="00F76CC5"/>
    <w:rsid w:val="00F77275"/>
    <w:rsid w:val="00F77610"/>
    <w:rsid w:val="00F77891"/>
    <w:rsid w:val="00F779B0"/>
    <w:rsid w:val="00F77C2E"/>
    <w:rsid w:val="00F80056"/>
    <w:rsid w:val="00F808EE"/>
    <w:rsid w:val="00F82234"/>
    <w:rsid w:val="00F8309F"/>
    <w:rsid w:val="00F83DA1"/>
    <w:rsid w:val="00F83E26"/>
    <w:rsid w:val="00F83FD0"/>
    <w:rsid w:val="00F84011"/>
    <w:rsid w:val="00F844D9"/>
    <w:rsid w:val="00F858C3"/>
    <w:rsid w:val="00F85DE2"/>
    <w:rsid w:val="00F86084"/>
    <w:rsid w:val="00F86783"/>
    <w:rsid w:val="00F90437"/>
    <w:rsid w:val="00F9372D"/>
    <w:rsid w:val="00F93789"/>
    <w:rsid w:val="00F94258"/>
    <w:rsid w:val="00F942B7"/>
    <w:rsid w:val="00F950A1"/>
    <w:rsid w:val="00F965C9"/>
    <w:rsid w:val="00F9775B"/>
    <w:rsid w:val="00F97CBD"/>
    <w:rsid w:val="00FA00BF"/>
    <w:rsid w:val="00FA10A7"/>
    <w:rsid w:val="00FA1191"/>
    <w:rsid w:val="00FA11E7"/>
    <w:rsid w:val="00FA12B5"/>
    <w:rsid w:val="00FA187E"/>
    <w:rsid w:val="00FA2780"/>
    <w:rsid w:val="00FA2980"/>
    <w:rsid w:val="00FA29D6"/>
    <w:rsid w:val="00FA2C7F"/>
    <w:rsid w:val="00FA2FB0"/>
    <w:rsid w:val="00FA559D"/>
    <w:rsid w:val="00FA598A"/>
    <w:rsid w:val="00FA5ACC"/>
    <w:rsid w:val="00FA5B1C"/>
    <w:rsid w:val="00FA63B7"/>
    <w:rsid w:val="00FA7081"/>
    <w:rsid w:val="00FA7185"/>
    <w:rsid w:val="00FA7505"/>
    <w:rsid w:val="00FA7A1E"/>
    <w:rsid w:val="00FA7F56"/>
    <w:rsid w:val="00FB0FA8"/>
    <w:rsid w:val="00FB1246"/>
    <w:rsid w:val="00FB14F9"/>
    <w:rsid w:val="00FB52BE"/>
    <w:rsid w:val="00FB5570"/>
    <w:rsid w:val="00FB7AF8"/>
    <w:rsid w:val="00FC0986"/>
    <w:rsid w:val="00FC0A96"/>
    <w:rsid w:val="00FC0BD9"/>
    <w:rsid w:val="00FC2D30"/>
    <w:rsid w:val="00FC3ADE"/>
    <w:rsid w:val="00FC3E7E"/>
    <w:rsid w:val="00FC4BE7"/>
    <w:rsid w:val="00FC55C6"/>
    <w:rsid w:val="00FC5766"/>
    <w:rsid w:val="00FC662C"/>
    <w:rsid w:val="00FC6A19"/>
    <w:rsid w:val="00FC7E65"/>
    <w:rsid w:val="00FC7F58"/>
    <w:rsid w:val="00FD173E"/>
    <w:rsid w:val="00FD1EB8"/>
    <w:rsid w:val="00FD220B"/>
    <w:rsid w:val="00FD26E9"/>
    <w:rsid w:val="00FD2D34"/>
    <w:rsid w:val="00FD36E3"/>
    <w:rsid w:val="00FD42B6"/>
    <w:rsid w:val="00FD43D8"/>
    <w:rsid w:val="00FD4C4D"/>
    <w:rsid w:val="00FD5646"/>
    <w:rsid w:val="00FD6CEC"/>
    <w:rsid w:val="00FD6D91"/>
    <w:rsid w:val="00FD6D96"/>
    <w:rsid w:val="00FD75DF"/>
    <w:rsid w:val="00FD7683"/>
    <w:rsid w:val="00FE12C0"/>
    <w:rsid w:val="00FE159F"/>
    <w:rsid w:val="00FE2E2F"/>
    <w:rsid w:val="00FE4BC2"/>
    <w:rsid w:val="00FE5B54"/>
    <w:rsid w:val="00FE5F60"/>
    <w:rsid w:val="00FE69E7"/>
    <w:rsid w:val="00FE712F"/>
    <w:rsid w:val="00FE7360"/>
    <w:rsid w:val="00FE76BF"/>
    <w:rsid w:val="00FF03CD"/>
    <w:rsid w:val="00FF05E6"/>
    <w:rsid w:val="00FF0624"/>
    <w:rsid w:val="00FF08ED"/>
    <w:rsid w:val="00FF2EA5"/>
    <w:rsid w:val="00FF4437"/>
    <w:rsid w:val="00FF6065"/>
    <w:rsid w:val="00FF7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669">
      <w:bodyDiv w:val="1"/>
      <w:marLeft w:val="0"/>
      <w:marRight w:val="0"/>
      <w:marTop w:val="0"/>
      <w:marBottom w:val="0"/>
      <w:divBdr>
        <w:top w:val="none" w:sz="0" w:space="0" w:color="auto"/>
        <w:left w:val="none" w:sz="0" w:space="0" w:color="auto"/>
        <w:bottom w:val="none" w:sz="0" w:space="0" w:color="auto"/>
        <w:right w:val="none" w:sz="0" w:space="0" w:color="auto"/>
      </w:divBdr>
    </w:div>
    <w:div w:id="5137881">
      <w:bodyDiv w:val="1"/>
      <w:marLeft w:val="0"/>
      <w:marRight w:val="0"/>
      <w:marTop w:val="0"/>
      <w:marBottom w:val="0"/>
      <w:divBdr>
        <w:top w:val="none" w:sz="0" w:space="0" w:color="auto"/>
        <w:left w:val="none" w:sz="0" w:space="0" w:color="auto"/>
        <w:bottom w:val="none" w:sz="0" w:space="0" w:color="auto"/>
        <w:right w:val="none" w:sz="0" w:space="0" w:color="auto"/>
      </w:divBdr>
      <w:divsChild>
        <w:div w:id="973482170">
          <w:marLeft w:val="0"/>
          <w:marRight w:val="0"/>
          <w:marTop w:val="0"/>
          <w:marBottom w:val="0"/>
          <w:divBdr>
            <w:top w:val="none" w:sz="0" w:space="0" w:color="auto"/>
            <w:left w:val="none" w:sz="0" w:space="0" w:color="auto"/>
            <w:bottom w:val="none" w:sz="0" w:space="0" w:color="auto"/>
            <w:right w:val="none" w:sz="0" w:space="0" w:color="auto"/>
          </w:divBdr>
          <w:divsChild>
            <w:div w:id="1519536675">
              <w:marLeft w:val="0"/>
              <w:marRight w:val="0"/>
              <w:marTop w:val="0"/>
              <w:marBottom w:val="0"/>
              <w:divBdr>
                <w:top w:val="none" w:sz="0" w:space="0" w:color="auto"/>
                <w:left w:val="none" w:sz="0" w:space="0" w:color="auto"/>
                <w:bottom w:val="none" w:sz="0" w:space="0" w:color="auto"/>
                <w:right w:val="none" w:sz="0" w:space="0" w:color="auto"/>
              </w:divBdr>
              <w:divsChild>
                <w:div w:id="41485531">
                  <w:marLeft w:val="0"/>
                  <w:marRight w:val="0"/>
                  <w:marTop w:val="0"/>
                  <w:marBottom w:val="0"/>
                  <w:divBdr>
                    <w:top w:val="none" w:sz="0" w:space="0" w:color="auto"/>
                    <w:left w:val="none" w:sz="0" w:space="0" w:color="auto"/>
                    <w:bottom w:val="none" w:sz="0" w:space="0" w:color="auto"/>
                    <w:right w:val="none" w:sz="0" w:space="0" w:color="auto"/>
                  </w:divBdr>
                  <w:divsChild>
                    <w:div w:id="6221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3159">
      <w:bodyDiv w:val="1"/>
      <w:marLeft w:val="0"/>
      <w:marRight w:val="0"/>
      <w:marTop w:val="0"/>
      <w:marBottom w:val="0"/>
      <w:divBdr>
        <w:top w:val="none" w:sz="0" w:space="0" w:color="auto"/>
        <w:left w:val="none" w:sz="0" w:space="0" w:color="auto"/>
        <w:bottom w:val="none" w:sz="0" w:space="0" w:color="auto"/>
        <w:right w:val="none" w:sz="0" w:space="0" w:color="auto"/>
      </w:divBdr>
      <w:divsChild>
        <w:div w:id="1520899377">
          <w:marLeft w:val="0"/>
          <w:marRight w:val="0"/>
          <w:marTop w:val="0"/>
          <w:marBottom w:val="0"/>
          <w:divBdr>
            <w:top w:val="none" w:sz="0" w:space="0" w:color="auto"/>
            <w:left w:val="none" w:sz="0" w:space="0" w:color="auto"/>
            <w:bottom w:val="none" w:sz="0" w:space="0" w:color="auto"/>
            <w:right w:val="none" w:sz="0" w:space="0" w:color="auto"/>
          </w:divBdr>
          <w:divsChild>
            <w:div w:id="1551107972">
              <w:marLeft w:val="0"/>
              <w:marRight w:val="0"/>
              <w:marTop w:val="0"/>
              <w:marBottom w:val="0"/>
              <w:divBdr>
                <w:top w:val="none" w:sz="0" w:space="0" w:color="auto"/>
                <w:left w:val="none" w:sz="0" w:space="0" w:color="auto"/>
                <w:bottom w:val="none" w:sz="0" w:space="0" w:color="auto"/>
                <w:right w:val="none" w:sz="0" w:space="0" w:color="auto"/>
              </w:divBdr>
              <w:divsChild>
                <w:div w:id="1879508765">
                  <w:marLeft w:val="0"/>
                  <w:marRight w:val="0"/>
                  <w:marTop w:val="0"/>
                  <w:marBottom w:val="0"/>
                  <w:divBdr>
                    <w:top w:val="none" w:sz="0" w:space="0" w:color="auto"/>
                    <w:left w:val="none" w:sz="0" w:space="0" w:color="auto"/>
                    <w:bottom w:val="none" w:sz="0" w:space="0" w:color="auto"/>
                    <w:right w:val="none" w:sz="0" w:space="0" w:color="auto"/>
                  </w:divBdr>
                  <w:divsChild>
                    <w:div w:id="1579368936">
                      <w:marLeft w:val="0"/>
                      <w:marRight w:val="0"/>
                      <w:marTop w:val="0"/>
                      <w:marBottom w:val="0"/>
                      <w:divBdr>
                        <w:top w:val="none" w:sz="0" w:space="0" w:color="auto"/>
                        <w:left w:val="none" w:sz="0" w:space="0" w:color="auto"/>
                        <w:bottom w:val="none" w:sz="0" w:space="0" w:color="auto"/>
                        <w:right w:val="none" w:sz="0" w:space="0" w:color="auto"/>
                      </w:divBdr>
                      <w:divsChild>
                        <w:div w:id="80624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8400">
      <w:bodyDiv w:val="1"/>
      <w:marLeft w:val="0"/>
      <w:marRight w:val="0"/>
      <w:marTop w:val="0"/>
      <w:marBottom w:val="0"/>
      <w:divBdr>
        <w:top w:val="none" w:sz="0" w:space="0" w:color="auto"/>
        <w:left w:val="none" w:sz="0" w:space="0" w:color="auto"/>
        <w:bottom w:val="none" w:sz="0" w:space="0" w:color="auto"/>
        <w:right w:val="none" w:sz="0" w:space="0" w:color="auto"/>
      </w:divBdr>
    </w:div>
    <w:div w:id="27537960">
      <w:bodyDiv w:val="1"/>
      <w:marLeft w:val="0"/>
      <w:marRight w:val="0"/>
      <w:marTop w:val="0"/>
      <w:marBottom w:val="0"/>
      <w:divBdr>
        <w:top w:val="none" w:sz="0" w:space="0" w:color="auto"/>
        <w:left w:val="none" w:sz="0" w:space="0" w:color="auto"/>
        <w:bottom w:val="none" w:sz="0" w:space="0" w:color="auto"/>
        <w:right w:val="none" w:sz="0" w:space="0" w:color="auto"/>
      </w:divBdr>
      <w:divsChild>
        <w:div w:id="1279794034">
          <w:marLeft w:val="0"/>
          <w:marRight w:val="0"/>
          <w:marTop w:val="0"/>
          <w:marBottom w:val="0"/>
          <w:divBdr>
            <w:top w:val="none" w:sz="0" w:space="0" w:color="auto"/>
            <w:left w:val="none" w:sz="0" w:space="0" w:color="auto"/>
            <w:bottom w:val="none" w:sz="0" w:space="0" w:color="auto"/>
            <w:right w:val="none" w:sz="0" w:space="0" w:color="auto"/>
          </w:divBdr>
          <w:divsChild>
            <w:div w:id="28184502">
              <w:marLeft w:val="0"/>
              <w:marRight w:val="0"/>
              <w:marTop w:val="0"/>
              <w:marBottom w:val="0"/>
              <w:divBdr>
                <w:top w:val="none" w:sz="0" w:space="0" w:color="auto"/>
                <w:left w:val="none" w:sz="0" w:space="0" w:color="auto"/>
                <w:bottom w:val="none" w:sz="0" w:space="0" w:color="auto"/>
                <w:right w:val="none" w:sz="0" w:space="0" w:color="auto"/>
              </w:divBdr>
              <w:divsChild>
                <w:div w:id="1769156948">
                  <w:marLeft w:val="0"/>
                  <w:marRight w:val="0"/>
                  <w:marTop w:val="0"/>
                  <w:marBottom w:val="0"/>
                  <w:divBdr>
                    <w:top w:val="none" w:sz="0" w:space="0" w:color="auto"/>
                    <w:left w:val="none" w:sz="0" w:space="0" w:color="auto"/>
                    <w:bottom w:val="none" w:sz="0" w:space="0" w:color="auto"/>
                    <w:right w:val="none" w:sz="0" w:space="0" w:color="auto"/>
                  </w:divBdr>
                  <w:divsChild>
                    <w:div w:id="2048024509">
                      <w:marLeft w:val="0"/>
                      <w:marRight w:val="0"/>
                      <w:marTop w:val="0"/>
                      <w:marBottom w:val="0"/>
                      <w:divBdr>
                        <w:top w:val="none" w:sz="0" w:space="0" w:color="auto"/>
                        <w:left w:val="none" w:sz="0" w:space="0" w:color="auto"/>
                        <w:bottom w:val="none" w:sz="0" w:space="0" w:color="auto"/>
                        <w:right w:val="none" w:sz="0" w:space="0" w:color="auto"/>
                      </w:divBdr>
                      <w:divsChild>
                        <w:div w:id="1764497036">
                          <w:marLeft w:val="0"/>
                          <w:marRight w:val="0"/>
                          <w:marTop w:val="0"/>
                          <w:marBottom w:val="0"/>
                          <w:divBdr>
                            <w:top w:val="none" w:sz="0" w:space="0" w:color="auto"/>
                            <w:left w:val="none" w:sz="0" w:space="0" w:color="auto"/>
                            <w:bottom w:val="none" w:sz="0" w:space="0" w:color="auto"/>
                            <w:right w:val="none" w:sz="0" w:space="0" w:color="auto"/>
                          </w:divBdr>
                          <w:divsChild>
                            <w:div w:id="1436973030">
                              <w:marLeft w:val="0"/>
                              <w:marRight w:val="0"/>
                              <w:marTop w:val="0"/>
                              <w:marBottom w:val="0"/>
                              <w:divBdr>
                                <w:top w:val="none" w:sz="0" w:space="0" w:color="auto"/>
                                <w:left w:val="none" w:sz="0" w:space="0" w:color="auto"/>
                                <w:bottom w:val="none" w:sz="0" w:space="0" w:color="auto"/>
                                <w:right w:val="none" w:sz="0" w:space="0" w:color="auto"/>
                              </w:divBdr>
                              <w:divsChild>
                                <w:div w:id="186523943">
                                  <w:marLeft w:val="0"/>
                                  <w:marRight w:val="0"/>
                                  <w:marTop w:val="0"/>
                                  <w:marBottom w:val="0"/>
                                  <w:divBdr>
                                    <w:top w:val="none" w:sz="0" w:space="0" w:color="auto"/>
                                    <w:left w:val="none" w:sz="0" w:space="0" w:color="auto"/>
                                    <w:bottom w:val="none" w:sz="0" w:space="0" w:color="auto"/>
                                    <w:right w:val="none" w:sz="0" w:space="0" w:color="auto"/>
                                  </w:divBdr>
                                  <w:divsChild>
                                    <w:div w:id="956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842144">
      <w:bodyDiv w:val="1"/>
      <w:marLeft w:val="0"/>
      <w:marRight w:val="0"/>
      <w:marTop w:val="0"/>
      <w:marBottom w:val="0"/>
      <w:divBdr>
        <w:top w:val="none" w:sz="0" w:space="0" w:color="auto"/>
        <w:left w:val="none" w:sz="0" w:space="0" w:color="auto"/>
        <w:bottom w:val="none" w:sz="0" w:space="0" w:color="auto"/>
        <w:right w:val="none" w:sz="0" w:space="0" w:color="auto"/>
      </w:divBdr>
      <w:divsChild>
        <w:div w:id="1689060449">
          <w:marLeft w:val="0"/>
          <w:marRight w:val="0"/>
          <w:marTop w:val="0"/>
          <w:marBottom w:val="225"/>
          <w:divBdr>
            <w:top w:val="none" w:sz="0" w:space="0" w:color="auto"/>
            <w:left w:val="none" w:sz="0" w:space="0" w:color="auto"/>
            <w:bottom w:val="none" w:sz="0" w:space="0" w:color="auto"/>
            <w:right w:val="none" w:sz="0" w:space="0" w:color="auto"/>
          </w:divBdr>
        </w:div>
      </w:divsChild>
    </w:div>
    <w:div w:id="31660796">
      <w:bodyDiv w:val="1"/>
      <w:marLeft w:val="0"/>
      <w:marRight w:val="0"/>
      <w:marTop w:val="0"/>
      <w:marBottom w:val="0"/>
      <w:divBdr>
        <w:top w:val="none" w:sz="0" w:space="0" w:color="auto"/>
        <w:left w:val="none" w:sz="0" w:space="0" w:color="auto"/>
        <w:bottom w:val="none" w:sz="0" w:space="0" w:color="auto"/>
        <w:right w:val="none" w:sz="0" w:space="0" w:color="auto"/>
      </w:divBdr>
      <w:divsChild>
        <w:div w:id="154801273">
          <w:marLeft w:val="0"/>
          <w:marRight w:val="0"/>
          <w:marTop w:val="0"/>
          <w:marBottom w:val="225"/>
          <w:divBdr>
            <w:top w:val="none" w:sz="0" w:space="0" w:color="auto"/>
            <w:left w:val="none" w:sz="0" w:space="0" w:color="auto"/>
            <w:bottom w:val="none" w:sz="0" w:space="0" w:color="auto"/>
            <w:right w:val="none" w:sz="0" w:space="0" w:color="auto"/>
          </w:divBdr>
        </w:div>
      </w:divsChild>
    </w:div>
    <w:div w:id="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58514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5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701180">
      <w:bodyDiv w:val="1"/>
      <w:marLeft w:val="0"/>
      <w:marRight w:val="0"/>
      <w:marTop w:val="0"/>
      <w:marBottom w:val="0"/>
      <w:divBdr>
        <w:top w:val="none" w:sz="0" w:space="0" w:color="auto"/>
        <w:left w:val="none" w:sz="0" w:space="0" w:color="auto"/>
        <w:bottom w:val="none" w:sz="0" w:space="0" w:color="auto"/>
        <w:right w:val="none" w:sz="0" w:space="0" w:color="auto"/>
      </w:divBdr>
      <w:divsChild>
        <w:div w:id="52830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28271">
      <w:bodyDiv w:val="1"/>
      <w:marLeft w:val="0"/>
      <w:marRight w:val="0"/>
      <w:marTop w:val="0"/>
      <w:marBottom w:val="0"/>
      <w:divBdr>
        <w:top w:val="none" w:sz="0" w:space="0" w:color="auto"/>
        <w:left w:val="none" w:sz="0" w:space="0" w:color="auto"/>
        <w:bottom w:val="none" w:sz="0" w:space="0" w:color="auto"/>
        <w:right w:val="none" w:sz="0" w:space="0" w:color="auto"/>
      </w:divBdr>
      <w:divsChild>
        <w:div w:id="97702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53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9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7960">
      <w:bodyDiv w:val="1"/>
      <w:marLeft w:val="0"/>
      <w:marRight w:val="0"/>
      <w:marTop w:val="0"/>
      <w:marBottom w:val="0"/>
      <w:divBdr>
        <w:top w:val="none" w:sz="0" w:space="0" w:color="auto"/>
        <w:left w:val="none" w:sz="0" w:space="0" w:color="auto"/>
        <w:bottom w:val="none" w:sz="0" w:space="0" w:color="auto"/>
        <w:right w:val="none" w:sz="0" w:space="0" w:color="auto"/>
      </w:divBdr>
    </w:div>
    <w:div w:id="40522823">
      <w:bodyDiv w:val="1"/>
      <w:marLeft w:val="0"/>
      <w:marRight w:val="0"/>
      <w:marTop w:val="0"/>
      <w:marBottom w:val="0"/>
      <w:divBdr>
        <w:top w:val="none" w:sz="0" w:space="0" w:color="auto"/>
        <w:left w:val="none" w:sz="0" w:space="0" w:color="auto"/>
        <w:bottom w:val="none" w:sz="0" w:space="0" w:color="auto"/>
        <w:right w:val="none" w:sz="0" w:space="0" w:color="auto"/>
      </w:divBdr>
    </w:div>
    <w:div w:id="41447225">
      <w:bodyDiv w:val="1"/>
      <w:marLeft w:val="0"/>
      <w:marRight w:val="0"/>
      <w:marTop w:val="0"/>
      <w:marBottom w:val="0"/>
      <w:divBdr>
        <w:top w:val="none" w:sz="0" w:space="0" w:color="auto"/>
        <w:left w:val="none" w:sz="0" w:space="0" w:color="auto"/>
        <w:bottom w:val="none" w:sz="0" w:space="0" w:color="auto"/>
        <w:right w:val="none" w:sz="0" w:space="0" w:color="auto"/>
      </w:divBdr>
    </w:div>
    <w:div w:id="42606292">
      <w:bodyDiv w:val="1"/>
      <w:marLeft w:val="0"/>
      <w:marRight w:val="0"/>
      <w:marTop w:val="0"/>
      <w:marBottom w:val="0"/>
      <w:divBdr>
        <w:top w:val="none" w:sz="0" w:space="0" w:color="auto"/>
        <w:left w:val="none" w:sz="0" w:space="0" w:color="auto"/>
        <w:bottom w:val="none" w:sz="0" w:space="0" w:color="auto"/>
        <w:right w:val="none" w:sz="0" w:space="0" w:color="auto"/>
      </w:divBdr>
    </w:div>
    <w:div w:id="46343659">
      <w:bodyDiv w:val="1"/>
      <w:marLeft w:val="0"/>
      <w:marRight w:val="0"/>
      <w:marTop w:val="0"/>
      <w:marBottom w:val="0"/>
      <w:divBdr>
        <w:top w:val="none" w:sz="0" w:space="0" w:color="auto"/>
        <w:left w:val="none" w:sz="0" w:space="0" w:color="auto"/>
        <w:bottom w:val="none" w:sz="0" w:space="0" w:color="auto"/>
        <w:right w:val="none" w:sz="0" w:space="0" w:color="auto"/>
      </w:divBdr>
    </w:div>
    <w:div w:id="46954443">
      <w:bodyDiv w:val="1"/>
      <w:marLeft w:val="0"/>
      <w:marRight w:val="0"/>
      <w:marTop w:val="0"/>
      <w:marBottom w:val="0"/>
      <w:divBdr>
        <w:top w:val="none" w:sz="0" w:space="0" w:color="auto"/>
        <w:left w:val="none" w:sz="0" w:space="0" w:color="auto"/>
        <w:bottom w:val="none" w:sz="0" w:space="0" w:color="auto"/>
        <w:right w:val="none" w:sz="0" w:space="0" w:color="auto"/>
      </w:divBdr>
      <w:divsChild>
        <w:div w:id="133950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09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14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53600">
      <w:bodyDiv w:val="1"/>
      <w:marLeft w:val="0"/>
      <w:marRight w:val="0"/>
      <w:marTop w:val="0"/>
      <w:marBottom w:val="0"/>
      <w:divBdr>
        <w:top w:val="none" w:sz="0" w:space="0" w:color="auto"/>
        <w:left w:val="none" w:sz="0" w:space="0" w:color="auto"/>
        <w:bottom w:val="none" w:sz="0" w:space="0" w:color="auto"/>
        <w:right w:val="none" w:sz="0" w:space="0" w:color="auto"/>
      </w:divBdr>
    </w:div>
    <w:div w:id="57559574">
      <w:bodyDiv w:val="1"/>
      <w:marLeft w:val="0"/>
      <w:marRight w:val="0"/>
      <w:marTop w:val="0"/>
      <w:marBottom w:val="0"/>
      <w:divBdr>
        <w:top w:val="none" w:sz="0" w:space="0" w:color="auto"/>
        <w:left w:val="none" w:sz="0" w:space="0" w:color="auto"/>
        <w:bottom w:val="none" w:sz="0" w:space="0" w:color="auto"/>
        <w:right w:val="none" w:sz="0" w:space="0" w:color="auto"/>
      </w:divBdr>
    </w:div>
    <w:div w:id="63458342">
      <w:bodyDiv w:val="1"/>
      <w:marLeft w:val="0"/>
      <w:marRight w:val="0"/>
      <w:marTop w:val="0"/>
      <w:marBottom w:val="0"/>
      <w:divBdr>
        <w:top w:val="none" w:sz="0" w:space="0" w:color="auto"/>
        <w:left w:val="none" w:sz="0" w:space="0" w:color="auto"/>
        <w:bottom w:val="none" w:sz="0" w:space="0" w:color="auto"/>
        <w:right w:val="none" w:sz="0" w:space="0" w:color="auto"/>
      </w:divBdr>
    </w:div>
    <w:div w:id="65957382">
      <w:bodyDiv w:val="1"/>
      <w:marLeft w:val="0"/>
      <w:marRight w:val="0"/>
      <w:marTop w:val="0"/>
      <w:marBottom w:val="0"/>
      <w:divBdr>
        <w:top w:val="none" w:sz="0" w:space="0" w:color="auto"/>
        <w:left w:val="none" w:sz="0" w:space="0" w:color="auto"/>
        <w:bottom w:val="none" w:sz="0" w:space="0" w:color="auto"/>
        <w:right w:val="none" w:sz="0" w:space="0" w:color="auto"/>
      </w:divBdr>
      <w:divsChild>
        <w:div w:id="1933197874">
          <w:marLeft w:val="0"/>
          <w:marRight w:val="0"/>
          <w:marTop w:val="0"/>
          <w:marBottom w:val="240"/>
          <w:divBdr>
            <w:top w:val="none" w:sz="0" w:space="0" w:color="auto"/>
            <w:left w:val="none" w:sz="0" w:space="0" w:color="auto"/>
            <w:bottom w:val="none" w:sz="0" w:space="0" w:color="auto"/>
            <w:right w:val="none" w:sz="0" w:space="0" w:color="auto"/>
          </w:divBdr>
          <w:divsChild>
            <w:div w:id="9594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35">
      <w:bodyDiv w:val="1"/>
      <w:marLeft w:val="0"/>
      <w:marRight w:val="0"/>
      <w:marTop w:val="0"/>
      <w:marBottom w:val="0"/>
      <w:divBdr>
        <w:top w:val="none" w:sz="0" w:space="0" w:color="auto"/>
        <w:left w:val="none" w:sz="0" w:space="0" w:color="auto"/>
        <w:bottom w:val="none" w:sz="0" w:space="0" w:color="auto"/>
        <w:right w:val="none" w:sz="0" w:space="0" w:color="auto"/>
      </w:divBdr>
    </w:div>
    <w:div w:id="67575723">
      <w:bodyDiv w:val="1"/>
      <w:marLeft w:val="0"/>
      <w:marRight w:val="0"/>
      <w:marTop w:val="0"/>
      <w:marBottom w:val="0"/>
      <w:divBdr>
        <w:top w:val="none" w:sz="0" w:space="0" w:color="auto"/>
        <w:left w:val="none" w:sz="0" w:space="0" w:color="auto"/>
        <w:bottom w:val="none" w:sz="0" w:space="0" w:color="auto"/>
        <w:right w:val="none" w:sz="0" w:space="0" w:color="auto"/>
      </w:divBdr>
      <w:divsChild>
        <w:div w:id="8933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63746">
      <w:bodyDiv w:val="1"/>
      <w:marLeft w:val="0"/>
      <w:marRight w:val="0"/>
      <w:marTop w:val="0"/>
      <w:marBottom w:val="0"/>
      <w:divBdr>
        <w:top w:val="none" w:sz="0" w:space="0" w:color="auto"/>
        <w:left w:val="none" w:sz="0" w:space="0" w:color="auto"/>
        <w:bottom w:val="none" w:sz="0" w:space="0" w:color="auto"/>
        <w:right w:val="none" w:sz="0" w:space="0" w:color="auto"/>
      </w:divBdr>
    </w:div>
    <w:div w:id="74322818">
      <w:bodyDiv w:val="1"/>
      <w:marLeft w:val="0"/>
      <w:marRight w:val="0"/>
      <w:marTop w:val="0"/>
      <w:marBottom w:val="0"/>
      <w:divBdr>
        <w:top w:val="none" w:sz="0" w:space="0" w:color="auto"/>
        <w:left w:val="none" w:sz="0" w:space="0" w:color="auto"/>
        <w:bottom w:val="none" w:sz="0" w:space="0" w:color="auto"/>
        <w:right w:val="none" w:sz="0" w:space="0" w:color="auto"/>
      </w:divBdr>
    </w:div>
    <w:div w:id="77143977">
      <w:bodyDiv w:val="1"/>
      <w:marLeft w:val="0"/>
      <w:marRight w:val="0"/>
      <w:marTop w:val="0"/>
      <w:marBottom w:val="0"/>
      <w:divBdr>
        <w:top w:val="none" w:sz="0" w:space="0" w:color="auto"/>
        <w:left w:val="none" w:sz="0" w:space="0" w:color="auto"/>
        <w:bottom w:val="none" w:sz="0" w:space="0" w:color="auto"/>
        <w:right w:val="none" w:sz="0" w:space="0" w:color="auto"/>
      </w:divBdr>
    </w:div>
    <w:div w:id="82727909">
      <w:bodyDiv w:val="1"/>
      <w:marLeft w:val="0"/>
      <w:marRight w:val="0"/>
      <w:marTop w:val="0"/>
      <w:marBottom w:val="0"/>
      <w:divBdr>
        <w:top w:val="none" w:sz="0" w:space="0" w:color="auto"/>
        <w:left w:val="none" w:sz="0" w:space="0" w:color="auto"/>
        <w:bottom w:val="none" w:sz="0" w:space="0" w:color="auto"/>
        <w:right w:val="none" w:sz="0" w:space="0" w:color="auto"/>
      </w:divBdr>
      <w:divsChild>
        <w:div w:id="18364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4292">
      <w:bodyDiv w:val="1"/>
      <w:marLeft w:val="0"/>
      <w:marRight w:val="0"/>
      <w:marTop w:val="0"/>
      <w:marBottom w:val="0"/>
      <w:divBdr>
        <w:top w:val="none" w:sz="0" w:space="0" w:color="auto"/>
        <w:left w:val="none" w:sz="0" w:space="0" w:color="auto"/>
        <w:bottom w:val="none" w:sz="0" w:space="0" w:color="auto"/>
        <w:right w:val="none" w:sz="0" w:space="0" w:color="auto"/>
      </w:divBdr>
    </w:div>
    <w:div w:id="87434134">
      <w:bodyDiv w:val="1"/>
      <w:marLeft w:val="0"/>
      <w:marRight w:val="0"/>
      <w:marTop w:val="0"/>
      <w:marBottom w:val="0"/>
      <w:divBdr>
        <w:top w:val="none" w:sz="0" w:space="0" w:color="auto"/>
        <w:left w:val="none" w:sz="0" w:space="0" w:color="auto"/>
        <w:bottom w:val="none" w:sz="0" w:space="0" w:color="auto"/>
        <w:right w:val="none" w:sz="0" w:space="0" w:color="auto"/>
      </w:divBdr>
    </w:div>
    <w:div w:id="8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67193744">
          <w:marLeft w:val="0"/>
          <w:marRight w:val="0"/>
          <w:marTop w:val="0"/>
          <w:marBottom w:val="0"/>
          <w:divBdr>
            <w:top w:val="none" w:sz="0" w:space="0" w:color="auto"/>
            <w:left w:val="none" w:sz="0" w:space="0" w:color="auto"/>
            <w:bottom w:val="none" w:sz="0" w:space="0" w:color="auto"/>
            <w:right w:val="none" w:sz="0" w:space="0" w:color="auto"/>
          </w:divBdr>
          <w:divsChild>
            <w:div w:id="588195959">
              <w:marLeft w:val="0"/>
              <w:marRight w:val="0"/>
              <w:marTop w:val="0"/>
              <w:marBottom w:val="0"/>
              <w:divBdr>
                <w:top w:val="none" w:sz="0" w:space="0" w:color="auto"/>
                <w:left w:val="none" w:sz="0" w:space="0" w:color="auto"/>
                <w:bottom w:val="none" w:sz="0" w:space="0" w:color="auto"/>
                <w:right w:val="none" w:sz="0" w:space="0" w:color="auto"/>
              </w:divBdr>
              <w:divsChild>
                <w:div w:id="289363374">
                  <w:marLeft w:val="0"/>
                  <w:marRight w:val="0"/>
                  <w:marTop w:val="0"/>
                  <w:marBottom w:val="0"/>
                  <w:divBdr>
                    <w:top w:val="none" w:sz="0" w:space="0" w:color="auto"/>
                    <w:left w:val="none" w:sz="0" w:space="0" w:color="auto"/>
                    <w:bottom w:val="none" w:sz="0" w:space="0" w:color="auto"/>
                    <w:right w:val="none" w:sz="0" w:space="0" w:color="auto"/>
                  </w:divBdr>
                  <w:divsChild>
                    <w:div w:id="690566545">
                      <w:marLeft w:val="0"/>
                      <w:marRight w:val="0"/>
                      <w:marTop w:val="0"/>
                      <w:marBottom w:val="0"/>
                      <w:divBdr>
                        <w:top w:val="none" w:sz="0" w:space="0" w:color="auto"/>
                        <w:left w:val="none" w:sz="0" w:space="0" w:color="auto"/>
                        <w:bottom w:val="none" w:sz="0" w:space="0" w:color="auto"/>
                        <w:right w:val="none" w:sz="0" w:space="0" w:color="auto"/>
                      </w:divBdr>
                      <w:divsChild>
                        <w:div w:id="1187672527">
                          <w:marLeft w:val="0"/>
                          <w:marRight w:val="0"/>
                          <w:marTop w:val="0"/>
                          <w:marBottom w:val="0"/>
                          <w:divBdr>
                            <w:top w:val="none" w:sz="0" w:space="0" w:color="auto"/>
                            <w:left w:val="none" w:sz="0" w:space="0" w:color="auto"/>
                            <w:bottom w:val="none" w:sz="0" w:space="0" w:color="auto"/>
                            <w:right w:val="none" w:sz="0" w:space="0" w:color="auto"/>
                          </w:divBdr>
                          <w:divsChild>
                            <w:div w:id="475685493">
                              <w:marLeft w:val="0"/>
                              <w:marRight w:val="0"/>
                              <w:marTop w:val="0"/>
                              <w:marBottom w:val="0"/>
                              <w:divBdr>
                                <w:top w:val="none" w:sz="0" w:space="0" w:color="auto"/>
                                <w:left w:val="none" w:sz="0" w:space="0" w:color="auto"/>
                                <w:bottom w:val="none" w:sz="0" w:space="0" w:color="auto"/>
                                <w:right w:val="none" w:sz="0" w:space="0" w:color="auto"/>
                              </w:divBdr>
                              <w:divsChild>
                                <w:div w:id="947155049">
                                  <w:marLeft w:val="0"/>
                                  <w:marRight w:val="0"/>
                                  <w:marTop w:val="0"/>
                                  <w:marBottom w:val="0"/>
                                  <w:divBdr>
                                    <w:top w:val="none" w:sz="0" w:space="0" w:color="auto"/>
                                    <w:left w:val="none" w:sz="0" w:space="0" w:color="auto"/>
                                    <w:bottom w:val="none" w:sz="0" w:space="0" w:color="auto"/>
                                    <w:right w:val="none" w:sz="0" w:space="0" w:color="auto"/>
                                  </w:divBdr>
                                  <w:divsChild>
                                    <w:div w:id="1911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93301">
      <w:bodyDiv w:val="1"/>
      <w:marLeft w:val="0"/>
      <w:marRight w:val="0"/>
      <w:marTop w:val="0"/>
      <w:marBottom w:val="0"/>
      <w:divBdr>
        <w:top w:val="none" w:sz="0" w:space="0" w:color="auto"/>
        <w:left w:val="none" w:sz="0" w:space="0" w:color="auto"/>
        <w:bottom w:val="none" w:sz="0" w:space="0" w:color="auto"/>
        <w:right w:val="none" w:sz="0" w:space="0" w:color="auto"/>
      </w:divBdr>
    </w:div>
    <w:div w:id="103892979">
      <w:bodyDiv w:val="1"/>
      <w:marLeft w:val="0"/>
      <w:marRight w:val="0"/>
      <w:marTop w:val="0"/>
      <w:marBottom w:val="0"/>
      <w:divBdr>
        <w:top w:val="none" w:sz="0" w:space="0" w:color="auto"/>
        <w:left w:val="none" w:sz="0" w:space="0" w:color="auto"/>
        <w:bottom w:val="none" w:sz="0" w:space="0" w:color="auto"/>
        <w:right w:val="none" w:sz="0" w:space="0" w:color="auto"/>
      </w:divBdr>
    </w:div>
    <w:div w:id="106245330">
      <w:bodyDiv w:val="1"/>
      <w:marLeft w:val="0"/>
      <w:marRight w:val="0"/>
      <w:marTop w:val="0"/>
      <w:marBottom w:val="0"/>
      <w:divBdr>
        <w:top w:val="none" w:sz="0" w:space="0" w:color="auto"/>
        <w:left w:val="none" w:sz="0" w:space="0" w:color="auto"/>
        <w:bottom w:val="none" w:sz="0" w:space="0" w:color="auto"/>
        <w:right w:val="none" w:sz="0" w:space="0" w:color="auto"/>
      </w:divBdr>
      <w:divsChild>
        <w:div w:id="58067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003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7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346">
      <w:bodyDiv w:val="1"/>
      <w:marLeft w:val="0"/>
      <w:marRight w:val="0"/>
      <w:marTop w:val="0"/>
      <w:marBottom w:val="0"/>
      <w:divBdr>
        <w:top w:val="none" w:sz="0" w:space="0" w:color="auto"/>
        <w:left w:val="none" w:sz="0" w:space="0" w:color="auto"/>
        <w:bottom w:val="none" w:sz="0" w:space="0" w:color="auto"/>
        <w:right w:val="none" w:sz="0" w:space="0" w:color="auto"/>
      </w:divBdr>
    </w:div>
    <w:div w:id="110974828">
      <w:bodyDiv w:val="1"/>
      <w:marLeft w:val="0"/>
      <w:marRight w:val="0"/>
      <w:marTop w:val="0"/>
      <w:marBottom w:val="0"/>
      <w:divBdr>
        <w:top w:val="none" w:sz="0" w:space="0" w:color="auto"/>
        <w:left w:val="none" w:sz="0" w:space="0" w:color="auto"/>
        <w:bottom w:val="none" w:sz="0" w:space="0" w:color="auto"/>
        <w:right w:val="none" w:sz="0" w:space="0" w:color="auto"/>
      </w:divBdr>
      <w:divsChild>
        <w:div w:id="122691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1503">
      <w:bodyDiv w:val="1"/>
      <w:marLeft w:val="0"/>
      <w:marRight w:val="0"/>
      <w:marTop w:val="0"/>
      <w:marBottom w:val="0"/>
      <w:divBdr>
        <w:top w:val="none" w:sz="0" w:space="0" w:color="auto"/>
        <w:left w:val="none" w:sz="0" w:space="0" w:color="auto"/>
        <w:bottom w:val="none" w:sz="0" w:space="0" w:color="auto"/>
        <w:right w:val="none" w:sz="0" w:space="0" w:color="auto"/>
      </w:divBdr>
    </w:div>
    <w:div w:id="115873915">
      <w:bodyDiv w:val="1"/>
      <w:marLeft w:val="0"/>
      <w:marRight w:val="0"/>
      <w:marTop w:val="0"/>
      <w:marBottom w:val="0"/>
      <w:divBdr>
        <w:top w:val="none" w:sz="0" w:space="0" w:color="auto"/>
        <w:left w:val="none" w:sz="0" w:space="0" w:color="auto"/>
        <w:bottom w:val="none" w:sz="0" w:space="0" w:color="auto"/>
        <w:right w:val="none" w:sz="0" w:space="0" w:color="auto"/>
      </w:divBdr>
    </w:div>
    <w:div w:id="125859847">
      <w:bodyDiv w:val="1"/>
      <w:marLeft w:val="0"/>
      <w:marRight w:val="0"/>
      <w:marTop w:val="0"/>
      <w:marBottom w:val="0"/>
      <w:divBdr>
        <w:top w:val="none" w:sz="0" w:space="0" w:color="auto"/>
        <w:left w:val="none" w:sz="0" w:space="0" w:color="auto"/>
        <w:bottom w:val="none" w:sz="0" w:space="0" w:color="auto"/>
        <w:right w:val="none" w:sz="0" w:space="0" w:color="auto"/>
      </w:divBdr>
    </w:div>
    <w:div w:id="126899221">
      <w:bodyDiv w:val="1"/>
      <w:marLeft w:val="0"/>
      <w:marRight w:val="0"/>
      <w:marTop w:val="0"/>
      <w:marBottom w:val="0"/>
      <w:divBdr>
        <w:top w:val="none" w:sz="0" w:space="0" w:color="auto"/>
        <w:left w:val="none" w:sz="0" w:space="0" w:color="auto"/>
        <w:bottom w:val="none" w:sz="0" w:space="0" w:color="auto"/>
        <w:right w:val="none" w:sz="0" w:space="0" w:color="auto"/>
      </w:divBdr>
      <w:divsChild>
        <w:div w:id="139658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1586">
      <w:bodyDiv w:val="1"/>
      <w:marLeft w:val="0"/>
      <w:marRight w:val="0"/>
      <w:marTop w:val="0"/>
      <w:marBottom w:val="0"/>
      <w:divBdr>
        <w:top w:val="none" w:sz="0" w:space="0" w:color="auto"/>
        <w:left w:val="none" w:sz="0" w:space="0" w:color="auto"/>
        <w:bottom w:val="none" w:sz="0" w:space="0" w:color="auto"/>
        <w:right w:val="none" w:sz="0" w:space="0" w:color="auto"/>
      </w:divBdr>
    </w:div>
    <w:div w:id="127283124">
      <w:bodyDiv w:val="1"/>
      <w:marLeft w:val="0"/>
      <w:marRight w:val="0"/>
      <w:marTop w:val="0"/>
      <w:marBottom w:val="0"/>
      <w:divBdr>
        <w:top w:val="none" w:sz="0" w:space="0" w:color="auto"/>
        <w:left w:val="none" w:sz="0" w:space="0" w:color="auto"/>
        <w:bottom w:val="none" w:sz="0" w:space="0" w:color="auto"/>
        <w:right w:val="none" w:sz="0" w:space="0" w:color="auto"/>
      </w:divBdr>
    </w:div>
    <w:div w:id="128087642">
      <w:bodyDiv w:val="1"/>
      <w:marLeft w:val="0"/>
      <w:marRight w:val="0"/>
      <w:marTop w:val="0"/>
      <w:marBottom w:val="0"/>
      <w:divBdr>
        <w:top w:val="none" w:sz="0" w:space="0" w:color="auto"/>
        <w:left w:val="none" w:sz="0" w:space="0" w:color="auto"/>
        <w:bottom w:val="none" w:sz="0" w:space="0" w:color="auto"/>
        <w:right w:val="none" w:sz="0" w:space="0" w:color="auto"/>
      </w:divBdr>
      <w:divsChild>
        <w:div w:id="966203437">
          <w:marLeft w:val="30"/>
          <w:marRight w:val="0"/>
          <w:marTop w:val="0"/>
          <w:marBottom w:val="0"/>
          <w:divBdr>
            <w:top w:val="none" w:sz="0" w:space="0" w:color="auto"/>
            <w:left w:val="none" w:sz="0" w:space="0" w:color="auto"/>
            <w:bottom w:val="none" w:sz="0" w:space="0" w:color="auto"/>
            <w:right w:val="none" w:sz="0" w:space="0" w:color="auto"/>
          </w:divBdr>
        </w:div>
      </w:divsChild>
    </w:div>
    <w:div w:id="128789632">
      <w:bodyDiv w:val="1"/>
      <w:marLeft w:val="0"/>
      <w:marRight w:val="0"/>
      <w:marTop w:val="0"/>
      <w:marBottom w:val="0"/>
      <w:divBdr>
        <w:top w:val="none" w:sz="0" w:space="0" w:color="auto"/>
        <w:left w:val="none" w:sz="0" w:space="0" w:color="auto"/>
        <w:bottom w:val="none" w:sz="0" w:space="0" w:color="auto"/>
        <w:right w:val="none" w:sz="0" w:space="0" w:color="auto"/>
      </w:divBdr>
      <w:divsChild>
        <w:div w:id="46153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54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211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5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228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0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126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0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25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55223">
      <w:bodyDiv w:val="1"/>
      <w:marLeft w:val="0"/>
      <w:marRight w:val="0"/>
      <w:marTop w:val="0"/>
      <w:marBottom w:val="0"/>
      <w:divBdr>
        <w:top w:val="none" w:sz="0" w:space="0" w:color="auto"/>
        <w:left w:val="none" w:sz="0" w:space="0" w:color="auto"/>
        <w:bottom w:val="none" w:sz="0" w:space="0" w:color="auto"/>
        <w:right w:val="none" w:sz="0" w:space="0" w:color="auto"/>
      </w:divBdr>
    </w:div>
    <w:div w:id="132528758">
      <w:bodyDiv w:val="1"/>
      <w:marLeft w:val="0"/>
      <w:marRight w:val="0"/>
      <w:marTop w:val="0"/>
      <w:marBottom w:val="0"/>
      <w:divBdr>
        <w:top w:val="none" w:sz="0" w:space="0" w:color="auto"/>
        <w:left w:val="none" w:sz="0" w:space="0" w:color="auto"/>
        <w:bottom w:val="none" w:sz="0" w:space="0" w:color="auto"/>
        <w:right w:val="none" w:sz="0" w:space="0" w:color="auto"/>
      </w:divBdr>
      <w:divsChild>
        <w:div w:id="178769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4673">
      <w:bodyDiv w:val="1"/>
      <w:marLeft w:val="0"/>
      <w:marRight w:val="0"/>
      <w:marTop w:val="0"/>
      <w:marBottom w:val="0"/>
      <w:divBdr>
        <w:top w:val="none" w:sz="0" w:space="0" w:color="auto"/>
        <w:left w:val="none" w:sz="0" w:space="0" w:color="auto"/>
        <w:bottom w:val="none" w:sz="0" w:space="0" w:color="auto"/>
        <w:right w:val="none" w:sz="0" w:space="0" w:color="auto"/>
      </w:divBdr>
      <w:divsChild>
        <w:div w:id="159011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39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12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73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84784">
      <w:bodyDiv w:val="1"/>
      <w:marLeft w:val="0"/>
      <w:marRight w:val="0"/>
      <w:marTop w:val="0"/>
      <w:marBottom w:val="0"/>
      <w:divBdr>
        <w:top w:val="none" w:sz="0" w:space="0" w:color="auto"/>
        <w:left w:val="none" w:sz="0" w:space="0" w:color="auto"/>
        <w:bottom w:val="none" w:sz="0" w:space="0" w:color="auto"/>
        <w:right w:val="none" w:sz="0" w:space="0" w:color="auto"/>
      </w:divBdr>
    </w:div>
    <w:div w:id="138543440">
      <w:bodyDiv w:val="1"/>
      <w:marLeft w:val="0"/>
      <w:marRight w:val="0"/>
      <w:marTop w:val="0"/>
      <w:marBottom w:val="0"/>
      <w:divBdr>
        <w:top w:val="none" w:sz="0" w:space="0" w:color="auto"/>
        <w:left w:val="none" w:sz="0" w:space="0" w:color="auto"/>
        <w:bottom w:val="none" w:sz="0" w:space="0" w:color="auto"/>
        <w:right w:val="none" w:sz="0" w:space="0" w:color="auto"/>
      </w:divBdr>
    </w:div>
    <w:div w:id="141897409">
      <w:bodyDiv w:val="1"/>
      <w:marLeft w:val="0"/>
      <w:marRight w:val="0"/>
      <w:marTop w:val="0"/>
      <w:marBottom w:val="0"/>
      <w:divBdr>
        <w:top w:val="none" w:sz="0" w:space="0" w:color="auto"/>
        <w:left w:val="none" w:sz="0" w:space="0" w:color="auto"/>
        <w:bottom w:val="none" w:sz="0" w:space="0" w:color="auto"/>
        <w:right w:val="none" w:sz="0" w:space="0" w:color="auto"/>
      </w:divBdr>
    </w:div>
    <w:div w:id="148182871">
      <w:bodyDiv w:val="1"/>
      <w:marLeft w:val="0"/>
      <w:marRight w:val="0"/>
      <w:marTop w:val="0"/>
      <w:marBottom w:val="0"/>
      <w:divBdr>
        <w:top w:val="none" w:sz="0" w:space="0" w:color="auto"/>
        <w:left w:val="none" w:sz="0" w:space="0" w:color="auto"/>
        <w:bottom w:val="none" w:sz="0" w:space="0" w:color="auto"/>
        <w:right w:val="none" w:sz="0" w:space="0" w:color="auto"/>
      </w:divBdr>
    </w:div>
    <w:div w:id="152335885">
      <w:bodyDiv w:val="1"/>
      <w:marLeft w:val="0"/>
      <w:marRight w:val="0"/>
      <w:marTop w:val="0"/>
      <w:marBottom w:val="0"/>
      <w:divBdr>
        <w:top w:val="none" w:sz="0" w:space="0" w:color="auto"/>
        <w:left w:val="none" w:sz="0" w:space="0" w:color="auto"/>
        <w:bottom w:val="none" w:sz="0" w:space="0" w:color="auto"/>
        <w:right w:val="none" w:sz="0" w:space="0" w:color="auto"/>
      </w:divBdr>
    </w:div>
    <w:div w:id="155000230">
      <w:bodyDiv w:val="1"/>
      <w:marLeft w:val="0"/>
      <w:marRight w:val="0"/>
      <w:marTop w:val="0"/>
      <w:marBottom w:val="0"/>
      <w:divBdr>
        <w:top w:val="none" w:sz="0" w:space="0" w:color="auto"/>
        <w:left w:val="none" w:sz="0" w:space="0" w:color="auto"/>
        <w:bottom w:val="none" w:sz="0" w:space="0" w:color="auto"/>
        <w:right w:val="none" w:sz="0" w:space="0" w:color="auto"/>
      </w:divBdr>
      <w:divsChild>
        <w:div w:id="1192303922">
          <w:marLeft w:val="0"/>
          <w:marRight w:val="0"/>
          <w:marTop w:val="0"/>
          <w:marBottom w:val="0"/>
          <w:divBdr>
            <w:top w:val="none" w:sz="0" w:space="0" w:color="auto"/>
            <w:left w:val="none" w:sz="0" w:space="0" w:color="auto"/>
            <w:bottom w:val="none" w:sz="0" w:space="0" w:color="auto"/>
            <w:right w:val="none" w:sz="0" w:space="0" w:color="auto"/>
          </w:divBdr>
        </w:div>
      </w:divsChild>
    </w:div>
    <w:div w:id="155918469">
      <w:bodyDiv w:val="1"/>
      <w:marLeft w:val="0"/>
      <w:marRight w:val="0"/>
      <w:marTop w:val="0"/>
      <w:marBottom w:val="0"/>
      <w:divBdr>
        <w:top w:val="none" w:sz="0" w:space="0" w:color="auto"/>
        <w:left w:val="none" w:sz="0" w:space="0" w:color="auto"/>
        <w:bottom w:val="none" w:sz="0" w:space="0" w:color="auto"/>
        <w:right w:val="none" w:sz="0" w:space="0" w:color="auto"/>
      </w:divBdr>
    </w:div>
    <w:div w:id="159152342">
      <w:bodyDiv w:val="1"/>
      <w:marLeft w:val="0"/>
      <w:marRight w:val="0"/>
      <w:marTop w:val="0"/>
      <w:marBottom w:val="0"/>
      <w:divBdr>
        <w:top w:val="none" w:sz="0" w:space="0" w:color="auto"/>
        <w:left w:val="none" w:sz="0" w:space="0" w:color="auto"/>
        <w:bottom w:val="none" w:sz="0" w:space="0" w:color="auto"/>
        <w:right w:val="none" w:sz="0" w:space="0" w:color="auto"/>
      </w:divBdr>
    </w:div>
    <w:div w:id="163863996">
      <w:bodyDiv w:val="1"/>
      <w:marLeft w:val="0"/>
      <w:marRight w:val="0"/>
      <w:marTop w:val="0"/>
      <w:marBottom w:val="0"/>
      <w:divBdr>
        <w:top w:val="none" w:sz="0" w:space="0" w:color="auto"/>
        <w:left w:val="none" w:sz="0" w:space="0" w:color="auto"/>
        <w:bottom w:val="none" w:sz="0" w:space="0" w:color="auto"/>
        <w:right w:val="none" w:sz="0" w:space="0" w:color="auto"/>
      </w:divBdr>
    </w:div>
    <w:div w:id="171340001">
      <w:bodyDiv w:val="1"/>
      <w:marLeft w:val="0"/>
      <w:marRight w:val="0"/>
      <w:marTop w:val="0"/>
      <w:marBottom w:val="0"/>
      <w:divBdr>
        <w:top w:val="none" w:sz="0" w:space="0" w:color="auto"/>
        <w:left w:val="none" w:sz="0" w:space="0" w:color="auto"/>
        <w:bottom w:val="none" w:sz="0" w:space="0" w:color="auto"/>
        <w:right w:val="none" w:sz="0" w:space="0" w:color="auto"/>
      </w:divBdr>
    </w:div>
    <w:div w:id="176234597">
      <w:bodyDiv w:val="1"/>
      <w:marLeft w:val="0"/>
      <w:marRight w:val="0"/>
      <w:marTop w:val="0"/>
      <w:marBottom w:val="0"/>
      <w:divBdr>
        <w:top w:val="none" w:sz="0" w:space="0" w:color="auto"/>
        <w:left w:val="none" w:sz="0" w:space="0" w:color="auto"/>
        <w:bottom w:val="none" w:sz="0" w:space="0" w:color="auto"/>
        <w:right w:val="none" w:sz="0" w:space="0" w:color="auto"/>
      </w:divBdr>
      <w:divsChild>
        <w:div w:id="119827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41276">
      <w:bodyDiv w:val="1"/>
      <w:marLeft w:val="0"/>
      <w:marRight w:val="0"/>
      <w:marTop w:val="0"/>
      <w:marBottom w:val="0"/>
      <w:divBdr>
        <w:top w:val="none" w:sz="0" w:space="0" w:color="auto"/>
        <w:left w:val="none" w:sz="0" w:space="0" w:color="auto"/>
        <w:bottom w:val="none" w:sz="0" w:space="0" w:color="auto"/>
        <w:right w:val="none" w:sz="0" w:space="0" w:color="auto"/>
      </w:divBdr>
    </w:div>
    <w:div w:id="189805599">
      <w:bodyDiv w:val="1"/>
      <w:marLeft w:val="0"/>
      <w:marRight w:val="0"/>
      <w:marTop w:val="0"/>
      <w:marBottom w:val="0"/>
      <w:divBdr>
        <w:top w:val="none" w:sz="0" w:space="0" w:color="auto"/>
        <w:left w:val="none" w:sz="0" w:space="0" w:color="auto"/>
        <w:bottom w:val="none" w:sz="0" w:space="0" w:color="auto"/>
        <w:right w:val="none" w:sz="0" w:space="0" w:color="auto"/>
      </w:divBdr>
      <w:divsChild>
        <w:div w:id="87850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5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043">
      <w:bodyDiv w:val="1"/>
      <w:marLeft w:val="0"/>
      <w:marRight w:val="0"/>
      <w:marTop w:val="0"/>
      <w:marBottom w:val="0"/>
      <w:divBdr>
        <w:top w:val="none" w:sz="0" w:space="0" w:color="auto"/>
        <w:left w:val="none" w:sz="0" w:space="0" w:color="auto"/>
        <w:bottom w:val="none" w:sz="0" w:space="0" w:color="auto"/>
        <w:right w:val="none" w:sz="0" w:space="0" w:color="auto"/>
      </w:divBdr>
      <w:divsChild>
        <w:div w:id="118254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1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0522">
      <w:bodyDiv w:val="1"/>
      <w:marLeft w:val="0"/>
      <w:marRight w:val="0"/>
      <w:marTop w:val="0"/>
      <w:marBottom w:val="0"/>
      <w:divBdr>
        <w:top w:val="none" w:sz="0" w:space="0" w:color="auto"/>
        <w:left w:val="none" w:sz="0" w:space="0" w:color="auto"/>
        <w:bottom w:val="none" w:sz="0" w:space="0" w:color="auto"/>
        <w:right w:val="none" w:sz="0" w:space="0" w:color="auto"/>
      </w:divBdr>
    </w:div>
    <w:div w:id="193227488">
      <w:bodyDiv w:val="1"/>
      <w:marLeft w:val="0"/>
      <w:marRight w:val="0"/>
      <w:marTop w:val="0"/>
      <w:marBottom w:val="0"/>
      <w:divBdr>
        <w:top w:val="none" w:sz="0" w:space="0" w:color="auto"/>
        <w:left w:val="none" w:sz="0" w:space="0" w:color="auto"/>
        <w:bottom w:val="none" w:sz="0" w:space="0" w:color="auto"/>
        <w:right w:val="none" w:sz="0" w:space="0" w:color="auto"/>
      </w:divBdr>
    </w:div>
    <w:div w:id="195778663">
      <w:bodyDiv w:val="1"/>
      <w:marLeft w:val="0"/>
      <w:marRight w:val="0"/>
      <w:marTop w:val="0"/>
      <w:marBottom w:val="0"/>
      <w:divBdr>
        <w:top w:val="none" w:sz="0" w:space="0" w:color="auto"/>
        <w:left w:val="none" w:sz="0" w:space="0" w:color="auto"/>
        <w:bottom w:val="none" w:sz="0" w:space="0" w:color="auto"/>
        <w:right w:val="none" w:sz="0" w:space="0" w:color="auto"/>
      </w:divBdr>
    </w:div>
    <w:div w:id="198863703">
      <w:bodyDiv w:val="1"/>
      <w:marLeft w:val="0"/>
      <w:marRight w:val="0"/>
      <w:marTop w:val="0"/>
      <w:marBottom w:val="0"/>
      <w:divBdr>
        <w:top w:val="none" w:sz="0" w:space="0" w:color="auto"/>
        <w:left w:val="none" w:sz="0" w:space="0" w:color="auto"/>
        <w:bottom w:val="none" w:sz="0" w:space="0" w:color="auto"/>
        <w:right w:val="none" w:sz="0" w:space="0" w:color="auto"/>
      </w:divBdr>
    </w:div>
    <w:div w:id="200174707">
      <w:bodyDiv w:val="1"/>
      <w:marLeft w:val="0"/>
      <w:marRight w:val="0"/>
      <w:marTop w:val="0"/>
      <w:marBottom w:val="0"/>
      <w:divBdr>
        <w:top w:val="none" w:sz="0" w:space="0" w:color="auto"/>
        <w:left w:val="none" w:sz="0" w:space="0" w:color="auto"/>
        <w:bottom w:val="none" w:sz="0" w:space="0" w:color="auto"/>
        <w:right w:val="none" w:sz="0" w:space="0" w:color="auto"/>
      </w:divBdr>
    </w:div>
    <w:div w:id="202403892">
      <w:bodyDiv w:val="1"/>
      <w:marLeft w:val="0"/>
      <w:marRight w:val="0"/>
      <w:marTop w:val="0"/>
      <w:marBottom w:val="0"/>
      <w:divBdr>
        <w:top w:val="none" w:sz="0" w:space="0" w:color="auto"/>
        <w:left w:val="none" w:sz="0" w:space="0" w:color="auto"/>
        <w:bottom w:val="none" w:sz="0" w:space="0" w:color="auto"/>
        <w:right w:val="none" w:sz="0" w:space="0" w:color="auto"/>
      </w:divBdr>
    </w:div>
    <w:div w:id="206912459">
      <w:bodyDiv w:val="1"/>
      <w:marLeft w:val="0"/>
      <w:marRight w:val="0"/>
      <w:marTop w:val="0"/>
      <w:marBottom w:val="0"/>
      <w:divBdr>
        <w:top w:val="none" w:sz="0" w:space="0" w:color="auto"/>
        <w:left w:val="none" w:sz="0" w:space="0" w:color="auto"/>
        <w:bottom w:val="none" w:sz="0" w:space="0" w:color="auto"/>
        <w:right w:val="none" w:sz="0" w:space="0" w:color="auto"/>
      </w:divBdr>
      <w:divsChild>
        <w:div w:id="84667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0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8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41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1858">
      <w:bodyDiv w:val="1"/>
      <w:marLeft w:val="0"/>
      <w:marRight w:val="0"/>
      <w:marTop w:val="0"/>
      <w:marBottom w:val="0"/>
      <w:divBdr>
        <w:top w:val="none" w:sz="0" w:space="0" w:color="auto"/>
        <w:left w:val="none" w:sz="0" w:space="0" w:color="auto"/>
        <w:bottom w:val="none" w:sz="0" w:space="0" w:color="auto"/>
        <w:right w:val="none" w:sz="0" w:space="0" w:color="auto"/>
      </w:divBdr>
      <w:divsChild>
        <w:div w:id="1404790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77866">
      <w:bodyDiv w:val="1"/>
      <w:marLeft w:val="0"/>
      <w:marRight w:val="0"/>
      <w:marTop w:val="0"/>
      <w:marBottom w:val="0"/>
      <w:divBdr>
        <w:top w:val="none" w:sz="0" w:space="0" w:color="auto"/>
        <w:left w:val="none" w:sz="0" w:space="0" w:color="auto"/>
        <w:bottom w:val="none" w:sz="0" w:space="0" w:color="auto"/>
        <w:right w:val="none" w:sz="0" w:space="0" w:color="auto"/>
      </w:divBdr>
      <w:divsChild>
        <w:div w:id="2013679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76617">
      <w:bodyDiv w:val="1"/>
      <w:marLeft w:val="0"/>
      <w:marRight w:val="0"/>
      <w:marTop w:val="0"/>
      <w:marBottom w:val="0"/>
      <w:divBdr>
        <w:top w:val="none" w:sz="0" w:space="0" w:color="auto"/>
        <w:left w:val="none" w:sz="0" w:space="0" w:color="auto"/>
        <w:bottom w:val="none" w:sz="0" w:space="0" w:color="auto"/>
        <w:right w:val="none" w:sz="0" w:space="0" w:color="auto"/>
      </w:divBdr>
    </w:div>
    <w:div w:id="213350135">
      <w:bodyDiv w:val="1"/>
      <w:marLeft w:val="0"/>
      <w:marRight w:val="0"/>
      <w:marTop w:val="0"/>
      <w:marBottom w:val="0"/>
      <w:divBdr>
        <w:top w:val="none" w:sz="0" w:space="0" w:color="auto"/>
        <w:left w:val="none" w:sz="0" w:space="0" w:color="auto"/>
        <w:bottom w:val="none" w:sz="0" w:space="0" w:color="auto"/>
        <w:right w:val="none" w:sz="0" w:space="0" w:color="auto"/>
      </w:divBdr>
    </w:div>
    <w:div w:id="219174045">
      <w:bodyDiv w:val="1"/>
      <w:marLeft w:val="0"/>
      <w:marRight w:val="0"/>
      <w:marTop w:val="0"/>
      <w:marBottom w:val="0"/>
      <w:divBdr>
        <w:top w:val="none" w:sz="0" w:space="0" w:color="auto"/>
        <w:left w:val="none" w:sz="0" w:space="0" w:color="auto"/>
        <w:bottom w:val="none" w:sz="0" w:space="0" w:color="auto"/>
        <w:right w:val="none" w:sz="0" w:space="0" w:color="auto"/>
      </w:divBdr>
    </w:div>
    <w:div w:id="222646998">
      <w:bodyDiv w:val="1"/>
      <w:marLeft w:val="0"/>
      <w:marRight w:val="0"/>
      <w:marTop w:val="0"/>
      <w:marBottom w:val="0"/>
      <w:divBdr>
        <w:top w:val="none" w:sz="0" w:space="0" w:color="auto"/>
        <w:left w:val="none" w:sz="0" w:space="0" w:color="auto"/>
        <w:bottom w:val="none" w:sz="0" w:space="0" w:color="auto"/>
        <w:right w:val="none" w:sz="0" w:space="0" w:color="auto"/>
      </w:divBdr>
    </w:div>
    <w:div w:id="226653562">
      <w:bodyDiv w:val="1"/>
      <w:marLeft w:val="0"/>
      <w:marRight w:val="0"/>
      <w:marTop w:val="0"/>
      <w:marBottom w:val="0"/>
      <w:divBdr>
        <w:top w:val="none" w:sz="0" w:space="0" w:color="auto"/>
        <w:left w:val="none" w:sz="0" w:space="0" w:color="auto"/>
        <w:bottom w:val="none" w:sz="0" w:space="0" w:color="auto"/>
        <w:right w:val="none" w:sz="0" w:space="0" w:color="auto"/>
      </w:divBdr>
      <w:divsChild>
        <w:div w:id="1618679403">
          <w:marLeft w:val="0"/>
          <w:marRight w:val="0"/>
          <w:marTop w:val="300"/>
          <w:marBottom w:val="300"/>
          <w:divBdr>
            <w:top w:val="none" w:sz="0" w:space="0" w:color="auto"/>
            <w:left w:val="none" w:sz="0" w:space="0" w:color="auto"/>
            <w:bottom w:val="none" w:sz="0" w:space="0" w:color="auto"/>
            <w:right w:val="none" w:sz="0" w:space="0" w:color="auto"/>
          </w:divBdr>
          <w:divsChild>
            <w:div w:id="1838229559">
              <w:marLeft w:val="0"/>
              <w:marRight w:val="0"/>
              <w:marTop w:val="0"/>
              <w:marBottom w:val="0"/>
              <w:divBdr>
                <w:top w:val="none" w:sz="0" w:space="0" w:color="auto"/>
                <w:left w:val="none" w:sz="0" w:space="0" w:color="auto"/>
                <w:bottom w:val="none" w:sz="0" w:space="0" w:color="auto"/>
                <w:right w:val="none" w:sz="0" w:space="0" w:color="auto"/>
              </w:divBdr>
              <w:divsChild>
                <w:div w:id="2107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97371">
      <w:bodyDiv w:val="1"/>
      <w:marLeft w:val="0"/>
      <w:marRight w:val="0"/>
      <w:marTop w:val="0"/>
      <w:marBottom w:val="0"/>
      <w:divBdr>
        <w:top w:val="none" w:sz="0" w:space="0" w:color="auto"/>
        <w:left w:val="none" w:sz="0" w:space="0" w:color="auto"/>
        <w:bottom w:val="none" w:sz="0" w:space="0" w:color="auto"/>
        <w:right w:val="none" w:sz="0" w:space="0" w:color="auto"/>
      </w:divBdr>
    </w:div>
    <w:div w:id="228073972">
      <w:bodyDiv w:val="1"/>
      <w:marLeft w:val="0"/>
      <w:marRight w:val="0"/>
      <w:marTop w:val="0"/>
      <w:marBottom w:val="0"/>
      <w:divBdr>
        <w:top w:val="none" w:sz="0" w:space="0" w:color="auto"/>
        <w:left w:val="none" w:sz="0" w:space="0" w:color="auto"/>
        <w:bottom w:val="none" w:sz="0" w:space="0" w:color="auto"/>
        <w:right w:val="none" w:sz="0" w:space="0" w:color="auto"/>
      </w:divBdr>
      <w:divsChild>
        <w:div w:id="931089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283356">
      <w:bodyDiv w:val="1"/>
      <w:marLeft w:val="0"/>
      <w:marRight w:val="0"/>
      <w:marTop w:val="0"/>
      <w:marBottom w:val="0"/>
      <w:divBdr>
        <w:top w:val="none" w:sz="0" w:space="0" w:color="auto"/>
        <w:left w:val="none" w:sz="0" w:space="0" w:color="auto"/>
        <w:bottom w:val="none" w:sz="0" w:space="0" w:color="auto"/>
        <w:right w:val="none" w:sz="0" w:space="0" w:color="auto"/>
      </w:divBdr>
    </w:div>
    <w:div w:id="235022286">
      <w:bodyDiv w:val="1"/>
      <w:marLeft w:val="0"/>
      <w:marRight w:val="0"/>
      <w:marTop w:val="0"/>
      <w:marBottom w:val="0"/>
      <w:divBdr>
        <w:top w:val="none" w:sz="0" w:space="0" w:color="auto"/>
        <w:left w:val="none" w:sz="0" w:space="0" w:color="auto"/>
        <w:bottom w:val="none" w:sz="0" w:space="0" w:color="auto"/>
        <w:right w:val="none" w:sz="0" w:space="0" w:color="auto"/>
      </w:divBdr>
      <w:divsChild>
        <w:div w:id="2043968898">
          <w:marLeft w:val="0"/>
          <w:marRight w:val="0"/>
          <w:marTop w:val="0"/>
          <w:marBottom w:val="225"/>
          <w:divBdr>
            <w:top w:val="none" w:sz="0" w:space="0" w:color="auto"/>
            <w:left w:val="none" w:sz="0" w:space="0" w:color="auto"/>
            <w:bottom w:val="none" w:sz="0" w:space="0" w:color="auto"/>
            <w:right w:val="none" w:sz="0" w:space="0" w:color="auto"/>
          </w:divBdr>
        </w:div>
      </w:divsChild>
    </w:div>
    <w:div w:id="237713605">
      <w:bodyDiv w:val="1"/>
      <w:marLeft w:val="0"/>
      <w:marRight w:val="0"/>
      <w:marTop w:val="0"/>
      <w:marBottom w:val="0"/>
      <w:divBdr>
        <w:top w:val="none" w:sz="0" w:space="0" w:color="auto"/>
        <w:left w:val="none" w:sz="0" w:space="0" w:color="auto"/>
        <w:bottom w:val="none" w:sz="0" w:space="0" w:color="auto"/>
        <w:right w:val="none" w:sz="0" w:space="0" w:color="auto"/>
      </w:divBdr>
    </w:div>
    <w:div w:id="240875854">
      <w:bodyDiv w:val="1"/>
      <w:marLeft w:val="0"/>
      <w:marRight w:val="0"/>
      <w:marTop w:val="0"/>
      <w:marBottom w:val="0"/>
      <w:divBdr>
        <w:top w:val="none" w:sz="0" w:space="0" w:color="auto"/>
        <w:left w:val="none" w:sz="0" w:space="0" w:color="auto"/>
        <w:bottom w:val="none" w:sz="0" w:space="0" w:color="auto"/>
        <w:right w:val="none" w:sz="0" w:space="0" w:color="auto"/>
      </w:divBdr>
      <w:divsChild>
        <w:div w:id="194480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22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9266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0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7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90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449928">
      <w:bodyDiv w:val="1"/>
      <w:marLeft w:val="0"/>
      <w:marRight w:val="0"/>
      <w:marTop w:val="0"/>
      <w:marBottom w:val="0"/>
      <w:divBdr>
        <w:top w:val="none" w:sz="0" w:space="0" w:color="auto"/>
        <w:left w:val="none" w:sz="0" w:space="0" w:color="auto"/>
        <w:bottom w:val="none" w:sz="0" w:space="0" w:color="auto"/>
        <w:right w:val="none" w:sz="0" w:space="0" w:color="auto"/>
      </w:divBdr>
    </w:div>
    <w:div w:id="246964691">
      <w:bodyDiv w:val="1"/>
      <w:marLeft w:val="0"/>
      <w:marRight w:val="0"/>
      <w:marTop w:val="0"/>
      <w:marBottom w:val="0"/>
      <w:divBdr>
        <w:top w:val="none" w:sz="0" w:space="0" w:color="auto"/>
        <w:left w:val="none" w:sz="0" w:space="0" w:color="auto"/>
        <w:bottom w:val="none" w:sz="0" w:space="0" w:color="auto"/>
        <w:right w:val="none" w:sz="0" w:space="0" w:color="auto"/>
      </w:divBdr>
    </w:div>
    <w:div w:id="255942110">
      <w:bodyDiv w:val="1"/>
      <w:marLeft w:val="0"/>
      <w:marRight w:val="0"/>
      <w:marTop w:val="0"/>
      <w:marBottom w:val="0"/>
      <w:divBdr>
        <w:top w:val="none" w:sz="0" w:space="0" w:color="auto"/>
        <w:left w:val="none" w:sz="0" w:space="0" w:color="auto"/>
        <w:bottom w:val="none" w:sz="0" w:space="0" w:color="auto"/>
        <w:right w:val="none" w:sz="0" w:space="0" w:color="auto"/>
      </w:divBdr>
    </w:div>
    <w:div w:id="266280031">
      <w:bodyDiv w:val="1"/>
      <w:marLeft w:val="0"/>
      <w:marRight w:val="0"/>
      <w:marTop w:val="0"/>
      <w:marBottom w:val="0"/>
      <w:divBdr>
        <w:top w:val="none" w:sz="0" w:space="0" w:color="auto"/>
        <w:left w:val="none" w:sz="0" w:space="0" w:color="auto"/>
        <w:bottom w:val="none" w:sz="0" w:space="0" w:color="auto"/>
        <w:right w:val="none" w:sz="0" w:space="0" w:color="auto"/>
      </w:divBdr>
    </w:div>
    <w:div w:id="272444433">
      <w:bodyDiv w:val="1"/>
      <w:marLeft w:val="0"/>
      <w:marRight w:val="0"/>
      <w:marTop w:val="0"/>
      <w:marBottom w:val="0"/>
      <w:divBdr>
        <w:top w:val="none" w:sz="0" w:space="0" w:color="auto"/>
        <w:left w:val="none" w:sz="0" w:space="0" w:color="auto"/>
        <w:bottom w:val="none" w:sz="0" w:space="0" w:color="auto"/>
        <w:right w:val="none" w:sz="0" w:space="0" w:color="auto"/>
      </w:divBdr>
      <w:divsChild>
        <w:div w:id="72314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3750542">
      <w:bodyDiv w:val="1"/>
      <w:marLeft w:val="0"/>
      <w:marRight w:val="0"/>
      <w:marTop w:val="0"/>
      <w:marBottom w:val="0"/>
      <w:divBdr>
        <w:top w:val="none" w:sz="0" w:space="0" w:color="auto"/>
        <w:left w:val="none" w:sz="0" w:space="0" w:color="auto"/>
        <w:bottom w:val="none" w:sz="0" w:space="0" w:color="auto"/>
        <w:right w:val="none" w:sz="0" w:space="0" w:color="auto"/>
      </w:divBdr>
      <w:divsChild>
        <w:div w:id="129317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46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8999">
      <w:bodyDiv w:val="1"/>
      <w:marLeft w:val="0"/>
      <w:marRight w:val="0"/>
      <w:marTop w:val="0"/>
      <w:marBottom w:val="0"/>
      <w:divBdr>
        <w:top w:val="none" w:sz="0" w:space="0" w:color="auto"/>
        <w:left w:val="none" w:sz="0" w:space="0" w:color="auto"/>
        <w:bottom w:val="none" w:sz="0" w:space="0" w:color="auto"/>
        <w:right w:val="none" w:sz="0" w:space="0" w:color="auto"/>
      </w:divBdr>
    </w:div>
    <w:div w:id="276184673">
      <w:bodyDiv w:val="1"/>
      <w:marLeft w:val="0"/>
      <w:marRight w:val="0"/>
      <w:marTop w:val="0"/>
      <w:marBottom w:val="0"/>
      <w:divBdr>
        <w:top w:val="none" w:sz="0" w:space="0" w:color="auto"/>
        <w:left w:val="none" w:sz="0" w:space="0" w:color="auto"/>
        <w:bottom w:val="none" w:sz="0" w:space="0" w:color="auto"/>
        <w:right w:val="none" w:sz="0" w:space="0" w:color="auto"/>
      </w:divBdr>
    </w:div>
    <w:div w:id="276257853">
      <w:bodyDiv w:val="1"/>
      <w:marLeft w:val="0"/>
      <w:marRight w:val="0"/>
      <w:marTop w:val="0"/>
      <w:marBottom w:val="0"/>
      <w:divBdr>
        <w:top w:val="none" w:sz="0" w:space="0" w:color="auto"/>
        <w:left w:val="none" w:sz="0" w:space="0" w:color="auto"/>
        <w:bottom w:val="none" w:sz="0" w:space="0" w:color="auto"/>
        <w:right w:val="none" w:sz="0" w:space="0" w:color="auto"/>
      </w:divBdr>
      <w:divsChild>
        <w:div w:id="102447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91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571746">
      <w:bodyDiv w:val="1"/>
      <w:marLeft w:val="0"/>
      <w:marRight w:val="0"/>
      <w:marTop w:val="0"/>
      <w:marBottom w:val="0"/>
      <w:divBdr>
        <w:top w:val="none" w:sz="0" w:space="0" w:color="auto"/>
        <w:left w:val="none" w:sz="0" w:space="0" w:color="auto"/>
        <w:bottom w:val="none" w:sz="0" w:space="0" w:color="auto"/>
        <w:right w:val="none" w:sz="0" w:space="0" w:color="auto"/>
      </w:divBdr>
      <w:divsChild>
        <w:div w:id="210209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146408">
      <w:bodyDiv w:val="1"/>
      <w:marLeft w:val="0"/>
      <w:marRight w:val="0"/>
      <w:marTop w:val="0"/>
      <w:marBottom w:val="0"/>
      <w:divBdr>
        <w:top w:val="none" w:sz="0" w:space="0" w:color="auto"/>
        <w:left w:val="none" w:sz="0" w:space="0" w:color="auto"/>
        <w:bottom w:val="none" w:sz="0" w:space="0" w:color="auto"/>
        <w:right w:val="none" w:sz="0" w:space="0" w:color="auto"/>
      </w:divBdr>
    </w:div>
    <w:div w:id="279533578">
      <w:bodyDiv w:val="1"/>
      <w:marLeft w:val="0"/>
      <w:marRight w:val="0"/>
      <w:marTop w:val="0"/>
      <w:marBottom w:val="0"/>
      <w:divBdr>
        <w:top w:val="none" w:sz="0" w:space="0" w:color="auto"/>
        <w:left w:val="none" w:sz="0" w:space="0" w:color="auto"/>
        <w:bottom w:val="none" w:sz="0" w:space="0" w:color="auto"/>
        <w:right w:val="none" w:sz="0" w:space="0" w:color="auto"/>
      </w:divBdr>
    </w:div>
    <w:div w:id="281107962">
      <w:bodyDiv w:val="1"/>
      <w:marLeft w:val="0"/>
      <w:marRight w:val="0"/>
      <w:marTop w:val="0"/>
      <w:marBottom w:val="0"/>
      <w:divBdr>
        <w:top w:val="none" w:sz="0" w:space="0" w:color="auto"/>
        <w:left w:val="none" w:sz="0" w:space="0" w:color="auto"/>
        <w:bottom w:val="none" w:sz="0" w:space="0" w:color="auto"/>
        <w:right w:val="none" w:sz="0" w:space="0" w:color="auto"/>
      </w:divBdr>
    </w:div>
    <w:div w:id="284048136">
      <w:bodyDiv w:val="1"/>
      <w:marLeft w:val="0"/>
      <w:marRight w:val="0"/>
      <w:marTop w:val="0"/>
      <w:marBottom w:val="0"/>
      <w:divBdr>
        <w:top w:val="none" w:sz="0" w:space="0" w:color="auto"/>
        <w:left w:val="none" w:sz="0" w:space="0" w:color="auto"/>
        <w:bottom w:val="none" w:sz="0" w:space="0" w:color="auto"/>
        <w:right w:val="none" w:sz="0" w:space="0" w:color="auto"/>
      </w:divBdr>
    </w:div>
    <w:div w:id="284505966">
      <w:bodyDiv w:val="1"/>
      <w:marLeft w:val="0"/>
      <w:marRight w:val="0"/>
      <w:marTop w:val="0"/>
      <w:marBottom w:val="0"/>
      <w:divBdr>
        <w:top w:val="none" w:sz="0" w:space="0" w:color="auto"/>
        <w:left w:val="none" w:sz="0" w:space="0" w:color="auto"/>
        <w:bottom w:val="none" w:sz="0" w:space="0" w:color="auto"/>
        <w:right w:val="none" w:sz="0" w:space="0" w:color="auto"/>
      </w:divBdr>
      <w:divsChild>
        <w:div w:id="8364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137900">
      <w:bodyDiv w:val="1"/>
      <w:marLeft w:val="0"/>
      <w:marRight w:val="0"/>
      <w:marTop w:val="0"/>
      <w:marBottom w:val="0"/>
      <w:divBdr>
        <w:top w:val="none" w:sz="0" w:space="0" w:color="auto"/>
        <w:left w:val="none" w:sz="0" w:space="0" w:color="auto"/>
        <w:bottom w:val="none" w:sz="0" w:space="0" w:color="auto"/>
        <w:right w:val="none" w:sz="0" w:space="0" w:color="auto"/>
      </w:divBdr>
    </w:div>
    <w:div w:id="295069904">
      <w:bodyDiv w:val="1"/>
      <w:marLeft w:val="0"/>
      <w:marRight w:val="0"/>
      <w:marTop w:val="0"/>
      <w:marBottom w:val="0"/>
      <w:divBdr>
        <w:top w:val="none" w:sz="0" w:space="0" w:color="auto"/>
        <w:left w:val="none" w:sz="0" w:space="0" w:color="auto"/>
        <w:bottom w:val="none" w:sz="0" w:space="0" w:color="auto"/>
        <w:right w:val="none" w:sz="0" w:space="0" w:color="auto"/>
      </w:divBdr>
    </w:div>
    <w:div w:id="296565698">
      <w:bodyDiv w:val="1"/>
      <w:marLeft w:val="0"/>
      <w:marRight w:val="0"/>
      <w:marTop w:val="0"/>
      <w:marBottom w:val="0"/>
      <w:divBdr>
        <w:top w:val="none" w:sz="0" w:space="0" w:color="auto"/>
        <w:left w:val="none" w:sz="0" w:space="0" w:color="auto"/>
        <w:bottom w:val="none" w:sz="0" w:space="0" w:color="auto"/>
        <w:right w:val="none" w:sz="0" w:space="0" w:color="auto"/>
      </w:divBdr>
      <w:divsChild>
        <w:div w:id="1342198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302311">
      <w:bodyDiv w:val="1"/>
      <w:marLeft w:val="0"/>
      <w:marRight w:val="0"/>
      <w:marTop w:val="0"/>
      <w:marBottom w:val="0"/>
      <w:divBdr>
        <w:top w:val="none" w:sz="0" w:space="0" w:color="auto"/>
        <w:left w:val="none" w:sz="0" w:space="0" w:color="auto"/>
        <w:bottom w:val="none" w:sz="0" w:space="0" w:color="auto"/>
        <w:right w:val="none" w:sz="0" w:space="0" w:color="auto"/>
      </w:divBdr>
      <w:divsChild>
        <w:div w:id="21399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9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923208">
      <w:bodyDiv w:val="1"/>
      <w:marLeft w:val="0"/>
      <w:marRight w:val="0"/>
      <w:marTop w:val="0"/>
      <w:marBottom w:val="0"/>
      <w:divBdr>
        <w:top w:val="none" w:sz="0" w:space="0" w:color="auto"/>
        <w:left w:val="none" w:sz="0" w:space="0" w:color="auto"/>
        <w:bottom w:val="none" w:sz="0" w:space="0" w:color="auto"/>
        <w:right w:val="none" w:sz="0" w:space="0" w:color="auto"/>
      </w:divBdr>
      <w:divsChild>
        <w:div w:id="130130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83095761">
          <w:blockQuote w:val="1"/>
          <w:marLeft w:val="720"/>
          <w:marRight w:val="720"/>
          <w:marTop w:val="100"/>
          <w:marBottom w:val="100"/>
          <w:divBdr>
            <w:top w:val="none" w:sz="0" w:space="0" w:color="auto"/>
            <w:left w:val="none" w:sz="0" w:space="0" w:color="auto"/>
            <w:bottom w:val="none" w:sz="0" w:space="0" w:color="auto"/>
            <w:right w:val="none" w:sz="0" w:space="0" w:color="auto"/>
          </w:divBdr>
        </w:div>
        <w:div w:id="22861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07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61540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8412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24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968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39400">
      <w:bodyDiv w:val="1"/>
      <w:marLeft w:val="0"/>
      <w:marRight w:val="0"/>
      <w:marTop w:val="0"/>
      <w:marBottom w:val="0"/>
      <w:divBdr>
        <w:top w:val="none" w:sz="0" w:space="0" w:color="auto"/>
        <w:left w:val="none" w:sz="0" w:space="0" w:color="auto"/>
        <w:bottom w:val="none" w:sz="0" w:space="0" w:color="auto"/>
        <w:right w:val="none" w:sz="0" w:space="0" w:color="auto"/>
      </w:divBdr>
    </w:div>
    <w:div w:id="309022409">
      <w:bodyDiv w:val="1"/>
      <w:marLeft w:val="0"/>
      <w:marRight w:val="0"/>
      <w:marTop w:val="0"/>
      <w:marBottom w:val="0"/>
      <w:divBdr>
        <w:top w:val="none" w:sz="0" w:space="0" w:color="auto"/>
        <w:left w:val="none" w:sz="0" w:space="0" w:color="auto"/>
        <w:bottom w:val="none" w:sz="0" w:space="0" w:color="auto"/>
        <w:right w:val="none" w:sz="0" w:space="0" w:color="auto"/>
      </w:divBdr>
    </w:div>
    <w:div w:id="309215927">
      <w:bodyDiv w:val="1"/>
      <w:marLeft w:val="0"/>
      <w:marRight w:val="0"/>
      <w:marTop w:val="0"/>
      <w:marBottom w:val="0"/>
      <w:divBdr>
        <w:top w:val="none" w:sz="0" w:space="0" w:color="auto"/>
        <w:left w:val="none" w:sz="0" w:space="0" w:color="auto"/>
        <w:bottom w:val="none" w:sz="0" w:space="0" w:color="auto"/>
        <w:right w:val="none" w:sz="0" w:space="0" w:color="auto"/>
      </w:divBdr>
    </w:div>
    <w:div w:id="309872452">
      <w:bodyDiv w:val="1"/>
      <w:marLeft w:val="0"/>
      <w:marRight w:val="0"/>
      <w:marTop w:val="0"/>
      <w:marBottom w:val="0"/>
      <w:divBdr>
        <w:top w:val="none" w:sz="0" w:space="0" w:color="auto"/>
        <w:left w:val="none" w:sz="0" w:space="0" w:color="auto"/>
        <w:bottom w:val="none" w:sz="0" w:space="0" w:color="auto"/>
        <w:right w:val="none" w:sz="0" w:space="0" w:color="auto"/>
      </w:divBdr>
      <w:divsChild>
        <w:div w:id="5428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450559">
      <w:bodyDiv w:val="1"/>
      <w:marLeft w:val="0"/>
      <w:marRight w:val="0"/>
      <w:marTop w:val="0"/>
      <w:marBottom w:val="0"/>
      <w:divBdr>
        <w:top w:val="none" w:sz="0" w:space="0" w:color="auto"/>
        <w:left w:val="none" w:sz="0" w:space="0" w:color="auto"/>
        <w:bottom w:val="none" w:sz="0" w:space="0" w:color="auto"/>
        <w:right w:val="none" w:sz="0" w:space="0" w:color="auto"/>
      </w:divBdr>
      <w:divsChild>
        <w:div w:id="1277328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0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362120">
          <w:blockQuote w:val="1"/>
          <w:marLeft w:val="720"/>
          <w:marRight w:val="720"/>
          <w:marTop w:val="100"/>
          <w:marBottom w:val="100"/>
          <w:divBdr>
            <w:top w:val="none" w:sz="0" w:space="0" w:color="auto"/>
            <w:left w:val="none" w:sz="0" w:space="0" w:color="auto"/>
            <w:bottom w:val="none" w:sz="0" w:space="0" w:color="auto"/>
            <w:right w:val="none" w:sz="0" w:space="0" w:color="auto"/>
          </w:divBdr>
        </w:div>
        <w:div w:id="413622747">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06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61683">
      <w:bodyDiv w:val="1"/>
      <w:marLeft w:val="0"/>
      <w:marRight w:val="0"/>
      <w:marTop w:val="0"/>
      <w:marBottom w:val="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sChild>
            <w:div w:id="877932888">
              <w:marLeft w:val="0"/>
              <w:marRight w:val="0"/>
              <w:marTop w:val="0"/>
              <w:marBottom w:val="0"/>
              <w:divBdr>
                <w:top w:val="none" w:sz="0" w:space="0" w:color="auto"/>
                <w:left w:val="none" w:sz="0" w:space="0" w:color="auto"/>
                <w:bottom w:val="none" w:sz="0" w:space="0" w:color="auto"/>
                <w:right w:val="none" w:sz="0" w:space="0" w:color="auto"/>
              </w:divBdr>
              <w:divsChild>
                <w:div w:id="68044509">
                  <w:marLeft w:val="0"/>
                  <w:marRight w:val="0"/>
                  <w:marTop w:val="0"/>
                  <w:marBottom w:val="0"/>
                  <w:divBdr>
                    <w:top w:val="none" w:sz="0" w:space="0" w:color="auto"/>
                    <w:left w:val="none" w:sz="0" w:space="0" w:color="auto"/>
                    <w:bottom w:val="none" w:sz="0" w:space="0" w:color="auto"/>
                    <w:right w:val="none" w:sz="0" w:space="0" w:color="auto"/>
                  </w:divBdr>
                  <w:divsChild>
                    <w:div w:id="2121097129">
                      <w:marLeft w:val="0"/>
                      <w:marRight w:val="0"/>
                      <w:marTop w:val="0"/>
                      <w:marBottom w:val="0"/>
                      <w:divBdr>
                        <w:top w:val="none" w:sz="0" w:space="0" w:color="auto"/>
                        <w:left w:val="none" w:sz="0" w:space="0" w:color="auto"/>
                        <w:bottom w:val="none" w:sz="0" w:space="0" w:color="auto"/>
                        <w:right w:val="none" w:sz="0" w:space="0" w:color="auto"/>
                      </w:divBdr>
                      <w:divsChild>
                        <w:div w:id="1738357681">
                          <w:marLeft w:val="0"/>
                          <w:marRight w:val="0"/>
                          <w:marTop w:val="0"/>
                          <w:marBottom w:val="0"/>
                          <w:divBdr>
                            <w:top w:val="none" w:sz="0" w:space="0" w:color="auto"/>
                            <w:left w:val="none" w:sz="0" w:space="0" w:color="auto"/>
                            <w:bottom w:val="none" w:sz="0" w:space="0" w:color="auto"/>
                            <w:right w:val="none" w:sz="0" w:space="0" w:color="auto"/>
                          </w:divBdr>
                          <w:divsChild>
                            <w:div w:id="268783187">
                              <w:marLeft w:val="0"/>
                              <w:marRight w:val="0"/>
                              <w:marTop w:val="0"/>
                              <w:marBottom w:val="0"/>
                              <w:divBdr>
                                <w:top w:val="none" w:sz="0" w:space="0" w:color="auto"/>
                                <w:left w:val="none" w:sz="0" w:space="0" w:color="auto"/>
                                <w:bottom w:val="none" w:sz="0" w:space="0" w:color="auto"/>
                                <w:right w:val="none" w:sz="0" w:space="0" w:color="auto"/>
                              </w:divBdr>
                              <w:divsChild>
                                <w:div w:id="644165359">
                                  <w:marLeft w:val="0"/>
                                  <w:marRight w:val="0"/>
                                  <w:marTop w:val="0"/>
                                  <w:marBottom w:val="0"/>
                                  <w:divBdr>
                                    <w:top w:val="none" w:sz="0" w:space="0" w:color="auto"/>
                                    <w:left w:val="none" w:sz="0" w:space="0" w:color="auto"/>
                                    <w:bottom w:val="none" w:sz="0" w:space="0" w:color="auto"/>
                                    <w:right w:val="none" w:sz="0" w:space="0" w:color="auto"/>
                                  </w:divBdr>
                                  <w:divsChild>
                                    <w:div w:id="3679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921441">
      <w:bodyDiv w:val="1"/>
      <w:marLeft w:val="0"/>
      <w:marRight w:val="0"/>
      <w:marTop w:val="0"/>
      <w:marBottom w:val="0"/>
      <w:divBdr>
        <w:top w:val="none" w:sz="0" w:space="0" w:color="auto"/>
        <w:left w:val="none" w:sz="0" w:space="0" w:color="auto"/>
        <w:bottom w:val="none" w:sz="0" w:space="0" w:color="auto"/>
        <w:right w:val="none" w:sz="0" w:space="0" w:color="auto"/>
      </w:divBdr>
    </w:div>
    <w:div w:id="320695637">
      <w:bodyDiv w:val="1"/>
      <w:marLeft w:val="0"/>
      <w:marRight w:val="0"/>
      <w:marTop w:val="0"/>
      <w:marBottom w:val="0"/>
      <w:divBdr>
        <w:top w:val="none" w:sz="0" w:space="0" w:color="auto"/>
        <w:left w:val="none" w:sz="0" w:space="0" w:color="auto"/>
        <w:bottom w:val="none" w:sz="0" w:space="0" w:color="auto"/>
        <w:right w:val="none" w:sz="0" w:space="0" w:color="auto"/>
      </w:divBdr>
    </w:div>
    <w:div w:id="323897920">
      <w:bodyDiv w:val="1"/>
      <w:marLeft w:val="0"/>
      <w:marRight w:val="0"/>
      <w:marTop w:val="0"/>
      <w:marBottom w:val="0"/>
      <w:divBdr>
        <w:top w:val="none" w:sz="0" w:space="0" w:color="auto"/>
        <w:left w:val="none" w:sz="0" w:space="0" w:color="auto"/>
        <w:bottom w:val="none" w:sz="0" w:space="0" w:color="auto"/>
        <w:right w:val="none" w:sz="0" w:space="0" w:color="auto"/>
      </w:divBdr>
    </w:div>
    <w:div w:id="330301956">
      <w:bodyDiv w:val="1"/>
      <w:marLeft w:val="0"/>
      <w:marRight w:val="0"/>
      <w:marTop w:val="0"/>
      <w:marBottom w:val="0"/>
      <w:divBdr>
        <w:top w:val="none" w:sz="0" w:space="0" w:color="auto"/>
        <w:left w:val="none" w:sz="0" w:space="0" w:color="auto"/>
        <w:bottom w:val="none" w:sz="0" w:space="0" w:color="auto"/>
        <w:right w:val="none" w:sz="0" w:space="0" w:color="auto"/>
      </w:divBdr>
    </w:div>
    <w:div w:id="331951571">
      <w:bodyDiv w:val="1"/>
      <w:marLeft w:val="0"/>
      <w:marRight w:val="0"/>
      <w:marTop w:val="0"/>
      <w:marBottom w:val="0"/>
      <w:divBdr>
        <w:top w:val="none" w:sz="0" w:space="0" w:color="auto"/>
        <w:left w:val="none" w:sz="0" w:space="0" w:color="auto"/>
        <w:bottom w:val="none" w:sz="0" w:space="0" w:color="auto"/>
        <w:right w:val="none" w:sz="0" w:space="0" w:color="auto"/>
      </w:divBdr>
    </w:div>
    <w:div w:id="332034431">
      <w:bodyDiv w:val="1"/>
      <w:marLeft w:val="0"/>
      <w:marRight w:val="0"/>
      <w:marTop w:val="0"/>
      <w:marBottom w:val="0"/>
      <w:divBdr>
        <w:top w:val="none" w:sz="0" w:space="0" w:color="auto"/>
        <w:left w:val="none" w:sz="0" w:space="0" w:color="auto"/>
        <w:bottom w:val="none" w:sz="0" w:space="0" w:color="auto"/>
        <w:right w:val="none" w:sz="0" w:space="0" w:color="auto"/>
      </w:divBdr>
    </w:div>
    <w:div w:id="332343920">
      <w:bodyDiv w:val="1"/>
      <w:marLeft w:val="0"/>
      <w:marRight w:val="0"/>
      <w:marTop w:val="0"/>
      <w:marBottom w:val="0"/>
      <w:divBdr>
        <w:top w:val="none" w:sz="0" w:space="0" w:color="auto"/>
        <w:left w:val="none" w:sz="0" w:space="0" w:color="auto"/>
        <w:bottom w:val="none" w:sz="0" w:space="0" w:color="auto"/>
        <w:right w:val="none" w:sz="0" w:space="0" w:color="auto"/>
      </w:divBdr>
    </w:div>
    <w:div w:id="334069725">
      <w:bodyDiv w:val="1"/>
      <w:marLeft w:val="0"/>
      <w:marRight w:val="0"/>
      <w:marTop w:val="0"/>
      <w:marBottom w:val="0"/>
      <w:divBdr>
        <w:top w:val="none" w:sz="0" w:space="0" w:color="auto"/>
        <w:left w:val="none" w:sz="0" w:space="0" w:color="auto"/>
        <w:bottom w:val="none" w:sz="0" w:space="0" w:color="auto"/>
        <w:right w:val="none" w:sz="0" w:space="0" w:color="auto"/>
      </w:divBdr>
      <w:divsChild>
        <w:div w:id="1557737262">
          <w:marLeft w:val="0"/>
          <w:marRight w:val="0"/>
          <w:marTop w:val="0"/>
          <w:marBottom w:val="225"/>
          <w:divBdr>
            <w:top w:val="none" w:sz="0" w:space="0" w:color="auto"/>
            <w:left w:val="none" w:sz="0" w:space="0" w:color="auto"/>
            <w:bottom w:val="none" w:sz="0" w:space="0" w:color="auto"/>
            <w:right w:val="none" w:sz="0" w:space="0" w:color="auto"/>
          </w:divBdr>
        </w:div>
        <w:div w:id="2076929166">
          <w:marLeft w:val="0"/>
          <w:marRight w:val="0"/>
          <w:marTop w:val="0"/>
          <w:marBottom w:val="375"/>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sChild>
            <w:div w:id="1875727237">
              <w:marLeft w:val="0"/>
              <w:marRight w:val="0"/>
              <w:marTop w:val="0"/>
              <w:marBottom w:val="0"/>
              <w:divBdr>
                <w:top w:val="none" w:sz="0" w:space="0" w:color="auto"/>
                <w:left w:val="none" w:sz="0" w:space="0" w:color="auto"/>
                <w:bottom w:val="none" w:sz="0" w:space="0" w:color="auto"/>
                <w:right w:val="none" w:sz="0" w:space="0" w:color="auto"/>
              </w:divBdr>
              <w:divsChild>
                <w:div w:id="51504829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4409">
      <w:bodyDiv w:val="1"/>
      <w:marLeft w:val="0"/>
      <w:marRight w:val="0"/>
      <w:marTop w:val="0"/>
      <w:marBottom w:val="0"/>
      <w:divBdr>
        <w:top w:val="none" w:sz="0" w:space="0" w:color="auto"/>
        <w:left w:val="none" w:sz="0" w:space="0" w:color="auto"/>
        <w:bottom w:val="none" w:sz="0" w:space="0" w:color="auto"/>
        <w:right w:val="none" w:sz="0" w:space="0" w:color="auto"/>
      </w:divBdr>
      <w:divsChild>
        <w:div w:id="6266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624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94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1791">
      <w:bodyDiv w:val="1"/>
      <w:marLeft w:val="0"/>
      <w:marRight w:val="0"/>
      <w:marTop w:val="0"/>
      <w:marBottom w:val="0"/>
      <w:divBdr>
        <w:top w:val="none" w:sz="0" w:space="0" w:color="auto"/>
        <w:left w:val="none" w:sz="0" w:space="0" w:color="auto"/>
        <w:bottom w:val="none" w:sz="0" w:space="0" w:color="auto"/>
        <w:right w:val="none" w:sz="0" w:space="0" w:color="auto"/>
      </w:divBdr>
    </w:div>
    <w:div w:id="345444524">
      <w:bodyDiv w:val="1"/>
      <w:marLeft w:val="0"/>
      <w:marRight w:val="0"/>
      <w:marTop w:val="0"/>
      <w:marBottom w:val="0"/>
      <w:divBdr>
        <w:top w:val="none" w:sz="0" w:space="0" w:color="auto"/>
        <w:left w:val="none" w:sz="0" w:space="0" w:color="auto"/>
        <w:bottom w:val="none" w:sz="0" w:space="0" w:color="auto"/>
        <w:right w:val="none" w:sz="0" w:space="0" w:color="auto"/>
      </w:divBdr>
    </w:div>
    <w:div w:id="347608876">
      <w:bodyDiv w:val="1"/>
      <w:marLeft w:val="0"/>
      <w:marRight w:val="0"/>
      <w:marTop w:val="0"/>
      <w:marBottom w:val="0"/>
      <w:divBdr>
        <w:top w:val="none" w:sz="0" w:space="0" w:color="auto"/>
        <w:left w:val="none" w:sz="0" w:space="0" w:color="auto"/>
        <w:bottom w:val="none" w:sz="0" w:space="0" w:color="auto"/>
        <w:right w:val="none" w:sz="0" w:space="0" w:color="auto"/>
      </w:divBdr>
    </w:div>
    <w:div w:id="351804369">
      <w:bodyDiv w:val="1"/>
      <w:marLeft w:val="0"/>
      <w:marRight w:val="0"/>
      <w:marTop w:val="0"/>
      <w:marBottom w:val="0"/>
      <w:divBdr>
        <w:top w:val="none" w:sz="0" w:space="0" w:color="auto"/>
        <w:left w:val="none" w:sz="0" w:space="0" w:color="auto"/>
        <w:bottom w:val="none" w:sz="0" w:space="0" w:color="auto"/>
        <w:right w:val="none" w:sz="0" w:space="0" w:color="auto"/>
      </w:divBdr>
      <w:divsChild>
        <w:div w:id="586156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454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205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72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1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406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6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580268">
      <w:bodyDiv w:val="1"/>
      <w:marLeft w:val="0"/>
      <w:marRight w:val="0"/>
      <w:marTop w:val="0"/>
      <w:marBottom w:val="0"/>
      <w:divBdr>
        <w:top w:val="none" w:sz="0" w:space="0" w:color="auto"/>
        <w:left w:val="none" w:sz="0" w:space="0" w:color="auto"/>
        <w:bottom w:val="none" w:sz="0" w:space="0" w:color="auto"/>
        <w:right w:val="none" w:sz="0" w:space="0" w:color="auto"/>
      </w:divBdr>
      <w:divsChild>
        <w:div w:id="173909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038030">
      <w:bodyDiv w:val="1"/>
      <w:marLeft w:val="0"/>
      <w:marRight w:val="0"/>
      <w:marTop w:val="0"/>
      <w:marBottom w:val="0"/>
      <w:divBdr>
        <w:top w:val="none" w:sz="0" w:space="0" w:color="auto"/>
        <w:left w:val="none" w:sz="0" w:space="0" w:color="auto"/>
        <w:bottom w:val="none" w:sz="0" w:space="0" w:color="auto"/>
        <w:right w:val="none" w:sz="0" w:space="0" w:color="auto"/>
      </w:divBdr>
    </w:div>
    <w:div w:id="355271750">
      <w:bodyDiv w:val="1"/>
      <w:marLeft w:val="0"/>
      <w:marRight w:val="0"/>
      <w:marTop w:val="0"/>
      <w:marBottom w:val="0"/>
      <w:divBdr>
        <w:top w:val="none" w:sz="0" w:space="0" w:color="auto"/>
        <w:left w:val="none" w:sz="0" w:space="0" w:color="auto"/>
        <w:bottom w:val="none" w:sz="0" w:space="0" w:color="auto"/>
        <w:right w:val="none" w:sz="0" w:space="0" w:color="auto"/>
      </w:divBdr>
    </w:div>
    <w:div w:id="357051860">
      <w:bodyDiv w:val="1"/>
      <w:marLeft w:val="0"/>
      <w:marRight w:val="0"/>
      <w:marTop w:val="0"/>
      <w:marBottom w:val="0"/>
      <w:divBdr>
        <w:top w:val="none" w:sz="0" w:space="0" w:color="auto"/>
        <w:left w:val="none" w:sz="0" w:space="0" w:color="auto"/>
        <w:bottom w:val="none" w:sz="0" w:space="0" w:color="auto"/>
        <w:right w:val="none" w:sz="0" w:space="0" w:color="auto"/>
      </w:divBdr>
      <w:divsChild>
        <w:div w:id="93929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980048">
      <w:bodyDiv w:val="1"/>
      <w:marLeft w:val="0"/>
      <w:marRight w:val="0"/>
      <w:marTop w:val="0"/>
      <w:marBottom w:val="0"/>
      <w:divBdr>
        <w:top w:val="none" w:sz="0" w:space="0" w:color="auto"/>
        <w:left w:val="none" w:sz="0" w:space="0" w:color="auto"/>
        <w:bottom w:val="none" w:sz="0" w:space="0" w:color="auto"/>
        <w:right w:val="none" w:sz="0" w:space="0" w:color="auto"/>
      </w:divBdr>
      <w:divsChild>
        <w:div w:id="114832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59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76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945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8522">
      <w:bodyDiv w:val="1"/>
      <w:marLeft w:val="0"/>
      <w:marRight w:val="0"/>
      <w:marTop w:val="0"/>
      <w:marBottom w:val="0"/>
      <w:divBdr>
        <w:top w:val="none" w:sz="0" w:space="0" w:color="auto"/>
        <w:left w:val="none" w:sz="0" w:space="0" w:color="auto"/>
        <w:bottom w:val="none" w:sz="0" w:space="0" w:color="auto"/>
        <w:right w:val="none" w:sz="0" w:space="0" w:color="auto"/>
      </w:divBdr>
      <w:divsChild>
        <w:div w:id="14694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302677">
      <w:bodyDiv w:val="1"/>
      <w:marLeft w:val="0"/>
      <w:marRight w:val="0"/>
      <w:marTop w:val="0"/>
      <w:marBottom w:val="0"/>
      <w:divBdr>
        <w:top w:val="none" w:sz="0" w:space="0" w:color="auto"/>
        <w:left w:val="none" w:sz="0" w:space="0" w:color="auto"/>
        <w:bottom w:val="none" w:sz="0" w:space="0" w:color="auto"/>
        <w:right w:val="none" w:sz="0" w:space="0" w:color="auto"/>
      </w:divBdr>
      <w:divsChild>
        <w:div w:id="2505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7780487">
      <w:bodyDiv w:val="1"/>
      <w:marLeft w:val="0"/>
      <w:marRight w:val="0"/>
      <w:marTop w:val="0"/>
      <w:marBottom w:val="0"/>
      <w:divBdr>
        <w:top w:val="none" w:sz="0" w:space="0" w:color="auto"/>
        <w:left w:val="none" w:sz="0" w:space="0" w:color="auto"/>
        <w:bottom w:val="none" w:sz="0" w:space="0" w:color="auto"/>
        <w:right w:val="none" w:sz="0" w:space="0" w:color="auto"/>
      </w:divBdr>
      <w:divsChild>
        <w:div w:id="2047558648">
          <w:marLeft w:val="0"/>
          <w:marRight w:val="0"/>
          <w:marTop w:val="0"/>
          <w:marBottom w:val="225"/>
          <w:divBdr>
            <w:top w:val="none" w:sz="0" w:space="0" w:color="auto"/>
            <w:left w:val="none" w:sz="0" w:space="0" w:color="auto"/>
            <w:bottom w:val="none" w:sz="0" w:space="0" w:color="auto"/>
            <w:right w:val="none" w:sz="0" w:space="0" w:color="auto"/>
          </w:divBdr>
        </w:div>
      </w:divsChild>
    </w:div>
    <w:div w:id="382289079">
      <w:bodyDiv w:val="1"/>
      <w:marLeft w:val="0"/>
      <w:marRight w:val="0"/>
      <w:marTop w:val="0"/>
      <w:marBottom w:val="0"/>
      <w:divBdr>
        <w:top w:val="none" w:sz="0" w:space="0" w:color="auto"/>
        <w:left w:val="none" w:sz="0" w:space="0" w:color="auto"/>
        <w:bottom w:val="none" w:sz="0" w:space="0" w:color="auto"/>
        <w:right w:val="none" w:sz="0" w:space="0" w:color="auto"/>
      </w:divBdr>
    </w:div>
    <w:div w:id="384570018">
      <w:bodyDiv w:val="1"/>
      <w:marLeft w:val="0"/>
      <w:marRight w:val="0"/>
      <w:marTop w:val="0"/>
      <w:marBottom w:val="0"/>
      <w:divBdr>
        <w:top w:val="none" w:sz="0" w:space="0" w:color="auto"/>
        <w:left w:val="none" w:sz="0" w:space="0" w:color="auto"/>
        <w:bottom w:val="none" w:sz="0" w:space="0" w:color="auto"/>
        <w:right w:val="none" w:sz="0" w:space="0" w:color="auto"/>
      </w:divBdr>
    </w:div>
    <w:div w:id="387539510">
      <w:bodyDiv w:val="1"/>
      <w:marLeft w:val="0"/>
      <w:marRight w:val="0"/>
      <w:marTop w:val="0"/>
      <w:marBottom w:val="0"/>
      <w:divBdr>
        <w:top w:val="none" w:sz="0" w:space="0" w:color="auto"/>
        <w:left w:val="none" w:sz="0" w:space="0" w:color="auto"/>
        <w:bottom w:val="none" w:sz="0" w:space="0" w:color="auto"/>
        <w:right w:val="none" w:sz="0" w:space="0" w:color="auto"/>
      </w:divBdr>
      <w:divsChild>
        <w:div w:id="114897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9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98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10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0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7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31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355687">
      <w:bodyDiv w:val="1"/>
      <w:marLeft w:val="0"/>
      <w:marRight w:val="0"/>
      <w:marTop w:val="0"/>
      <w:marBottom w:val="0"/>
      <w:divBdr>
        <w:top w:val="none" w:sz="0" w:space="0" w:color="auto"/>
        <w:left w:val="none" w:sz="0" w:space="0" w:color="auto"/>
        <w:bottom w:val="none" w:sz="0" w:space="0" w:color="auto"/>
        <w:right w:val="none" w:sz="0" w:space="0" w:color="auto"/>
      </w:divBdr>
      <w:divsChild>
        <w:div w:id="138013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788300">
      <w:bodyDiv w:val="1"/>
      <w:marLeft w:val="0"/>
      <w:marRight w:val="0"/>
      <w:marTop w:val="0"/>
      <w:marBottom w:val="0"/>
      <w:divBdr>
        <w:top w:val="none" w:sz="0" w:space="0" w:color="auto"/>
        <w:left w:val="none" w:sz="0" w:space="0" w:color="auto"/>
        <w:bottom w:val="none" w:sz="0" w:space="0" w:color="auto"/>
        <w:right w:val="none" w:sz="0" w:space="0" w:color="auto"/>
      </w:divBdr>
    </w:div>
    <w:div w:id="400101089">
      <w:bodyDiv w:val="1"/>
      <w:marLeft w:val="0"/>
      <w:marRight w:val="0"/>
      <w:marTop w:val="0"/>
      <w:marBottom w:val="0"/>
      <w:divBdr>
        <w:top w:val="none" w:sz="0" w:space="0" w:color="auto"/>
        <w:left w:val="none" w:sz="0" w:space="0" w:color="auto"/>
        <w:bottom w:val="none" w:sz="0" w:space="0" w:color="auto"/>
        <w:right w:val="none" w:sz="0" w:space="0" w:color="auto"/>
      </w:divBdr>
      <w:divsChild>
        <w:div w:id="73296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4287">
      <w:bodyDiv w:val="1"/>
      <w:marLeft w:val="0"/>
      <w:marRight w:val="0"/>
      <w:marTop w:val="0"/>
      <w:marBottom w:val="0"/>
      <w:divBdr>
        <w:top w:val="none" w:sz="0" w:space="0" w:color="auto"/>
        <w:left w:val="none" w:sz="0" w:space="0" w:color="auto"/>
        <w:bottom w:val="none" w:sz="0" w:space="0" w:color="auto"/>
        <w:right w:val="none" w:sz="0" w:space="0" w:color="auto"/>
      </w:divBdr>
      <w:divsChild>
        <w:div w:id="173646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411834">
      <w:bodyDiv w:val="1"/>
      <w:marLeft w:val="0"/>
      <w:marRight w:val="0"/>
      <w:marTop w:val="0"/>
      <w:marBottom w:val="0"/>
      <w:divBdr>
        <w:top w:val="none" w:sz="0" w:space="0" w:color="auto"/>
        <w:left w:val="none" w:sz="0" w:space="0" w:color="auto"/>
        <w:bottom w:val="none" w:sz="0" w:space="0" w:color="auto"/>
        <w:right w:val="none" w:sz="0" w:space="0" w:color="auto"/>
      </w:divBdr>
    </w:div>
    <w:div w:id="404575235">
      <w:bodyDiv w:val="1"/>
      <w:marLeft w:val="0"/>
      <w:marRight w:val="0"/>
      <w:marTop w:val="0"/>
      <w:marBottom w:val="0"/>
      <w:divBdr>
        <w:top w:val="none" w:sz="0" w:space="0" w:color="auto"/>
        <w:left w:val="none" w:sz="0" w:space="0" w:color="auto"/>
        <w:bottom w:val="none" w:sz="0" w:space="0" w:color="auto"/>
        <w:right w:val="none" w:sz="0" w:space="0" w:color="auto"/>
      </w:divBdr>
    </w:div>
    <w:div w:id="405490877">
      <w:bodyDiv w:val="1"/>
      <w:marLeft w:val="0"/>
      <w:marRight w:val="0"/>
      <w:marTop w:val="0"/>
      <w:marBottom w:val="0"/>
      <w:divBdr>
        <w:top w:val="none" w:sz="0" w:space="0" w:color="auto"/>
        <w:left w:val="none" w:sz="0" w:space="0" w:color="auto"/>
        <w:bottom w:val="none" w:sz="0" w:space="0" w:color="auto"/>
        <w:right w:val="none" w:sz="0" w:space="0" w:color="auto"/>
      </w:divBdr>
    </w:div>
    <w:div w:id="405609915">
      <w:bodyDiv w:val="1"/>
      <w:marLeft w:val="0"/>
      <w:marRight w:val="0"/>
      <w:marTop w:val="0"/>
      <w:marBottom w:val="0"/>
      <w:divBdr>
        <w:top w:val="none" w:sz="0" w:space="0" w:color="auto"/>
        <w:left w:val="none" w:sz="0" w:space="0" w:color="auto"/>
        <w:bottom w:val="none" w:sz="0" w:space="0" w:color="auto"/>
        <w:right w:val="none" w:sz="0" w:space="0" w:color="auto"/>
      </w:divBdr>
    </w:div>
    <w:div w:id="408699509">
      <w:bodyDiv w:val="1"/>
      <w:marLeft w:val="0"/>
      <w:marRight w:val="0"/>
      <w:marTop w:val="0"/>
      <w:marBottom w:val="0"/>
      <w:divBdr>
        <w:top w:val="none" w:sz="0" w:space="0" w:color="auto"/>
        <w:left w:val="none" w:sz="0" w:space="0" w:color="auto"/>
        <w:bottom w:val="none" w:sz="0" w:space="0" w:color="auto"/>
        <w:right w:val="none" w:sz="0" w:space="0" w:color="auto"/>
      </w:divBdr>
    </w:div>
    <w:div w:id="409931384">
      <w:bodyDiv w:val="1"/>
      <w:marLeft w:val="0"/>
      <w:marRight w:val="0"/>
      <w:marTop w:val="0"/>
      <w:marBottom w:val="0"/>
      <w:divBdr>
        <w:top w:val="none" w:sz="0" w:space="0" w:color="auto"/>
        <w:left w:val="none" w:sz="0" w:space="0" w:color="auto"/>
        <w:bottom w:val="none" w:sz="0" w:space="0" w:color="auto"/>
        <w:right w:val="none" w:sz="0" w:space="0" w:color="auto"/>
      </w:divBdr>
    </w:div>
    <w:div w:id="41348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577287">
      <w:bodyDiv w:val="1"/>
      <w:marLeft w:val="0"/>
      <w:marRight w:val="0"/>
      <w:marTop w:val="0"/>
      <w:marBottom w:val="0"/>
      <w:divBdr>
        <w:top w:val="none" w:sz="0" w:space="0" w:color="auto"/>
        <w:left w:val="none" w:sz="0" w:space="0" w:color="auto"/>
        <w:bottom w:val="none" w:sz="0" w:space="0" w:color="auto"/>
        <w:right w:val="none" w:sz="0" w:space="0" w:color="auto"/>
      </w:divBdr>
    </w:div>
    <w:div w:id="422655004">
      <w:bodyDiv w:val="1"/>
      <w:marLeft w:val="0"/>
      <w:marRight w:val="0"/>
      <w:marTop w:val="0"/>
      <w:marBottom w:val="0"/>
      <w:divBdr>
        <w:top w:val="none" w:sz="0" w:space="0" w:color="auto"/>
        <w:left w:val="none" w:sz="0" w:space="0" w:color="auto"/>
        <w:bottom w:val="none" w:sz="0" w:space="0" w:color="auto"/>
        <w:right w:val="none" w:sz="0" w:space="0" w:color="auto"/>
      </w:divBdr>
      <w:divsChild>
        <w:div w:id="2089646896">
          <w:marLeft w:val="0"/>
          <w:marRight w:val="0"/>
          <w:marTop w:val="0"/>
          <w:marBottom w:val="0"/>
          <w:divBdr>
            <w:top w:val="none" w:sz="0" w:space="0" w:color="auto"/>
            <w:left w:val="none" w:sz="0" w:space="0" w:color="auto"/>
            <w:bottom w:val="none" w:sz="0" w:space="0" w:color="auto"/>
            <w:right w:val="none" w:sz="0" w:space="0" w:color="auto"/>
          </w:divBdr>
          <w:divsChild>
            <w:div w:id="923102155">
              <w:marLeft w:val="0"/>
              <w:marRight w:val="0"/>
              <w:marTop w:val="0"/>
              <w:marBottom w:val="0"/>
              <w:divBdr>
                <w:top w:val="none" w:sz="0" w:space="0" w:color="auto"/>
                <w:left w:val="none" w:sz="0" w:space="0" w:color="auto"/>
                <w:bottom w:val="none" w:sz="0" w:space="0" w:color="auto"/>
                <w:right w:val="none" w:sz="0" w:space="0" w:color="auto"/>
              </w:divBdr>
              <w:divsChild>
                <w:div w:id="678969490">
                  <w:marLeft w:val="0"/>
                  <w:marRight w:val="0"/>
                  <w:marTop w:val="0"/>
                  <w:marBottom w:val="0"/>
                  <w:divBdr>
                    <w:top w:val="none" w:sz="0" w:space="0" w:color="auto"/>
                    <w:left w:val="none" w:sz="0" w:space="0" w:color="auto"/>
                    <w:bottom w:val="none" w:sz="0" w:space="0" w:color="auto"/>
                    <w:right w:val="none" w:sz="0" w:space="0" w:color="auto"/>
                  </w:divBdr>
                  <w:divsChild>
                    <w:div w:id="1088116796">
                      <w:marLeft w:val="0"/>
                      <w:marRight w:val="0"/>
                      <w:marTop w:val="0"/>
                      <w:marBottom w:val="0"/>
                      <w:divBdr>
                        <w:top w:val="none" w:sz="0" w:space="0" w:color="auto"/>
                        <w:left w:val="none" w:sz="0" w:space="0" w:color="auto"/>
                        <w:bottom w:val="none" w:sz="0" w:space="0" w:color="auto"/>
                        <w:right w:val="none" w:sz="0" w:space="0" w:color="auto"/>
                      </w:divBdr>
                      <w:divsChild>
                        <w:div w:id="1043410739">
                          <w:marLeft w:val="0"/>
                          <w:marRight w:val="0"/>
                          <w:marTop w:val="0"/>
                          <w:marBottom w:val="0"/>
                          <w:divBdr>
                            <w:top w:val="none" w:sz="0" w:space="0" w:color="auto"/>
                            <w:left w:val="none" w:sz="0" w:space="0" w:color="auto"/>
                            <w:bottom w:val="none" w:sz="0" w:space="0" w:color="auto"/>
                            <w:right w:val="none" w:sz="0" w:space="0" w:color="auto"/>
                          </w:divBdr>
                          <w:divsChild>
                            <w:div w:id="1142045308">
                              <w:marLeft w:val="0"/>
                              <w:marRight w:val="0"/>
                              <w:marTop w:val="0"/>
                              <w:marBottom w:val="0"/>
                              <w:divBdr>
                                <w:top w:val="none" w:sz="0" w:space="0" w:color="auto"/>
                                <w:left w:val="none" w:sz="0" w:space="0" w:color="auto"/>
                                <w:bottom w:val="none" w:sz="0" w:space="0" w:color="auto"/>
                                <w:right w:val="none" w:sz="0" w:space="0" w:color="auto"/>
                              </w:divBdr>
                              <w:divsChild>
                                <w:div w:id="767196571">
                                  <w:marLeft w:val="0"/>
                                  <w:marRight w:val="0"/>
                                  <w:marTop w:val="0"/>
                                  <w:marBottom w:val="0"/>
                                  <w:divBdr>
                                    <w:top w:val="none" w:sz="0" w:space="0" w:color="auto"/>
                                    <w:left w:val="none" w:sz="0" w:space="0" w:color="auto"/>
                                    <w:bottom w:val="none" w:sz="0" w:space="0" w:color="auto"/>
                                    <w:right w:val="none" w:sz="0" w:space="0" w:color="auto"/>
                                  </w:divBdr>
                                  <w:divsChild>
                                    <w:div w:id="17333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883927">
      <w:bodyDiv w:val="1"/>
      <w:marLeft w:val="0"/>
      <w:marRight w:val="0"/>
      <w:marTop w:val="0"/>
      <w:marBottom w:val="0"/>
      <w:divBdr>
        <w:top w:val="none" w:sz="0" w:space="0" w:color="auto"/>
        <w:left w:val="none" w:sz="0" w:space="0" w:color="auto"/>
        <w:bottom w:val="none" w:sz="0" w:space="0" w:color="auto"/>
        <w:right w:val="none" w:sz="0" w:space="0" w:color="auto"/>
      </w:divBdr>
      <w:divsChild>
        <w:div w:id="17099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393204">
      <w:bodyDiv w:val="1"/>
      <w:marLeft w:val="0"/>
      <w:marRight w:val="0"/>
      <w:marTop w:val="0"/>
      <w:marBottom w:val="0"/>
      <w:divBdr>
        <w:top w:val="none" w:sz="0" w:space="0" w:color="auto"/>
        <w:left w:val="none" w:sz="0" w:space="0" w:color="auto"/>
        <w:bottom w:val="none" w:sz="0" w:space="0" w:color="auto"/>
        <w:right w:val="none" w:sz="0" w:space="0" w:color="auto"/>
      </w:divBdr>
    </w:div>
    <w:div w:id="434373789">
      <w:bodyDiv w:val="1"/>
      <w:marLeft w:val="0"/>
      <w:marRight w:val="0"/>
      <w:marTop w:val="0"/>
      <w:marBottom w:val="0"/>
      <w:divBdr>
        <w:top w:val="none" w:sz="0" w:space="0" w:color="auto"/>
        <w:left w:val="none" w:sz="0" w:space="0" w:color="auto"/>
        <w:bottom w:val="none" w:sz="0" w:space="0" w:color="auto"/>
        <w:right w:val="none" w:sz="0" w:space="0" w:color="auto"/>
      </w:divBdr>
      <w:divsChild>
        <w:div w:id="20085574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3217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998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827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306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7887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8727713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827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848867">
          <w:blockQuote w:val="1"/>
          <w:marLeft w:val="720"/>
          <w:marRight w:val="720"/>
          <w:marTop w:val="100"/>
          <w:marBottom w:val="100"/>
          <w:divBdr>
            <w:top w:val="none" w:sz="0" w:space="0" w:color="auto"/>
            <w:left w:val="none" w:sz="0" w:space="0" w:color="auto"/>
            <w:bottom w:val="none" w:sz="0" w:space="0" w:color="auto"/>
            <w:right w:val="none" w:sz="0" w:space="0" w:color="auto"/>
          </w:divBdr>
        </w:div>
        <w:div w:id="992879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3380830">
      <w:bodyDiv w:val="1"/>
      <w:marLeft w:val="0"/>
      <w:marRight w:val="0"/>
      <w:marTop w:val="0"/>
      <w:marBottom w:val="0"/>
      <w:divBdr>
        <w:top w:val="none" w:sz="0" w:space="0" w:color="auto"/>
        <w:left w:val="none" w:sz="0" w:space="0" w:color="auto"/>
        <w:bottom w:val="none" w:sz="0" w:space="0" w:color="auto"/>
        <w:right w:val="none" w:sz="0" w:space="0" w:color="auto"/>
      </w:divBdr>
    </w:div>
    <w:div w:id="443885381">
      <w:bodyDiv w:val="1"/>
      <w:marLeft w:val="0"/>
      <w:marRight w:val="0"/>
      <w:marTop w:val="0"/>
      <w:marBottom w:val="0"/>
      <w:divBdr>
        <w:top w:val="none" w:sz="0" w:space="0" w:color="auto"/>
        <w:left w:val="none" w:sz="0" w:space="0" w:color="auto"/>
        <w:bottom w:val="none" w:sz="0" w:space="0" w:color="auto"/>
        <w:right w:val="none" w:sz="0" w:space="0" w:color="auto"/>
      </w:divBdr>
    </w:div>
    <w:div w:id="450167093">
      <w:bodyDiv w:val="1"/>
      <w:marLeft w:val="0"/>
      <w:marRight w:val="0"/>
      <w:marTop w:val="0"/>
      <w:marBottom w:val="0"/>
      <w:divBdr>
        <w:top w:val="none" w:sz="0" w:space="0" w:color="auto"/>
        <w:left w:val="none" w:sz="0" w:space="0" w:color="auto"/>
        <w:bottom w:val="none" w:sz="0" w:space="0" w:color="auto"/>
        <w:right w:val="none" w:sz="0" w:space="0" w:color="auto"/>
      </w:divBdr>
    </w:div>
    <w:div w:id="451674322">
      <w:bodyDiv w:val="1"/>
      <w:marLeft w:val="0"/>
      <w:marRight w:val="0"/>
      <w:marTop w:val="0"/>
      <w:marBottom w:val="0"/>
      <w:divBdr>
        <w:top w:val="none" w:sz="0" w:space="0" w:color="auto"/>
        <w:left w:val="none" w:sz="0" w:space="0" w:color="auto"/>
        <w:bottom w:val="none" w:sz="0" w:space="0" w:color="auto"/>
        <w:right w:val="none" w:sz="0" w:space="0" w:color="auto"/>
      </w:divBdr>
      <w:divsChild>
        <w:div w:id="536240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299587">
      <w:bodyDiv w:val="1"/>
      <w:marLeft w:val="0"/>
      <w:marRight w:val="0"/>
      <w:marTop w:val="0"/>
      <w:marBottom w:val="0"/>
      <w:divBdr>
        <w:top w:val="none" w:sz="0" w:space="0" w:color="auto"/>
        <w:left w:val="none" w:sz="0" w:space="0" w:color="auto"/>
        <w:bottom w:val="none" w:sz="0" w:space="0" w:color="auto"/>
        <w:right w:val="none" w:sz="0" w:space="0" w:color="auto"/>
      </w:divBdr>
    </w:div>
    <w:div w:id="458501286">
      <w:bodyDiv w:val="1"/>
      <w:marLeft w:val="0"/>
      <w:marRight w:val="0"/>
      <w:marTop w:val="0"/>
      <w:marBottom w:val="0"/>
      <w:divBdr>
        <w:top w:val="none" w:sz="0" w:space="0" w:color="auto"/>
        <w:left w:val="none" w:sz="0" w:space="0" w:color="auto"/>
        <w:bottom w:val="none" w:sz="0" w:space="0" w:color="auto"/>
        <w:right w:val="none" w:sz="0" w:space="0" w:color="auto"/>
      </w:divBdr>
    </w:div>
    <w:div w:id="460616459">
      <w:bodyDiv w:val="1"/>
      <w:marLeft w:val="0"/>
      <w:marRight w:val="0"/>
      <w:marTop w:val="0"/>
      <w:marBottom w:val="0"/>
      <w:divBdr>
        <w:top w:val="none" w:sz="0" w:space="0" w:color="auto"/>
        <w:left w:val="none" w:sz="0" w:space="0" w:color="auto"/>
        <w:bottom w:val="none" w:sz="0" w:space="0" w:color="auto"/>
        <w:right w:val="none" w:sz="0" w:space="0" w:color="auto"/>
      </w:divBdr>
    </w:div>
    <w:div w:id="462040353">
      <w:bodyDiv w:val="1"/>
      <w:marLeft w:val="0"/>
      <w:marRight w:val="0"/>
      <w:marTop w:val="0"/>
      <w:marBottom w:val="0"/>
      <w:divBdr>
        <w:top w:val="none" w:sz="0" w:space="0" w:color="auto"/>
        <w:left w:val="none" w:sz="0" w:space="0" w:color="auto"/>
        <w:bottom w:val="none" w:sz="0" w:space="0" w:color="auto"/>
        <w:right w:val="none" w:sz="0" w:space="0" w:color="auto"/>
      </w:divBdr>
    </w:div>
    <w:div w:id="462429673">
      <w:bodyDiv w:val="1"/>
      <w:marLeft w:val="0"/>
      <w:marRight w:val="0"/>
      <w:marTop w:val="0"/>
      <w:marBottom w:val="0"/>
      <w:divBdr>
        <w:top w:val="none" w:sz="0" w:space="0" w:color="auto"/>
        <w:left w:val="none" w:sz="0" w:space="0" w:color="auto"/>
        <w:bottom w:val="none" w:sz="0" w:space="0" w:color="auto"/>
        <w:right w:val="none" w:sz="0" w:space="0" w:color="auto"/>
      </w:divBdr>
    </w:div>
    <w:div w:id="463012169">
      <w:bodyDiv w:val="1"/>
      <w:marLeft w:val="0"/>
      <w:marRight w:val="0"/>
      <w:marTop w:val="0"/>
      <w:marBottom w:val="0"/>
      <w:divBdr>
        <w:top w:val="none" w:sz="0" w:space="0" w:color="auto"/>
        <w:left w:val="none" w:sz="0" w:space="0" w:color="auto"/>
        <w:bottom w:val="none" w:sz="0" w:space="0" w:color="auto"/>
        <w:right w:val="none" w:sz="0" w:space="0" w:color="auto"/>
      </w:divBdr>
    </w:div>
    <w:div w:id="463350782">
      <w:bodyDiv w:val="1"/>
      <w:marLeft w:val="0"/>
      <w:marRight w:val="0"/>
      <w:marTop w:val="0"/>
      <w:marBottom w:val="0"/>
      <w:divBdr>
        <w:top w:val="none" w:sz="0" w:space="0" w:color="auto"/>
        <w:left w:val="none" w:sz="0" w:space="0" w:color="auto"/>
        <w:bottom w:val="none" w:sz="0" w:space="0" w:color="auto"/>
        <w:right w:val="none" w:sz="0" w:space="0" w:color="auto"/>
      </w:divBdr>
    </w:div>
    <w:div w:id="464734629">
      <w:bodyDiv w:val="1"/>
      <w:marLeft w:val="0"/>
      <w:marRight w:val="0"/>
      <w:marTop w:val="0"/>
      <w:marBottom w:val="0"/>
      <w:divBdr>
        <w:top w:val="none" w:sz="0" w:space="0" w:color="auto"/>
        <w:left w:val="none" w:sz="0" w:space="0" w:color="auto"/>
        <w:bottom w:val="none" w:sz="0" w:space="0" w:color="auto"/>
        <w:right w:val="none" w:sz="0" w:space="0" w:color="auto"/>
      </w:divBdr>
    </w:div>
    <w:div w:id="465006172">
      <w:bodyDiv w:val="1"/>
      <w:marLeft w:val="0"/>
      <w:marRight w:val="0"/>
      <w:marTop w:val="0"/>
      <w:marBottom w:val="0"/>
      <w:divBdr>
        <w:top w:val="none" w:sz="0" w:space="0" w:color="auto"/>
        <w:left w:val="none" w:sz="0" w:space="0" w:color="auto"/>
        <w:bottom w:val="none" w:sz="0" w:space="0" w:color="auto"/>
        <w:right w:val="none" w:sz="0" w:space="0" w:color="auto"/>
      </w:divBdr>
    </w:div>
    <w:div w:id="471338451">
      <w:bodyDiv w:val="1"/>
      <w:marLeft w:val="0"/>
      <w:marRight w:val="0"/>
      <w:marTop w:val="0"/>
      <w:marBottom w:val="0"/>
      <w:divBdr>
        <w:top w:val="none" w:sz="0" w:space="0" w:color="auto"/>
        <w:left w:val="none" w:sz="0" w:space="0" w:color="auto"/>
        <w:bottom w:val="none" w:sz="0" w:space="0" w:color="auto"/>
        <w:right w:val="none" w:sz="0" w:space="0" w:color="auto"/>
      </w:divBdr>
      <w:divsChild>
        <w:div w:id="772818649">
          <w:marLeft w:val="0"/>
          <w:marRight w:val="0"/>
          <w:marTop w:val="0"/>
          <w:marBottom w:val="0"/>
          <w:divBdr>
            <w:top w:val="none" w:sz="0" w:space="0" w:color="auto"/>
            <w:left w:val="none" w:sz="0" w:space="0" w:color="auto"/>
            <w:bottom w:val="none" w:sz="0" w:space="0" w:color="auto"/>
            <w:right w:val="none" w:sz="0" w:space="0" w:color="auto"/>
          </w:divBdr>
          <w:divsChild>
            <w:div w:id="1039668707">
              <w:marLeft w:val="0"/>
              <w:marRight w:val="0"/>
              <w:marTop w:val="0"/>
              <w:marBottom w:val="0"/>
              <w:divBdr>
                <w:top w:val="none" w:sz="0" w:space="0" w:color="auto"/>
                <w:left w:val="none" w:sz="0" w:space="0" w:color="auto"/>
                <w:bottom w:val="none" w:sz="0" w:space="0" w:color="auto"/>
                <w:right w:val="none" w:sz="0" w:space="0" w:color="auto"/>
              </w:divBdr>
              <w:divsChild>
                <w:div w:id="1362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3504">
      <w:bodyDiv w:val="1"/>
      <w:marLeft w:val="0"/>
      <w:marRight w:val="0"/>
      <w:marTop w:val="0"/>
      <w:marBottom w:val="0"/>
      <w:divBdr>
        <w:top w:val="none" w:sz="0" w:space="0" w:color="auto"/>
        <w:left w:val="none" w:sz="0" w:space="0" w:color="auto"/>
        <w:bottom w:val="none" w:sz="0" w:space="0" w:color="auto"/>
        <w:right w:val="none" w:sz="0" w:space="0" w:color="auto"/>
      </w:divBdr>
    </w:div>
    <w:div w:id="474105933">
      <w:bodyDiv w:val="1"/>
      <w:marLeft w:val="0"/>
      <w:marRight w:val="0"/>
      <w:marTop w:val="0"/>
      <w:marBottom w:val="0"/>
      <w:divBdr>
        <w:top w:val="none" w:sz="0" w:space="0" w:color="auto"/>
        <w:left w:val="none" w:sz="0" w:space="0" w:color="auto"/>
        <w:bottom w:val="none" w:sz="0" w:space="0" w:color="auto"/>
        <w:right w:val="none" w:sz="0" w:space="0" w:color="auto"/>
      </w:divBdr>
      <w:divsChild>
        <w:div w:id="10188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4829">
      <w:bodyDiv w:val="1"/>
      <w:marLeft w:val="0"/>
      <w:marRight w:val="0"/>
      <w:marTop w:val="0"/>
      <w:marBottom w:val="0"/>
      <w:divBdr>
        <w:top w:val="none" w:sz="0" w:space="0" w:color="auto"/>
        <w:left w:val="none" w:sz="0" w:space="0" w:color="auto"/>
        <w:bottom w:val="none" w:sz="0" w:space="0" w:color="auto"/>
        <w:right w:val="none" w:sz="0" w:space="0" w:color="auto"/>
      </w:divBdr>
    </w:div>
    <w:div w:id="477773008">
      <w:bodyDiv w:val="1"/>
      <w:marLeft w:val="0"/>
      <w:marRight w:val="0"/>
      <w:marTop w:val="0"/>
      <w:marBottom w:val="0"/>
      <w:divBdr>
        <w:top w:val="none" w:sz="0" w:space="0" w:color="auto"/>
        <w:left w:val="none" w:sz="0" w:space="0" w:color="auto"/>
        <w:bottom w:val="none" w:sz="0" w:space="0" w:color="auto"/>
        <w:right w:val="none" w:sz="0" w:space="0" w:color="auto"/>
      </w:divBdr>
    </w:div>
    <w:div w:id="481778026">
      <w:bodyDiv w:val="1"/>
      <w:marLeft w:val="0"/>
      <w:marRight w:val="0"/>
      <w:marTop w:val="0"/>
      <w:marBottom w:val="0"/>
      <w:divBdr>
        <w:top w:val="none" w:sz="0" w:space="0" w:color="auto"/>
        <w:left w:val="none" w:sz="0" w:space="0" w:color="auto"/>
        <w:bottom w:val="none" w:sz="0" w:space="0" w:color="auto"/>
        <w:right w:val="none" w:sz="0" w:space="0" w:color="auto"/>
      </w:divBdr>
      <w:divsChild>
        <w:div w:id="73547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0986">
      <w:bodyDiv w:val="1"/>
      <w:marLeft w:val="0"/>
      <w:marRight w:val="0"/>
      <w:marTop w:val="0"/>
      <w:marBottom w:val="0"/>
      <w:divBdr>
        <w:top w:val="none" w:sz="0" w:space="0" w:color="auto"/>
        <w:left w:val="none" w:sz="0" w:space="0" w:color="auto"/>
        <w:bottom w:val="none" w:sz="0" w:space="0" w:color="auto"/>
        <w:right w:val="none" w:sz="0" w:space="0" w:color="auto"/>
      </w:divBdr>
    </w:div>
    <w:div w:id="496043375">
      <w:bodyDiv w:val="1"/>
      <w:marLeft w:val="0"/>
      <w:marRight w:val="0"/>
      <w:marTop w:val="0"/>
      <w:marBottom w:val="0"/>
      <w:divBdr>
        <w:top w:val="none" w:sz="0" w:space="0" w:color="auto"/>
        <w:left w:val="none" w:sz="0" w:space="0" w:color="auto"/>
        <w:bottom w:val="none" w:sz="0" w:space="0" w:color="auto"/>
        <w:right w:val="none" w:sz="0" w:space="0" w:color="auto"/>
      </w:divBdr>
    </w:div>
    <w:div w:id="497117562">
      <w:bodyDiv w:val="1"/>
      <w:marLeft w:val="0"/>
      <w:marRight w:val="0"/>
      <w:marTop w:val="0"/>
      <w:marBottom w:val="0"/>
      <w:divBdr>
        <w:top w:val="none" w:sz="0" w:space="0" w:color="auto"/>
        <w:left w:val="none" w:sz="0" w:space="0" w:color="auto"/>
        <w:bottom w:val="none" w:sz="0" w:space="0" w:color="auto"/>
        <w:right w:val="none" w:sz="0" w:space="0" w:color="auto"/>
      </w:divBdr>
      <w:divsChild>
        <w:div w:id="16182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2326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8452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89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8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58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604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79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738130">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661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5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24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383566">
      <w:bodyDiv w:val="1"/>
      <w:marLeft w:val="0"/>
      <w:marRight w:val="0"/>
      <w:marTop w:val="0"/>
      <w:marBottom w:val="0"/>
      <w:divBdr>
        <w:top w:val="none" w:sz="0" w:space="0" w:color="auto"/>
        <w:left w:val="none" w:sz="0" w:space="0" w:color="auto"/>
        <w:bottom w:val="none" w:sz="0" w:space="0" w:color="auto"/>
        <w:right w:val="none" w:sz="0" w:space="0" w:color="auto"/>
      </w:divBdr>
    </w:div>
    <w:div w:id="504246196">
      <w:bodyDiv w:val="1"/>
      <w:marLeft w:val="0"/>
      <w:marRight w:val="0"/>
      <w:marTop w:val="0"/>
      <w:marBottom w:val="0"/>
      <w:divBdr>
        <w:top w:val="none" w:sz="0" w:space="0" w:color="auto"/>
        <w:left w:val="none" w:sz="0" w:space="0" w:color="auto"/>
        <w:bottom w:val="none" w:sz="0" w:space="0" w:color="auto"/>
        <w:right w:val="none" w:sz="0" w:space="0" w:color="auto"/>
      </w:divBdr>
    </w:div>
    <w:div w:id="504396838">
      <w:bodyDiv w:val="1"/>
      <w:marLeft w:val="0"/>
      <w:marRight w:val="0"/>
      <w:marTop w:val="0"/>
      <w:marBottom w:val="0"/>
      <w:divBdr>
        <w:top w:val="none" w:sz="0" w:space="0" w:color="auto"/>
        <w:left w:val="none" w:sz="0" w:space="0" w:color="auto"/>
        <w:bottom w:val="none" w:sz="0" w:space="0" w:color="auto"/>
        <w:right w:val="none" w:sz="0" w:space="0" w:color="auto"/>
      </w:divBdr>
      <w:divsChild>
        <w:div w:id="2086875897">
          <w:marLeft w:val="0"/>
          <w:marRight w:val="0"/>
          <w:marTop w:val="0"/>
          <w:marBottom w:val="0"/>
          <w:divBdr>
            <w:top w:val="none" w:sz="0" w:space="0" w:color="auto"/>
            <w:left w:val="none" w:sz="0" w:space="0" w:color="auto"/>
            <w:bottom w:val="none" w:sz="0" w:space="0" w:color="auto"/>
            <w:right w:val="none" w:sz="0" w:space="0" w:color="auto"/>
          </w:divBdr>
          <w:divsChild>
            <w:div w:id="266230440">
              <w:marLeft w:val="0"/>
              <w:marRight w:val="0"/>
              <w:marTop w:val="0"/>
              <w:marBottom w:val="0"/>
              <w:divBdr>
                <w:top w:val="none" w:sz="0" w:space="0" w:color="auto"/>
                <w:left w:val="none" w:sz="0" w:space="0" w:color="auto"/>
                <w:bottom w:val="none" w:sz="0" w:space="0" w:color="auto"/>
                <w:right w:val="none" w:sz="0" w:space="0" w:color="auto"/>
              </w:divBdr>
              <w:divsChild>
                <w:div w:id="73281276">
                  <w:marLeft w:val="0"/>
                  <w:marRight w:val="0"/>
                  <w:marTop w:val="0"/>
                  <w:marBottom w:val="0"/>
                  <w:divBdr>
                    <w:top w:val="none" w:sz="0" w:space="0" w:color="auto"/>
                    <w:left w:val="none" w:sz="0" w:space="0" w:color="auto"/>
                    <w:bottom w:val="none" w:sz="0" w:space="0" w:color="auto"/>
                    <w:right w:val="none" w:sz="0" w:space="0" w:color="auto"/>
                  </w:divBdr>
                  <w:divsChild>
                    <w:div w:id="465855492">
                      <w:marLeft w:val="0"/>
                      <w:marRight w:val="0"/>
                      <w:marTop w:val="0"/>
                      <w:marBottom w:val="0"/>
                      <w:divBdr>
                        <w:top w:val="none" w:sz="0" w:space="0" w:color="auto"/>
                        <w:left w:val="none" w:sz="0" w:space="0" w:color="auto"/>
                        <w:bottom w:val="none" w:sz="0" w:space="0" w:color="auto"/>
                        <w:right w:val="none" w:sz="0" w:space="0" w:color="auto"/>
                      </w:divBdr>
                      <w:divsChild>
                        <w:div w:id="226116890">
                          <w:marLeft w:val="0"/>
                          <w:marRight w:val="0"/>
                          <w:marTop w:val="0"/>
                          <w:marBottom w:val="0"/>
                          <w:divBdr>
                            <w:top w:val="none" w:sz="0" w:space="0" w:color="auto"/>
                            <w:left w:val="none" w:sz="0" w:space="0" w:color="auto"/>
                            <w:bottom w:val="none" w:sz="0" w:space="0" w:color="auto"/>
                            <w:right w:val="none" w:sz="0" w:space="0" w:color="auto"/>
                          </w:divBdr>
                          <w:divsChild>
                            <w:div w:id="1361934355">
                              <w:marLeft w:val="0"/>
                              <w:marRight w:val="0"/>
                              <w:marTop w:val="0"/>
                              <w:marBottom w:val="0"/>
                              <w:divBdr>
                                <w:top w:val="none" w:sz="0" w:space="0" w:color="auto"/>
                                <w:left w:val="none" w:sz="0" w:space="0" w:color="auto"/>
                                <w:bottom w:val="none" w:sz="0" w:space="0" w:color="auto"/>
                                <w:right w:val="none" w:sz="0" w:space="0" w:color="auto"/>
                              </w:divBdr>
                              <w:divsChild>
                                <w:div w:id="462649985">
                                  <w:marLeft w:val="0"/>
                                  <w:marRight w:val="0"/>
                                  <w:marTop w:val="0"/>
                                  <w:marBottom w:val="0"/>
                                  <w:divBdr>
                                    <w:top w:val="none" w:sz="0" w:space="0" w:color="auto"/>
                                    <w:left w:val="none" w:sz="0" w:space="0" w:color="auto"/>
                                    <w:bottom w:val="none" w:sz="0" w:space="0" w:color="auto"/>
                                    <w:right w:val="none" w:sz="0" w:space="0" w:color="auto"/>
                                  </w:divBdr>
                                  <w:divsChild>
                                    <w:div w:id="8719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76897">
      <w:bodyDiv w:val="1"/>
      <w:marLeft w:val="0"/>
      <w:marRight w:val="0"/>
      <w:marTop w:val="0"/>
      <w:marBottom w:val="0"/>
      <w:divBdr>
        <w:top w:val="none" w:sz="0" w:space="0" w:color="auto"/>
        <w:left w:val="none" w:sz="0" w:space="0" w:color="auto"/>
        <w:bottom w:val="none" w:sz="0" w:space="0" w:color="auto"/>
        <w:right w:val="none" w:sz="0" w:space="0" w:color="auto"/>
      </w:divBdr>
      <w:divsChild>
        <w:div w:id="182624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51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8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1364">
      <w:bodyDiv w:val="1"/>
      <w:marLeft w:val="0"/>
      <w:marRight w:val="0"/>
      <w:marTop w:val="0"/>
      <w:marBottom w:val="0"/>
      <w:divBdr>
        <w:top w:val="none" w:sz="0" w:space="0" w:color="auto"/>
        <w:left w:val="none" w:sz="0" w:space="0" w:color="auto"/>
        <w:bottom w:val="none" w:sz="0" w:space="0" w:color="auto"/>
        <w:right w:val="none" w:sz="0" w:space="0" w:color="auto"/>
      </w:divBdr>
    </w:div>
    <w:div w:id="509412579">
      <w:bodyDiv w:val="1"/>
      <w:marLeft w:val="0"/>
      <w:marRight w:val="0"/>
      <w:marTop w:val="0"/>
      <w:marBottom w:val="0"/>
      <w:divBdr>
        <w:top w:val="none" w:sz="0" w:space="0" w:color="auto"/>
        <w:left w:val="none" w:sz="0" w:space="0" w:color="auto"/>
        <w:bottom w:val="none" w:sz="0" w:space="0" w:color="auto"/>
        <w:right w:val="none" w:sz="0" w:space="0" w:color="auto"/>
      </w:divBdr>
    </w:div>
    <w:div w:id="512568771">
      <w:bodyDiv w:val="1"/>
      <w:marLeft w:val="0"/>
      <w:marRight w:val="0"/>
      <w:marTop w:val="0"/>
      <w:marBottom w:val="0"/>
      <w:divBdr>
        <w:top w:val="none" w:sz="0" w:space="0" w:color="auto"/>
        <w:left w:val="none" w:sz="0" w:space="0" w:color="auto"/>
        <w:bottom w:val="none" w:sz="0" w:space="0" w:color="auto"/>
        <w:right w:val="none" w:sz="0" w:space="0" w:color="auto"/>
      </w:divBdr>
      <w:divsChild>
        <w:div w:id="27656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8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8856246">
      <w:bodyDiv w:val="1"/>
      <w:marLeft w:val="0"/>
      <w:marRight w:val="0"/>
      <w:marTop w:val="0"/>
      <w:marBottom w:val="0"/>
      <w:divBdr>
        <w:top w:val="none" w:sz="0" w:space="0" w:color="auto"/>
        <w:left w:val="none" w:sz="0" w:space="0" w:color="auto"/>
        <w:bottom w:val="none" w:sz="0" w:space="0" w:color="auto"/>
        <w:right w:val="none" w:sz="0" w:space="0" w:color="auto"/>
      </w:divBdr>
    </w:div>
    <w:div w:id="520780721">
      <w:bodyDiv w:val="1"/>
      <w:marLeft w:val="0"/>
      <w:marRight w:val="0"/>
      <w:marTop w:val="0"/>
      <w:marBottom w:val="0"/>
      <w:divBdr>
        <w:top w:val="none" w:sz="0" w:space="0" w:color="auto"/>
        <w:left w:val="none" w:sz="0" w:space="0" w:color="auto"/>
        <w:bottom w:val="none" w:sz="0" w:space="0" w:color="auto"/>
        <w:right w:val="none" w:sz="0" w:space="0" w:color="auto"/>
      </w:divBdr>
      <w:divsChild>
        <w:div w:id="160900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30291">
      <w:bodyDiv w:val="1"/>
      <w:marLeft w:val="0"/>
      <w:marRight w:val="0"/>
      <w:marTop w:val="0"/>
      <w:marBottom w:val="0"/>
      <w:divBdr>
        <w:top w:val="none" w:sz="0" w:space="0" w:color="auto"/>
        <w:left w:val="none" w:sz="0" w:space="0" w:color="auto"/>
        <w:bottom w:val="none" w:sz="0" w:space="0" w:color="auto"/>
        <w:right w:val="none" w:sz="0" w:space="0" w:color="auto"/>
      </w:divBdr>
      <w:divsChild>
        <w:div w:id="10728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500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84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14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075182">
      <w:bodyDiv w:val="1"/>
      <w:marLeft w:val="0"/>
      <w:marRight w:val="0"/>
      <w:marTop w:val="0"/>
      <w:marBottom w:val="0"/>
      <w:divBdr>
        <w:top w:val="none" w:sz="0" w:space="0" w:color="auto"/>
        <w:left w:val="none" w:sz="0" w:space="0" w:color="auto"/>
        <w:bottom w:val="none" w:sz="0" w:space="0" w:color="auto"/>
        <w:right w:val="none" w:sz="0" w:space="0" w:color="auto"/>
      </w:divBdr>
    </w:div>
    <w:div w:id="531456437">
      <w:bodyDiv w:val="1"/>
      <w:marLeft w:val="0"/>
      <w:marRight w:val="0"/>
      <w:marTop w:val="0"/>
      <w:marBottom w:val="0"/>
      <w:divBdr>
        <w:top w:val="none" w:sz="0" w:space="0" w:color="auto"/>
        <w:left w:val="none" w:sz="0" w:space="0" w:color="auto"/>
        <w:bottom w:val="none" w:sz="0" w:space="0" w:color="auto"/>
        <w:right w:val="none" w:sz="0" w:space="0" w:color="auto"/>
      </w:divBdr>
    </w:div>
    <w:div w:id="533233536">
      <w:bodyDiv w:val="1"/>
      <w:marLeft w:val="0"/>
      <w:marRight w:val="0"/>
      <w:marTop w:val="0"/>
      <w:marBottom w:val="0"/>
      <w:divBdr>
        <w:top w:val="none" w:sz="0" w:space="0" w:color="auto"/>
        <w:left w:val="none" w:sz="0" w:space="0" w:color="auto"/>
        <w:bottom w:val="none" w:sz="0" w:space="0" w:color="auto"/>
        <w:right w:val="none" w:sz="0" w:space="0" w:color="auto"/>
      </w:divBdr>
    </w:div>
    <w:div w:id="535236062">
      <w:bodyDiv w:val="1"/>
      <w:marLeft w:val="0"/>
      <w:marRight w:val="0"/>
      <w:marTop w:val="0"/>
      <w:marBottom w:val="0"/>
      <w:divBdr>
        <w:top w:val="none" w:sz="0" w:space="0" w:color="auto"/>
        <w:left w:val="none" w:sz="0" w:space="0" w:color="auto"/>
        <w:bottom w:val="none" w:sz="0" w:space="0" w:color="auto"/>
        <w:right w:val="none" w:sz="0" w:space="0" w:color="auto"/>
      </w:divBdr>
      <w:divsChild>
        <w:div w:id="1868448280">
          <w:marLeft w:val="0"/>
          <w:marRight w:val="0"/>
          <w:marTop w:val="0"/>
          <w:marBottom w:val="0"/>
          <w:divBdr>
            <w:top w:val="none" w:sz="0" w:space="0" w:color="auto"/>
            <w:left w:val="none" w:sz="0" w:space="0" w:color="auto"/>
            <w:bottom w:val="none" w:sz="0" w:space="0" w:color="auto"/>
            <w:right w:val="none" w:sz="0" w:space="0" w:color="auto"/>
          </w:divBdr>
          <w:divsChild>
            <w:div w:id="2095781579">
              <w:marLeft w:val="0"/>
              <w:marRight w:val="0"/>
              <w:marTop w:val="0"/>
              <w:marBottom w:val="0"/>
              <w:divBdr>
                <w:top w:val="none" w:sz="0" w:space="0" w:color="auto"/>
                <w:left w:val="none" w:sz="0" w:space="0" w:color="auto"/>
                <w:bottom w:val="none" w:sz="0" w:space="0" w:color="auto"/>
                <w:right w:val="none" w:sz="0" w:space="0" w:color="auto"/>
              </w:divBdr>
              <w:divsChild>
                <w:div w:id="1493062708">
                  <w:marLeft w:val="0"/>
                  <w:marRight w:val="0"/>
                  <w:marTop w:val="0"/>
                  <w:marBottom w:val="0"/>
                  <w:divBdr>
                    <w:top w:val="none" w:sz="0" w:space="0" w:color="auto"/>
                    <w:left w:val="none" w:sz="0" w:space="0" w:color="auto"/>
                    <w:bottom w:val="none" w:sz="0" w:space="0" w:color="auto"/>
                    <w:right w:val="none" w:sz="0" w:space="0" w:color="auto"/>
                  </w:divBdr>
                  <w:divsChild>
                    <w:div w:id="74252907">
                      <w:marLeft w:val="0"/>
                      <w:marRight w:val="0"/>
                      <w:marTop w:val="0"/>
                      <w:marBottom w:val="0"/>
                      <w:divBdr>
                        <w:top w:val="none" w:sz="0" w:space="0" w:color="auto"/>
                        <w:left w:val="none" w:sz="0" w:space="0" w:color="auto"/>
                        <w:bottom w:val="none" w:sz="0" w:space="0" w:color="auto"/>
                        <w:right w:val="none" w:sz="0" w:space="0" w:color="auto"/>
                      </w:divBdr>
                      <w:divsChild>
                        <w:div w:id="1098911805">
                          <w:marLeft w:val="0"/>
                          <w:marRight w:val="0"/>
                          <w:marTop w:val="0"/>
                          <w:marBottom w:val="0"/>
                          <w:divBdr>
                            <w:top w:val="none" w:sz="0" w:space="0" w:color="auto"/>
                            <w:left w:val="none" w:sz="0" w:space="0" w:color="auto"/>
                            <w:bottom w:val="none" w:sz="0" w:space="0" w:color="auto"/>
                            <w:right w:val="none" w:sz="0" w:space="0" w:color="auto"/>
                          </w:divBdr>
                          <w:divsChild>
                            <w:div w:id="2073655977">
                              <w:marLeft w:val="0"/>
                              <w:marRight w:val="0"/>
                              <w:marTop w:val="0"/>
                              <w:marBottom w:val="0"/>
                              <w:divBdr>
                                <w:top w:val="none" w:sz="0" w:space="0" w:color="auto"/>
                                <w:left w:val="none" w:sz="0" w:space="0" w:color="auto"/>
                                <w:bottom w:val="none" w:sz="0" w:space="0" w:color="auto"/>
                                <w:right w:val="none" w:sz="0" w:space="0" w:color="auto"/>
                              </w:divBdr>
                              <w:divsChild>
                                <w:div w:id="1683967542">
                                  <w:marLeft w:val="0"/>
                                  <w:marRight w:val="0"/>
                                  <w:marTop w:val="0"/>
                                  <w:marBottom w:val="0"/>
                                  <w:divBdr>
                                    <w:top w:val="none" w:sz="0" w:space="0" w:color="auto"/>
                                    <w:left w:val="none" w:sz="0" w:space="0" w:color="auto"/>
                                    <w:bottom w:val="none" w:sz="0" w:space="0" w:color="auto"/>
                                    <w:right w:val="none" w:sz="0" w:space="0" w:color="auto"/>
                                  </w:divBdr>
                                  <w:divsChild>
                                    <w:div w:id="2117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974695">
      <w:bodyDiv w:val="1"/>
      <w:marLeft w:val="0"/>
      <w:marRight w:val="0"/>
      <w:marTop w:val="0"/>
      <w:marBottom w:val="0"/>
      <w:divBdr>
        <w:top w:val="none" w:sz="0" w:space="0" w:color="auto"/>
        <w:left w:val="none" w:sz="0" w:space="0" w:color="auto"/>
        <w:bottom w:val="none" w:sz="0" w:space="0" w:color="auto"/>
        <w:right w:val="none" w:sz="0" w:space="0" w:color="auto"/>
      </w:divBdr>
    </w:div>
    <w:div w:id="539174787">
      <w:bodyDiv w:val="1"/>
      <w:marLeft w:val="0"/>
      <w:marRight w:val="0"/>
      <w:marTop w:val="0"/>
      <w:marBottom w:val="0"/>
      <w:divBdr>
        <w:top w:val="none" w:sz="0" w:space="0" w:color="auto"/>
        <w:left w:val="none" w:sz="0" w:space="0" w:color="auto"/>
        <w:bottom w:val="none" w:sz="0" w:space="0" w:color="auto"/>
        <w:right w:val="none" w:sz="0" w:space="0" w:color="auto"/>
      </w:divBdr>
      <w:divsChild>
        <w:div w:id="12768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sChild>
        <w:div w:id="116208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17275">
      <w:bodyDiv w:val="1"/>
      <w:marLeft w:val="0"/>
      <w:marRight w:val="0"/>
      <w:marTop w:val="0"/>
      <w:marBottom w:val="0"/>
      <w:divBdr>
        <w:top w:val="none" w:sz="0" w:space="0" w:color="auto"/>
        <w:left w:val="none" w:sz="0" w:space="0" w:color="auto"/>
        <w:bottom w:val="none" w:sz="0" w:space="0" w:color="auto"/>
        <w:right w:val="none" w:sz="0" w:space="0" w:color="auto"/>
      </w:divBdr>
    </w:div>
    <w:div w:id="559829711">
      <w:bodyDiv w:val="1"/>
      <w:marLeft w:val="0"/>
      <w:marRight w:val="0"/>
      <w:marTop w:val="0"/>
      <w:marBottom w:val="0"/>
      <w:divBdr>
        <w:top w:val="none" w:sz="0" w:space="0" w:color="auto"/>
        <w:left w:val="none" w:sz="0" w:space="0" w:color="auto"/>
        <w:bottom w:val="none" w:sz="0" w:space="0" w:color="auto"/>
        <w:right w:val="none" w:sz="0" w:space="0" w:color="auto"/>
      </w:divBdr>
      <w:divsChild>
        <w:div w:id="20344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38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253336">
      <w:bodyDiv w:val="1"/>
      <w:marLeft w:val="0"/>
      <w:marRight w:val="0"/>
      <w:marTop w:val="0"/>
      <w:marBottom w:val="0"/>
      <w:divBdr>
        <w:top w:val="none" w:sz="0" w:space="0" w:color="auto"/>
        <w:left w:val="none" w:sz="0" w:space="0" w:color="auto"/>
        <w:bottom w:val="none" w:sz="0" w:space="0" w:color="auto"/>
        <w:right w:val="none" w:sz="0" w:space="0" w:color="auto"/>
      </w:divBdr>
      <w:divsChild>
        <w:div w:id="858663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8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71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265432">
      <w:bodyDiv w:val="1"/>
      <w:marLeft w:val="0"/>
      <w:marRight w:val="0"/>
      <w:marTop w:val="0"/>
      <w:marBottom w:val="0"/>
      <w:divBdr>
        <w:top w:val="none" w:sz="0" w:space="0" w:color="auto"/>
        <w:left w:val="none" w:sz="0" w:space="0" w:color="auto"/>
        <w:bottom w:val="none" w:sz="0" w:space="0" w:color="auto"/>
        <w:right w:val="none" w:sz="0" w:space="0" w:color="auto"/>
      </w:divBdr>
    </w:div>
    <w:div w:id="569115572">
      <w:bodyDiv w:val="1"/>
      <w:marLeft w:val="0"/>
      <w:marRight w:val="0"/>
      <w:marTop w:val="0"/>
      <w:marBottom w:val="0"/>
      <w:divBdr>
        <w:top w:val="none" w:sz="0" w:space="0" w:color="auto"/>
        <w:left w:val="none" w:sz="0" w:space="0" w:color="auto"/>
        <w:bottom w:val="none" w:sz="0" w:space="0" w:color="auto"/>
        <w:right w:val="none" w:sz="0" w:space="0" w:color="auto"/>
      </w:divBdr>
      <w:divsChild>
        <w:div w:id="1144733031">
          <w:marLeft w:val="0"/>
          <w:marRight w:val="0"/>
          <w:marTop w:val="0"/>
          <w:marBottom w:val="225"/>
          <w:divBdr>
            <w:top w:val="none" w:sz="0" w:space="0" w:color="auto"/>
            <w:left w:val="none" w:sz="0" w:space="0" w:color="auto"/>
            <w:bottom w:val="none" w:sz="0" w:space="0" w:color="auto"/>
            <w:right w:val="none" w:sz="0" w:space="0" w:color="auto"/>
          </w:divBdr>
        </w:div>
      </w:divsChild>
    </w:div>
    <w:div w:id="572088307">
      <w:bodyDiv w:val="1"/>
      <w:marLeft w:val="0"/>
      <w:marRight w:val="0"/>
      <w:marTop w:val="0"/>
      <w:marBottom w:val="0"/>
      <w:divBdr>
        <w:top w:val="none" w:sz="0" w:space="0" w:color="auto"/>
        <w:left w:val="none" w:sz="0" w:space="0" w:color="auto"/>
        <w:bottom w:val="none" w:sz="0" w:space="0" w:color="auto"/>
        <w:right w:val="none" w:sz="0" w:space="0" w:color="auto"/>
      </w:divBdr>
    </w:div>
    <w:div w:id="572353122">
      <w:bodyDiv w:val="1"/>
      <w:marLeft w:val="0"/>
      <w:marRight w:val="0"/>
      <w:marTop w:val="0"/>
      <w:marBottom w:val="0"/>
      <w:divBdr>
        <w:top w:val="none" w:sz="0" w:space="0" w:color="auto"/>
        <w:left w:val="none" w:sz="0" w:space="0" w:color="auto"/>
        <w:bottom w:val="none" w:sz="0" w:space="0" w:color="auto"/>
        <w:right w:val="none" w:sz="0" w:space="0" w:color="auto"/>
      </w:divBdr>
    </w:div>
    <w:div w:id="572666745">
      <w:bodyDiv w:val="1"/>
      <w:marLeft w:val="0"/>
      <w:marRight w:val="0"/>
      <w:marTop w:val="0"/>
      <w:marBottom w:val="0"/>
      <w:divBdr>
        <w:top w:val="none" w:sz="0" w:space="0" w:color="auto"/>
        <w:left w:val="none" w:sz="0" w:space="0" w:color="auto"/>
        <w:bottom w:val="none" w:sz="0" w:space="0" w:color="auto"/>
        <w:right w:val="none" w:sz="0" w:space="0" w:color="auto"/>
      </w:divBdr>
      <w:divsChild>
        <w:div w:id="58438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67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154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3923">
      <w:bodyDiv w:val="1"/>
      <w:marLeft w:val="0"/>
      <w:marRight w:val="0"/>
      <w:marTop w:val="0"/>
      <w:marBottom w:val="0"/>
      <w:divBdr>
        <w:top w:val="none" w:sz="0" w:space="0" w:color="auto"/>
        <w:left w:val="none" w:sz="0" w:space="0" w:color="auto"/>
        <w:bottom w:val="none" w:sz="0" w:space="0" w:color="auto"/>
        <w:right w:val="none" w:sz="0" w:space="0" w:color="auto"/>
      </w:divBdr>
    </w:div>
    <w:div w:id="577373055">
      <w:bodyDiv w:val="1"/>
      <w:marLeft w:val="0"/>
      <w:marRight w:val="0"/>
      <w:marTop w:val="0"/>
      <w:marBottom w:val="0"/>
      <w:divBdr>
        <w:top w:val="none" w:sz="0" w:space="0" w:color="auto"/>
        <w:left w:val="none" w:sz="0" w:space="0" w:color="auto"/>
        <w:bottom w:val="none" w:sz="0" w:space="0" w:color="auto"/>
        <w:right w:val="none" w:sz="0" w:space="0" w:color="auto"/>
      </w:divBdr>
    </w:div>
    <w:div w:id="578250217">
      <w:bodyDiv w:val="1"/>
      <w:marLeft w:val="0"/>
      <w:marRight w:val="0"/>
      <w:marTop w:val="0"/>
      <w:marBottom w:val="0"/>
      <w:divBdr>
        <w:top w:val="none" w:sz="0" w:space="0" w:color="auto"/>
        <w:left w:val="none" w:sz="0" w:space="0" w:color="auto"/>
        <w:bottom w:val="none" w:sz="0" w:space="0" w:color="auto"/>
        <w:right w:val="none" w:sz="0" w:space="0" w:color="auto"/>
      </w:divBdr>
    </w:div>
    <w:div w:id="578945825">
      <w:bodyDiv w:val="1"/>
      <w:marLeft w:val="0"/>
      <w:marRight w:val="0"/>
      <w:marTop w:val="0"/>
      <w:marBottom w:val="0"/>
      <w:divBdr>
        <w:top w:val="none" w:sz="0" w:space="0" w:color="auto"/>
        <w:left w:val="none" w:sz="0" w:space="0" w:color="auto"/>
        <w:bottom w:val="none" w:sz="0" w:space="0" w:color="auto"/>
        <w:right w:val="none" w:sz="0" w:space="0" w:color="auto"/>
      </w:divBdr>
    </w:div>
    <w:div w:id="587621889">
      <w:bodyDiv w:val="1"/>
      <w:marLeft w:val="0"/>
      <w:marRight w:val="0"/>
      <w:marTop w:val="0"/>
      <w:marBottom w:val="0"/>
      <w:divBdr>
        <w:top w:val="none" w:sz="0" w:space="0" w:color="auto"/>
        <w:left w:val="none" w:sz="0" w:space="0" w:color="auto"/>
        <w:bottom w:val="none" w:sz="0" w:space="0" w:color="auto"/>
        <w:right w:val="none" w:sz="0" w:space="0" w:color="auto"/>
      </w:divBdr>
      <w:divsChild>
        <w:div w:id="171542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60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2599">
      <w:bodyDiv w:val="1"/>
      <w:marLeft w:val="0"/>
      <w:marRight w:val="0"/>
      <w:marTop w:val="0"/>
      <w:marBottom w:val="0"/>
      <w:divBdr>
        <w:top w:val="none" w:sz="0" w:space="0" w:color="auto"/>
        <w:left w:val="none" w:sz="0" w:space="0" w:color="auto"/>
        <w:bottom w:val="none" w:sz="0" w:space="0" w:color="auto"/>
        <w:right w:val="none" w:sz="0" w:space="0" w:color="auto"/>
      </w:divBdr>
      <w:divsChild>
        <w:div w:id="1220556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95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2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9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26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9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731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393995">
      <w:bodyDiv w:val="1"/>
      <w:marLeft w:val="0"/>
      <w:marRight w:val="0"/>
      <w:marTop w:val="0"/>
      <w:marBottom w:val="0"/>
      <w:divBdr>
        <w:top w:val="none" w:sz="0" w:space="0" w:color="auto"/>
        <w:left w:val="none" w:sz="0" w:space="0" w:color="auto"/>
        <w:bottom w:val="none" w:sz="0" w:space="0" w:color="auto"/>
        <w:right w:val="none" w:sz="0" w:space="0" w:color="auto"/>
      </w:divBdr>
    </w:div>
    <w:div w:id="593979016">
      <w:bodyDiv w:val="1"/>
      <w:marLeft w:val="0"/>
      <w:marRight w:val="0"/>
      <w:marTop w:val="0"/>
      <w:marBottom w:val="0"/>
      <w:divBdr>
        <w:top w:val="none" w:sz="0" w:space="0" w:color="auto"/>
        <w:left w:val="none" w:sz="0" w:space="0" w:color="auto"/>
        <w:bottom w:val="none" w:sz="0" w:space="0" w:color="auto"/>
        <w:right w:val="none" w:sz="0" w:space="0" w:color="auto"/>
      </w:divBdr>
      <w:divsChild>
        <w:div w:id="587546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216607">
      <w:bodyDiv w:val="1"/>
      <w:marLeft w:val="0"/>
      <w:marRight w:val="0"/>
      <w:marTop w:val="0"/>
      <w:marBottom w:val="0"/>
      <w:divBdr>
        <w:top w:val="none" w:sz="0" w:space="0" w:color="auto"/>
        <w:left w:val="none" w:sz="0" w:space="0" w:color="auto"/>
        <w:bottom w:val="none" w:sz="0" w:space="0" w:color="auto"/>
        <w:right w:val="none" w:sz="0" w:space="0" w:color="auto"/>
      </w:divBdr>
    </w:div>
    <w:div w:id="596793603">
      <w:bodyDiv w:val="1"/>
      <w:marLeft w:val="0"/>
      <w:marRight w:val="0"/>
      <w:marTop w:val="0"/>
      <w:marBottom w:val="0"/>
      <w:divBdr>
        <w:top w:val="none" w:sz="0" w:space="0" w:color="auto"/>
        <w:left w:val="none" w:sz="0" w:space="0" w:color="auto"/>
        <w:bottom w:val="none" w:sz="0" w:space="0" w:color="auto"/>
        <w:right w:val="none" w:sz="0" w:space="0" w:color="auto"/>
      </w:divBdr>
      <w:divsChild>
        <w:div w:id="114932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45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100960">
      <w:bodyDiv w:val="1"/>
      <w:marLeft w:val="0"/>
      <w:marRight w:val="0"/>
      <w:marTop w:val="0"/>
      <w:marBottom w:val="0"/>
      <w:divBdr>
        <w:top w:val="none" w:sz="0" w:space="0" w:color="auto"/>
        <w:left w:val="none" w:sz="0" w:space="0" w:color="auto"/>
        <w:bottom w:val="none" w:sz="0" w:space="0" w:color="auto"/>
        <w:right w:val="none" w:sz="0" w:space="0" w:color="auto"/>
      </w:divBdr>
      <w:divsChild>
        <w:div w:id="64586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2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526985">
      <w:bodyDiv w:val="1"/>
      <w:marLeft w:val="0"/>
      <w:marRight w:val="0"/>
      <w:marTop w:val="0"/>
      <w:marBottom w:val="0"/>
      <w:divBdr>
        <w:top w:val="none" w:sz="0" w:space="0" w:color="auto"/>
        <w:left w:val="none" w:sz="0" w:space="0" w:color="auto"/>
        <w:bottom w:val="none" w:sz="0" w:space="0" w:color="auto"/>
        <w:right w:val="none" w:sz="0" w:space="0" w:color="auto"/>
      </w:divBdr>
      <w:divsChild>
        <w:div w:id="113391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346231">
      <w:bodyDiv w:val="1"/>
      <w:marLeft w:val="0"/>
      <w:marRight w:val="0"/>
      <w:marTop w:val="0"/>
      <w:marBottom w:val="0"/>
      <w:divBdr>
        <w:top w:val="none" w:sz="0" w:space="0" w:color="auto"/>
        <w:left w:val="none" w:sz="0" w:space="0" w:color="auto"/>
        <w:bottom w:val="none" w:sz="0" w:space="0" w:color="auto"/>
        <w:right w:val="none" w:sz="0" w:space="0" w:color="auto"/>
      </w:divBdr>
      <w:divsChild>
        <w:div w:id="179609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5387733">
      <w:bodyDiv w:val="1"/>
      <w:marLeft w:val="0"/>
      <w:marRight w:val="0"/>
      <w:marTop w:val="0"/>
      <w:marBottom w:val="0"/>
      <w:divBdr>
        <w:top w:val="none" w:sz="0" w:space="0" w:color="auto"/>
        <w:left w:val="none" w:sz="0" w:space="0" w:color="auto"/>
        <w:bottom w:val="none" w:sz="0" w:space="0" w:color="auto"/>
        <w:right w:val="none" w:sz="0" w:space="0" w:color="auto"/>
      </w:divBdr>
      <w:divsChild>
        <w:div w:id="1870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78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4404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787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406596">
          <w:blockQuote w:val="1"/>
          <w:marLeft w:val="720"/>
          <w:marRight w:val="720"/>
          <w:marTop w:val="100"/>
          <w:marBottom w:val="100"/>
          <w:divBdr>
            <w:top w:val="none" w:sz="0" w:space="0" w:color="auto"/>
            <w:left w:val="none" w:sz="0" w:space="0" w:color="auto"/>
            <w:bottom w:val="none" w:sz="0" w:space="0" w:color="auto"/>
            <w:right w:val="none" w:sz="0" w:space="0" w:color="auto"/>
          </w:divBdr>
        </w:div>
        <w:div w:id="615257603">
          <w:blockQuote w:val="1"/>
          <w:marLeft w:val="720"/>
          <w:marRight w:val="720"/>
          <w:marTop w:val="100"/>
          <w:marBottom w:val="100"/>
          <w:divBdr>
            <w:top w:val="none" w:sz="0" w:space="0" w:color="auto"/>
            <w:left w:val="none" w:sz="0" w:space="0" w:color="auto"/>
            <w:bottom w:val="none" w:sz="0" w:space="0" w:color="auto"/>
            <w:right w:val="none" w:sz="0" w:space="0" w:color="auto"/>
          </w:divBdr>
        </w:div>
        <w:div w:id="253124853">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5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087282">
      <w:bodyDiv w:val="1"/>
      <w:marLeft w:val="0"/>
      <w:marRight w:val="0"/>
      <w:marTop w:val="0"/>
      <w:marBottom w:val="0"/>
      <w:divBdr>
        <w:top w:val="none" w:sz="0" w:space="0" w:color="auto"/>
        <w:left w:val="none" w:sz="0" w:space="0" w:color="auto"/>
        <w:bottom w:val="none" w:sz="0" w:space="0" w:color="auto"/>
        <w:right w:val="none" w:sz="0" w:space="0" w:color="auto"/>
      </w:divBdr>
    </w:div>
    <w:div w:id="607742357">
      <w:bodyDiv w:val="1"/>
      <w:marLeft w:val="0"/>
      <w:marRight w:val="0"/>
      <w:marTop w:val="0"/>
      <w:marBottom w:val="0"/>
      <w:divBdr>
        <w:top w:val="none" w:sz="0" w:space="0" w:color="auto"/>
        <w:left w:val="none" w:sz="0" w:space="0" w:color="auto"/>
        <w:bottom w:val="none" w:sz="0" w:space="0" w:color="auto"/>
        <w:right w:val="none" w:sz="0" w:space="0" w:color="auto"/>
      </w:divBdr>
    </w:div>
    <w:div w:id="608900936">
      <w:bodyDiv w:val="1"/>
      <w:marLeft w:val="0"/>
      <w:marRight w:val="0"/>
      <w:marTop w:val="0"/>
      <w:marBottom w:val="0"/>
      <w:divBdr>
        <w:top w:val="none" w:sz="0" w:space="0" w:color="auto"/>
        <w:left w:val="none" w:sz="0" w:space="0" w:color="auto"/>
        <w:bottom w:val="none" w:sz="0" w:space="0" w:color="auto"/>
        <w:right w:val="none" w:sz="0" w:space="0" w:color="auto"/>
      </w:divBdr>
    </w:div>
    <w:div w:id="612203495">
      <w:bodyDiv w:val="1"/>
      <w:marLeft w:val="0"/>
      <w:marRight w:val="0"/>
      <w:marTop w:val="0"/>
      <w:marBottom w:val="0"/>
      <w:divBdr>
        <w:top w:val="none" w:sz="0" w:space="0" w:color="auto"/>
        <w:left w:val="none" w:sz="0" w:space="0" w:color="auto"/>
        <w:bottom w:val="none" w:sz="0" w:space="0" w:color="auto"/>
        <w:right w:val="none" w:sz="0" w:space="0" w:color="auto"/>
      </w:divBdr>
    </w:div>
    <w:div w:id="613950881">
      <w:bodyDiv w:val="1"/>
      <w:marLeft w:val="0"/>
      <w:marRight w:val="0"/>
      <w:marTop w:val="0"/>
      <w:marBottom w:val="0"/>
      <w:divBdr>
        <w:top w:val="none" w:sz="0" w:space="0" w:color="auto"/>
        <w:left w:val="none" w:sz="0" w:space="0" w:color="auto"/>
        <w:bottom w:val="none" w:sz="0" w:space="0" w:color="auto"/>
        <w:right w:val="none" w:sz="0" w:space="0" w:color="auto"/>
      </w:divBdr>
      <w:divsChild>
        <w:div w:id="3050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7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1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8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8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629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8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47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2651">
      <w:bodyDiv w:val="1"/>
      <w:marLeft w:val="0"/>
      <w:marRight w:val="0"/>
      <w:marTop w:val="0"/>
      <w:marBottom w:val="0"/>
      <w:divBdr>
        <w:top w:val="none" w:sz="0" w:space="0" w:color="auto"/>
        <w:left w:val="none" w:sz="0" w:space="0" w:color="auto"/>
        <w:bottom w:val="none" w:sz="0" w:space="0" w:color="auto"/>
        <w:right w:val="none" w:sz="0" w:space="0" w:color="auto"/>
      </w:divBdr>
      <w:divsChild>
        <w:div w:id="35064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10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531536">
      <w:bodyDiv w:val="1"/>
      <w:marLeft w:val="0"/>
      <w:marRight w:val="0"/>
      <w:marTop w:val="0"/>
      <w:marBottom w:val="0"/>
      <w:divBdr>
        <w:top w:val="none" w:sz="0" w:space="0" w:color="auto"/>
        <w:left w:val="none" w:sz="0" w:space="0" w:color="auto"/>
        <w:bottom w:val="none" w:sz="0" w:space="0" w:color="auto"/>
        <w:right w:val="none" w:sz="0" w:space="0" w:color="auto"/>
      </w:divBdr>
    </w:div>
    <w:div w:id="620577150">
      <w:bodyDiv w:val="1"/>
      <w:marLeft w:val="0"/>
      <w:marRight w:val="0"/>
      <w:marTop w:val="0"/>
      <w:marBottom w:val="0"/>
      <w:divBdr>
        <w:top w:val="none" w:sz="0" w:space="0" w:color="auto"/>
        <w:left w:val="none" w:sz="0" w:space="0" w:color="auto"/>
        <w:bottom w:val="none" w:sz="0" w:space="0" w:color="auto"/>
        <w:right w:val="none" w:sz="0" w:space="0" w:color="auto"/>
      </w:divBdr>
      <w:divsChild>
        <w:div w:id="136671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618915">
      <w:bodyDiv w:val="1"/>
      <w:marLeft w:val="0"/>
      <w:marRight w:val="0"/>
      <w:marTop w:val="0"/>
      <w:marBottom w:val="0"/>
      <w:divBdr>
        <w:top w:val="none" w:sz="0" w:space="0" w:color="auto"/>
        <w:left w:val="none" w:sz="0" w:space="0" w:color="auto"/>
        <w:bottom w:val="none" w:sz="0" w:space="0" w:color="auto"/>
        <w:right w:val="none" w:sz="0" w:space="0" w:color="auto"/>
      </w:divBdr>
    </w:div>
    <w:div w:id="627275308">
      <w:bodyDiv w:val="1"/>
      <w:marLeft w:val="0"/>
      <w:marRight w:val="0"/>
      <w:marTop w:val="0"/>
      <w:marBottom w:val="0"/>
      <w:divBdr>
        <w:top w:val="none" w:sz="0" w:space="0" w:color="auto"/>
        <w:left w:val="none" w:sz="0" w:space="0" w:color="auto"/>
        <w:bottom w:val="none" w:sz="0" w:space="0" w:color="auto"/>
        <w:right w:val="none" w:sz="0" w:space="0" w:color="auto"/>
      </w:divBdr>
      <w:divsChild>
        <w:div w:id="23582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2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6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480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632934">
      <w:bodyDiv w:val="1"/>
      <w:marLeft w:val="0"/>
      <w:marRight w:val="0"/>
      <w:marTop w:val="0"/>
      <w:marBottom w:val="0"/>
      <w:divBdr>
        <w:top w:val="none" w:sz="0" w:space="0" w:color="auto"/>
        <w:left w:val="none" w:sz="0" w:space="0" w:color="auto"/>
        <w:bottom w:val="none" w:sz="0" w:space="0" w:color="auto"/>
        <w:right w:val="none" w:sz="0" w:space="0" w:color="auto"/>
      </w:divBdr>
    </w:div>
    <w:div w:id="629822256">
      <w:bodyDiv w:val="1"/>
      <w:marLeft w:val="0"/>
      <w:marRight w:val="0"/>
      <w:marTop w:val="0"/>
      <w:marBottom w:val="0"/>
      <w:divBdr>
        <w:top w:val="none" w:sz="0" w:space="0" w:color="auto"/>
        <w:left w:val="none" w:sz="0" w:space="0" w:color="auto"/>
        <w:bottom w:val="none" w:sz="0" w:space="0" w:color="auto"/>
        <w:right w:val="none" w:sz="0" w:space="0" w:color="auto"/>
      </w:divBdr>
    </w:div>
    <w:div w:id="632760298">
      <w:bodyDiv w:val="1"/>
      <w:marLeft w:val="0"/>
      <w:marRight w:val="0"/>
      <w:marTop w:val="0"/>
      <w:marBottom w:val="0"/>
      <w:divBdr>
        <w:top w:val="none" w:sz="0" w:space="0" w:color="auto"/>
        <w:left w:val="none" w:sz="0" w:space="0" w:color="auto"/>
        <w:bottom w:val="none" w:sz="0" w:space="0" w:color="auto"/>
        <w:right w:val="none" w:sz="0" w:space="0" w:color="auto"/>
      </w:divBdr>
    </w:div>
    <w:div w:id="638071380">
      <w:bodyDiv w:val="1"/>
      <w:marLeft w:val="0"/>
      <w:marRight w:val="0"/>
      <w:marTop w:val="0"/>
      <w:marBottom w:val="0"/>
      <w:divBdr>
        <w:top w:val="none" w:sz="0" w:space="0" w:color="auto"/>
        <w:left w:val="none" w:sz="0" w:space="0" w:color="auto"/>
        <w:bottom w:val="none" w:sz="0" w:space="0" w:color="auto"/>
        <w:right w:val="none" w:sz="0" w:space="0" w:color="auto"/>
      </w:divBdr>
      <w:divsChild>
        <w:div w:id="1065684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510625">
      <w:bodyDiv w:val="1"/>
      <w:marLeft w:val="0"/>
      <w:marRight w:val="0"/>
      <w:marTop w:val="0"/>
      <w:marBottom w:val="0"/>
      <w:divBdr>
        <w:top w:val="none" w:sz="0" w:space="0" w:color="auto"/>
        <w:left w:val="none" w:sz="0" w:space="0" w:color="auto"/>
        <w:bottom w:val="none" w:sz="0" w:space="0" w:color="auto"/>
        <w:right w:val="none" w:sz="0" w:space="0" w:color="auto"/>
      </w:divBdr>
    </w:div>
    <w:div w:id="645740292">
      <w:bodyDiv w:val="1"/>
      <w:marLeft w:val="0"/>
      <w:marRight w:val="0"/>
      <w:marTop w:val="0"/>
      <w:marBottom w:val="0"/>
      <w:divBdr>
        <w:top w:val="none" w:sz="0" w:space="0" w:color="auto"/>
        <w:left w:val="none" w:sz="0" w:space="0" w:color="auto"/>
        <w:bottom w:val="none" w:sz="0" w:space="0" w:color="auto"/>
        <w:right w:val="none" w:sz="0" w:space="0" w:color="auto"/>
      </w:divBdr>
      <w:divsChild>
        <w:div w:id="5531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08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476772">
      <w:bodyDiv w:val="1"/>
      <w:marLeft w:val="0"/>
      <w:marRight w:val="0"/>
      <w:marTop w:val="0"/>
      <w:marBottom w:val="0"/>
      <w:divBdr>
        <w:top w:val="none" w:sz="0" w:space="0" w:color="auto"/>
        <w:left w:val="none" w:sz="0" w:space="0" w:color="auto"/>
        <w:bottom w:val="none" w:sz="0" w:space="0" w:color="auto"/>
        <w:right w:val="none" w:sz="0" w:space="0" w:color="auto"/>
      </w:divBdr>
    </w:div>
    <w:div w:id="65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32730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2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376782">
      <w:bodyDiv w:val="1"/>
      <w:marLeft w:val="0"/>
      <w:marRight w:val="0"/>
      <w:marTop w:val="0"/>
      <w:marBottom w:val="0"/>
      <w:divBdr>
        <w:top w:val="none" w:sz="0" w:space="0" w:color="auto"/>
        <w:left w:val="none" w:sz="0" w:space="0" w:color="auto"/>
        <w:bottom w:val="none" w:sz="0" w:space="0" w:color="auto"/>
        <w:right w:val="none" w:sz="0" w:space="0" w:color="auto"/>
      </w:divBdr>
    </w:div>
    <w:div w:id="651952588">
      <w:bodyDiv w:val="1"/>
      <w:marLeft w:val="0"/>
      <w:marRight w:val="0"/>
      <w:marTop w:val="0"/>
      <w:marBottom w:val="0"/>
      <w:divBdr>
        <w:top w:val="none" w:sz="0" w:space="0" w:color="auto"/>
        <w:left w:val="none" w:sz="0" w:space="0" w:color="auto"/>
        <w:bottom w:val="none" w:sz="0" w:space="0" w:color="auto"/>
        <w:right w:val="none" w:sz="0" w:space="0" w:color="auto"/>
      </w:divBdr>
      <w:divsChild>
        <w:div w:id="1801335656">
          <w:marLeft w:val="0"/>
          <w:marRight w:val="0"/>
          <w:marTop w:val="0"/>
          <w:marBottom w:val="0"/>
          <w:divBdr>
            <w:top w:val="none" w:sz="0" w:space="0" w:color="auto"/>
            <w:left w:val="none" w:sz="0" w:space="0" w:color="auto"/>
            <w:bottom w:val="none" w:sz="0" w:space="0" w:color="auto"/>
            <w:right w:val="none" w:sz="0" w:space="0" w:color="auto"/>
          </w:divBdr>
          <w:divsChild>
            <w:div w:id="884944865">
              <w:marLeft w:val="0"/>
              <w:marRight w:val="0"/>
              <w:marTop w:val="0"/>
              <w:marBottom w:val="0"/>
              <w:divBdr>
                <w:top w:val="none" w:sz="0" w:space="0" w:color="auto"/>
                <w:left w:val="none" w:sz="0" w:space="0" w:color="auto"/>
                <w:bottom w:val="none" w:sz="0" w:space="0" w:color="auto"/>
                <w:right w:val="none" w:sz="0" w:space="0" w:color="auto"/>
              </w:divBdr>
              <w:divsChild>
                <w:div w:id="1922254934">
                  <w:marLeft w:val="0"/>
                  <w:marRight w:val="0"/>
                  <w:marTop w:val="0"/>
                  <w:marBottom w:val="0"/>
                  <w:divBdr>
                    <w:top w:val="none" w:sz="0" w:space="0" w:color="auto"/>
                    <w:left w:val="none" w:sz="0" w:space="0" w:color="auto"/>
                    <w:bottom w:val="none" w:sz="0" w:space="0" w:color="auto"/>
                    <w:right w:val="none" w:sz="0" w:space="0" w:color="auto"/>
                  </w:divBdr>
                  <w:divsChild>
                    <w:div w:id="286551604">
                      <w:marLeft w:val="0"/>
                      <w:marRight w:val="0"/>
                      <w:marTop w:val="0"/>
                      <w:marBottom w:val="0"/>
                      <w:divBdr>
                        <w:top w:val="none" w:sz="0" w:space="0" w:color="auto"/>
                        <w:left w:val="none" w:sz="0" w:space="0" w:color="auto"/>
                        <w:bottom w:val="none" w:sz="0" w:space="0" w:color="auto"/>
                        <w:right w:val="none" w:sz="0" w:space="0" w:color="auto"/>
                      </w:divBdr>
                      <w:divsChild>
                        <w:div w:id="1556505337">
                          <w:marLeft w:val="0"/>
                          <w:marRight w:val="0"/>
                          <w:marTop w:val="0"/>
                          <w:marBottom w:val="0"/>
                          <w:divBdr>
                            <w:top w:val="none" w:sz="0" w:space="0" w:color="auto"/>
                            <w:left w:val="none" w:sz="0" w:space="0" w:color="auto"/>
                            <w:bottom w:val="none" w:sz="0" w:space="0" w:color="auto"/>
                            <w:right w:val="none" w:sz="0" w:space="0" w:color="auto"/>
                          </w:divBdr>
                          <w:divsChild>
                            <w:div w:id="337737268">
                              <w:marLeft w:val="0"/>
                              <w:marRight w:val="0"/>
                              <w:marTop w:val="0"/>
                              <w:marBottom w:val="0"/>
                              <w:divBdr>
                                <w:top w:val="none" w:sz="0" w:space="0" w:color="auto"/>
                                <w:left w:val="none" w:sz="0" w:space="0" w:color="auto"/>
                                <w:bottom w:val="none" w:sz="0" w:space="0" w:color="auto"/>
                                <w:right w:val="none" w:sz="0" w:space="0" w:color="auto"/>
                              </w:divBdr>
                              <w:divsChild>
                                <w:div w:id="345058945">
                                  <w:marLeft w:val="0"/>
                                  <w:marRight w:val="0"/>
                                  <w:marTop w:val="0"/>
                                  <w:marBottom w:val="0"/>
                                  <w:divBdr>
                                    <w:top w:val="none" w:sz="0" w:space="0" w:color="auto"/>
                                    <w:left w:val="none" w:sz="0" w:space="0" w:color="auto"/>
                                    <w:bottom w:val="none" w:sz="0" w:space="0" w:color="auto"/>
                                    <w:right w:val="none" w:sz="0" w:space="0" w:color="auto"/>
                                  </w:divBdr>
                                  <w:divsChild>
                                    <w:div w:id="267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04879">
      <w:bodyDiv w:val="1"/>
      <w:marLeft w:val="0"/>
      <w:marRight w:val="0"/>
      <w:marTop w:val="0"/>
      <w:marBottom w:val="0"/>
      <w:divBdr>
        <w:top w:val="none" w:sz="0" w:space="0" w:color="auto"/>
        <w:left w:val="none" w:sz="0" w:space="0" w:color="auto"/>
        <w:bottom w:val="none" w:sz="0" w:space="0" w:color="auto"/>
        <w:right w:val="none" w:sz="0" w:space="0" w:color="auto"/>
      </w:divBdr>
      <w:divsChild>
        <w:div w:id="1451390471">
          <w:marLeft w:val="0"/>
          <w:marRight w:val="0"/>
          <w:marTop w:val="0"/>
          <w:marBottom w:val="0"/>
          <w:divBdr>
            <w:top w:val="none" w:sz="0" w:space="0" w:color="auto"/>
            <w:left w:val="none" w:sz="0" w:space="0" w:color="auto"/>
            <w:bottom w:val="none" w:sz="0" w:space="0" w:color="auto"/>
            <w:right w:val="none" w:sz="0" w:space="0" w:color="auto"/>
          </w:divBdr>
          <w:divsChild>
            <w:div w:id="645889372">
              <w:marLeft w:val="0"/>
              <w:marRight w:val="0"/>
              <w:marTop w:val="0"/>
              <w:marBottom w:val="0"/>
              <w:divBdr>
                <w:top w:val="none" w:sz="0" w:space="0" w:color="auto"/>
                <w:left w:val="none" w:sz="0" w:space="0" w:color="auto"/>
                <w:bottom w:val="none" w:sz="0" w:space="0" w:color="auto"/>
                <w:right w:val="none" w:sz="0" w:space="0" w:color="auto"/>
              </w:divBdr>
              <w:divsChild>
                <w:div w:id="875507216">
                  <w:marLeft w:val="0"/>
                  <w:marRight w:val="0"/>
                  <w:marTop w:val="0"/>
                  <w:marBottom w:val="0"/>
                  <w:divBdr>
                    <w:top w:val="none" w:sz="0" w:space="0" w:color="auto"/>
                    <w:left w:val="none" w:sz="0" w:space="0" w:color="auto"/>
                    <w:bottom w:val="none" w:sz="0" w:space="0" w:color="auto"/>
                    <w:right w:val="none" w:sz="0" w:space="0" w:color="auto"/>
                  </w:divBdr>
                  <w:divsChild>
                    <w:div w:id="1903444237">
                      <w:marLeft w:val="0"/>
                      <w:marRight w:val="0"/>
                      <w:marTop w:val="0"/>
                      <w:marBottom w:val="0"/>
                      <w:divBdr>
                        <w:top w:val="none" w:sz="0" w:space="0" w:color="auto"/>
                        <w:left w:val="none" w:sz="0" w:space="0" w:color="auto"/>
                        <w:bottom w:val="none" w:sz="0" w:space="0" w:color="auto"/>
                        <w:right w:val="none" w:sz="0" w:space="0" w:color="auto"/>
                      </w:divBdr>
                      <w:divsChild>
                        <w:div w:id="2047103181">
                          <w:marLeft w:val="0"/>
                          <w:marRight w:val="0"/>
                          <w:marTop w:val="0"/>
                          <w:marBottom w:val="0"/>
                          <w:divBdr>
                            <w:top w:val="none" w:sz="0" w:space="0" w:color="auto"/>
                            <w:left w:val="none" w:sz="0" w:space="0" w:color="auto"/>
                            <w:bottom w:val="none" w:sz="0" w:space="0" w:color="auto"/>
                            <w:right w:val="none" w:sz="0" w:space="0" w:color="auto"/>
                          </w:divBdr>
                          <w:divsChild>
                            <w:div w:id="448279866">
                              <w:marLeft w:val="0"/>
                              <w:marRight w:val="0"/>
                              <w:marTop w:val="0"/>
                              <w:marBottom w:val="0"/>
                              <w:divBdr>
                                <w:top w:val="none" w:sz="0" w:space="0" w:color="auto"/>
                                <w:left w:val="none" w:sz="0" w:space="0" w:color="auto"/>
                                <w:bottom w:val="none" w:sz="0" w:space="0" w:color="auto"/>
                                <w:right w:val="none" w:sz="0" w:space="0" w:color="auto"/>
                              </w:divBdr>
                              <w:divsChild>
                                <w:div w:id="963384339">
                                  <w:marLeft w:val="0"/>
                                  <w:marRight w:val="0"/>
                                  <w:marTop w:val="0"/>
                                  <w:marBottom w:val="0"/>
                                  <w:divBdr>
                                    <w:top w:val="none" w:sz="0" w:space="0" w:color="auto"/>
                                    <w:left w:val="none" w:sz="0" w:space="0" w:color="auto"/>
                                    <w:bottom w:val="none" w:sz="0" w:space="0" w:color="auto"/>
                                    <w:right w:val="none" w:sz="0" w:space="0" w:color="auto"/>
                                  </w:divBdr>
                                  <w:divsChild>
                                    <w:div w:id="885797669">
                                      <w:marLeft w:val="0"/>
                                      <w:marRight w:val="0"/>
                                      <w:marTop w:val="0"/>
                                      <w:marBottom w:val="0"/>
                                      <w:divBdr>
                                        <w:top w:val="none" w:sz="0" w:space="0" w:color="auto"/>
                                        <w:left w:val="none" w:sz="0" w:space="0" w:color="auto"/>
                                        <w:bottom w:val="none" w:sz="0" w:space="0" w:color="auto"/>
                                        <w:right w:val="none" w:sz="0" w:space="0" w:color="auto"/>
                                      </w:divBdr>
                                      <w:divsChild>
                                        <w:div w:id="18213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8047">
      <w:bodyDiv w:val="1"/>
      <w:marLeft w:val="0"/>
      <w:marRight w:val="0"/>
      <w:marTop w:val="0"/>
      <w:marBottom w:val="0"/>
      <w:divBdr>
        <w:top w:val="none" w:sz="0" w:space="0" w:color="auto"/>
        <w:left w:val="none" w:sz="0" w:space="0" w:color="auto"/>
        <w:bottom w:val="none" w:sz="0" w:space="0" w:color="auto"/>
        <w:right w:val="none" w:sz="0" w:space="0" w:color="auto"/>
      </w:divBdr>
      <w:divsChild>
        <w:div w:id="18237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98093">
      <w:bodyDiv w:val="1"/>
      <w:marLeft w:val="0"/>
      <w:marRight w:val="0"/>
      <w:marTop w:val="0"/>
      <w:marBottom w:val="0"/>
      <w:divBdr>
        <w:top w:val="none" w:sz="0" w:space="0" w:color="auto"/>
        <w:left w:val="none" w:sz="0" w:space="0" w:color="auto"/>
        <w:bottom w:val="none" w:sz="0" w:space="0" w:color="auto"/>
        <w:right w:val="none" w:sz="0" w:space="0" w:color="auto"/>
      </w:divBdr>
      <w:divsChild>
        <w:div w:id="644893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66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5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33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3408">
      <w:bodyDiv w:val="1"/>
      <w:marLeft w:val="0"/>
      <w:marRight w:val="0"/>
      <w:marTop w:val="0"/>
      <w:marBottom w:val="0"/>
      <w:divBdr>
        <w:top w:val="none" w:sz="0" w:space="0" w:color="auto"/>
        <w:left w:val="none" w:sz="0" w:space="0" w:color="auto"/>
        <w:bottom w:val="none" w:sz="0" w:space="0" w:color="auto"/>
        <w:right w:val="none" w:sz="0" w:space="0" w:color="auto"/>
      </w:divBdr>
    </w:div>
    <w:div w:id="666252180">
      <w:bodyDiv w:val="1"/>
      <w:marLeft w:val="0"/>
      <w:marRight w:val="0"/>
      <w:marTop w:val="0"/>
      <w:marBottom w:val="0"/>
      <w:divBdr>
        <w:top w:val="none" w:sz="0" w:space="0" w:color="auto"/>
        <w:left w:val="none" w:sz="0" w:space="0" w:color="auto"/>
        <w:bottom w:val="none" w:sz="0" w:space="0" w:color="auto"/>
        <w:right w:val="none" w:sz="0" w:space="0" w:color="auto"/>
      </w:divBdr>
    </w:div>
    <w:div w:id="673266487">
      <w:bodyDiv w:val="1"/>
      <w:marLeft w:val="0"/>
      <w:marRight w:val="0"/>
      <w:marTop w:val="0"/>
      <w:marBottom w:val="0"/>
      <w:divBdr>
        <w:top w:val="none" w:sz="0" w:space="0" w:color="auto"/>
        <w:left w:val="none" w:sz="0" w:space="0" w:color="auto"/>
        <w:bottom w:val="none" w:sz="0" w:space="0" w:color="auto"/>
        <w:right w:val="none" w:sz="0" w:space="0" w:color="auto"/>
      </w:divBdr>
    </w:div>
    <w:div w:id="674965683">
      <w:bodyDiv w:val="1"/>
      <w:marLeft w:val="0"/>
      <w:marRight w:val="0"/>
      <w:marTop w:val="0"/>
      <w:marBottom w:val="0"/>
      <w:divBdr>
        <w:top w:val="none" w:sz="0" w:space="0" w:color="auto"/>
        <w:left w:val="none" w:sz="0" w:space="0" w:color="auto"/>
        <w:bottom w:val="none" w:sz="0" w:space="0" w:color="auto"/>
        <w:right w:val="none" w:sz="0" w:space="0" w:color="auto"/>
      </w:divBdr>
      <w:divsChild>
        <w:div w:id="54002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434681">
      <w:bodyDiv w:val="1"/>
      <w:marLeft w:val="0"/>
      <w:marRight w:val="0"/>
      <w:marTop w:val="0"/>
      <w:marBottom w:val="0"/>
      <w:divBdr>
        <w:top w:val="none" w:sz="0" w:space="0" w:color="auto"/>
        <w:left w:val="none" w:sz="0" w:space="0" w:color="auto"/>
        <w:bottom w:val="none" w:sz="0" w:space="0" w:color="auto"/>
        <w:right w:val="none" w:sz="0" w:space="0" w:color="auto"/>
      </w:divBdr>
      <w:divsChild>
        <w:div w:id="1399744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12945">
      <w:bodyDiv w:val="1"/>
      <w:marLeft w:val="0"/>
      <w:marRight w:val="0"/>
      <w:marTop w:val="0"/>
      <w:marBottom w:val="0"/>
      <w:divBdr>
        <w:top w:val="none" w:sz="0" w:space="0" w:color="auto"/>
        <w:left w:val="none" w:sz="0" w:space="0" w:color="auto"/>
        <w:bottom w:val="none" w:sz="0" w:space="0" w:color="auto"/>
        <w:right w:val="none" w:sz="0" w:space="0" w:color="auto"/>
      </w:divBdr>
    </w:div>
    <w:div w:id="680934639">
      <w:bodyDiv w:val="1"/>
      <w:marLeft w:val="0"/>
      <w:marRight w:val="0"/>
      <w:marTop w:val="0"/>
      <w:marBottom w:val="0"/>
      <w:divBdr>
        <w:top w:val="none" w:sz="0" w:space="0" w:color="auto"/>
        <w:left w:val="none" w:sz="0" w:space="0" w:color="auto"/>
        <w:bottom w:val="none" w:sz="0" w:space="0" w:color="auto"/>
        <w:right w:val="none" w:sz="0" w:space="0" w:color="auto"/>
      </w:divBdr>
      <w:divsChild>
        <w:div w:id="163016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482540">
      <w:bodyDiv w:val="1"/>
      <w:marLeft w:val="0"/>
      <w:marRight w:val="0"/>
      <w:marTop w:val="0"/>
      <w:marBottom w:val="0"/>
      <w:divBdr>
        <w:top w:val="none" w:sz="0" w:space="0" w:color="auto"/>
        <w:left w:val="none" w:sz="0" w:space="0" w:color="auto"/>
        <w:bottom w:val="none" w:sz="0" w:space="0" w:color="auto"/>
        <w:right w:val="none" w:sz="0" w:space="0" w:color="auto"/>
      </w:divBdr>
    </w:div>
    <w:div w:id="688140656">
      <w:bodyDiv w:val="1"/>
      <w:marLeft w:val="0"/>
      <w:marRight w:val="0"/>
      <w:marTop w:val="0"/>
      <w:marBottom w:val="0"/>
      <w:divBdr>
        <w:top w:val="none" w:sz="0" w:space="0" w:color="auto"/>
        <w:left w:val="none" w:sz="0" w:space="0" w:color="auto"/>
        <w:bottom w:val="none" w:sz="0" w:space="0" w:color="auto"/>
        <w:right w:val="none" w:sz="0" w:space="0" w:color="auto"/>
      </w:divBdr>
      <w:divsChild>
        <w:div w:id="132181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16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263406">
      <w:bodyDiv w:val="1"/>
      <w:marLeft w:val="0"/>
      <w:marRight w:val="0"/>
      <w:marTop w:val="0"/>
      <w:marBottom w:val="0"/>
      <w:divBdr>
        <w:top w:val="none" w:sz="0" w:space="0" w:color="auto"/>
        <w:left w:val="none" w:sz="0" w:space="0" w:color="auto"/>
        <w:bottom w:val="none" w:sz="0" w:space="0" w:color="auto"/>
        <w:right w:val="none" w:sz="0" w:space="0" w:color="auto"/>
      </w:divBdr>
    </w:div>
    <w:div w:id="689912509">
      <w:bodyDiv w:val="1"/>
      <w:marLeft w:val="0"/>
      <w:marRight w:val="0"/>
      <w:marTop w:val="0"/>
      <w:marBottom w:val="0"/>
      <w:divBdr>
        <w:top w:val="none" w:sz="0" w:space="0" w:color="auto"/>
        <w:left w:val="none" w:sz="0" w:space="0" w:color="auto"/>
        <w:bottom w:val="none" w:sz="0" w:space="0" w:color="auto"/>
        <w:right w:val="none" w:sz="0" w:space="0" w:color="auto"/>
      </w:divBdr>
    </w:div>
    <w:div w:id="692342255">
      <w:bodyDiv w:val="1"/>
      <w:marLeft w:val="0"/>
      <w:marRight w:val="0"/>
      <w:marTop w:val="0"/>
      <w:marBottom w:val="0"/>
      <w:divBdr>
        <w:top w:val="none" w:sz="0" w:space="0" w:color="auto"/>
        <w:left w:val="none" w:sz="0" w:space="0" w:color="auto"/>
        <w:bottom w:val="none" w:sz="0" w:space="0" w:color="auto"/>
        <w:right w:val="none" w:sz="0" w:space="0" w:color="auto"/>
      </w:divBdr>
      <w:divsChild>
        <w:div w:id="35592538">
          <w:marLeft w:val="0"/>
          <w:marRight w:val="0"/>
          <w:marTop w:val="0"/>
          <w:marBottom w:val="0"/>
          <w:divBdr>
            <w:top w:val="none" w:sz="0" w:space="0" w:color="auto"/>
            <w:left w:val="none" w:sz="0" w:space="0" w:color="auto"/>
            <w:bottom w:val="none" w:sz="0" w:space="0" w:color="auto"/>
            <w:right w:val="none" w:sz="0" w:space="0" w:color="auto"/>
          </w:divBdr>
          <w:divsChild>
            <w:div w:id="1412509089">
              <w:marLeft w:val="0"/>
              <w:marRight w:val="0"/>
              <w:marTop w:val="0"/>
              <w:marBottom w:val="0"/>
              <w:divBdr>
                <w:top w:val="none" w:sz="0" w:space="0" w:color="auto"/>
                <w:left w:val="none" w:sz="0" w:space="0" w:color="auto"/>
                <w:bottom w:val="none" w:sz="0" w:space="0" w:color="auto"/>
                <w:right w:val="none" w:sz="0" w:space="0" w:color="auto"/>
              </w:divBdr>
              <w:divsChild>
                <w:div w:id="1479032545">
                  <w:marLeft w:val="0"/>
                  <w:marRight w:val="0"/>
                  <w:marTop w:val="0"/>
                  <w:marBottom w:val="0"/>
                  <w:divBdr>
                    <w:top w:val="none" w:sz="0" w:space="0" w:color="auto"/>
                    <w:left w:val="none" w:sz="0" w:space="0" w:color="auto"/>
                    <w:bottom w:val="none" w:sz="0" w:space="0" w:color="auto"/>
                    <w:right w:val="none" w:sz="0" w:space="0" w:color="auto"/>
                  </w:divBdr>
                  <w:divsChild>
                    <w:div w:id="1032461930">
                      <w:marLeft w:val="0"/>
                      <w:marRight w:val="0"/>
                      <w:marTop w:val="0"/>
                      <w:marBottom w:val="0"/>
                      <w:divBdr>
                        <w:top w:val="none" w:sz="0" w:space="0" w:color="auto"/>
                        <w:left w:val="none" w:sz="0" w:space="0" w:color="auto"/>
                        <w:bottom w:val="none" w:sz="0" w:space="0" w:color="auto"/>
                        <w:right w:val="none" w:sz="0" w:space="0" w:color="auto"/>
                      </w:divBdr>
                      <w:divsChild>
                        <w:div w:id="1189683714">
                          <w:marLeft w:val="0"/>
                          <w:marRight w:val="0"/>
                          <w:marTop w:val="0"/>
                          <w:marBottom w:val="0"/>
                          <w:divBdr>
                            <w:top w:val="none" w:sz="0" w:space="0" w:color="auto"/>
                            <w:left w:val="none" w:sz="0" w:space="0" w:color="auto"/>
                            <w:bottom w:val="none" w:sz="0" w:space="0" w:color="auto"/>
                            <w:right w:val="none" w:sz="0" w:space="0" w:color="auto"/>
                          </w:divBdr>
                          <w:divsChild>
                            <w:div w:id="354423421">
                              <w:marLeft w:val="0"/>
                              <w:marRight w:val="0"/>
                              <w:marTop w:val="0"/>
                              <w:marBottom w:val="0"/>
                              <w:divBdr>
                                <w:top w:val="none" w:sz="0" w:space="0" w:color="auto"/>
                                <w:left w:val="none" w:sz="0" w:space="0" w:color="auto"/>
                                <w:bottom w:val="none" w:sz="0" w:space="0" w:color="auto"/>
                                <w:right w:val="none" w:sz="0" w:space="0" w:color="auto"/>
                              </w:divBdr>
                              <w:divsChild>
                                <w:div w:id="1180966488">
                                  <w:marLeft w:val="0"/>
                                  <w:marRight w:val="0"/>
                                  <w:marTop w:val="0"/>
                                  <w:marBottom w:val="0"/>
                                  <w:divBdr>
                                    <w:top w:val="none" w:sz="0" w:space="0" w:color="auto"/>
                                    <w:left w:val="none" w:sz="0" w:space="0" w:color="auto"/>
                                    <w:bottom w:val="none" w:sz="0" w:space="0" w:color="auto"/>
                                    <w:right w:val="none" w:sz="0" w:space="0" w:color="auto"/>
                                  </w:divBdr>
                                  <w:divsChild>
                                    <w:div w:id="1454514263">
                                      <w:marLeft w:val="0"/>
                                      <w:marRight w:val="0"/>
                                      <w:marTop w:val="0"/>
                                      <w:marBottom w:val="0"/>
                                      <w:divBdr>
                                        <w:top w:val="none" w:sz="0" w:space="0" w:color="auto"/>
                                        <w:left w:val="none" w:sz="0" w:space="0" w:color="auto"/>
                                        <w:bottom w:val="none" w:sz="0" w:space="0" w:color="auto"/>
                                        <w:right w:val="none" w:sz="0" w:space="0" w:color="auto"/>
                                      </w:divBdr>
                                      <w:divsChild>
                                        <w:div w:id="1157921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17159">
      <w:bodyDiv w:val="1"/>
      <w:marLeft w:val="0"/>
      <w:marRight w:val="0"/>
      <w:marTop w:val="0"/>
      <w:marBottom w:val="0"/>
      <w:divBdr>
        <w:top w:val="none" w:sz="0" w:space="0" w:color="auto"/>
        <w:left w:val="none" w:sz="0" w:space="0" w:color="auto"/>
        <w:bottom w:val="none" w:sz="0" w:space="0" w:color="auto"/>
        <w:right w:val="none" w:sz="0" w:space="0" w:color="auto"/>
      </w:divBdr>
      <w:divsChild>
        <w:div w:id="932786404">
          <w:marLeft w:val="0"/>
          <w:marRight w:val="0"/>
          <w:marTop w:val="0"/>
          <w:marBottom w:val="0"/>
          <w:divBdr>
            <w:top w:val="none" w:sz="0" w:space="0" w:color="auto"/>
            <w:left w:val="none" w:sz="0" w:space="0" w:color="auto"/>
            <w:bottom w:val="none" w:sz="0" w:space="0" w:color="auto"/>
            <w:right w:val="none" w:sz="0" w:space="0" w:color="auto"/>
          </w:divBdr>
          <w:divsChild>
            <w:div w:id="1929802464">
              <w:marLeft w:val="0"/>
              <w:marRight w:val="0"/>
              <w:marTop w:val="0"/>
              <w:marBottom w:val="0"/>
              <w:divBdr>
                <w:top w:val="none" w:sz="0" w:space="0" w:color="auto"/>
                <w:left w:val="none" w:sz="0" w:space="0" w:color="auto"/>
                <w:bottom w:val="none" w:sz="0" w:space="0" w:color="auto"/>
                <w:right w:val="none" w:sz="0" w:space="0" w:color="auto"/>
              </w:divBdr>
              <w:divsChild>
                <w:div w:id="320890710">
                  <w:marLeft w:val="0"/>
                  <w:marRight w:val="0"/>
                  <w:marTop w:val="0"/>
                  <w:marBottom w:val="0"/>
                  <w:divBdr>
                    <w:top w:val="none" w:sz="0" w:space="0" w:color="auto"/>
                    <w:left w:val="none" w:sz="0" w:space="0" w:color="auto"/>
                    <w:bottom w:val="none" w:sz="0" w:space="0" w:color="auto"/>
                    <w:right w:val="none" w:sz="0" w:space="0" w:color="auto"/>
                  </w:divBdr>
                  <w:divsChild>
                    <w:div w:id="72944354">
                      <w:marLeft w:val="0"/>
                      <w:marRight w:val="0"/>
                      <w:marTop w:val="0"/>
                      <w:marBottom w:val="0"/>
                      <w:divBdr>
                        <w:top w:val="none" w:sz="0" w:space="0" w:color="auto"/>
                        <w:left w:val="none" w:sz="0" w:space="0" w:color="auto"/>
                        <w:bottom w:val="none" w:sz="0" w:space="0" w:color="auto"/>
                        <w:right w:val="none" w:sz="0" w:space="0" w:color="auto"/>
                      </w:divBdr>
                      <w:divsChild>
                        <w:div w:id="466826794">
                          <w:marLeft w:val="0"/>
                          <w:marRight w:val="0"/>
                          <w:marTop w:val="0"/>
                          <w:marBottom w:val="0"/>
                          <w:divBdr>
                            <w:top w:val="none" w:sz="0" w:space="0" w:color="auto"/>
                            <w:left w:val="none" w:sz="0" w:space="0" w:color="auto"/>
                            <w:bottom w:val="none" w:sz="0" w:space="0" w:color="auto"/>
                            <w:right w:val="none" w:sz="0" w:space="0" w:color="auto"/>
                          </w:divBdr>
                          <w:divsChild>
                            <w:div w:id="145902391">
                              <w:marLeft w:val="0"/>
                              <w:marRight w:val="0"/>
                              <w:marTop w:val="0"/>
                              <w:marBottom w:val="0"/>
                              <w:divBdr>
                                <w:top w:val="none" w:sz="0" w:space="0" w:color="auto"/>
                                <w:left w:val="none" w:sz="0" w:space="0" w:color="auto"/>
                                <w:bottom w:val="none" w:sz="0" w:space="0" w:color="auto"/>
                                <w:right w:val="none" w:sz="0" w:space="0" w:color="auto"/>
                              </w:divBdr>
                              <w:divsChild>
                                <w:div w:id="224146299">
                                  <w:marLeft w:val="0"/>
                                  <w:marRight w:val="0"/>
                                  <w:marTop w:val="0"/>
                                  <w:marBottom w:val="0"/>
                                  <w:divBdr>
                                    <w:top w:val="none" w:sz="0" w:space="0" w:color="auto"/>
                                    <w:left w:val="none" w:sz="0" w:space="0" w:color="auto"/>
                                    <w:bottom w:val="none" w:sz="0" w:space="0" w:color="auto"/>
                                    <w:right w:val="none" w:sz="0" w:space="0" w:color="auto"/>
                                  </w:divBdr>
                                  <w:divsChild>
                                    <w:div w:id="9071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4595">
      <w:bodyDiv w:val="1"/>
      <w:marLeft w:val="0"/>
      <w:marRight w:val="0"/>
      <w:marTop w:val="0"/>
      <w:marBottom w:val="0"/>
      <w:divBdr>
        <w:top w:val="none" w:sz="0" w:space="0" w:color="auto"/>
        <w:left w:val="none" w:sz="0" w:space="0" w:color="auto"/>
        <w:bottom w:val="none" w:sz="0" w:space="0" w:color="auto"/>
        <w:right w:val="none" w:sz="0" w:space="0" w:color="auto"/>
      </w:divBdr>
      <w:divsChild>
        <w:div w:id="2104450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712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832057">
      <w:bodyDiv w:val="1"/>
      <w:marLeft w:val="0"/>
      <w:marRight w:val="0"/>
      <w:marTop w:val="0"/>
      <w:marBottom w:val="0"/>
      <w:divBdr>
        <w:top w:val="none" w:sz="0" w:space="0" w:color="auto"/>
        <w:left w:val="none" w:sz="0" w:space="0" w:color="auto"/>
        <w:bottom w:val="none" w:sz="0" w:space="0" w:color="auto"/>
        <w:right w:val="none" w:sz="0" w:space="0" w:color="auto"/>
      </w:divBdr>
      <w:divsChild>
        <w:div w:id="41714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8374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2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811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72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378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764982">
      <w:bodyDiv w:val="1"/>
      <w:marLeft w:val="0"/>
      <w:marRight w:val="0"/>
      <w:marTop w:val="0"/>
      <w:marBottom w:val="0"/>
      <w:divBdr>
        <w:top w:val="none" w:sz="0" w:space="0" w:color="auto"/>
        <w:left w:val="none" w:sz="0" w:space="0" w:color="auto"/>
        <w:bottom w:val="none" w:sz="0" w:space="0" w:color="auto"/>
        <w:right w:val="none" w:sz="0" w:space="0" w:color="auto"/>
      </w:divBdr>
    </w:div>
    <w:div w:id="718209218">
      <w:bodyDiv w:val="1"/>
      <w:marLeft w:val="0"/>
      <w:marRight w:val="0"/>
      <w:marTop w:val="0"/>
      <w:marBottom w:val="0"/>
      <w:divBdr>
        <w:top w:val="none" w:sz="0" w:space="0" w:color="auto"/>
        <w:left w:val="none" w:sz="0" w:space="0" w:color="auto"/>
        <w:bottom w:val="none" w:sz="0" w:space="0" w:color="auto"/>
        <w:right w:val="none" w:sz="0" w:space="0" w:color="auto"/>
      </w:divBdr>
    </w:div>
    <w:div w:id="721103876">
      <w:bodyDiv w:val="1"/>
      <w:marLeft w:val="0"/>
      <w:marRight w:val="0"/>
      <w:marTop w:val="0"/>
      <w:marBottom w:val="0"/>
      <w:divBdr>
        <w:top w:val="none" w:sz="0" w:space="0" w:color="auto"/>
        <w:left w:val="none" w:sz="0" w:space="0" w:color="auto"/>
        <w:bottom w:val="none" w:sz="0" w:space="0" w:color="auto"/>
        <w:right w:val="none" w:sz="0" w:space="0" w:color="auto"/>
      </w:divBdr>
      <w:divsChild>
        <w:div w:id="145112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448631">
      <w:bodyDiv w:val="1"/>
      <w:marLeft w:val="0"/>
      <w:marRight w:val="0"/>
      <w:marTop w:val="0"/>
      <w:marBottom w:val="0"/>
      <w:divBdr>
        <w:top w:val="none" w:sz="0" w:space="0" w:color="auto"/>
        <w:left w:val="none" w:sz="0" w:space="0" w:color="auto"/>
        <w:bottom w:val="none" w:sz="0" w:space="0" w:color="auto"/>
        <w:right w:val="none" w:sz="0" w:space="0" w:color="auto"/>
      </w:divBdr>
    </w:div>
    <w:div w:id="729570545">
      <w:bodyDiv w:val="1"/>
      <w:marLeft w:val="0"/>
      <w:marRight w:val="0"/>
      <w:marTop w:val="0"/>
      <w:marBottom w:val="0"/>
      <w:divBdr>
        <w:top w:val="none" w:sz="0" w:space="0" w:color="auto"/>
        <w:left w:val="none" w:sz="0" w:space="0" w:color="auto"/>
        <w:bottom w:val="none" w:sz="0" w:space="0" w:color="auto"/>
        <w:right w:val="none" w:sz="0" w:space="0" w:color="auto"/>
      </w:divBdr>
    </w:div>
    <w:div w:id="730809996">
      <w:bodyDiv w:val="1"/>
      <w:marLeft w:val="0"/>
      <w:marRight w:val="0"/>
      <w:marTop w:val="0"/>
      <w:marBottom w:val="0"/>
      <w:divBdr>
        <w:top w:val="none" w:sz="0" w:space="0" w:color="auto"/>
        <w:left w:val="none" w:sz="0" w:space="0" w:color="auto"/>
        <w:bottom w:val="none" w:sz="0" w:space="0" w:color="auto"/>
        <w:right w:val="none" w:sz="0" w:space="0" w:color="auto"/>
      </w:divBdr>
    </w:div>
    <w:div w:id="735130705">
      <w:bodyDiv w:val="1"/>
      <w:marLeft w:val="0"/>
      <w:marRight w:val="0"/>
      <w:marTop w:val="0"/>
      <w:marBottom w:val="0"/>
      <w:divBdr>
        <w:top w:val="none" w:sz="0" w:space="0" w:color="auto"/>
        <w:left w:val="none" w:sz="0" w:space="0" w:color="auto"/>
        <w:bottom w:val="none" w:sz="0" w:space="0" w:color="auto"/>
        <w:right w:val="none" w:sz="0" w:space="0" w:color="auto"/>
      </w:divBdr>
    </w:div>
    <w:div w:id="741223160">
      <w:bodyDiv w:val="1"/>
      <w:marLeft w:val="0"/>
      <w:marRight w:val="0"/>
      <w:marTop w:val="0"/>
      <w:marBottom w:val="0"/>
      <w:divBdr>
        <w:top w:val="none" w:sz="0" w:space="0" w:color="auto"/>
        <w:left w:val="none" w:sz="0" w:space="0" w:color="auto"/>
        <w:bottom w:val="none" w:sz="0" w:space="0" w:color="auto"/>
        <w:right w:val="none" w:sz="0" w:space="0" w:color="auto"/>
      </w:divBdr>
      <w:divsChild>
        <w:div w:id="5532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8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632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2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583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50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55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8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854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51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685381">
      <w:bodyDiv w:val="1"/>
      <w:marLeft w:val="0"/>
      <w:marRight w:val="0"/>
      <w:marTop w:val="0"/>
      <w:marBottom w:val="0"/>
      <w:divBdr>
        <w:top w:val="none" w:sz="0" w:space="0" w:color="auto"/>
        <w:left w:val="none" w:sz="0" w:space="0" w:color="auto"/>
        <w:bottom w:val="none" w:sz="0" w:space="0" w:color="auto"/>
        <w:right w:val="none" w:sz="0" w:space="0" w:color="auto"/>
      </w:divBdr>
      <w:divsChild>
        <w:div w:id="98875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481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930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93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54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4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42978">
      <w:bodyDiv w:val="1"/>
      <w:marLeft w:val="0"/>
      <w:marRight w:val="0"/>
      <w:marTop w:val="0"/>
      <w:marBottom w:val="0"/>
      <w:divBdr>
        <w:top w:val="none" w:sz="0" w:space="0" w:color="auto"/>
        <w:left w:val="none" w:sz="0" w:space="0" w:color="auto"/>
        <w:bottom w:val="none" w:sz="0" w:space="0" w:color="auto"/>
        <w:right w:val="none" w:sz="0" w:space="0" w:color="auto"/>
      </w:divBdr>
    </w:div>
    <w:div w:id="752513717">
      <w:bodyDiv w:val="1"/>
      <w:marLeft w:val="0"/>
      <w:marRight w:val="0"/>
      <w:marTop w:val="0"/>
      <w:marBottom w:val="0"/>
      <w:divBdr>
        <w:top w:val="none" w:sz="0" w:space="0" w:color="auto"/>
        <w:left w:val="none" w:sz="0" w:space="0" w:color="auto"/>
        <w:bottom w:val="none" w:sz="0" w:space="0" w:color="auto"/>
        <w:right w:val="none" w:sz="0" w:space="0" w:color="auto"/>
      </w:divBdr>
      <w:divsChild>
        <w:div w:id="27467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83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329459">
      <w:bodyDiv w:val="1"/>
      <w:marLeft w:val="0"/>
      <w:marRight w:val="0"/>
      <w:marTop w:val="0"/>
      <w:marBottom w:val="0"/>
      <w:divBdr>
        <w:top w:val="none" w:sz="0" w:space="0" w:color="auto"/>
        <w:left w:val="none" w:sz="0" w:space="0" w:color="auto"/>
        <w:bottom w:val="none" w:sz="0" w:space="0" w:color="auto"/>
        <w:right w:val="none" w:sz="0" w:space="0" w:color="auto"/>
      </w:divBdr>
      <w:divsChild>
        <w:div w:id="167522051">
          <w:blockQuote w:val="1"/>
          <w:marLeft w:val="720"/>
          <w:marRight w:val="720"/>
          <w:marTop w:val="100"/>
          <w:marBottom w:val="100"/>
          <w:divBdr>
            <w:top w:val="none" w:sz="0" w:space="0" w:color="auto"/>
            <w:left w:val="none" w:sz="0" w:space="0" w:color="auto"/>
            <w:bottom w:val="none" w:sz="0" w:space="0" w:color="auto"/>
            <w:right w:val="none" w:sz="0" w:space="0" w:color="auto"/>
          </w:divBdr>
        </w:div>
        <w:div w:id="343749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02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840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217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257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086722">
          <w:blockQuote w:val="1"/>
          <w:marLeft w:val="720"/>
          <w:marRight w:val="720"/>
          <w:marTop w:val="100"/>
          <w:marBottom w:val="100"/>
          <w:divBdr>
            <w:top w:val="none" w:sz="0" w:space="0" w:color="auto"/>
            <w:left w:val="none" w:sz="0" w:space="0" w:color="auto"/>
            <w:bottom w:val="none" w:sz="0" w:space="0" w:color="auto"/>
            <w:right w:val="none" w:sz="0" w:space="0" w:color="auto"/>
          </w:divBdr>
        </w:div>
        <w:div w:id="825128799">
          <w:blockQuote w:val="1"/>
          <w:marLeft w:val="720"/>
          <w:marRight w:val="720"/>
          <w:marTop w:val="100"/>
          <w:marBottom w:val="100"/>
          <w:divBdr>
            <w:top w:val="none" w:sz="0" w:space="0" w:color="auto"/>
            <w:left w:val="none" w:sz="0" w:space="0" w:color="auto"/>
            <w:bottom w:val="none" w:sz="0" w:space="0" w:color="auto"/>
            <w:right w:val="none" w:sz="0" w:space="0" w:color="auto"/>
          </w:divBdr>
        </w:div>
        <w:div w:id="663509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04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330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52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205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2752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178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60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646014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726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677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8615">
      <w:bodyDiv w:val="1"/>
      <w:marLeft w:val="0"/>
      <w:marRight w:val="0"/>
      <w:marTop w:val="0"/>
      <w:marBottom w:val="0"/>
      <w:divBdr>
        <w:top w:val="none" w:sz="0" w:space="0" w:color="auto"/>
        <w:left w:val="none" w:sz="0" w:space="0" w:color="auto"/>
        <w:bottom w:val="none" w:sz="0" w:space="0" w:color="auto"/>
        <w:right w:val="none" w:sz="0" w:space="0" w:color="auto"/>
      </w:divBdr>
    </w:div>
    <w:div w:id="755441457">
      <w:bodyDiv w:val="1"/>
      <w:marLeft w:val="0"/>
      <w:marRight w:val="0"/>
      <w:marTop w:val="0"/>
      <w:marBottom w:val="0"/>
      <w:divBdr>
        <w:top w:val="none" w:sz="0" w:space="0" w:color="auto"/>
        <w:left w:val="none" w:sz="0" w:space="0" w:color="auto"/>
        <w:bottom w:val="none" w:sz="0" w:space="0" w:color="auto"/>
        <w:right w:val="none" w:sz="0" w:space="0" w:color="auto"/>
      </w:divBdr>
    </w:div>
    <w:div w:id="756245796">
      <w:bodyDiv w:val="1"/>
      <w:marLeft w:val="0"/>
      <w:marRight w:val="0"/>
      <w:marTop w:val="0"/>
      <w:marBottom w:val="0"/>
      <w:divBdr>
        <w:top w:val="none" w:sz="0" w:space="0" w:color="auto"/>
        <w:left w:val="none" w:sz="0" w:space="0" w:color="auto"/>
        <w:bottom w:val="none" w:sz="0" w:space="0" w:color="auto"/>
        <w:right w:val="none" w:sz="0" w:space="0" w:color="auto"/>
      </w:divBdr>
      <w:divsChild>
        <w:div w:id="86077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0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751340">
      <w:bodyDiv w:val="1"/>
      <w:marLeft w:val="0"/>
      <w:marRight w:val="0"/>
      <w:marTop w:val="0"/>
      <w:marBottom w:val="0"/>
      <w:divBdr>
        <w:top w:val="none" w:sz="0" w:space="0" w:color="auto"/>
        <w:left w:val="none" w:sz="0" w:space="0" w:color="auto"/>
        <w:bottom w:val="none" w:sz="0" w:space="0" w:color="auto"/>
        <w:right w:val="none" w:sz="0" w:space="0" w:color="auto"/>
      </w:divBdr>
    </w:div>
    <w:div w:id="758912761">
      <w:bodyDiv w:val="1"/>
      <w:marLeft w:val="0"/>
      <w:marRight w:val="0"/>
      <w:marTop w:val="0"/>
      <w:marBottom w:val="0"/>
      <w:divBdr>
        <w:top w:val="none" w:sz="0" w:space="0" w:color="auto"/>
        <w:left w:val="none" w:sz="0" w:space="0" w:color="auto"/>
        <w:bottom w:val="none" w:sz="0" w:space="0" w:color="auto"/>
        <w:right w:val="none" w:sz="0" w:space="0" w:color="auto"/>
      </w:divBdr>
    </w:div>
    <w:div w:id="765156847">
      <w:bodyDiv w:val="1"/>
      <w:marLeft w:val="0"/>
      <w:marRight w:val="0"/>
      <w:marTop w:val="0"/>
      <w:marBottom w:val="0"/>
      <w:divBdr>
        <w:top w:val="none" w:sz="0" w:space="0" w:color="auto"/>
        <w:left w:val="none" w:sz="0" w:space="0" w:color="auto"/>
        <w:bottom w:val="none" w:sz="0" w:space="0" w:color="auto"/>
        <w:right w:val="none" w:sz="0" w:space="0" w:color="auto"/>
      </w:divBdr>
    </w:div>
    <w:div w:id="769855045">
      <w:bodyDiv w:val="1"/>
      <w:marLeft w:val="0"/>
      <w:marRight w:val="0"/>
      <w:marTop w:val="0"/>
      <w:marBottom w:val="0"/>
      <w:divBdr>
        <w:top w:val="none" w:sz="0" w:space="0" w:color="auto"/>
        <w:left w:val="none" w:sz="0" w:space="0" w:color="auto"/>
        <w:bottom w:val="none" w:sz="0" w:space="0" w:color="auto"/>
        <w:right w:val="none" w:sz="0" w:space="0" w:color="auto"/>
      </w:divBdr>
    </w:div>
    <w:div w:id="776173132">
      <w:bodyDiv w:val="1"/>
      <w:marLeft w:val="0"/>
      <w:marRight w:val="0"/>
      <w:marTop w:val="0"/>
      <w:marBottom w:val="0"/>
      <w:divBdr>
        <w:top w:val="none" w:sz="0" w:space="0" w:color="auto"/>
        <w:left w:val="none" w:sz="0" w:space="0" w:color="auto"/>
        <w:bottom w:val="none" w:sz="0" w:space="0" w:color="auto"/>
        <w:right w:val="none" w:sz="0" w:space="0" w:color="auto"/>
      </w:divBdr>
      <w:divsChild>
        <w:div w:id="65334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32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4529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4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9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8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11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645285">
      <w:bodyDiv w:val="1"/>
      <w:marLeft w:val="0"/>
      <w:marRight w:val="0"/>
      <w:marTop w:val="0"/>
      <w:marBottom w:val="0"/>
      <w:divBdr>
        <w:top w:val="none" w:sz="0" w:space="0" w:color="auto"/>
        <w:left w:val="none" w:sz="0" w:space="0" w:color="auto"/>
        <w:bottom w:val="none" w:sz="0" w:space="0" w:color="auto"/>
        <w:right w:val="none" w:sz="0" w:space="0" w:color="auto"/>
      </w:divBdr>
    </w:div>
    <w:div w:id="784036319">
      <w:bodyDiv w:val="1"/>
      <w:marLeft w:val="0"/>
      <w:marRight w:val="0"/>
      <w:marTop w:val="0"/>
      <w:marBottom w:val="0"/>
      <w:divBdr>
        <w:top w:val="none" w:sz="0" w:space="0" w:color="auto"/>
        <w:left w:val="none" w:sz="0" w:space="0" w:color="auto"/>
        <w:bottom w:val="none" w:sz="0" w:space="0" w:color="auto"/>
        <w:right w:val="none" w:sz="0" w:space="0" w:color="auto"/>
      </w:divBdr>
    </w:div>
    <w:div w:id="788354199">
      <w:bodyDiv w:val="1"/>
      <w:marLeft w:val="0"/>
      <w:marRight w:val="0"/>
      <w:marTop w:val="0"/>
      <w:marBottom w:val="0"/>
      <w:divBdr>
        <w:top w:val="none" w:sz="0" w:space="0" w:color="auto"/>
        <w:left w:val="none" w:sz="0" w:space="0" w:color="auto"/>
        <w:bottom w:val="none" w:sz="0" w:space="0" w:color="auto"/>
        <w:right w:val="none" w:sz="0" w:space="0" w:color="auto"/>
      </w:divBdr>
    </w:div>
    <w:div w:id="790827517">
      <w:bodyDiv w:val="1"/>
      <w:marLeft w:val="0"/>
      <w:marRight w:val="0"/>
      <w:marTop w:val="0"/>
      <w:marBottom w:val="0"/>
      <w:divBdr>
        <w:top w:val="none" w:sz="0" w:space="0" w:color="auto"/>
        <w:left w:val="none" w:sz="0" w:space="0" w:color="auto"/>
        <w:bottom w:val="none" w:sz="0" w:space="0" w:color="auto"/>
        <w:right w:val="none" w:sz="0" w:space="0" w:color="auto"/>
      </w:divBdr>
      <w:divsChild>
        <w:div w:id="168127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9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09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30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364659">
      <w:bodyDiv w:val="1"/>
      <w:marLeft w:val="0"/>
      <w:marRight w:val="0"/>
      <w:marTop w:val="0"/>
      <w:marBottom w:val="0"/>
      <w:divBdr>
        <w:top w:val="none" w:sz="0" w:space="0" w:color="auto"/>
        <w:left w:val="none" w:sz="0" w:space="0" w:color="auto"/>
        <w:bottom w:val="none" w:sz="0" w:space="0" w:color="auto"/>
        <w:right w:val="none" w:sz="0" w:space="0" w:color="auto"/>
      </w:divBdr>
    </w:div>
    <w:div w:id="791635980">
      <w:bodyDiv w:val="1"/>
      <w:marLeft w:val="0"/>
      <w:marRight w:val="0"/>
      <w:marTop w:val="0"/>
      <w:marBottom w:val="0"/>
      <w:divBdr>
        <w:top w:val="none" w:sz="0" w:space="0" w:color="auto"/>
        <w:left w:val="none" w:sz="0" w:space="0" w:color="auto"/>
        <w:bottom w:val="none" w:sz="0" w:space="0" w:color="auto"/>
        <w:right w:val="none" w:sz="0" w:space="0" w:color="auto"/>
      </w:divBdr>
      <w:divsChild>
        <w:div w:id="1153566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751167">
      <w:bodyDiv w:val="1"/>
      <w:marLeft w:val="0"/>
      <w:marRight w:val="0"/>
      <w:marTop w:val="0"/>
      <w:marBottom w:val="0"/>
      <w:divBdr>
        <w:top w:val="none" w:sz="0" w:space="0" w:color="auto"/>
        <w:left w:val="none" w:sz="0" w:space="0" w:color="auto"/>
        <w:bottom w:val="none" w:sz="0" w:space="0" w:color="auto"/>
        <w:right w:val="none" w:sz="0" w:space="0" w:color="auto"/>
      </w:divBdr>
    </w:div>
    <w:div w:id="794566551">
      <w:bodyDiv w:val="1"/>
      <w:marLeft w:val="0"/>
      <w:marRight w:val="0"/>
      <w:marTop w:val="0"/>
      <w:marBottom w:val="0"/>
      <w:divBdr>
        <w:top w:val="none" w:sz="0" w:space="0" w:color="auto"/>
        <w:left w:val="none" w:sz="0" w:space="0" w:color="auto"/>
        <w:bottom w:val="none" w:sz="0" w:space="0" w:color="auto"/>
        <w:right w:val="none" w:sz="0" w:space="0" w:color="auto"/>
      </w:divBdr>
    </w:div>
    <w:div w:id="797332242">
      <w:bodyDiv w:val="1"/>
      <w:marLeft w:val="0"/>
      <w:marRight w:val="0"/>
      <w:marTop w:val="0"/>
      <w:marBottom w:val="0"/>
      <w:divBdr>
        <w:top w:val="none" w:sz="0" w:space="0" w:color="auto"/>
        <w:left w:val="none" w:sz="0" w:space="0" w:color="auto"/>
        <w:bottom w:val="none" w:sz="0" w:space="0" w:color="auto"/>
        <w:right w:val="none" w:sz="0" w:space="0" w:color="auto"/>
      </w:divBdr>
      <w:divsChild>
        <w:div w:id="45510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4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6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698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69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000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7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859601">
      <w:bodyDiv w:val="1"/>
      <w:marLeft w:val="0"/>
      <w:marRight w:val="0"/>
      <w:marTop w:val="0"/>
      <w:marBottom w:val="0"/>
      <w:divBdr>
        <w:top w:val="none" w:sz="0" w:space="0" w:color="auto"/>
        <w:left w:val="none" w:sz="0" w:space="0" w:color="auto"/>
        <w:bottom w:val="none" w:sz="0" w:space="0" w:color="auto"/>
        <w:right w:val="none" w:sz="0" w:space="0" w:color="auto"/>
      </w:divBdr>
      <w:divsChild>
        <w:div w:id="108869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824664">
      <w:bodyDiv w:val="1"/>
      <w:marLeft w:val="0"/>
      <w:marRight w:val="0"/>
      <w:marTop w:val="0"/>
      <w:marBottom w:val="0"/>
      <w:divBdr>
        <w:top w:val="none" w:sz="0" w:space="0" w:color="auto"/>
        <w:left w:val="none" w:sz="0" w:space="0" w:color="auto"/>
        <w:bottom w:val="none" w:sz="0" w:space="0" w:color="auto"/>
        <w:right w:val="none" w:sz="0" w:space="0" w:color="auto"/>
      </w:divBdr>
    </w:div>
    <w:div w:id="812216918">
      <w:bodyDiv w:val="1"/>
      <w:marLeft w:val="0"/>
      <w:marRight w:val="0"/>
      <w:marTop w:val="0"/>
      <w:marBottom w:val="0"/>
      <w:divBdr>
        <w:top w:val="none" w:sz="0" w:space="0" w:color="auto"/>
        <w:left w:val="none" w:sz="0" w:space="0" w:color="auto"/>
        <w:bottom w:val="none" w:sz="0" w:space="0" w:color="auto"/>
        <w:right w:val="none" w:sz="0" w:space="0" w:color="auto"/>
      </w:divBdr>
    </w:div>
    <w:div w:id="821385501">
      <w:bodyDiv w:val="1"/>
      <w:marLeft w:val="0"/>
      <w:marRight w:val="0"/>
      <w:marTop w:val="0"/>
      <w:marBottom w:val="0"/>
      <w:divBdr>
        <w:top w:val="none" w:sz="0" w:space="0" w:color="auto"/>
        <w:left w:val="none" w:sz="0" w:space="0" w:color="auto"/>
        <w:bottom w:val="none" w:sz="0" w:space="0" w:color="auto"/>
        <w:right w:val="none" w:sz="0" w:space="0" w:color="auto"/>
      </w:divBdr>
      <w:divsChild>
        <w:div w:id="619725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127299">
      <w:bodyDiv w:val="1"/>
      <w:marLeft w:val="0"/>
      <w:marRight w:val="0"/>
      <w:marTop w:val="0"/>
      <w:marBottom w:val="0"/>
      <w:divBdr>
        <w:top w:val="none" w:sz="0" w:space="0" w:color="auto"/>
        <w:left w:val="none" w:sz="0" w:space="0" w:color="auto"/>
        <w:bottom w:val="none" w:sz="0" w:space="0" w:color="auto"/>
        <w:right w:val="none" w:sz="0" w:space="0" w:color="auto"/>
      </w:divBdr>
    </w:div>
    <w:div w:id="825898942">
      <w:bodyDiv w:val="1"/>
      <w:marLeft w:val="0"/>
      <w:marRight w:val="0"/>
      <w:marTop w:val="0"/>
      <w:marBottom w:val="0"/>
      <w:divBdr>
        <w:top w:val="none" w:sz="0" w:space="0" w:color="auto"/>
        <w:left w:val="none" w:sz="0" w:space="0" w:color="auto"/>
        <w:bottom w:val="none" w:sz="0" w:space="0" w:color="auto"/>
        <w:right w:val="none" w:sz="0" w:space="0" w:color="auto"/>
      </w:divBdr>
    </w:div>
    <w:div w:id="827134767">
      <w:bodyDiv w:val="1"/>
      <w:marLeft w:val="0"/>
      <w:marRight w:val="0"/>
      <w:marTop w:val="0"/>
      <w:marBottom w:val="0"/>
      <w:divBdr>
        <w:top w:val="none" w:sz="0" w:space="0" w:color="auto"/>
        <w:left w:val="none" w:sz="0" w:space="0" w:color="auto"/>
        <w:bottom w:val="none" w:sz="0" w:space="0" w:color="auto"/>
        <w:right w:val="none" w:sz="0" w:space="0" w:color="auto"/>
      </w:divBdr>
    </w:div>
    <w:div w:id="828400564">
      <w:bodyDiv w:val="1"/>
      <w:marLeft w:val="0"/>
      <w:marRight w:val="0"/>
      <w:marTop w:val="0"/>
      <w:marBottom w:val="0"/>
      <w:divBdr>
        <w:top w:val="none" w:sz="0" w:space="0" w:color="auto"/>
        <w:left w:val="none" w:sz="0" w:space="0" w:color="auto"/>
        <w:bottom w:val="none" w:sz="0" w:space="0" w:color="auto"/>
        <w:right w:val="none" w:sz="0" w:space="0" w:color="auto"/>
      </w:divBdr>
      <w:divsChild>
        <w:div w:id="178934985">
          <w:marLeft w:val="0"/>
          <w:marRight w:val="0"/>
          <w:marTop w:val="0"/>
          <w:marBottom w:val="0"/>
          <w:divBdr>
            <w:top w:val="none" w:sz="0" w:space="0" w:color="auto"/>
            <w:left w:val="none" w:sz="0" w:space="0" w:color="auto"/>
            <w:bottom w:val="none" w:sz="0" w:space="0" w:color="auto"/>
            <w:right w:val="none" w:sz="0" w:space="0" w:color="auto"/>
          </w:divBdr>
          <w:divsChild>
            <w:div w:id="1019046883">
              <w:marLeft w:val="0"/>
              <w:marRight w:val="0"/>
              <w:marTop w:val="0"/>
              <w:marBottom w:val="0"/>
              <w:divBdr>
                <w:top w:val="none" w:sz="0" w:space="0" w:color="auto"/>
                <w:left w:val="none" w:sz="0" w:space="0" w:color="auto"/>
                <w:bottom w:val="none" w:sz="0" w:space="0" w:color="auto"/>
                <w:right w:val="none" w:sz="0" w:space="0" w:color="auto"/>
              </w:divBdr>
              <w:divsChild>
                <w:div w:id="218978745">
                  <w:marLeft w:val="0"/>
                  <w:marRight w:val="0"/>
                  <w:marTop w:val="0"/>
                  <w:marBottom w:val="0"/>
                  <w:divBdr>
                    <w:top w:val="none" w:sz="0" w:space="0" w:color="auto"/>
                    <w:left w:val="none" w:sz="0" w:space="0" w:color="auto"/>
                    <w:bottom w:val="none" w:sz="0" w:space="0" w:color="auto"/>
                    <w:right w:val="none" w:sz="0" w:space="0" w:color="auto"/>
                  </w:divBdr>
                  <w:divsChild>
                    <w:div w:id="52513347">
                      <w:marLeft w:val="0"/>
                      <w:marRight w:val="0"/>
                      <w:marTop w:val="0"/>
                      <w:marBottom w:val="0"/>
                      <w:divBdr>
                        <w:top w:val="none" w:sz="0" w:space="0" w:color="auto"/>
                        <w:left w:val="none" w:sz="0" w:space="0" w:color="auto"/>
                        <w:bottom w:val="none" w:sz="0" w:space="0" w:color="auto"/>
                        <w:right w:val="none" w:sz="0" w:space="0" w:color="auto"/>
                      </w:divBdr>
                      <w:divsChild>
                        <w:div w:id="107482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28525136">
      <w:bodyDiv w:val="1"/>
      <w:marLeft w:val="0"/>
      <w:marRight w:val="0"/>
      <w:marTop w:val="0"/>
      <w:marBottom w:val="0"/>
      <w:divBdr>
        <w:top w:val="none" w:sz="0" w:space="0" w:color="auto"/>
        <w:left w:val="none" w:sz="0" w:space="0" w:color="auto"/>
        <w:bottom w:val="none" w:sz="0" w:space="0" w:color="auto"/>
        <w:right w:val="none" w:sz="0" w:space="0" w:color="auto"/>
      </w:divBdr>
    </w:div>
    <w:div w:id="829443475">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0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5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025227">
      <w:bodyDiv w:val="1"/>
      <w:marLeft w:val="0"/>
      <w:marRight w:val="0"/>
      <w:marTop w:val="0"/>
      <w:marBottom w:val="0"/>
      <w:divBdr>
        <w:top w:val="none" w:sz="0" w:space="0" w:color="auto"/>
        <w:left w:val="none" w:sz="0" w:space="0" w:color="auto"/>
        <w:bottom w:val="none" w:sz="0" w:space="0" w:color="auto"/>
        <w:right w:val="none" w:sz="0" w:space="0" w:color="auto"/>
      </w:divBdr>
    </w:div>
    <w:div w:id="836920688">
      <w:bodyDiv w:val="1"/>
      <w:marLeft w:val="0"/>
      <w:marRight w:val="0"/>
      <w:marTop w:val="0"/>
      <w:marBottom w:val="0"/>
      <w:divBdr>
        <w:top w:val="none" w:sz="0" w:space="0" w:color="auto"/>
        <w:left w:val="none" w:sz="0" w:space="0" w:color="auto"/>
        <w:bottom w:val="none" w:sz="0" w:space="0" w:color="auto"/>
        <w:right w:val="none" w:sz="0" w:space="0" w:color="auto"/>
      </w:divBdr>
      <w:divsChild>
        <w:div w:id="205569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6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593484">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67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1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4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77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4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55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11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47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98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6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17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00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36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16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8550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2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3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3324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23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2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830453">
      <w:bodyDiv w:val="1"/>
      <w:marLeft w:val="0"/>
      <w:marRight w:val="0"/>
      <w:marTop w:val="0"/>
      <w:marBottom w:val="0"/>
      <w:divBdr>
        <w:top w:val="none" w:sz="0" w:space="0" w:color="auto"/>
        <w:left w:val="none" w:sz="0" w:space="0" w:color="auto"/>
        <w:bottom w:val="none" w:sz="0" w:space="0" w:color="auto"/>
        <w:right w:val="none" w:sz="0" w:space="0" w:color="auto"/>
      </w:divBdr>
    </w:div>
    <w:div w:id="847596903">
      <w:bodyDiv w:val="1"/>
      <w:marLeft w:val="0"/>
      <w:marRight w:val="0"/>
      <w:marTop w:val="0"/>
      <w:marBottom w:val="0"/>
      <w:divBdr>
        <w:top w:val="none" w:sz="0" w:space="0" w:color="auto"/>
        <w:left w:val="none" w:sz="0" w:space="0" w:color="auto"/>
        <w:bottom w:val="none" w:sz="0" w:space="0" w:color="auto"/>
        <w:right w:val="none" w:sz="0" w:space="0" w:color="auto"/>
      </w:divBdr>
      <w:divsChild>
        <w:div w:id="36676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265973">
      <w:bodyDiv w:val="1"/>
      <w:marLeft w:val="0"/>
      <w:marRight w:val="0"/>
      <w:marTop w:val="0"/>
      <w:marBottom w:val="0"/>
      <w:divBdr>
        <w:top w:val="none" w:sz="0" w:space="0" w:color="auto"/>
        <w:left w:val="none" w:sz="0" w:space="0" w:color="auto"/>
        <w:bottom w:val="none" w:sz="0" w:space="0" w:color="auto"/>
        <w:right w:val="none" w:sz="0" w:space="0" w:color="auto"/>
      </w:divBdr>
    </w:div>
    <w:div w:id="853149319">
      <w:bodyDiv w:val="1"/>
      <w:marLeft w:val="0"/>
      <w:marRight w:val="0"/>
      <w:marTop w:val="0"/>
      <w:marBottom w:val="0"/>
      <w:divBdr>
        <w:top w:val="none" w:sz="0" w:space="0" w:color="auto"/>
        <w:left w:val="none" w:sz="0" w:space="0" w:color="auto"/>
        <w:bottom w:val="none" w:sz="0" w:space="0" w:color="auto"/>
        <w:right w:val="none" w:sz="0" w:space="0" w:color="auto"/>
      </w:divBdr>
      <w:divsChild>
        <w:div w:id="1041711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96736">
      <w:bodyDiv w:val="1"/>
      <w:marLeft w:val="0"/>
      <w:marRight w:val="0"/>
      <w:marTop w:val="0"/>
      <w:marBottom w:val="0"/>
      <w:divBdr>
        <w:top w:val="none" w:sz="0" w:space="0" w:color="auto"/>
        <w:left w:val="none" w:sz="0" w:space="0" w:color="auto"/>
        <w:bottom w:val="none" w:sz="0" w:space="0" w:color="auto"/>
        <w:right w:val="none" w:sz="0" w:space="0" w:color="auto"/>
      </w:divBdr>
    </w:div>
    <w:div w:id="856310188">
      <w:bodyDiv w:val="1"/>
      <w:marLeft w:val="0"/>
      <w:marRight w:val="0"/>
      <w:marTop w:val="0"/>
      <w:marBottom w:val="0"/>
      <w:divBdr>
        <w:top w:val="none" w:sz="0" w:space="0" w:color="auto"/>
        <w:left w:val="none" w:sz="0" w:space="0" w:color="auto"/>
        <w:bottom w:val="none" w:sz="0" w:space="0" w:color="auto"/>
        <w:right w:val="none" w:sz="0" w:space="0" w:color="auto"/>
      </w:divBdr>
    </w:div>
    <w:div w:id="85904710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78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6192">
      <w:bodyDiv w:val="1"/>
      <w:marLeft w:val="0"/>
      <w:marRight w:val="0"/>
      <w:marTop w:val="0"/>
      <w:marBottom w:val="0"/>
      <w:divBdr>
        <w:top w:val="none" w:sz="0" w:space="0" w:color="auto"/>
        <w:left w:val="none" w:sz="0" w:space="0" w:color="auto"/>
        <w:bottom w:val="none" w:sz="0" w:space="0" w:color="auto"/>
        <w:right w:val="none" w:sz="0" w:space="0" w:color="auto"/>
      </w:divBdr>
    </w:div>
    <w:div w:id="868225149">
      <w:bodyDiv w:val="1"/>
      <w:marLeft w:val="0"/>
      <w:marRight w:val="0"/>
      <w:marTop w:val="0"/>
      <w:marBottom w:val="0"/>
      <w:divBdr>
        <w:top w:val="none" w:sz="0" w:space="0" w:color="auto"/>
        <w:left w:val="none" w:sz="0" w:space="0" w:color="auto"/>
        <w:bottom w:val="none" w:sz="0" w:space="0" w:color="auto"/>
        <w:right w:val="none" w:sz="0" w:space="0" w:color="auto"/>
      </w:divBdr>
    </w:div>
    <w:div w:id="869151827">
      <w:bodyDiv w:val="1"/>
      <w:marLeft w:val="0"/>
      <w:marRight w:val="0"/>
      <w:marTop w:val="0"/>
      <w:marBottom w:val="0"/>
      <w:divBdr>
        <w:top w:val="none" w:sz="0" w:space="0" w:color="auto"/>
        <w:left w:val="none" w:sz="0" w:space="0" w:color="auto"/>
        <w:bottom w:val="none" w:sz="0" w:space="0" w:color="auto"/>
        <w:right w:val="none" w:sz="0" w:space="0" w:color="auto"/>
      </w:divBdr>
    </w:div>
    <w:div w:id="875656784">
      <w:bodyDiv w:val="1"/>
      <w:marLeft w:val="0"/>
      <w:marRight w:val="0"/>
      <w:marTop w:val="0"/>
      <w:marBottom w:val="0"/>
      <w:divBdr>
        <w:top w:val="none" w:sz="0" w:space="0" w:color="auto"/>
        <w:left w:val="none" w:sz="0" w:space="0" w:color="auto"/>
        <w:bottom w:val="none" w:sz="0" w:space="0" w:color="auto"/>
        <w:right w:val="none" w:sz="0" w:space="0" w:color="auto"/>
      </w:divBdr>
    </w:div>
    <w:div w:id="890073859">
      <w:bodyDiv w:val="1"/>
      <w:marLeft w:val="0"/>
      <w:marRight w:val="0"/>
      <w:marTop w:val="0"/>
      <w:marBottom w:val="0"/>
      <w:divBdr>
        <w:top w:val="none" w:sz="0" w:space="0" w:color="auto"/>
        <w:left w:val="none" w:sz="0" w:space="0" w:color="auto"/>
        <w:bottom w:val="none" w:sz="0" w:space="0" w:color="auto"/>
        <w:right w:val="none" w:sz="0" w:space="0" w:color="auto"/>
      </w:divBdr>
    </w:div>
    <w:div w:id="893346758">
      <w:bodyDiv w:val="1"/>
      <w:marLeft w:val="0"/>
      <w:marRight w:val="0"/>
      <w:marTop w:val="0"/>
      <w:marBottom w:val="0"/>
      <w:divBdr>
        <w:top w:val="none" w:sz="0" w:space="0" w:color="auto"/>
        <w:left w:val="none" w:sz="0" w:space="0" w:color="auto"/>
        <w:bottom w:val="none" w:sz="0" w:space="0" w:color="auto"/>
        <w:right w:val="none" w:sz="0" w:space="0" w:color="auto"/>
      </w:divBdr>
    </w:div>
    <w:div w:id="895433064">
      <w:bodyDiv w:val="1"/>
      <w:marLeft w:val="0"/>
      <w:marRight w:val="0"/>
      <w:marTop w:val="0"/>
      <w:marBottom w:val="0"/>
      <w:divBdr>
        <w:top w:val="none" w:sz="0" w:space="0" w:color="auto"/>
        <w:left w:val="none" w:sz="0" w:space="0" w:color="auto"/>
        <w:bottom w:val="none" w:sz="0" w:space="0" w:color="auto"/>
        <w:right w:val="none" w:sz="0" w:space="0" w:color="auto"/>
      </w:divBdr>
    </w:div>
    <w:div w:id="904340418">
      <w:bodyDiv w:val="1"/>
      <w:marLeft w:val="0"/>
      <w:marRight w:val="0"/>
      <w:marTop w:val="0"/>
      <w:marBottom w:val="0"/>
      <w:divBdr>
        <w:top w:val="none" w:sz="0" w:space="0" w:color="auto"/>
        <w:left w:val="none" w:sz="0" w:space="0" w:color="auto"/>
        <w:bottom w:val="none" w:sz="0" w:space="0" w:color="auto"/>
        <w:right w:val="none" w:sz="0" w:space="0" w:color="auto"/>
      </w:divBdr>
    </w:div>
    <w:div w:id="907501869">
      <w:bodyDiv w:val="1"/>
      <w:marLeft w:val="0"/>
      <w:marRight w:val="0"/>
      <w:marTop w:val="0"/>
      <w:marBottom w:val="0"/>
      <w:divBdr>
        <w:top w:val="none" w:sz="0" w:space="0" w:color="auto"/>
        <w:left w:val="none" w:sz="0" w:space="0" w:color="auto"/>
        <w:bottom w:val="none" w:sz="0" w:space="0" w:color="auto"/>
        <w:right w:val="none" w:sz="0" w:space="0" w:color="auto"/>
      </w:divBdr>
    </w:div>
    <w:div w:id="907768787">
      <w:bodyDiv w:val="1"/>
      <w:marLeft w:val="0"/>
      <w:marRight w:val="0"/>
      <w:marTop w:val="0"/>
      <w:marBottom w:val="0"/>
      <w:divBdr>
        <w:top w:val="none" w:sz="0" w:space="0" w:color="auto"/>
        <w:left w:val="none" w:sz="0" w:space="0" w:color="auto"/>
        <w:bottom w:val="none" w:sz="0" w:space="0" w:color="auto"/>
        <w:right w:val="none" w:sz="0" w:space="0" w:color="auto"/>
      </w:divBdr>
      <w:divsChild>
        <w:div w:id="18892533">
          <w:marLeft w:val="0"/>
          <w:marRight w:val="0"/>
          <w:marTop w:val="0"/>
          <w:marBottom w:val="0"/>
          <w:divBdr>
            <w:top w:val="none" w:sz="0" w:space="0" w:color="auto"/>
            <w:left w:val="none" w:sz="0" w:space="0" w:color="auto"/>
            <w:bottom w:val="none" w:sz="0" w:space="0" w:color="auto"/>
            <w:right w:val="none" w:sz="0" w:space="0" w:color="auto"/>
          </w:divBdr>
          <w:divsChild>
            <w:div w:id="794521761">
              <w:marLeft w:val="0"/>
              <w:marRight w:val="0"/>
              <w:marTop w:val="0"/>
              <w:marBottom w:val="0"/>
              <w:divBdr>
                <w:top w:val="none" w:sz="0" w:space="0" w:color="auto"/>
                <w:left w:val="none" w:sz="0" w:space="0" w:color="auto"/>
                <w:bottom w:val="none" w:sz="0" w:space="0" w:color="auto"/>
                <w:right w:val="none" w:sz="0" w:space="0" w:color="auto"/>
              </w:divBdr>
              <w:divsChild>
                <w:div w:id="9411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22399">
      <w:bodyDiv w:val="1"/>
      <w:marLeft w:val="0"/>
      <w:marRight w:val="0"/>
      <w:marTop w:val="0"/>
      <w:marBottom w:val="0"/>
      <w:divBdr>
        <w:top w:val="none" w:sz="0" w:space="0" w:color="auto"/>
        <w:left w:val="none" w:sz="0" w:space="0" w:color="auto"/>
        <w:bottom w:val="none" w:sz="0" w:space="0" w:color="auto"/>
        <w:right w:val="none" w:sz="0" w:space="0" w:color="auto"/>
      </w:divBdr>
      <w:divsChild>
        <w:div w:id="1124232888">
          <w:marLeft w:val="0"/>
          <w:marRight w:val="0"/>
          <w:marTop w:val="0"/>
          <w:marBottom w:val="0"/>
          <w:divBdr>
            <w:top w:val="none" w:sz="0" w:space="0" w:color="auto"/>
            <w:left w:val="none" w:sz="0" w:space="0" w:color="auto"/>
            <w:bottom w:val="none" w:sz="0" w:space="0" w:color="auto"/>
            <w:right w:val="none" w:sz="0" w:space="0" w:color="auto"/>
          </w:divBdr>
          <w:divsChild>
            <w:div w:id="1735464740">
              <w:marLeft w:val="0"/>
              <w:marRight w:val="0"/>
              <w:marTop w:val="0"/>
              <w:marBottom w:val="0"/>
              <w:divBdr>
                <w:top w:val="none" w:sz="0" w:space="0" w:color="auto"/>
                <w:left w:val="none" w:sz="0" w:space="0" w:color="auto"/>
                <w:bottom w:val="none" w:sz="0" w:space="0" w:color="auto"/>
                <w:right w:val="none" w:sz="0" w:space="0" w:color="auto"/>
              </w:divBdr>
              <w:divsChild>
                <w:div w:id="1465663328">
                  <w:marLeft w:val="0"/>
                  <w:marRight w:val="0"/>
                  <w:marTop w:val="0"/>
                  <w:marBottom w:val="0"/>
                  <w:divBdr>
                    <w:top w:val="none" w:sz="0" w:space="0" w:color="auto"/>
                    <w:left w:val="none" w:sz="0" w:space="0" w:color="auto"/>
                    <w:bottom w:val="none" w:sz="0" w:space="0" w:color="auto"/>
                    <w:right w:val="none" w:sz="0" w:space="0" w:color="auto"/>
                  </w:divBdr>
                  <w:divsChild>
                    <w:div w:id="628051582">
                      <w:marLeft w:val="0"/>
                      <w:marRight w:val="0"/>
                      <w:marTop w:val="0"/>
                      <w:marBottom w:val="0"/>
                      <w:divBdr>
                        <w:top w:val="none" w:sz="0" w:space="0" w:color="auto"/>
                        <w:left w:val="none" w:sz="0" w:space="0" w:color="auto"/>
                        <w:bottom w:val="none" w:sz="0" w:space="0" w:color="auto"/>
                        <w:right w:val="none" w:sz="0" w:space="0" w:color="auto"/>
                      </w:divBdr>
                      <w:divsChild>
                        <w:div w:id="4721128">
                          <w:marLeft w:val="0"/>
                          <w:marRight w:val="0"/>
                          <w:marTop w:val="0"/>
                          <w:marBottom w:val="0"/>
                          <w:divBdr>
                            <w:top w:val="none" w:sz="0" w:space="0" w:color="auto"/>
                            <w:left w:val="none" w:sz="0" w:space="0" w:color="auto"/>
                            <w:bottom w:val="none" w:sz="0" w:space="0" w:color="auto"/>
                            <w:right w:val="none" w:sz="0" w:space="0" w:color="auto"/>
                          </w:divBdr>
                          <w:divsChild>
                            <w:div w:id="1025596222">
                              <w:marLeft w:val="0"/>
                              <w:marRight w:val="0"/>
                              <w:marTop w:val="0"/>
                              <w:marBottom w:val="0"/>
                              <w:divBdr>
                                <w:top w:val="none" w:sz="0" w:space="0" w:color="auto"/>
                                <w:left w:val="none" w:sz="0" w:space="0" w:color="auto"/>
                                <w:bottom w:val="none" w:sz="0" w:space="0" w:color="auto"/>
                                <w:right w:val="none" w:sz="0" w:space="0" w:color="auto"/>
                              </w:divBdr>
                              <w:divsChild>
                                <w:div w:id="224024700">
                                  <w:marLeft w:val="0"/>
                                  <w:marRight w:val="0"/>
                                  <w:marTop w:val="0"/>
                                  <w:marBottom w:val="0"/>
                                  <w:divBdr>
                                    <w:top w:val="none" w:sz="0" w:space="0" w:color="auto"/>
                                    <w:left w:val="none" w:sz="0" w:space="0" w:color="auto"/>
                                    <w:bottom w:val="none" w:sz="0" w:space="0" w:color="auto"/>
                                    <w:right w:val="none" w:sz="0" w:space="0" w:color="auto"/>
                                  </w:divBdr>
                                  <w:divsChild>
                                    <w:div w:id="542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28095">
      <w:bodyDiv w:val="1"/>
      <w:marLeft w:val="0"/>
      <w:marRight w:val="0"/>
      <w:marTop w:val="0"/>
      <w:marBottom w:val="0"/>
      <w:divBdr>
        <w:top w:val="none" w:sz="0" w:space="0" w:color="auto"/>
        <w:left w:val="none" w:sz="0" w:space="0" w:color="auto"/>
        <w:bottom w:val="none" w:sz="0" w:space="0" w:color="auto"/>
        <w:right w:val="none" w:sz="0" w:space="0" w:color="auto"/>
      </w:divBdr>
    </w:div>
    <w:div w:id="914633026">
      <w:bodyDiv w:val="1"/>
      <w:marLeft w:val="0"/>
      <w:marRight w:val="0"/>
      <w:marTop w:val="0"/>
      <w:marBottom w:val="0"/>
      <w:divBdr>
        <w:top w:val="none" w:sz="0" w:space="0" w:color="auto"/>
        <w:left w:val="none" w:sz="0" w:space="0" w:color="auto"/>
        <w:bottom w:val="none" w:sz="0" w:space="0" w:color="auto"/>
        <w:right w:val="none" w:sz="0" w:space="0" w:color="auto"/>
      </w:divBdr>
    </w:div>
    <w:div w:id="919028142">
      <w:bodyDiv w:val="1"/>
      <w:marLeft w:val="0"/>
      <w:marRight w:val="0"/>
      <w:marTop w:val="0"/>
      <w:marBottom w:val="0"/>
      <w:divBdr>
        <w:top w:val="none" w:sz="0" w:space="0" w:color="auto"/>
        <w:left w:val="none" w:sz="0" w:space="0" w:color="auto"/>
        <w:bottom w:val="none" w:sz="0" w:space="0" w:color="auto"/>
        <w:right w:val="none" w:sz="0" w:space="0" w:color="auto"/>
      </w:divBdr>
      <w:divsChild>
        <w:div w:id="1600868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80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367862">
      <w:bodyDiv w:val="1"/>
      <w:marLeft w:val="0"/>
      <w:marRight w:val="0"/>
      <w:marTop w:val="0"/>
      <w:marBottom w:val="0"/>
      <w:divBdr>
        <w:top w:val="none" w:sz="0" w:space="0" w:color="auto"/>
        <w:left w:val="none" w:sz="0" w:space="0" w:color="auto"/>
        <w:bottom w:val="none" w:sz="0" w:space="0" w:color="auto"/>
        <w:right w:val="none" w:sz="0" w:space="0" w:color="auto"/>
      </w:divBdr>
      <w:divsChild>
        <w:div w:id="1222985240">
          <w:marLeft w:val="0"/>
          <w:marRight w:val="0"/>
          <w:marTop w:val="0"/>
          <w:marBottom w:val="0"/>
          <w:divBdr>
            <w:top w:val="none" w:sz="0" w:space="0" w:color="auto"/>
            <w:left w:val="none" w:sz="0" w:space="0" w:color="auto"/>
            <w:bottom w:val="none" w:sz="0" w:space="0" w:color="auto"/>
            <w:right w:val="none" w:sz="0" w:space="0" w:color="auto"/>
          </w:divBdr>
        </w:div>
        <w:div w:id="608003434">
          <w:marLeft w:val="0"/>
          <w:marRight w:val="0"/>
          <w:marTop w:val="0"/>
          <w:marBottom w:val="0"/>
          <w:divBdr>
            <w:top w:val="none" w:sz="0" w:space="0" w:color="auto"/>
            <w:left w:val="none" w:sz="0" w:space="0" w:color="auto"/>
            <w:bottom w:val="none" w:sz="0" w:space="0" w:color="auto"/>
            <w:right w:val="none" w:sz="0" w:space="0" w:color="auto"/>
          </w:divBdr>
        </w:div>
      </w:divsChild>
    </w:div>
    <w:div w:id="920681356">
      <w:bodyDiv w:val="1"/>
      <w:marLeft w:val="0"/>
      <w:marRight w:val="0"/>
      <w:marTop w:val="0"/>
      <w:marBottom w:val="0"/>
      <w:divBdr>
        <w:top w:val="none" w:sz="0" w:space="0" w:color="auto"/>
        <w:left w:val="none" w:sz="0" w:space="0" w:color="auto"/>
        <w:bottom w:val="none" w:sz="0" w:space="0" w:color="auto"/>
        <w:right w:val="none" w:sz="0" w:space="0" w:color="auto"/>
      </w:divBdr>
      <w:divsChild>
        <w:div w:id="171183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537599">
      <w:bodyDiv w:val="1"/>
      <w:marLeft w:val="0"/>
      <w:marRight w:val="0"/>
      <w:marTop w:val="0"/>
      <w:marBottom w:val="0"/>
      <w:divBdr>
        <w:top w:val="none" w:sz="0" w:space="0" w:color="auto"/>
        <w:left w:val="none" w:sz="0" w:space="0" w:color="auto"/>
        <w:bottom w:val="none" w:sz="0" w:space="0" w:color="auto"/>
        <w:right w:val="none" w:sz="0" w:space="0" w:color="auto"/>
      </w:divBdr>
      <w:divsChild>
        <w:div w:id="2059666784">
          <w:marLeft w:val="0"/>
          <w:marRight w:val="0"/>
          <w:marTop w:val="0"/>
          <w:marBottom w:val="0"/>
          <w:divBdr>
            <w:top w:val="none" w:sz="0" w:space="0" w:color="auto"/>
            <w:left w:val="none" w:sz="0" w:space="0" w:color="auto"/>
            <w:bottom w:val="none" w:sz="0" w:space="0" w:color="auto"/>
            <w:right w:val="none" w:sz="0" w:space="0" w:color="auto"/>
          </w:divBdr>
          <w:divsChild>
            <w:div w:id="159854905">
              <w:marLeft w:val="0"/>
              <w:marRight w:val="0"/>
              <w:marTop w:val="0"/>
              <w:marBottom w:val="0"/>
              <w:divBdr>
                <w:top w:val="none" w:sz="0" w:space="0" w:color="auto"/>
                <w:left w:val="none" w:sz="0" w:space="0" w:color="auto"/>
                <w:bottom w:val="none" w:sz="0" w:space="0" w:color="auto"/>
                <w:right w:val="none" w:sz="0" w:space="0" w:color="auto"/>
              </w:divBdr>
              <w:divsChild>
                <w:div w:id="845948637">
                  <w:marLeft w:val="0"/>
                  <w:marRight w:val="0"/>
                  <w:marTop w:val="0"/>
                  <w:marBottom w:val="0"/>
                  <w:divBdr>
                    <w:top w:val="none" w:sz="0" w:space="0" w:color="auto"/>
                    <w:left w:val="none" w:sz="0" w:space="0" w:color="auto"/>
                    <w:bottom w:val="none" w:sz="0" w:space="0" w:color="auto"/>
                    <w:right w:val="none" w:sz="0" w:space="0" w:color="auto"/>
                  </w:divBdr>
                  <w:divsChild>
                    <w:div w:id="564338488">
                      <w:marLeft w:val="0"/>
                      <w:marRight w:val="0"/>
                      <w:marTop w:val="0"/>
                      <w:marBottom w:val="0"/>
                      <w:divBdr>
                        <w:top w:val="none" w:sz="0" w:space="0" w:color="auto"/>
                        <w:left w:val="none" w:sz="0" w:space="0" w:color="auto"/>
                        <w:bottom w:val="none" w:sz="0" w:space="0" w:color="auto"/>
                        <w:right w:val="none" w:sz="0" w:space="0" w:color="auto"/>
                      </w:divBdr>
                      <w:divsChild>
                        <w:div w:id="832140380">
                          <w:marLeft w:val="0"/>
                          <w:marRight w:val="0"/>
                          <w:marTop w:val="0"/>
                          <w:marBottom w:val="0"/>
                          <w:divBdr>
                            <w:top w:val="none" w:sz="0" w:space="0" w:color="auto"/>
                            <w:left w:val="none" w:sz="0" w:space="0" w:color="auto"/>
                            <w:bottom w:val="none" w:sz="0" w:space="0" w:color="auto"/>
                            <w:right w:val="none" w:sz="0" w:space="0" w:color="auto"/>
                          </w:divBdr>
                          <w:divsChild>
                            <w:div w:id="1856723528">
                              <w:marLeft w:val="0"/>
                              <w:marRight w:val="0"/>
                              <w:marTop w:val="0"/>
                              <w:marBottom w:val="0"/>
                              <w:divBdr>
                                <w:top w:val="none" w:sz="0" w:space="0" w:color="auto"/>
                                <w:left w:val="none" w:sz="0" w:space="0" w:color="auto"/>
                                <w:bottom w:val="none" w:sz="0" w:space="0" w:color="auto"/>
                                <w:right w:val="none" w:sz="0" w:space="0" w:color="auto"/>
                              </w:divBdr>
                              <w:divsChild>
                                <w:div w:id="173956179">
                                  <w:marLeft w:val="0"/>
                                  <w:marRight w:val="0"/>
                                  <w:marTop w:val="0"/>
                                  <w:marBottom w:val="0"/>
                                  <w:divBdr>
                                    <w:top w:val="none" w:sz="0" w:space="0" w:color="auto"/>
                                    <w:left w:val="none" w:sz="0" w:space="0" w:color="auto"/>
                                    <w:bottom w:val="none" w:sz="0" w:space="0" w:color="auto"/>
                                    <w:right w:val="none" w:sz="0" w:space="0" w:color="auto"/>
                                  </w:divBdr>
                                  <w:divsChild>
                                    <w:div w:id="13798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13510">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26426374">
      <w:bodyDiv w:val="1"/>
      <w:marLeft w:val="0"/>
      <w:marRight w:val="0"/>
      <w:marTop w:val="0"/>
      <w:marBottom w:val="0"/>
      <w:divBdr>
        <w:top w:val="none" w:sz="0" w:space="0" w:color="auto"/>
        <w:left w:val="none" w:sz="0" w:space="0" w:color="auto"/>
        <w:bottom w:val="none" w:sz="0" w:space="0" w:color="auto"/>
        <w:right w:val="none" w:sz="0" w:space="0" w:color="auto"/>
      </w:divBdr>
    </w:div>
    <w:div w:id="929461824">
      <w:bodyDiv w:val="1"/>
      <w:marLeft w:val="0"/>
      <w:marRight w:val="0"/>
      <w:marTop w:val="0"/>
      <w:marBottom w:val="0"/>
      <w:divBdr>
        <w:top w:val="none" w:sz="0" w:space="0" w:color="auto"/>
        <w:left w:val="none" w:sz="0" w:space="0" w:color="auto"/>
        <w:bottom w:val="none" w:sz="0" w:space="0" w:color="auto"/>
        <w:right w:val="none" w:sz="0" w:space="0" w:color="auto"/>
      </w:divBdr>
      <w:divsChild>
        <w:div w:id="42770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9117">
      <w:bodyDiv w:val="1"/>
      <w:marLeft w:val="0"/>
      <w:marRight w:val="0"/>
      <w:marTop w:val="0"/>
      <w:marBottom w:val="0"/>
      <w:divBdr>
        <w:top w:val="none" w:sz="0" w:space="0" w:color="auto"/>
        <w:left w:val="none" w:sz="0" w:space="0" w:color="auto"/>
        <w:bottom w:val="none" w:sz="0" w:space="0" w:color="auto"/>
        <w:right w:val="none" w:sz="0" w:space="0" w:color="auto"/>
      </w:divBdr>
      <w:divsChild>
        <w:div w:id="148662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9070">
      <w:bodyDiv w:val="1"/>
      <w:marLeft w:val="0"/>
      <w:marRight w:val="0"/>
      <w:marTop w:val="0"/>
      <w:marBottom w:val="0"/>
      <w:divBdr>
        <w:top w:val="none" w:sz="0" w:space="0" w:color="auto"/>
        <w:left w:val="none" w:sz="0" w:space="0" w:color="auto"/>
        <w:bottom w:val="none" w:sz="0" w:space="0" w:color="auto"/>
        <w:right w:val="none" w:sz="0" w:space="0" w:color="auto"/>
      </w:divBdr>
    </w:div>
    <w:div w:id="932470631">
      <w:bodyDiv w:val="1"/>
      <w:marLeft w:val="0"/>
      <w:marRight w:val="0"/>
      <w:marTop w:val="0"/>
      <w:marBottom w:val="0"/>
      <w:divBdr>
        <w:top w:val="none" w:sz="0" w:space="0" w:color="auto"/>
        <w:left w:val="none" w:sz="0" w:space="0" w:color="auto"/>
        <w:bottom w:val="none" w:sz="0" w:space="0" w:color="auto"/>
        <w:right w:val="none" w:sz="0" w:space="0" w:color="auto"/>
      </w:divBdr>
      <w:divsChild>
        <w:div w:id="1309164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07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070225">
      <w:bodyDiv w:val="1"/>
      <w:marLeft w:val="0"/>
      <w:marRight w:val="0"/>
      <w:marTop w:val="0"/>
      <w:marBottom w:val="0"/>
      <w:divBdr>
        <w:top w:val="none" w:sz="0" w:space="0" w:color="auto"/>
        <w:left w:val="none" w:sz="0" w:space="0" w:color="auto"/>
        <w:bottom w:val="none" w:sz="0" w:space="0" w:color="auto"/>
        <w:right w:val="none" w:sz="0" w:space="0" w:color="auto"/>
      </w:divBdr>
    </w:div>
    <w:div w:id="940721826">
      <w:bodyDiv w:val="1"/>
      <w:marLeft w:val="0"/>
      <w:marRight w:val="0"/>
      <w:marTop w:val="0"/>
      <w:marBottom w:val="0"/>
      <w:divBdr>
        <w:top w:val="none" w:sz="0" w:space="0" w:color="auto"/>
        <w:left w:val="none" w:sz="0" w:space="0" w:color="auto"/>
        <w:bottom w:val="none" w:sz="0" w:space="0" w:color="auto"/>
        <w:right w:val="none" w:sz="0" w:space="0" w:color="auto"/>
      </w:divBdr>
    </w:div>
    <w:div w:id="943147654">
      <w:bodyDiv w:val="1"/>
      <w:marLeft w:val="0"/>
      <w:marRight w:val="0"/>
      <w:marTop w:val="0"/>
      <w:marBottom w:val="0"/>
      <w:divBdr>
        <w:top w:val="none" w:sz="0" w:space="0" w:color="auto"/>
        <w:left w:val="none" w:sz="0" w:space="0" w:color="auto"/>
        <w:bottom w:val="none" w:sz="0" w:space="0" w:color="auto"/>
        <w:right w:val="none" w:sz="0" w:space="0" w:color="auto"/>
      </w:divBdr>
      <w:divsChild>
        <w:div w:id="4314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974168">
      <w:bodyDiv w:val="1"/>
      <w:marLeft w:val="0"/>
      <w:marRight w:val="0"/>
      <w:marTop w:val="0"/>
      <w:marBottom w:val="0"/>
      <w:divBdr>
        <w:top w:val="none" w:sz="0" w:space="0" w:color="auto"/>
        <w:left w:val="none" w:sz="0" w:space="0" w:color="auto"/>
        <w:bottom w:val="none" w:sz="0" w:space="0" w:color="auto"/>
        <w:right w:val="none" w:sz="0" w:space="0" w:color="auto"/>
      </w:divBdr>
    </w:div>
    <w:div w:id="961154263">
      <w:bodyDiv w:val="1"/>
      <w:marLeft w:val="0"/>
      <w:marRight w:val="0"/>
      <w:marTop w:val="0"/>
      <w:marBottom w:val="0"/>
      <w:divBdr>
        <w:top w:val="none" w:sz="0" w:space="0" w:color="auto"/>
        <w:left w:val="none" w:sz="0" w:space="0" w:color="auto"/>
        <w:bottom w:val="none" w:sz="0" w:space="0" w:color="auto"/>
        <w:right w:val="none" w:sz="0" w:space="0" w:color="auto"/>
      </w:divBdr>
    </w:div>
    <w:div w:id="961500492">
      <w:bodyDiv w:val="1"/>
      <w:marLeft w:val="0"/>
      <w:marRight w:val="0"/>
      <w:marTop w:val="0"/>
      <w:marBottom w:val="0"/>
      <w:divBdr>
        <w:top w:val="none" w:sz="0" w:space="0" w:color="auto"/>
        <w:left w:val="none" w:sz="0" w:space="0" w:color="auto"/>
        <w:bottom w:val="none" w:sz="0" w:space="0" w:color="auto"/>
        <w:right w:val="none" w:sz="0" w:space="0" w:color="auto"/>
      </w:divBdr>
    </w:div>
    <w:div w:id="963271899">
      <w:bodyDiv w:val="1"/>
      <w:marLeft w:val="0"/>
      <w:marRight w:val="0"/>
      <w:marTop w:val="0"/>
      <w:marBottom w:val="0"/>
      <w:divBdr>
        <w:top w:val="none" w:sz="0" w:space="0" w:color="auto"/>
        <w:left w:val="none" w:sz="0" w:space="0" w:color="auto"/>
        <w:bottom w:val="none" w:sz="0" w:space="0" w:color="auto"/>
        <w:right w:val="none" w:sz="0" w:space="0" w:color="auto"/>
      </w:divBdr>
    </w:div>
    <w:div w:id="965626990">
      <w:bodyDiv w:val="1"/>
      <w:marLeft w:val="0"/>
      <w:marRight w:val="0"/>
      <w:marTop w:val="0"/>
      <w:marBottom w:val="0"/>
      <w:divBdr>
        <w:top w:val="none" w:sz="0" w:space="0" w:color="auto"/>
        <w:left w:val="none" w:sz="0" w:space="0" w:color="auto"/>
        <w:bottom w:val="none" w:sz="0" w:space="0" w:color="auto"/>
        <w:right w:val="none" w:sz="0" w:space="0" w:color="auto"/>
      </w:divBdr>
      <w:divsChild>
        <w:div w:id="2074156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29952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65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5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8022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73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89696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94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9556885">
          <w:blockQuote w:val="1"/>
          <w:marLeft w:val="720"/>
          <w:marRight w:val="720"/>
          <w:marTop w:val="100"/>
          <w:marBottom w:val="100"/>
          <w:divBdr>
            <w:top w:val="none" w:sz="0" w:space="0" w:color="auto"/>
            <w:left w:val="none" w:sz="0" w:space="0" w:color="auto"/>
            <w:bottom w:val="none" w:sz="0" w:space="0" w:color="auto"/>
            <w:right w:val="none" w:sz="0" w:space="0" w:color="auto"/>
          </w:divBdr>
        </w:div>
        <w:div w:id="614335702">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1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398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68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641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819705">
          <w:blockQuote w:val="1"/>
          <w:marLeft w:val="720"/>
          <w:marRight w:val="720"/>
          <w:marTop w:val="100"/>
          <w:marBottom w:val="100"/>
          <w:divBdr>
            <w:top w:val="none" w:sz="0" w:space="0" w:color="auto"/>
            <w:left w:val="none" w:sz="0" w:space="0" w:color="auto"/>
            <w:bottom w:val="none" w:sz="0" w:space="0" w:color="auto"/>
            <w:right w:val="none" w:sz="0" w:space="0" w:color="auto"/>
          </w:divBdr>
        </w:div>
        <w:div w:id="977144941">
          <w:blockQuote w:val="1"/>
          <w:marLeft w:val="720"/>
          <w:marRight w:val="720"/>
          <w:marTop w:val="100"/>
          <w:marBottom w:val="100"/>
          <w:divBdr>
            <w:top w:val="none" w:sz="0" w:space="0" w:color="auto"/>
            <w:left w:val="none" w:sz="0" w:space="0" w:color="auto"/>
            <w:bottom w:val="none" w:sz="0" w:space="0" w:color="auto"/>
            <w:right w:val="none" w:sz="0" w:space="0" w:color="auto"/>
          </w:divBdr>
        </w:div>
        <w:div w:id="799305443">
          <w:blockQuote w:val="1"/>
          <w:marLeft w:val="720"/>
          <w:marRight w:val="720"/>
          <w:marTop w:val="100"/>
          <w:marBottom w:val="100"/>
          <w:divBdr>
            <w:top w:val="none" w:sz="0" w:space="0" w:color="auto"/>
            <w:left w:val="none" w:sz="0" w:space="0" w:color="auto"/>
            <w:bottom w:val="none" w:sz="0" w:space="0" w:color="auto"/>
            <w:right w:val="none" w:sz="0" w:space="0" w:color="auto"/>
          </w:divBdr>
        </w:div>
        <w:div w:id="7264147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052093">
          <w:blockQuote w:val="1"/>
          <w:marLeft w:val="720"/>
          <w:marRight w:val="720"/>
          <w:marTop w:val="100"/>
          <w:marBottom w:val="100"/>
          <w:divBdr>
            <w:top w:val="none" w:sz="0" w:space="0" w:color="auto"/>
            <w:left w:val="none" w:sz="0" w:space="0" w:color="auto"/>
            <w:bottom w:val="none" w:sz="0" w:space="0" w:color="auto"/>
            <w:right w:val="none" w:sz="0" w:space="0" w:color="auto"/>
          </w:divBdr>
        </w:div>
        <w:div w:id="883635891">
          <w:blockQuote w:val="1"/>
          <w:marLeft w:val="720"/>
          <w:marRight w:val="720"/>
          <w:marTop w:val="100"/>
          <w:marBottom w:val="100"/>
          <w:divBdr>
            <w:top w:val="none" w:sz="0" w:space="0" w:color="auto"/>
            <w:left w:val="none" w:sz="0" w:space="0" w:color="auto"/>
            <w:bottom w:val="none" w:sz="0" w:space="0" w:color="auto"/>
            <w:right w:val="none" w:sz="0" w:space="0" w:color="auto"/>
          </w:divBdr>
        </w:div>
        <w:div w:id="2319357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7853704">
      <w:bodyDiv w:val="1"/>
      <w:marLeft w:val="0"/>
      <w:marRight w:val="0"/>
      <w:marTop w:val="0"/>
      <w:marBottom w:val="0"/>
      <w:divBdr>
        <w:top w:val="none" w:sz="0" w:space="0" w:color="auto"/>
        <w:left w:val="none" w:sz="0" w:space="0" w:color="auto"/>
        <w:bottom w:val="none" w:sz="0" w:space="0" w:color="auto"/>
        <w:right w:val="none" w:sz="0" w:space="0" w:color="auto"/>
      </w:divBdr>
    </w:div>
    <w:div w:id="968704553">
      <w:bodyDiv w:val="1"/>
      <w:marLeft w:val="0"/>
      <w:marRight w:val="0"/>
      <w:marTop w:val="0"/>
      <w:marBottom w:val="0"/>
      <w:divBdr>
        <w:top w:val="none" w:sz="0" w:space="0" w:color="auto"/>
        <w:left w:val="none" w:sz="0" w:space="0" w:color="auto"/>
        <w:bottom w:val="none" w:sz="0" w:space="0" w:color="auto"/>
        <w:right w:val="none" w:sz="0" w:space="0" w:color="auto"/>
      </w:divBdr>
    </w:div>
    <w:div w:id="971523155">
      <w:bodyDiv w:val="1"/>
      <w:marLeft w:val="0"/>
      <w:marRight w:val="0"/>
      <w:marTop w:val="0"/>
      <w:marBottom w:val="0"/>
      <w:divBdr>
        <w:top w:val="none" w:sz="0" w:space="0" w:color="auto"/>
        <w:left w:val="none" w:sz="0" w:space="0" w:color="auto"/>
        <w:bottom w:val="none" w:sz="0" w:space="0" w:color="auto"/>
        <w:right w:val="none" w:sz="0" w:space="0" w:color="auto"/>
      </w:divBdr>
    </w:div>
    <w:div w:id="971718266">
      <w:bodyDiv w:val="1"/>
      <w:marLeft w:val="0"/>
      <w:marRight w:val="0"/>
      <w:marTop w:val="0"/>
      <w:marBottom w:val="0"/>
      <w:divBdr>
        <w:top w:val="none" w:sz="0" w:space="0" w:color="auto"/>
        <w:left w:val="none" w:sz="0" w:space="0" w:color="auto"/>
        <w:bottom w:val="none" w:sz="0" w:space="0" w:color="auto"/>
        <w:right w:val="none" w:sz="0" w:space="0" w:color="auto"/>
      </w:divBdr>
    </w:div>
    <w:div w:id="972443752">
      <w:bodyDiv w:val="1"/>
      <w:marLeft w:val="0"/>
      <w:marRight w:val="0"/>
      <w:marTop w:val="0"/>
      <w:marBottom w:val="0"/>
      <w:divBdr>
        <w:top w:val="none" w:sz="0" w:space="0" w:color="auto"/>
        <w:left w:val="none" w:sz="0" w:space="0" w:color="auto"/>
        <w:bottom w:val="none" w:sz="0" w:space="0" w:color="auto"/>
        <w:right w:val="none" w:sz="0" w:space="0" w:color="auto"/>
      </w:divBdr>
      <w:divsChild>
        <w:div w:id="140144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2743">
      <w:bodyDiv w:val="1"/>
      <w:marLeft w:val="0"/>
      <w:marRight w:val="0"/>
      <w:marTop w:val="0"/>
      <w:marBottom w:val="0"/>
      <w:divBdr>
        <w:top w:val="none" w:sz="0" w:space="0" w:color="auto"/>
        <w:left w:val="none" w:sz="0" w:space="0" w:color="auto"/>
        <w:bottom w:val="none" w:sz="0" w:space="0" w:color="auto"/>
        <w:right w:val="none" w:sz="0" w:space="0" w:color="auto"/>
      </w:divBdr>
      <w:divsChild>
        <w:div w:id="6506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066591">
      <w:bodyDiv w:val="1"/>
      <w:marLeft w:val="0"/>
      <w:marRight w:val="0"/>
      <w:marTop w:val="0"/>
      <w:marBottom w:val="0"/>
      <w:divBdr>
        <w:top w:val="none" w:sz="0" w:space="0" w:color="auto"/>
        <w:left w:val="none" w:sz="0" w:space="0" w:color="auto"/>
        <w:bottom w:val="none" w:sz="0" w:space="0" w:color="auto"/>
        <w:right w:val="none" w:sz="0" w:space="0" w:color="auto"/>
      </w:divBdr>
      <w:divsChild>
        <w:div w:id="39204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620505">
      <w:bodyDiv w:val="1"/>
      <w:marLeft w:val="0"/>
      <w:marRight w:val="0"/>
      <w:marTop w:val="0"/>
      <w:marBottom w:val="0"/>
      <w:divBdr>
        <w:top w:val="none" w:sz="0" w:space="0" w:color="auto"/>
        <w:left w:val="none" w:sz="0" w:space="0" w:color="auto"/>
        <w:bottom w:val="none" w:sz="0" w:space="0" w:color="auto"/>
        <w:right w:val="none" w:sz="0" w:space="0" w:color="auto"/>
      </w:divBdr>
      <w:divsChild>
        <w:div w:id="2074962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198034">
      <w:bodyDiv w:val="1"/>
      <w:marLeft w:val="0"/>
      <w:marRight w:val="0"/>
      <w:marTop w:val="0"/>
      <w:marBottom w:val="0"/>
      <w:divBdr>
        <w:top w:val="none" w:sz="0" w:space="0" w:color="auto"/>
        <w:left w:val="none" w:sz="0" w:space="0" w:color="auto"/>
        <w:bottom w:val="none" w:sz="0" w:space="0" w:color="auto"/>
        <w:right w:val="none" w:sz="0" w:space="0" w:color="auto"/>
      </w:divBdr>
    </w:div>
    <w:div w:id="982468770">
      <w:bodyDiv w:val="1"/>
      <w:marLeft w:val="0"/>
      <w:marRight w:val="0"/>
      <w:marTop w:val="0"/>
      <w:marBottom w:val="0"/>
      <w:divBdr>
        <w:top w:val="none" w:sz="0" w:space="0" w:color="auto"/>
        <w:left w:val="none" w:sz="0" w:space="0" w:color="auto"/>
        <w:bottom w:val="none" w:sz="0" w:space="0" w:color="auto"/>
        <w:right w:val="none" w:sz="0" w:space="0" w:color="auto"/>
      </w:divBdr>
      <w:divsChild>
        <w:div w:id="33465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7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44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20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447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70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4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3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6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10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20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85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8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16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4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72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1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6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62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4292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5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6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4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580221">
      <w:bodyDiv w:val="1"/>
      <w:marLeft w:val="0"/>
      <w:marRight w:val="0"/>
      <w:marTop w:val="0"/>
      <w:marBottom w:val="0"/>
      <w:divBdr>
        <w:top w:val="none" w:sz="0" w:space="0" w:color="auto"/>
        <w:left w:val="none" w:sz="0" w:space="0" w:color="auto"/>
        <w:bottom w:val="none" w:sz="0" w:space="0" w:color="auto"/>
        <w:right w:val="none" w:sz="0" w:space="0" w:color="auto"/>
      </w:divBdr>
      <w:divsChild>
        <w:div w:id="48649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41989">
      <w:bodyDiv w:val="1"/>
      <w:marLeft w:val="0"/>
      <w:marRight w:val="0"/>
      <w:marTop w:val="0"/>
      <w:marBottom w:val="0"/>
      <w:divBdr>
        <w:top w:val="none" w:sz="0" w:space="0" w:color="auto"/>
        <w:left w:val="none" w:sz="0" w:space="0" w:color="auto"/>
        <w:bottom w:val="none" w:sz="0" w:space="0" w:color="auto"/>
        <w:right w:val="none" w:sz="0" w:space="0" w:color="auto"/>
      </w:divBdr>
      <w:divsChild>
        <w:div w:id="2062629900">
          <w:marLeft w:val="0"/>
          <w:marRight w:val="0"/>
          <w:marTop w:val="0"/>
          <w:marBottom w:val="225"/>
          <w:divBdr>
            <w:top w:val="none" w:sz="0" w:space="0" w:color="auto"/>
            <w:left w:val="none" w:sz="0" w:space="0" w:color="auto"/>
            <w:bottom w:val="none" w:sz="0" w:space="0" w:color="auto"/>
            <w:right w:val="none" w:sz="0" w:space="0" w:color="auto"/>
          </w:divBdr>
        </w:div>
      </w:divsChild>
    </w:div>
    <w:div w:id="985353375">
      <w:bodyDiv w:val="1"/>
      <w:marLeft w:val="0"/>
      <w:marRight w:val="0"/>
      <w:marTop w:val="0"/>
      <w:marBottom w:val="0"/>
      <w:divBdr>
        <w:top w:val="none" w:sz="0" w:space="0" w:color="auto"/>
        <w:left w:val="none" w:sz="0" w:space="0" w:color="auto"/>
        <w:bottom w:val="none" w:sz="0" w:space="0" w:color="auto"/>
        <w:right w:val="none" w:sz="0" w:space="0" w:color="auto"/>
      </w:divBdr>
    </w:div>
    <w:div w:id="986855372">
      <w:bodyDiv w:val="1"/>
      <w:marLeft w:val="0"/>
      <w:marRight w:val="0"/>
      <w:marTop w:val="0"/>
      <w:marBottom w:val="0"/>
      <w:divBdr>
        <w:top w:val="none" w:sz="0" w:space="0" w:color="auto"/>
        <w:left w:val="none" w:sz="0" w:space="0" w:color="auto"/>
        <w:bottom w:val="none" w:sz="0" w:space="0" w:color="auto"/>
        <w:right w:val="none" w:sz="0" w:space="0" w:color="auto"/>
      </w:divBdr>
    </w:div>
    <w:div w:id="987904939">
      <w:bodyDiv w:val="1"/>
      <w:marLeft w:val="0"/>
      <w:marRight w:val="0"/>
      <w:marTop w:val="0"/>
      <w:marBottom w:val="0"/>
      <w:divBdr>
        <w:top w:val="none" w:sz="0" w:space="0" w:color="auto"/>
        <w:left w:val="none" w:sz="0" w:space="0" w:color="auto"/>
        <w:bottom w:val="none" w:sz="0" w:space="0" w:color="auto"/>
        <w:right w:val="none" w:sz="0" w:space="0" w:color="auto"/>
      </w:divBdr>
    </w:div>
    <w:div w:id="992484014">
      <w:bodyDiv w:val="1"/>
      <w:marLeft w:val="0"/>
      <w:marRight w:val="0"/>
      <w:marTop w:val="0"/>
      <w:marBottom w:val="0"/>
      <w:divBdr>
        <w:top w:val="none" w:sz="0" w:space="0" w:color="auto"/>
        <w:left w:val="none" w:sz="0" w:space="0" w:color="auto"/>
        <w:bottom w:val="none" w:sz="0" w:space="0" w:color="auto"/>
        <w:right w:val="none" w:sz="0" w:space="0" w:color="auto"/>
      </w:divBdr>
      <w:divsChild>
        <w:div w:id="897547054">
          <w:marLeft w:val="0"/>
          <w:marRight w:val="0"/>
          <w:marTop w:val="0"/>
          <w:marBottom w:val="225"/>
          <w:divBdr>
            <w:top w:val="none" w:sz="0" w:space="0" w:color="auto"/>
            <w:left w:val="none" w:sz="0" w:space="0" w:color="auto"/>
            <w:bottom w:val="none" w:sz="0" w:space="0" w:color="auto"/>
            <w:right w:val="none" w:sz="0" w:space="0" w:color="auto"/>
          </w:divBdr>
        </w:div>
      </w:divsChild>
    </w:div>
    <w:div w:id="993679723">
      <w:bodyDiv w:val="1"/>
      <w:marLeft w:val="0"/>
      <w:marRight w:val="0"/>
      <w:marTop w:val="0"/>
      <w:marBottom w:val="0"/>
      <w:divBdr>
        <w:top w:val="none" w:sz="0" w:space="0" w:color="auto"/>
        <w:left w:val="none" w:sz="0" w:space="0" w:color="auto"/>
        <w:bottom w:val="none" w:sz="0" w:space="0" w:color="auto"/>
        <w:right w:val="none" w:sz="0" w:space="0" w:color="auto"/>
      </w:divBdr>
    </w:div>
    <w:div w:id="994072718">
      <w:bodyDiv w:val="1"/>
      <w:marLeft w:val="0"/>
      <w:marRight w:val="0"/>
      <w:marTop w:val="0"/>
      <w:marBottom w:val="0"/>
      <w:divBdr>
        <w:top w:val="none" w:sz="0" w:space="0" w:color="auto"/>
        <w:left w:val="none" w:sz="0" w:space="0" w:color="auto"/>
        <w:bottom w:val="none" w:sz="0" w:space="0" w:color="auto"/>
        <w:right w:val="none" w:sz="0" w:space="0" w:color="auto"/>
      </w:divBdr>
      <w:divsChild>
        <w:div w:id="109782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79972">
      <w:bodyDiv w:val="1"/>
      <w:marLeft w:val="0"/>
      <w:marRight w:val="0"/>
      <w:marTop w:val="0"/>
      <w:marBottom w:val="0"/>
      <w:divBdr>
        <w:top w:val="none" w:sz="0" w:space="0" w:color="auto"/>
        <w:left w:val="none" w:sz="0" w:space="0" w:color="auto"/>
        <w:bottom w:val="none" w:sz="0" w:space="0" w:color="auto"/>
        <w:right w:val="none" w:sz="0" w:space="0" w:color="auto"/>
      </w:divBdr>
    </w:div>
    <w:div w:id="995762098">
      <w:bodyDiv w:val="1"/>
      <w:marLeft w:val="0"/>
      <w:marRight w:val="0"/>
      <w:marTop w:val="0"/>
      <w:marBottom w:val="0"/>
      <w:divBdr>
        <w:top w:val="none" w:sz="0" w:space="0" w:color="auto"/>
        <w:left w:val="none" w:sz="0" w:space="0" w:color="auto"/>
        <w:bottom w:val="none" w:sz="0" w:space="0" w:color="auto"/>
        <w:right w:val="none" w:sz="0" w:space="0" w:color="auto"/>
      </w:divBdr>
      <w:divsChild>
        <w:div w:id="45418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9206">
      <w:bodyDiv w:val="1"/>
      <w:marLeft w:val="0"/>
      <w:marRight w:val="0"/>
      <w:marTop w:val="0"/>
      <w:marBottom w:val="0"/>
      <w:divBdr>
        <w:top w:val="none" w:sz="0" w:space="0" w:color="auto"/>
        <w:left w:val="none" w:sz="0" w:space="0" w:color="auto"/>
        <w:bottom w:val="none" w:sz="0" w:space="0" w:color="auto"/>
        <w:right w:val="none" w:sz="0" w:space="0" w:color="auto"/>
      </w:divBdr>
    </w:div>
    <w:div w:id="1000935507">
      <w:bodyDiv w:val="1"/>
      <w:marLeft w:val="0"/>
      <w:marRight w:val="0"/>
      <w:marTop w:val="0"/>
      <w:marBottom w:val="0"/>
      <w:divBdr>
        <w:top w:val="none" w:sz="0" w:space="0" w:color="auto"/>
        <w:left w:val="none" w:sz="0" w:space="0" w:color="auto"/>
        <w:bottom w:val="none" w:sz="0" w:space="0" w:color="auto"/>
        <w:right w:val="none" w:sz="0" w:space="0" w:color="auto"/>
      </w:divBdr>
    </w:div>
    <w:div w:id="1003162407">
      <w:bodyDiv w:val="1"/>
      <w:marLeft w:val="0"/>
      <w:marRight w:val="0"/>
      <w:marTop w:val="0"/>
      <w:marBottom w:val="0"/>
      <w:divBdr>
        <w:top w:val="none" w:sz="0" w:space="0" w:color="auto"/>
        <w:left w:val="none" w:sz="0" w:space="0" w:color="auto"/>
        <w:bottom w:val="none" w:sz="0" w:space="0" w:color="auto"/>
        <w:right w:val="none" w:sz="0" w:space="0" w:color="auto"/>
      </w:divBdr>
      <w:divsChild>
        <w:div w:id="1894078728">
          <w:marLeft w:val="0"/>
          <w:marRight w:val="0"/>
          <w:marTop w:val="0"/>
          <w:marBottom w:val="0"/>
          <w:divBdr>
            <w:top w:val="none" w:sz="0" w:space="0" w:color="auto"/>
            <w:left w:val="none" w:sz="0" w:space="0" w:color="auto"/>
            <w:bottom w:val="none" w:sz="0" w:space="0" w:color="auto"/>
            <w:right w:val="none" w:sz="0" w:space="0" w:color="auto"/>
          </w:divBdr>
          <w:divsChild>
            <w:div w:id="428159566">
              <w:marLeft w:val="0"/>
              <w:marRight w:val="0"/>
              <w:marTop w:val="0"/>
              <w:marBottom w:val="0"/>
              <w:divBdr>
                <w:top w:val="none" w:sz="0" w:space="0" w:color="auto"/>
                <w:left w:val="none" w:sz="0" w:space="0" w:color="auto"/>
                <w:bottom w:val="none" w:sz="0" w:space="0" w:color="auto"/>
                <w:right w:val="none" w:sz="0" w:space="0" w:color="auto"/>
              </w:divBdr>
              <w:divsChild>
                <w:div w:id="1511946075">
                  <w:marLeft w:val="0"/>
                  <w:marRight w:val="0"/>
                  <w:marTop w:val="0"/>
                  <w:marBottom w:val="0"/>
                  <w:divBdr>
                    <w:top w:val="none" w:sz="0" w:space="0" w:color="auto"/>
                    <w:left w:val="none" w:sz="0" w:space="0" w:color="auto"/>
                    <w:bottom w:val="none" w:sz="0" w:space="0" w:color="auto"/>
                    <w:right w:val="none" w:sz="0" w:space="0" w:color="auto"/>
                  </w:divBdr>
                  <w:divsChild>
                    <w:div w:id="1898080386">
                      <w:marLeft w:val="0"/>
                      <w:marRight w:val="0"/>
                      <w:marTop w:val="0"/>
                      <w:marBottom w:val="0"/>
                      <w:divBdr>
                        <w:top w:val="none" w:sz="0" w:space="0" w:color="auto"/>
                        <w:left w:val="none" w:sz="0" w:space="0" w:color="auto"/>
                        <w:bottom w:val="none" w:sz="0" w:space="0" w:color="auto"/>
                        <w:right w:val="none" w:sz="0" w:space="0" w:color="auto"/>
                      </w:divBdr>
                      <w:divsChild>
                        <w:div w:id="713895061">
                          <w:marLeft w:val="0"/>
                          <w:marRight w:val="0"/>
                          <w:marTop w:val="0"/>
                          <w:marBottom w:val="0"/>
                          <w:divBdr>
                            <w:top w:val="none" w:sz="0" w:space="0" w:color="auto"/>
                            <w:left w:val="none" w:sz="0" w:space="0" w:color="auto"/>
                            <w:bottom w:val="none" w:sz="0" w:space="0" w:color="auto"/>
                            <w:right w:val="none" w:sz="0" w:space="0" w:color="auto"/>
                          </w:divBdr>
                          <w:divsChild>
                            <w:div w:id="1441947746">
                              <w:marLeft w:val="0"/>
                              <w:marRight w:val="0"/>
                              <w:marTop w:val="0"/>
                              <w:marBottom w:val="0"/>
                              <w:divBdr>
                                <w:top w:val="none" w:sz="0" w:space="0" w:color="auto"/>
                                <w:left w:val="none" w:sz="0" w:space="0" w:color="auto"/>
                                <w:bottom w:val="none" w:sz="0" w:space="0" w:color="auto"/>
                                <w:right w:val="none" w:sz="0" w:space="0" w:color="auto"/>
                              </w:divBdr>
                              <w:divsChild>
                                <w:div w:id="1431388627">
                                  <w:marLeft w:val="0"/>
                                  <w:marRight w:val="0"/>
                                  <w:marTop w:val="0"/>
                                  <w:marBottom w:val="0"/>
                                  <w:divBdr>
                                    <w:top w:val="none" w:sz="0" w:space="0" w:color="auto"/>
                                    <w:left w:val="none" w:sz="0" w:space="0" w:color="auto"/>
                                    <w:bottom w:val="none" w:sz="0" w:space="0" w:color="auto"/>
                                    <w:right w:val="none" w:sz="0" w:space="0" w:color="auto"/>
                                  </w:divBdr>
                                  <w:divsChild>
                                    <w:div w:id="8346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135810">
      <w:bodyDiv w:val="1"/>
      <w:marLeft w:val="0"/>
      <w:marRight w:val="0"/>
      <w:marTop w:val="0"/>
      <w:marBottom w:val="0"/>
      <w:divBdr>
        <w:top w:val="none" w:sz="0" w:space="0" w:color="auto"/>
        <w:left w:val="none" w:sz="0" w:space="0" w:color="auto"/>
        <w:bottom w:val="none" w:sz="0" w:space="0" w:color="auto"/>
        <w:right w:val="none" w:sz="0" w:space="0" w:color="auto"/>
      </w:divBdr>
    </w:div>
    <w:div w:id="1008674708">
      <w:bodyDiv w:val="1"/>
      <w:marLeft w:val="0"/>
      <w:marRight w:val="0"/>
      <w:marTop w:val="0"/>
      <w:marBottom w:val="0"/>
      <w:divBdr>
        <w:top w:val="none" w:sz="0" w:space="0" w:color="auto"/>
        <w:left w:val="none" w:sz="0" w:space="0" w:color="auto"/>
        <w:bottom w:val="none" w:sz="0" w:space="0" w:color="auto"/>
        <w:right w:val="none" w:sz="0" w:space="0" w:color="auto"/>
      </w:divBdr>
    </w:div>
    <w:div w:id="1009143627">
      <w:bodyDiv w:val="1"/>
      <w:marLeft w:val="0"/>
      <w:marRight w:val="0"/>
      <w:marTop w:val="0"/>
      <w:marBottom w:val="0"/>
      <w:divBdr>
        <w:top w:val="none" w:sz="0" w:space="0" w:color="auto"/>
        <w:left w:val="none" w:sz="0" w:space="0" w:color="auto"/>
        <w:bottom w:val="none" w:sz="0" w:space="0" w:color="auto"/>
        <w:right w:val="none" w:sz="0" w:space="0" w:color="auto"/>
      </w:divBdr>
      <w:divsChild>
        <w:div w:id="805195746">
          <w:marLeft w:val="0"/>
          <w:marRight w:val="0"/>
          <w:marTop w:val="0"/>
          <w:marBottom w:val="0"/>
          <w:divBdr>
            <w:top w:val="none" w:sz="0" w:space="0" w:color="auto"/>
            <w:left w:val="none" w:sz="0" w:space="0" w:color="auto"/>
            <w:bottom w:val="none" w:sz="0" w:space="0" w:color="auto"/>
            <w:right w:val="none" w:sz="0" w:space="0" w:color="auto"/>
          </w:divBdr>
          <w:divsChild>
            <w:div w:id="915019055">
              <w:marLeft w:val="0"/>
              <w:marRight w:val="0"/>
              <w:marTop w:val="0"/>
              <w:marBottom w:val="0"/>
              <w:divBdr>
                <w:top w:val="none" w:sz="0" w:space="0" w:color="auto"/>
                <w:left w:val="none" w:sz="0" w:space="0" w:color="auto"/>
                <w:bottom w:val="none" w:sz="0" w:space="0" w:color="auto"/>
                <w:right w:val="none" w:sz="0" w:space="0" w:color="auto"/>
              </w:divBdr>
              <w:divsChild>
                <w:div w:id="1530608589">
                  <w:marLeft w:val="0"/>
                  <w:marRight w:val="0"/>
                  <w:marTop w:val="0"/>
                  <w:marBottom w:val="0"/>
                  <w:divBdr>
                    <w:top w:val="none" w:sz="0" w:space="0" w:color="auto"/>
                    <w:left w:val="none" w:sz="0" w:space="0" w:color="auto"/>
                    <w:bottom w:val="none" w:sz="0" w:space="0" w:color="auto"/>
                    <w:right w:val="none" w:sz="0" w:space="0" w:color="auto"/>
                  </w:divBdr>
                  <w:divsChild>
                    <w:div w:id="486867026">
                      <w:marLeft w:val="0"/>
                      <w:marRight w:val="0"/>
                      <w:marTop w:val="0"/>
                      <w:marBottom w:val="0"/>
                      <w:divBdr>
                        <w:top w:val="none" w:sz="0" w:space="0" w:color="auto"/>
                        <w:left w:val="none" w:sz="0" w:space="0" w:color="auto"/>
                        <w:bottom w:val="none" w:sz="0" w:space="0" w:color="auto"/>
                        <w:right w:val="none" w:sz="0" w:space="0" w:color="auto"/>
                      </w:divBdr>
                      <w:divsChild>
                        <w:div w:id="271976579">
                          <w:marLeft w:val="0"/>
                          <w:marRight w:val="0"/>
                          <w:marTop w:val="0"/>
                          <w:marBottom w:val="0"/>
                          <w:divBdr>
                            <w:top w:val="none" w:sz="0" w:space="0" w:color="auto"/>
                            <w:left w:val="none" w:sz="0" w:space="0" w:color="auto"/>
                            <w:bottom w:val="none" w:sz="0" w:space="0" w:color="auto"/>
                            <w:right w:val="none" w:sz="0" w:space="0" w:color="auto"/>
                          </w:divBdr>
                          <w:divsChild>
                            <w:div w:id="349064781">
                              <w:marLeft w:val="0"/>
                              <w:marRight w:val="0"/>
                              <w:marTop w:val="0"/>
                              <w:marBottom w:val="0"/>
                              <w:divBdr>
                                <w:top w:val="none" w:sz="0" w:space="0" w:color="auto"/>
                                <w:left w:val="none" w:sz="0" w:space="0" w:color="auto"/>
                                <w:bottom w:val="none" w:sz="0" w:space="0" w:color="auto"/>
                                <w:right w:val="none" w:sz="0" w:space="0" w:color="auto"/>
                              </w:divBdr>
                              <w:divsChild>
                                <w:div w:id="1864513283">
                                  <w:marLeft w:val="0"/>
                                  <w:marRight w:val="0"/>
                                  <w:marTop w:val="0"/>
                                  <w:marBottom w:val="0"/>
                                  <w:divBdr>
                                    <w:top w:val="none" w:sz="0" w:space="0" w:color="auto"/>
                                    <w:left w:val="none" w:sz="0" w:space="0" w:color="auto"/>
                                    <w:bottom w:val="none" w:sz="0" w:space="0" w:color="auto"/>
                                    <w:right w:val="none" w:sz="0" w:space="0" w:color="auto"/>
                                  </w:divBdr>
                                  <w:divsChild>
                                    <w:div w:id="1510217302">
                                      <w:marLeft w:val="0"/>
                                      <w:marRight w:val="0"/>
                                      <w:marTop w:val="0"/>
                                      <w:marBottom w:val="0"/>
                                      <w:divBdr>
                                        <w:top w:val="none" w:sz="0" w:space="0" w:color="auto"/>
                                        <w:left w:val="none" w:sz="0" w:space="0" w:color="auto"/>
                                        <w:bottom w:val="none" w:sz="0" w:space="0" w:color="auto"/>
                                        <w:right w:val="none" w:sz="0" w:space="0" w:color="auto"/>
                                      </w:divBdr>
                                      <w:divsChild>
                                        <w:div w:id="154679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452064">
      <w:bodyDiv w:val="1"/>
      <w:marLeft w:val="0"/>
      <w:marRight w:val="0"/>
      <w:marTop w:val="0"/>
      <w:marBottom w:val="0"/>
      <w:divBdr>
        <w:top w:val="none" w:sz="0" w:space="0" w:color="auto"/>
        <w:left w:val="none" w:sz="0" w:space="0" w:color="auto"/>
        <w:bottom w:val="none" w:sz="0" w:space="0" w:color="auto"/>
        <w:right w:val="none" w:sz="0" w:space="0" w:color="auto"/>
      </w:divBdr>
    </w:div>
    <w:div w:id="1015232828">
      <w:bodyDiv w:val="1"/>
      <w:marLeft w:val="0"/>
      <w:marRight w:val="0"/>
      <w:marTop w:val="0"/>
      <w:marBottom w:val="0"/>
      <w:divBdr>
        <w:top w:val="none" w:sz="0" w:space="0" w:color="auto"/>
        <w:left w:val="none" w:sz="0" w:space="0" w:color="auto"/>
        <w:bottom w:val="none" w:sz="0" w:space="0" w:color="auto"/>
        <w:right w:val="none" w:sz="0" w:space="0" w:color="auto"/>
      </w:divBdr>
      <w:divsChild>
        <w:div w:id="58989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1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628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268127">
      <w:bodyDiv w:val="1"/>
      <w:marLeft w:val="0"/>
      <w:marRight w:val="0"/>
      <w:marTop w:val="0"/>
      <w:marBottom w:val="0"/>
      <w:divBdr>
        <w:top w:val="none" w:sz="0" w:space="0" w:color="auto"/>
        <w:left w:val="none" w:sz="0" w:space="0" w:color="auto"/>
        <w:bottom w:val="none" w:sz="0" w:space="0" w:color="auto"/>
        <w:right w:val="none" w:sz="0" w:space="0" w:color="auto"/>
      </w:divBdr>
    </w:div>
    <w:div w:id="1016349757">
      <w:bodyDiv w:val="1"/>
      <w:marLeft w:val="0"/>
      <w:marRight w:val="0"/>
      <w:marTop w:val="0"/>
      <w:marBottom w:val="0"/>
      <w:divBdr>
        <w:top w:val="none" w:sz="0" w:space="0" w:color="auto"/>
        <w:left w:val="none" w:sz="0" w:space="0" w:color="auto"/>
        <w:bottom w:val="none" w:sz="0" w:space="0" w:color="auto"/>
        <w:right w:val="none" w:sz="0" w:space="0" w:color="auto"/>
      </w:divBdr>
    </w:div>
    <w:div w:id="1017780005">
      <w:bodyDiv w:val="1"/>
      <w:marLeft w:val="0"/>
      <w:marRight w:val="0"/>
      <w:marTop w:val="0"/>
      <w:marBottom w:val="0"/>
      <w:divBdr>
        <w:top w:val="none" w:sz="0" w:space="0" w:color="auto"/>
        <w:left w:val="none" w:sz="0" w:space="0" w:color="auto"/>
        <w:bottom w:val="none" w:sz="0" w:space="0" w:color="auto"/>
        <w:right w:val="none" w:sz="0" w:space="0" w:color="auto"/>
      </w:divBdr>
      <w:divsChild>
        <w:div w:id="49665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6750">
      <w:bodyDiv w:val="1"/>
      <w:marLeft w:val="0"/>
      <w:marRight w:val="0"/>
      <w:marTop w:val="0"/>
      <w:marBottom w:val="0"/>
      <w:divBdr>
        <w:top w:val="none" w:sz="0" w:space="0" w:color="auto"/>
        <w:left w:val="none" w:sz="0" w:space="0" w:color="auto"/>
        <w:bottom w:val="none" w:sz="0" w:space="0" w:color="auto"/>
        <w:right w:val="none" w:sz="0" w:space="0" w:color="auto"/>
      </w:divBdr>
    </w:div>
    <w:div w:id="1020278032">
      <w:bodyDiv w:val="1"/>
      <w:marLeft w:val="0"/>
      <w:marRight w:val="0"/>
      <w:marTop w:val="0"/>
      <w:marBottom w:val="0"/>
      <w:divBdr>
        <w:top w:val="none" w:sz="0" w:space="0" w:color="auto"/>
        <w:left w:val="none" w:sz="0" w:space="0" w:color="auto"/>
        <w:bottom w:val="none" w:sz="0" w:space="0" w:color="auto"/>
        <w:right w:val="none" w:sz="0" w:space="0" w:color="auto"/>
      </w:divBdr>
    </w:div>
    <w:div w:id="1021973787">
      <w:bodyDiv w:val="1"/>
      <w:marLeft w:val="0"/>
      <w:marRight w:val="0"/>
      <w:marTop w:val="0"/>
      <w:marBottom w:val="0"/>
      <w:divBdr>
        <w:top w:val="none" w:sz="0" w:space="0" w:color="auto"/>
        <w:left w:val="none" w:sz="0" w:space="0" w:color="auto"/>
        <w:bottom w:val="none" w:sz="0" w:space="0" w:color="auto"/>
        <w:right w:val="none" w:sz="0" w:space="0" w:color="auto"/>
      </w:divBdr>
      <w:divsChild>
        <w:div w:id="1821192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482831">
      <w:bodyDiv w:val="1"/>
      <w:marLeft w:val="0"/>
      <w:marRight w:val="0"/>
      <w:marTop w:val="0"/>
      <w:marBottom w:val="0"/>
      <w:divBdr>
        <w:top w:val="none" w:sz="0" w:space="0" w:color="auto"/>
        <w:left w:val="none" w:sz="0" w:space="0" w:color="auto"/>
        <w:bottom w:val="none" w:sz="0" w:space="0" w:color="auto"/>
        <w:right w:val="none" w:sz="0" w:space="0" w:color="auto"/>
      </w:divBdr>
    </w:div>
    <w:div w:id="1023554344">
      <w:bodyDiv w:val="1"/>
      <w:marLeft w:val="0"/>
      <w:marRight w:val="0"/>
      <w:marTop w:val="0"/>
      <w:marBottom w:val="0"/>
      <w:divBdr>
        <w:top w:val="none" w:sz="0" w:space="0" w:color="auto"/>
        <w:left w:val="none" w:sz="0" w:space="0" w:color="auto"/>
        <w:bottom w:val="none" w:sz="0" w:space="0" w:color="auto"/>
        <w:right w:val="none" w:sz="0" w:space="0" w:color="auto"/>
      </w:divBdr>
    </w:div>
    <w:div w:id="1027175248">
      <w:bodyDiv w:val="1"/>
      <w:marLeft w:val="0"/>
      <w:marRight w:val="0"/>
      <w:marTop w:val="0"/>
      <w:marBottom w:val="0"/>
      <w:divBdr>
        <w:top w:val="none" w:sz="0" w:space="0" w:color="auto"/>
        <w:left w:val="none" w:sz="0" w:space="0" w:color="auto"/>
        <w:bottom w:val="none" w:sz="0" w:space="0" w:color="auto"/>
        <w:right w:val="none" w:sz="0" w:space="0" w:color="auto"/>
      </w:divBdr>
    </w:div>
    <w:div w:id="1034118638">
      <w:bodyDiv w:val="1"/>
      <w:marLeft w:val="0"/>
      <w:marRight w:val="0"/>
      <w:marTop w:val="0"/>
      <w:marBottom w:val="0"/>
      <w:divBdr>
        <w:top w:val="none" w:sz="0" w:space="0" w:color="auto"/>
        <w:left w:val="none" w:sz="0" w:space="0" w:color="auto"/>
        <w:bottom w:val="none" w:sz="0" w:space="0" w:color="auto"/>
        <w:right w:val="none" w:sz="0" w:space="0" w:color="auto"/>
      </w:divBdr>
    </w:div>
    <w:div w:id="1036009857">
      <w:bodyDiv w:val="1"/>
      <w:marLeft w:val="0"/>
      <w:marRight w:val="0"/>
      <w:marTop w:val="0"/>
      <w:marBottom w:val="0"/>
      <w:divBdr>
        <w:top w:val="none" w:sz="0" w:space="0" w:color="auto"/>
        <w:left w:val="none" w:sz="0" w:space="0" w:color="auto"/>
        <w:bottom w:val="none" w:sz="0" w:space="0" w:color="auto"/>
        <w:right w:val="none" w:sz="0" w:space="0" w:color="auto"/>
      </w:divBdr>
    </w:div>
    <w:div w:id="1037586609">
      <w:bodyDiv w:val="1"/>
      <w:marLeft w:val="0"/>
      <w:marRight w:val="0"/>
      <w:marTop w:val="0"/>
      <w:marBottom w:val="0"/>
      <w:divBdr>
        <w:top w:val="none" w:sz="0" w:space="0" w:color="auto"/>
        <w:left w:val="none" w:sz="0" w:space="0" w:color="auto"/>
        <w:bottom w:val="none" w:sz="0" w:space="0" w:color="auto"/>
        <w:right w:val="none" w:sz="0" w:space="0" w:color="auto"/>
      </w:divBdr>
    </w:div>
    <w:div w:id="1044139818">
      <w:bodyDiv w:val="1"/>
      <w:marLeft w:val="0"/>
      <w:marRight w:val="0"/>
      <w:marTop w:val="0"/>
      <w:marBottom w:val="0"/>
      <w:divBdr>
        <w:top w:val="none" w:sz="0" w:space="0" w:color="auto"/>
        <w:left w:val="none" w:sz="0" w:space="0" w:color="auto"/>
        <w:bottom w:val="none" w:sz="0" w:space="0" w:color="auto"/>
        <w:right w:val="none" w:sz="0" w:space="0" w:color="auto"/>
      </w:divBdr>
      <w:divsChild>
        <w:div w:id="1194614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450605">
      <w:bodyDiv w:val="1"/>
      <w:marLeft w:val="0"/>
      <w:marRight w:val="0"/>
      <w:marTop w:val="0"/>
      <w:marBottom w:val="0"/>
      <w:divBdr>
        <w:top w:val="none" w:sz="0" w:space="0" w:color="auto"/>
        <w:left w:val="none" w:sz="0" w:space="0" w:color="auto"/>
        <w:bottom w:val="none" w:sz="0" w:space="0" w:color="auto"/>
        <w:right w:val="none" w:sz="0" w:space="0" w:color="auto"/>
      </w:divBdr>
    </w:div>
    <w:div w:id="1050109176">
      <w:bodyDiv w:val="1"/>
      <w:marLeft w:val="0"/>
      <w:marRight w:val="0"/>
      <w:marTop w:val="0"/>
      <w:marBottom w:val="0"/>
      <w:divBdr>
        <w:top w:val="none" w:sz="0" w:space="0" w:color="auto"/>
        <w:left w:val="none" w:sz="0" w:space="0" w:color="auto"/>
        <w:bottom w:val="none" w:sz="0" w:space="0" w:color="auto"/>
        <w:right w:val="none" w:sz="0" w:space="0" w:color="auto"/>
      </w:divBdr>
    </w:div>
    <w:div w:id="1054308761">
      <w:bodyDiv w:val="1"/>
      <w:marLeft w:val="0"/>
      <w:marRight w:val="0"/>
      <w:marTop w:val="0"/>
      <w:marBottom w:val="0"/>
      <w:divBdr>
        <w:top w:val="none" w:sz="0" w:space="0" w:color="auto"/>
        <w:left w:val="none" w:sz="0" w:space="0" w:color="auto"/>
        <w:bottom w:val="none" w:sz="0" w:space="0" w:color="auto"/>
        <w:right w:val="none" w:sz="0" w:space="0" w:color="auto"/>
      </w:divBdr>
      <w:divsChild>
        <w:div w:id="74896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243888">
      <w:bodyDiv w:val="1"/>
      <w:marLeft w:val="0"/>
      <w:marRight w:val="0"/>
      <w:marTop w:val="0"/>
      <w:marBottom w:val="0"/>
      <w:divBdr>
        <w:top w:val="none" w:sz="0" w:space="0" w:color="auto"/>
        <w:left w:val="none" w:sz="0" w:space="0" w:color="auto"/>
        <w:bottom w:val="none" w:sz="0" w:space="0" w:color="auto"/>
        <w:right w:val="none" w:sz="0" w:space="0" w:color="auto"/>
      </w:divBdr>
    </w:div>
    <w:div w:id="1063719297">
      <w:bodyDiv w:val="1"/>
      <w:marLeft w:val="0"/>
      <w:marRight w:val="0"/>
      <w:marTop w:val="0"/>
      <w:marBottom w:val="0"/>
      <w:divBdr>
        <w:top w:val="none" w:sz="0" w:space="0" w:color="auto"/>
        <w:left w:val="none" w:sz="0" w:space="0" w:color="auto"/>
        <w:bottom w:val="none" w:sz="0" w:space="0" w:color="auto"/>
        <w:right w:val="none" w:sz="0" w:space="0" w:color="auto"/>
      </w:divBdr>
      <w:divsChild>
        <w:div w:id="109432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59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7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05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51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835157">
      <w:bodyDiv w:val="1"/>
      <w:marLeft w:val="0"/>
      <w:marRight w:val="0"/>
      <w:marTop w:val="0"/>
      <w:marBottom w:val="0"/>
      <w:divBdr>
        <w:top w:val="none" w:sz="0" w:space="0" w:color="auto"/>
        <w:left w:val="none" w:sz="0" w:space="0" w:color="auto"/>
        <w:bottom w:val="none" w:sz="0" w:space="0" w:color="auto"/>
        <w:right w:val="none" w:sz="0" w:space="0" w:color="auto"/>
      </w:divBdr>
      <w:divsChild>
        <w:div w:id="42816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155251">
      <w:bodyDiv w:val="1"/>
      <w:marLeft w:val="0"/>
      <w:marRight w:val="0"/>
      <w:marTop w:val="0"/>
      <w:marBottom w:val="0"/>
      <w:divBdr>
        <w:top w:val="none" w:sz="0" w:space="0" w:color="auto"/>
        <w:left w:val="none" w:sz="0" w:space="0" w:color="auto"/>
        <w:bottom w:val="none" w:sz="0" w:space="0" w:color="auto"/>
        <w:right w:val="none" w:sz="0" w:space="0" w:color="auto"/>
      </w:divBdr>
      <w:divsChild>
        <w:div w:id="548541409">
          <w:marLeft w:val="0"/>
          <w:marRight w:val="0"/>
          <w:marTop w:val="0"/>
          <w:marBottom w:val="0"/>
          <w:divBdr>
            <w:top w:val="none" w:sz="0" w:space="0" w:color="auto"/>
            <w:left w:val="none" w:sz="0" w:space="0" w:color="auto"/>
            <w:bottom w:val="none" w:sz="0" w:space="0" w:color="auto"/>
            <w:right w:val="none" w:sz="0" w:space="0" w:color="auto"/>
          </w:divBdr>
        </w:div>
      </w:divsChild>
    </w:div>
    <w:div w:id="1070151120">
      <w:bodyDiv w:val="1"/>
      <w:marLeft w:val="0"/>
      <w:marRight w:val="0"/>
      <w:marTop w:val="0"/>
      <w:marBottom w:val="0"/>
      <w:divBdr>
        <w:top w:val="none" w:sz="0" w:space="0" w:color="auto"/>
        <w:left w:val="none" w:sz="0" w:space="0" w:color="auto"/>
        <w:bottom w:val="none" w:sz="0" w:space="0" w:color="auto"/>
        <w:right w:val="none" w:sz="0" w:space="0" w:color="auto"/>
      </w:divBdr>
    </w:div>
    <w:div w:id="1072266835">
      <w:bodyDiv w:val="1"/>
      <w:marLeft w:val="0"/>
      <w:marRight w:val="0"/>
      <w:marTop w:val="0"/>
      <w:marBottom w:val="0"/>
      <w:divBdr>
        <w:top w:val="none" w:sz="0" w:space="0" w:color="auto"/>
        <w:left w:val="none" w:sz="0" w:space="0" w:color="auto"/>
        <w:bottom w:val="none" w:sz="0" w:space="0" w:color="auto"/>
        <w:right w:val="none" w:sz="0" w:space="0" w:color="auto"/>
      </w:divBdr>
    </w:div>
    <w:div w:id="1073239651">
      <w:bodyDiv w:val="1"/>
      <w:marLeft w:val="0"/>
      <w:marRight w:val="0"/>
      <w:marTop w:val="0"/>
      <w:marBottom w:val="0"/>
      <w:divBdr>
        <w:top w:val="none" w:sz="0" w:space="0" w:color="auto"/>
        <w:left w:val="none" w:sz="0" w:space="0" w:color="auto"/>
        <w:bottom w:val="none" w:sz="0" w:space="0" w:color="auto"/>
        <w:right w:val="none" w:sz="0" w:space="0" w:color="auto"/>
      </w:divBdr>
    </w:div>
    <w:div w:id="1076125460">
      <w:bodyDiv w:val="1"/>
      <w:marLeft w:val="0"/>
      <w:marRight w:val="0"/>
      <w:marTop w:val="0"/>
      <w:marBottom w:val="0"/>
      <w:divBdr>
        <w:top w:val="none" w:sz="0" w:space="0" w:color="auto"/>
        <w:left w:val="none" w:sz="0" w:space="0" w:color="auto"/>
        <w:bottom w:val="none" w:sz="0" w:space="0" w:color="auto"/>
        <w:right w:val="none" w:sz="0" w:space="0" w:color="auto"/>
      </w:divBdr>
    </w:div>
    <w:div w:id="1076318945">
      <w:bodyDiv w:val="1"/>
      <w:marLeft w:val="0"/>
      <w:marRight w:val="0"/>
      <w:marTop w:val="0"/>
      <w:marBottom w:val="0"/>
      <w:divBdr>
        <w:top w:val="none" w:sz="0" w:space="0" w:color="auto"/>
        <w:left w:val="none" w:sz="0" w:space="0" w:color="auto"/>
        <w:bottom w:val="none" w:sz="0" w:space="0" w:color="auto"/>
        <w:right w:val="none" w:sz="0" w:space="0" w:color="auto"/>
      </w:divBdr>
    </w:div>
    <w:div w:id="1077941713">
      <w:bodyDiv w:val="1"/>
      <w:marLeft w:val="0"/>
      <w:marRight w:val="0"/>
      <w:marTop w:val="0"/>
      <w:marBottom w:val="0"/>
      <w:divBdr>
        <w:top w:val="none" w:sz="0" w:space="0" w:color="auto"/>
        <w:left w:val="none" w:sz="0" w:space="0" w:color="auto"/>
        <w:bottom w:val="none" w:sz="0" w:space="0" w:color="auto"/>
        <w:right w:val="none" w:sz="0" w:space="0" w:color="auto"/>
      </w:divBdr>
    </w:div>
    <w:div w:id="1084955942">
      <w:bodyDiv w:val="1"/>
      <w:marLeft w:val="0"/>
      <w:marRight w:val="0"/>
      <w:marTop w:val="0"/>
      <w:marBottom w:val="0"/>
      <w:divBdr>
        <w:top w:val="none" w:sz="0" w:space="0" w:color="auto"/>
        <w:left w:val="none" w:sz="0" w:space="0" w:color="auto"/>
        <w:bottom w:val="none" w:sz="0" w:space="0" w:color="auto"/>
        <w:right w:val="none" w:sz="0" w:space="0" w:color="auto"/>
      </w:divBdr>
      <w:divsChild>
        <w:div w:id="214284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126210">
          <w:blockQuote w:val="1"/>
          <w:marLeft w:val="720"/>
          <w:marRight w:val="720"/>
          <w:marTop w:val="100"/>
          <w:marBottom w:val="100"/>
          <w:divBdr>
            <w:top w:val="none" w:sz="0" w:space="0" w:color="auto"/>
            <w:left w:val="none" w:sz="0" w:space="0" w:color="auto"/>
            <w:bottom w:val="none" w:sz="0" w:space="0" w:color="auto"/>
            <w:right w:val="none" w:sz="0" w:space="0" w:color="auto"/>
          </w:divBdr>
        </w:div>
        <w:div w:id="65044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5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26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38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1882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373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3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7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7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77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3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5483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5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88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6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538699">
      <w:bodyDiv w:val="1"/>
      <w:marLeft w:val="0"/>
      <w:marRight w:val="0"/>
      <w:marTop w:val="0"/>
      <w:marBottom w:val="0"/>
      <w:divBdr>
        <w:top w:val="none" w:sz="0" w:space="0" w:color="auto"/>
        <w:left w:val="none" w:sz="0" w:space="0" w:color="auto"/>
        <w:bottom w:val="none" w:sz="0" w:space="0" w:color="auto"/>
        <w:right w:val="none" w:sz="0" w:space="0" w:color="auto"/>
      </w:divBdr>
    </w:div>
    <w:div w:id="1088775497">
      <w:bodyDiv w:val="1"/>
      <w:marLeft w:val="0"/>
      <w:marRight w:val="0"/>
      <w:marTop w:val="0"/>
      <w:marBottom w:val="0"/>
      <w:divBdr>
        <w:top w:val="none" w:sz="0" w:space="0" w:color="auto"/>
        <w:left w:val="none" w:sz="0" w:space="0" w:color="auto"/>
        <w:bottom w:val="none" w:sz="0" w:space="0" w:color="auto"/>
        <w:right w:val="none" w:sz="0" w:space="0" w:color="auto"/>
      </w:divBdr>
    </w:div>
    <w:div w:id="1093741595">
      <w:bodyDiv w:val="1"/>
      <w:marLeft w:val="0"/>
      <w:marRight w:val="0"/>
      <w:marTop w:val="0"/>
      <w:marBottom w:val="0"/>
      <w:divBdr>
        <w:top w:val="none" w:sz="0" w:space="0" w:color="auto"/>
        <w:left w:val="none" w:sz="0" w:space="0" w:color="auto"/>
        <w:bottom w:val="none" w:sz="0" w:space="0" w:color="auto"/>
        <w:right w:val="none" w:sz="0" w:space="0" w:color="auto"/>
      </w:divBdr>
      <w:divsChild>
        <w:div w:id="79764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15520">
      <w:bodyDiv w:val="1"/>
      <w:marLeft w:val="0"/>
      <w:marRight w:val="0"/>
      <w:marTop w:val="0"/>
      <w:marBottom w:val="0"/>
      <w:divBdr>
        <w:top w:val="none" w:sz="0" w:space="0" w:color="auto"/>
        <w:left w:val="none" w:sz="0" w:space="0" w:color="auto"/>
        <w:bottom w:val="none" w:sz="0" w:space="0" w:color="auto"/>
        <w:right w:val="none" w:sz="0" w:space="0" w:color="auto"/>
      </w:divBdr>
    </w:div>
    <w:div w:id="1101142912">
      <w:bodyDiv w:val="1"/>
      <w:marLeft w:val="0"/>
      <w:marRight w:val="0"/>
      <w:marTop w:val="0"/>
      <w:marBottom w:val="0"/>
      <w:divBdr>
        <w:top w:val="none" w:sz="0" w:space="0" w:color="auto"/>
        <w:left w:val="none" w:sz="0" w:space="0" w:color="auto"/>
        <w:bottom w:val="none" w:sz="0" w:space="0" w:color="auto"/>
        <w:right w:val="none" w:sz="0" w:space="0" w:color="auto"/>
      </w:divBdr>
      <w:divsChild>
        <w:div w:id="218134198">
          <w:marLeft w:val="0"/>
          <w:marRight w:val="0"/>
          <w:marTop w:val="0"/>
          <w:marBottom w:val="0"/>
          <w:divBdr>
            <w:top w:val="none" w:sz="0" w:space="0" w:color="auto"/>
            <w:left w:val="none" w:sz="0" w:space="0" w:color="auto"/>
            <w:bottom w:val="none" w:sz="0" w:space="0" w:color="auto"/>
            <w:right w:val="none" w:sz="0" w:space="0" w:color="auto"/>
          </w:divBdr>
          <w:divsChild>
            <w:div w:id="16462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9516">
      <w:bodyDiv w:val="1"/>
      <w:marLeft w:val="0"/>
      <w:marRight w:val="0"/>
      <w:marTop w:val="0"/>
      <w:marBottom w:val="0"/>
      <w:divBdr>
        <w:top w:val="none" w:sz="0" w:space="0" w:color="auto"/>
        <w:left w:val="none" w:sz="0" w:space="0" w:color="auto"/>
        <w:bottom w:val="none" w:sz="0" w:space="0" w:color="auto"/>
        <w:right w:val="none" w:sz="0" w:space="0" w:color="auto"/>
      </w:divBdr>
    </w:div>
    <w:div w:id="1106459863">
      <w:bodyDiv w:val="1"/>
      <w:marLeft w:val="0"/>
      <w:marRight w:val="0"/>
      <w:marTop w:val="0"/>
      <w:marBottom w:val="0"/>
      <w:divBdr>
        <w:top w:val="none" w:sz="0" w:space="0" w:color="auto"/>
        <w:left w:val="none" w:sz="0" w:space="0" w:color="auto"/>
        <w:bottom w:val="none" w:sz="0" w:space="0" w:color="auto"/>
        <w:right w:val="none" w:sz="0" w:space="0" w:color="auto"/>
      </w:divBdr>
      <w:divsChild>
        <w:div w:id="1229733784">
          <w:marLeft w:val="0"/>
          <w:marRight w:val="0"/>
          <w:marTop w:val="300"/>
          <w:marBottom w:val="150"/>
          <w:divBdr>
            <w:top w:val="none" w:sz="0" w:space="0" w:color="auto"/>
            <w:left w:val="none" w:sz="0" w:space="0" w:color="auto"/>
            <w:bottom w:val="none" w:sz="0" w:space="0" w:color="auto"/>
            <w:right w:val="none" w:sz="0" w:space="0" w:color="auto"/>
          </w:divBdr>
        </w:div>
      </w:divsChild>
    </w:div>
    <w:div w:id="1107038747">
      <w:bodyDiv w:val="1"/>
      <w:marLeft w:val="0"/>
      <w:marRight w:val="0"/>
      <w:marTop w:val="0"/>
      <w:marBottom w:val="0"/>
      <w:divBdr>
        <w:top w:val="none" w:sz="0" w:space="0" w:color="auto"/>
        <w:left w:val="none" w:sz="0" w:space="0" w:color="auto"/>
        <w:bottom w:val="none" w:sz="0" w:space="0" w:color="auto"/>
        <w:right w:val="none" w:sz="0" w:space="0" w:color="auto"/>
      </w:divBdr>
    </w:div>
    <w:div w:id="1107459819">
      <w:bodyDiv w:val="1"/>
      <w:marLeft w:val="0"/>
      <w:marRight w:val="0"/>
      <w:marTop w:val="0"/>
      <w:marBottom w:val="0"/>
      <w:divBdr>
        <w:top w:val="none" w:sz="0" w:space="0" w:color="auto"/>
        <w:left w:val="none" w:sz="0" w:space="0" w:color="auto"/>
        <w:bottom w:val="none" w:sz="0" w:space="0" w:color="auto"/>
        <w:right w:val="none" w:sz="0" w:space="0" w:color="auto"/>
      </w:divBdr>
      <w:divsChild>
        <w:div w:id="212981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849542">
      <w:bodyDiv w:val="1"/>
      <w:marLeft w:val="0"/>
      <w:marRight w:val="0"/>
      <w:marTop w:val="0"/>
      <w:marBottom w:val="0"/>
      <w:divBdr>
        <w:top w:val="none" w:sz="0" w:space="0" w:color="auto"/>
        <w:left w:val="none" w:sz="0" w:space="0" w:color="auto"/>
        <w:bottom w:val="none" w:sz="0" w:space="0" w:color="auto"/>
        <w:right w:val="none" w:sz="0" w:space="0" w:color="auto"/>
      </w:divBdr>
    </w:div>
    <w:div w:id="1109276825">
      <w:bodyDiv w:val="1"/>
      <w:marLeft w:val="0"/>
      <w:marRight w:val="0"/>
      <w:marTop w:val="0"/>
      <w:marBottom w:val="0"/>
      <w:divBdr>
        <w:top w:val="none" w:sz="0" w:space="0" w:color="auto"/>
        <w:left w:val="none" w:sz="0" w:space="0" w:color="auto"/>
        <w:bottom w:val="none" w:sz="0" w:space="0" w:color="auto"/>
        <w:right w:val="none" w:sz="0" w:space="0" w:color="auto"/>
      </w:divBdr>
      <w:divsChild>
        <w:div w:id="1079520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2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69464">
      <w:bodyDiv w:val="1"/>
      <w:marLeft w:val="0"/>
      <w:marRight w:val="0"/>
      <w:marTop w:val="0"/>
      <w:marBottom w:val="0"/>
      <w:divBdr>
        <w:top w:val="none" w:sz="0" w:space="0" w:color="auto"/>
        <w:left w:val="none" w:sz="0" w:space="0" w:color="auto"/>
        <w:bottom w:val="none" w:sz="0" w:space="0" w:color="auto"/>
        <w:right w:val="none" w:sz="0" w:space="0" w:color="auto"/>
      </w:divBdr>
    </w:div>
    <w:div w:id="1112939424">
      <w:bodyDiv w:val="1"/>
      <w:marLeft w:val="0"/>
      <w:marRight w:val="0"/>
      <w:marTop w:val="0"/>
      <w:marBottom w:val="0"/>
      <w:divBdr>
        <w:top w:val="none" w:sz="0" w:space="0" w:color="auto"/>
        <w:left w:val="none" w:sz="0" w:space="0" w:color="auto"/>
        <w:bottom w:val="none" w:sz="0" w:space="0" w:color="auto"/>
        <w:right w:val="none" w:sz="0" w:space="0" w:color="auto"/>
      </w:divBdr>
      <w:divsChild>
        <w:div w:id="109543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89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522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7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43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3132856">
      <w:bodyDiv w:val="1"/>
      <w:marLeft w:val="0"/>
      <w:marRight w:val="0"/>
      <w:marTop w:val="0"/>
      <w:marBottom w:val="0"/>
      <w:divBdr>
        <w:top w:val="none" w:sz="0" w:space="0" w:color="auto"/>
        <w:left w:val="none" w:sz="0" w:space="0" w:color="auto"/>
        <w:bottom w:val="none" w:sz="0" w:space="0" w:color="auto"/>
        <w:right w:val="none" w:sz="0" w:space="0" w:color="auto"/>
      </w:divBdr>
    </w:div>
    <w:div w:id="1115178581">
      <w:bodyDiv w:val="1"/>
      <w:marLeft w:val="0"/>
      <w:marRight w:val="0"/>
      <w:marTop w:val="0"/>
      <w:marBottom w:val="0"/>
      <w:divBdr>
        <w:top w:val="none" w:sz="0" w:space="0" w:color="auto"/>
        <w:left w:val="none" w:sz="0" w:space="0" w:color="auto"/>
        <w:bottom w:val="none" w:sz="0" w:space="0" w:color="auto"/>
        <w:right w:val="none" w:sz="0" w:space="0" w:color="auto"/>
      </w:divBdr>
    </w:div>
    <w:div w:id="1116288258">
      <w:bodyDiv w:val="1"/>
      <w:marLeft w:val="0"/>
      <w:marRight w:val="0"/>
      <w:marTop w:val="0"/>
      <w:marBottom w:val="0"/>
      <w:divBdr>
        <w:top w:val="none" w:sz="0" w:space="0" w:color="auto"/>
        <w:left w:val="none" w:sz="0" w:space="0" w:color="auto"/>
        <w:bottom w:val="none" w:sz="0" w:space="0" w:color="auto"/>
        <w:right w:val="none" w:sz="0" w:space="0" w:color="auto"/>
      </w:divBdr>
    </w:div>
    <w:div w:id="1117140274">
      <w:bodyDiv w:val="1"/>
      <w:marLeft w:val="0"/>
      <w:marRight w:val="0"/>
      <w:marTop w:val="0"/>
      <w:marBottom w:val="0"/>
      <w:divBdr>
        <w:top w:val="none" w:sz="0" w:space="0" w:color="auto"/>
        <w:left w:val="none" w:sz="0" w:space="0" w:color="auto"/>
        <w:bottom w:val="none" w:sz="0" w:space="0" w:color="auto"/>
        <w:right w:val="none" w:sz="0" w:space="0" w:color="auto"/>
      </w:divBdr>
    </w:div>
    <w:div w:id="1119883403">
      <w:bodyDiv w:val="1"/>
      <w:marLeft w:val="0"/>
      <w:marRight w:val="0"/>
      <w:marTop w:val="0"/>
      <w:marBottom w:val="0"/>
      <w:divBdr>
        <w:top w:val="none" w:sz="0" w:space="0" w:color="auto"/>
        <w:left w:val="none" w:sz="0" w:space="0" w:color="auto"/>
        <w:bottom w:val="none" w:sz="0" w:space="0" w:color="auto"/>
        <w:right w:val="none" w:sz="0" w:space="0" w:color="auto"/>
      </w:divBdr>
      <w:divsChild>
        <w:div w:id="386416416">
          <w:marLeft w:val="0"/>
          <w:marRight w:val="0"/>
          <w:marTop w:val="0"/>
          <w:marBottom w:val="0"/>
          <w:divBdr>
            <w:top w:val="none" w:sz="0" w:space="0" w:color="auto"/>
            <w:left w:val="none" w:sz="0" w:space="0" w:color="auto"/>
            <w:bottom w:val="none" w:sz="0" w:space="0" w:color="auto"/>
            <w:right w:val="none" w:sz="0" w:space="0" w:color="auto"/>
          </w:divBdr>
        </w:div>
      </w:divsChild>
    </w:div>
    <w:div w:id="1120881545">
      <w:bodyDiv w:val="1"/>
      <w:marLeft w:val="0"/>
      <w:marRight w:val="0"/>
      <w:marTop w:val="0"/>
      <w:marBottom w:val="0"/>
      <w:divBdr>
        <w:top w:val="none" w:sz="0" w:space="0" w:color="auto"/>
        <w:left w:val="none" w:sz="0" w:space="0" w:color="auto"/>
        <w:bottom w:val="none" w:sz="0" w:space="0" w:color="auto"/>
        <w:right w:val="none" w:sz="0" w:space="0" w:color="auto"/>
      </w:divBdr>
      <w:divsChild>
        <w:div w:id="48405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9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799137">
      <w:bodyDiv w:val="1"/>
      <w:marLeft w:val="0"/>
      <w:marRight w:val="0"/>
      <w:marTop w:val="0"/>
      <w:marBottom w:val="0"/>
      <w:divBdr>
        <w:top w:val="none" w:sz="0" w:space="0" w:color="auto"/>
        <w:left w:val="none" w:sz="0" w:space="0" w:color="auto"/>
        <w:bottom w:val="none" w:sz="0" w:space="0" w:color="auto"/>
        <w:right w:val="none" w:sz="0" w:space="0" w:color="auto"/>
      </w:divBdr>
      <w:divsChild>
        <w:div w:id="79235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4327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92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1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18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2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0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9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5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0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04144">
      <w:bodyDiv w:val="1"/>
      <w:marLeft w:val="0"/>
      <w:marRight w:val="0"/>
      <w:marTop w:val="0"/>
      <w:marBottom w:val="0"/>
      <w:divBdr>
        <w:top w:val="none" w:sz="0" w:space="0" w:color="auto"/>
        <w:left w:val="none" w:sz="0" w:space="0" w:color="auto"/>
        <w:bottom w:val="none" w:sz="0" w:space="0" w:color="auto"/>
        <w:right w:val="none" w:sz="0" w:space="0" w:color="auto"/>
      </w:divBdr>
    </w:div>
    <w:div w:id="1128205919">
      <w:bodyDiv w:val="1"/>
      <w:marLeft w:val="0"/>
      <w:marRight w:val="0"/>
      <w:marTop w:val="0"/>
      <w:marBottom w:val="0"/>
      <w:divBdr>
        <w:top w:val="none" w:sz="0" w:space="0" w:color="auto"/>
        <w:left w:val="none" w:sz="0" w:space="0" w:color="auto"/>
        <w:bottom w:val="none" w:sz="0" w:space="0" w:color="auto"/>
        <w:right w:val="none" w:sz="0" w:space="0" w:color="auto"/>
      </w:divBdr>
    </w:div>
    <w:div w:id="1133249197">
      <w:bodyDiv w:val="1"/>
      <w:marLeft w:val="0"/>
      <w:marRight w:val="0"/>
      <w:marTop w:val="0"/>
      <w:marBottom w:val="0"/>
      <w:divBdr>
        <w:top w:val="none" w:sz="0" w:space="0" w:color="auto"/>
        <w:left w:val="none" w:sz="0" w:space="0" w:color="auto"/>
        <w:bottom w:val="none" w:sz="0" w:space="0" w:color="auto"/>
        <w:right w:val="none" w:sz="0" w:space="0" w:color="auto"/>
      </w:divBdr>
    </w:div>
    <w:div w:id="1136489543">
      <w:bodyDiv w:val="1"/>
      <w:marLeft w:val="0"/>
      <w:marRight w:val="0"/>
      <w:marTop w:val="0"/>
      <w:marBottom w:val="0"/>
      <w:divBdr>
        <w:top w:val="none" w:sz="0" w:space="0" w:color="auto"/>
        <w:left w:val="none" w:sz="0" w:space="0" w:color="auto"/>
        <w:bottom w:val="none" w:sz="0" w:space="0" w:color="auto"/>
        <w:right w:val="none" w:sz="0" w:space="0" w:color="auto"/>
      </w:divBdr>
    </w:div>
    <w:div w:id="1137377435">
      <w:bodyDiv w:val="1"/>
      <w:marLeft w:val="0"/>
      <w:marRight w:val="0"/>
      <w:marTop w:val="0"/>
      <w:marBottom w:val="0"/>
      <w:divBdr>
        <w:top w:val="none" w:sz="0" w:space="0" w:color="auto"/>
        <w:left w:val="none" w:sz="0" w:space="0" w:color="auto"/>
        <w:bottom w:val="none" w:sz="0" w:space="0" w:color="auto"/>
        <w:right w:val="none" w:sz="0" w:space="0" w:color="auto"/>
      </w:divBdr>
    </w:div>
    <w:div w:id="1139033669">
      <w:bodyDiv w:val="1"/>
      <w:marLeft w:val="0"/>
      <w:marRight w:val="0"/>
      <w:marTop w:val="0"/>
      <w:marBottom w:val="0"/>
      <w:divBdr>
        <w:top w:val="none" w:sz="0" w:space="0" w:color="auto"/>
        <w:left w:val="none" w:sz="0" w:space="0" w:color="auto"/>
        <w:bottom w:val="none" w:sz="0" w:space="0" w:color="auto"/>
        <w:right w:val="none" w:sz="0" w:space="0" w:color="auto"/>
      </w:divBdr>
    </w:div>
    <w:div w:id="1143501001">
      <w:bodyDiv w:val="1"/>
      <w:marLeft w:val="0"/>
      <w:marRight w:val="0"/>
      <w:marTop w:val="0"/>
      <w:marBottom w:val="0"/>
      <w:divBdr>
        <w:top w:val="none" w:sz="0" w:space="0" w:color="auto"/>
        <w:left w:val="none" w:sz="0" w:space="0" w:color="auto"/>
        <w:bottom w:val="none" w:sz="0" w:space="0" w:color="auto"/>
        <w:right w:val="none" w:sz="0" w:space="0" w:color="auto"/>
      </w:divBdr>
      <w:divsChild>
        <w:div w:id="1963732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69131">
      <w:bodyDiv w:val="1"/>
      <w:marLeft w:val="0"/>
      <w:marRight w:val="0"/>
      <w:marTop w:val="0"/>
      <w:marBottom w:val="0"/>
      <w:divBdr>
        <w:top w:val="none" w:sz="0" w:space="0" w:color="auto"/>
        <w:left w:val="none" w:sz="0" w:space="0" w:color="auto"/>
        <w:bottom w:val="none" w:sz="0" w:space="0" w:color="auto"/>
        <w:right w:val="none" w:sz="0" w:space="0" w:color="auto"/>
      </w:divBdr>
      <w:divsChild>
        <w:div w:id="15798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15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7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6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5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33669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01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8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82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59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58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71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31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073219">
      <w:bodyDiv w:val="1"/>
      <w:marLeft w:val="0"/>
      <w:marRight w:val="0"/>
      <w:marTop w:val="0"/>
      <w:marBottom w:val="0"/>
      <w:divBdr>
        <w:top w:val="none" w:sz="0" w:space="0" w:color="auto"/>
        <w:left w:val="none" w:sz="0" w:space="0" w:color="auto"/>
        <w:bottom w:val="none" w:sz="0" w:space="0" w:color="auto"/>
        <w:right w:val="none" w:sz="0" w:space="0" w:color="auto"/>
      </w:divBdr>
    </w:div>
    <w:div w:id="1162237587">
      <w:bodyDiv w:val="1"/>
      <w:marLeft w:val="0"/>
      <w:marRight w:val="0"/>
      <w:marTop w:val="0"/>
      <w:marBottom w:val="0"/>
      <w:divBdr>
        <w:top w:val="none" w:sz="0" w:space="0" w:color="auto"/>
        <w:left w:val="none" w:sz="0" w:space="0" w:color="auto"/>
        <w:bottom w:val="none" w:sz="0" w:space="0" w:color="auto"/>
        <w:right w:val="none" w:sz="0" w:space="0" w:color="auto"/>
      </w:divBdr>
    </w:div>
    <w:div w:id="1162354943">
      <w:bodyDiv w:val="1"/>
      <w:marLeft w:val="0"/>
      <w:marRight w:val="0"/>
      <w:marTop w:val="0"/>
      <w:marBottom w:val="0"/>
      <w:divBdr>
        <w:top w:val="none" w:sz="0" w:space="0" w:color="auto"/>
        <w:left w:val="none" w:sz="0" w:space="0" w:color="auto"/>
        <w:bottom w:val="none" w:sz="0" w:space="0" w:color="auto"/>
        <w:right w:val="none" w:sz="0" w:space="0" w:color="auto"/>
      </w:divBdr>
      <w:divsChild>
        <w:div w:id="1902641471">
          <w:marLeft w:val="0"/>
          <w:marRight w:val="0"/>
          <w:marTop w:val="0"/>
          <w:marBottom w:val="0"/>
          <w:divBdr>
            <w:top w:val="none" w:sz="0" w:space="0" w:color="auto"/>
            <w:left w:val="none" w:sz="0" w:space="0" w:color="auto"/>
            <w:bottom w:val="none" w:sz="0" w:space="0" w:color="auto"/>
            <w:right w:val="none" w:sz="0" w:space="0" w:color="auto"/>
          </w:divBdr>
          <w:divsChild>
            <w:div w:id="251550202">
              <w:marLeft w:val="0"/>
              <w:marRight w:val="0"/>
              <w:marTop w:val="0"/>
              <w:marBottom w:val="0"/>
              <w:divBdr>
                <w:top w:val="none" w:sz="0" w:space="0" w:color="auto"/>
                <w:left w:val="none" w:sz="0" w:space="0" w:color="auto"/>
                <w:bottom w:val="none" w:sz="0" w:space="0" w:color="auto"/>
                <w:right w:val="none" w:sz="0" w:space="0" w:color="auto"/>
              </w:divBdr>
              <w:divsChild>
                <w:div w:id="126893948">
                  <w:marLeft w:val="0"/>
                  <w:marRight w:val="0"/>
                  <w:marTop w:val="0"/>
                  <w:marBottom w:val="0"/>
                  <w:divBdr>
                    <w:top w:val="none" w:sz="0" w:space="0" w:color="auto"/>
                    <w:left w:val="none" w:sz="0" w:space="0" w:color="auto"/>
                    <w:bottom w:val="none" w:sz="0" w:space="0" w:color="auto"/>
                    <w:right w:val="none" w:sz="0" w:space="0" w:color="auto"/>
                  </w:divBdr>
                  <w:divsChild>
                    <w:div w:id="2046902497">
                      <w:marLeft w:val="0"/>
                      <w:marRight w:val="0"/>
                      <w:marTop w:val="0"/>
                      <w:marBottom w:val="0"/>
                      <w:divBdr>
                        <w:top w:val="none" w:sz="0" w:space="0" w:color="auto"/>
                        <w:left w:val="none" w:sz="0" w:space="0" w:color="auto"/>
                        <w:bottom w:val="none" w:sz="0" w:space="0" w:color="auto"/>
                        <w:right w:val="none" w:sz="0" w:space="0" w:color="auto"/>
                      </w:divBdr>
                      <w:divsChild>
                        <w:div w:id="1456215441">
                          <w:marLeft w:val="0"/>
                          <w:marRight w:val="0"/>
                          <w:marTop w:val="0"/>
                          <w:marBottom w:val="0"/>
                          <w:divBdr>
                            <w:top w:val="none" w:sz="0" w:space="0" w:color="auto"/>
                            <w:left w:val="none" w:sz="0" w:space="0" w:color="auto"/>
                            <w:bottom w:val="none" w:sz="0" w:space="0" w:color="auto"/>
                            <w:right w:val="none" w:sz="0" w:space="0" w:color="auto"/>
                          </w:divBdr>
                          <w:divsChild>
                            <w:div w:id="1500533725">
                              <w:marLeft w:val="0"/>
                              <w:marRight w:val="0"/>
                              <w:marTop w:val="0"/>
                              <w:marBottom w:val="0"/>
                              <w:divBdr>
                                <w:top w:val="none" w:sz="0" w:space="0" w:color="auto"/>
                                <w:left w:val="none" w:sz="0" w:space="0" w:color="auto"/>
                                <w:bottom w:val="none" w:sz="0" w:space="0" w:color="auto"/>
                                <w:right w:val="none" w:sz="0" w:space="0" w:color="auto"/>
                              </w:divBdr>
                              <w:divsChild>
                                <w:div w:id="2029788605">
                                  <w:marLeft w:val="0"/>
                                  <w:marRight w:val="0"/>
                                  <w:marTop w:val="0"/>
                                  <w:marBottom w:val="0"/>
                                  <w:divBdr>
                                    <w:top w:val="none" w:sz="0" w:space="0" w:color="auto"/>
                                    <w:left w:val="none" w:sz="0" w:space="0" w:color="auto"/>
                                    <w:bottom w:val="none" w:sz="0" w:space="0" w:color="auto"/>
                                    <w:right w:val="none" w:sz="0" w:space="0" w:color="auto"/>
                                  </w:divBdr>
                                  <w:divsChild>
                                    <w:div w:id="757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90197">
      <w:bodyDiv w:val="1"/>
      <w:marLeft w:val="0"/>
      <w:marRight w:val="0"/>
      <w:marTop w:val="0"/>
      <w:marBottom w:val="0"/>
      <w:divBdr>
        <w:top w:val="none" w:sz="0" w:space="0" w:color="auto"/>
        <w:left w:val="none" w:sz="0" w:space="0" w:color="auto"/>
        <w:bottom w:val="none" w:sz="0" w:space="0" w:color="auto"/>
        <w:right w:val="none" w:sz="0" w:space="0" w:color="auto"/>
      </w:divBdr>
      <w:divsChild>
        <w:div w:id="526909709">
          <w:marLeft w:val="0"/>
          <w:marRight w:val="0"/>
          <w:marTop w:val="0"/>
          <w:marBottom w:val="225"/>
          <w:divBdr>
            <w:top w:val="none" w:sz="0" w:space="0" w:color="auto"/>
            <w:left w:val="none" w:sz="0" w:space="0" w:color="auto"/>
            <w:bottom w:val="none" w:sz="0" w:space="0" w:color="auto"/>
            <w:right w:val="none" w:sz="0" w:space="0" w:color="auto"/>
          </w:divBdr>
        </w:div>
      </w:divsChild>
    </w:div>
    <w:div w:id="1165172208">
      <w:bodyDiv w:val="1"/>
      <w:marLeft w:val="0"/>
      <w:marRight w:val="0"/>
      <w:marTop w:val="0"/>
      <w:marBottom w:val="0"/>
      <w:divBdr>
        <w:top w:val="none" w:sz="0" w:space="0" w:color="auto"/>
        <w:left w:val="none" w:sz="0" w:space="0" w:color="auto"/>
        <w:bottom w:val="none" w:sz="0" w:space="0" w:color="auto"/>
        <w:right w:val="none" w:sz="0" w:space="0" w:color="auto"/>
      </w:divBdr>
    </w:div>
    <w:div w:id="1165826405">
      <w:bodyDiv w:val="1"/>
      <w:marLeft w:val="0"/>
      <w:marRight w:val="0"/>
      <w:marTop w:val="0"/>
      <w:marBottom w:val="0"/>
      <w:divBdr>
        <w:top w:val="none" w:sz="0" w:space="0" w:color="auto"/>
        <w:left w:val="none" w:sz="0" w:space="0" w:color="auto"/>
        <w:bottom w:val="none" w:sz="0" w:space="0" w:color="auto"/>
        <w:right w:val="none" w:sz="0" w:space="0" w:color="auto"/>
      </w:divBdr>
    </w:div>
    <w:div w:id="1167790390">
      <w:bodyDiv w:val="1"/>
      <w:marLeft w:val="0"/>
      <w:marRight w:val="0"/>
      <w:marTop w:val="0"/>
      <w:marBottom w:val="0"/>
      <w:divBdr>
        <w:top w:val="none" w:sz="0" w:space="0" w:color="auto"/>
        <w:left w:val="none" w:sz="0" w:space="0" w:color="auto"/>
        <w:bottom w:val="none" w:sz="0" w:space="0" w:color="auto"/>
        <w:right w:val="none" w:sz="0" w:space="0" w:color="auto"/>
      </w:divBdr>
    </w:div>
    <w:div w:id="1168594168">
      <w:bodyDiv w:val="1"/>
      <w:marLeft w:val="0"/>
      <w:marRight w:val="0"/>
      <w:marTop w:val="0"/>
      <w:marBottom w:val="0"/>
      <w:divBdr>
        <w:top w:val="none" w:sz="0" w:space="0" w:color="auto"/>
        <w:left w:val="none" w:sz="0" w:space="0" w:color="auto"/>
        <w:bottom w:val="none" w:sz="0" w:space="0" w:color="auto"/>
        <w:right w:val="none" w:sz="0" w:space="0" w:color="auto"/>
      </w:divBdr>
      <w:divsChild>
        <w:div w:id="1276594068">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9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34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637774">
      <w:bodyDiv w:val="1"/>
      <w:marLeft w:val="0"/>
      <w:marRight w:val="0"/>
      <w:marTop w:val="0"/>
      <w:marBottom w:val="0"/>
      <w:divBdr>
        <w:top w:val="none" w:sz="0" w:space="0" w:color="auto"/>
        <w:left w:val="none" w:sz="0" w:space="0" w:color="auto"/>
        <w:bottom w:val="none" w:sz="0" w:space="0" w:color="auto"/>
        <w:right w:val="none" w:sz="0" w:space="0" w:color="auto"/>
      </w:divBdr>
    </w:div>
    <w:div w:id="1170679914">
      <w:bodyDiv w:val="1"/>
      <w:marLeft w:val="0"/>
      <w:marRight w:val="0"/>
      <w:marTop w:val="0"/>
      <w:marBottom w:val="0"/>
      <w:divBdr>
        <w:top w:val="none" w:sz="0" w:space="0" w:color="auto"/>
        <w:left w:val="none" w:sz="0" w:space="0" w:color="auto"/>
        <w:bottom w:val="none" w:sz="0" w:space="0" w:color="auto"/>
        <w:right w:val="none" w:sz="0" w:space="0" w:color="auto"/>
      </w:divBdr>
    </w:div>
    <w:div w:id="1171601379">
      <w:bodyDiv w:val="1"/>
      <w:marLeft w:val="0"/>
      <w:marRight w:val="0"/>
      <w:marTop w:val="0"/>
      <w:marBottom w:val="0"/>
      <w:divBdr>
        <w:top w:val="none" w:sz="0" w:space="0" w:color="auto"/>
        <w:left w:val="none" w:sz="0" w:space="0" w:color="auto"/>
        <w:bottom w:val="none" w:sz="0" w:space="0" w:color="auto"/>
        <w:right w:val="none" w:sz="0" w:space="0" w:color="auto"/>
      </w:divBdr>
    </w:div>
    <w:div w:id="1173108059">
      <w:bodyDiv w:val="1"/>
      <w:marLeft w:val="0"/>
      <w:marRight w:val="0"/>
      <w:marTop w:val="0"/>
      <w:marBottom w:val="0"/>
      <w:divBdr>
        <w:top w:val="none" w:sz="0" w:space="0" w:color="auto"/>
        <w:left w:val="none" w:sz="0" w:space="0" w:color="auto"/>
        <w:bottom w:val="none" w:sz="0" w:space="0" w:color="auto"/>
        <w:right w:val="none" w:sz="0" w:space="0" w:color="auto"/>
      </w:divBdr>
      <w:divsChild>
        <w:div w:id="2041542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505547">
      <w:bodyDiv w:val="1"/>
      <w:marLeft w:val="0"/>
      <w:marRight w:val="0"/>
      <w:marTop w:val="0"/>
      <w:marBottom w:val="0"/>
      <w:divBdr>
        <w:top w:val="none" w:sz="0" w:space="0" w:color="auto"/>
        <w:left w:val="none" w:sz="0" w:space="0" w:color="auto"/>
        <w:bottom w:val="none" w:sz="0" w:space="0" w:color="auto"/>
        <w:right w:val="none" w:sz="0" w:space="0" w:color="auto"/>
      </w:divBdr>
      <w:divsChild>
        <w:div w:id="383409611">
          <w:marLeft w:val="0"/>
          <w:marRight w:val="0"/>
          <w:marTop w:val="0"/>
          <w:marBottom w:val="0"/>
          <w:divBdr>
            <w:top w:val="none" w:sz="0" w:space="0" w:color="auto"/>
            <w:left w:val="none" w:sz="0" w:space="0" w:color="auto"/>
            <w:bottom w:val="none" w:sz="0" w:space="0" w:color="auto"/>
            <w:right w:val="none" w:sz="0" w:space="0" w:color="auto"/>
          </w:divBdr>
          <w:divsChild>
            <w:div w:id="1054891752">
              <w:marLeft w:val="0"/>
              <w:marRight w:val="0"/>
              <w:marTop w:val="0"/>
              <w:marBottom w:val="0"/>
              <w:divBdr>
                <w:top w:val="none" w:sz="0" w:space="0" w:color="auto"/>
                <w:left w:val="none" w:sz="0" w:space="0" w:color="auto"/>
                <w:bottom w:val="none" w:sz="0" w:space="0" w:color="auto"/>
                <w:right w:val="none" w:sz="0" w:space="0" w:color="auto"/>
              </w:divBdr>
              <w:divsChild>
                <w:div w:id="983268389">
                  <w:marLeft w:val="0"/>
                  <w:marRight w:val="0"/>
                  <w:marTop w:val="0"/>
                  <w:marBottom w:val="0"/>
                  <w:divBdr>
                    <w:top w:val="none" w:sz="0" w:space="0" w:color="auto"/>
                    <w:left w:val="none" w:sz="0" w:space="0" w:color="auto"/>
                    <w:bottom w:val="none" w:sz="0" w:space="0" w:color="auto"/>
                    <w:right w:val="none" w:sz="0" w:space="0" w:color="auto"/>
                  </w:divBdr>
                  <w:divsChild>
                    <w:div w:id="19202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39696">
      <w:bodyDiv w:val="1"/>
      <w:marLeft w:val="0"/>
      <w:marRight w:val="0"/>
      <w:marTop w:val="0"/>
      <w:marBottom w:val="0"/>
      <w:divBdr>
        <w:top w:val="none" w:sz="0" w:space="0" w:color="auto"/>
        <w:left w:val="none" w:sz="0" w:space="0" w:color="auto"/>
        <w:bottom w:val="none" w:sz="0" w:space="0" w:color="auto"/>
        <w:right w:val="none" w:sz="0" w:space="0" w:color="auto"/>
      </w:divBdr>
    </w:div>
    <w:div w:id="1181435143">
      <w:bodyDiv w:val="1"/>
      <w:marLeft w:val="0"/>
      <w:marRight w:val="0"/>
      <w:marTop w:val="0"/>
      <w:marBottom w:val="0"/>
      <w:divBdr>
        <w:top w:val="none" w:sz="0" w:space="0" w:color="auto"/>
        <w:left w:val="none" w:sz="0" w:space="0" w:color="auto"/>
        <w:bottom w:val="none" w:sz="0" w:space="0" w:color="auto"/>
        <w:right w:val="none" w:sz="0" w:space="0" w:color="auto"/>
      </w:divBdr>
    </w:div>
    <w:div w:id="1181698459">
      <w:bodyDiv w:val="1"/>
      <w:marLeft w:val="0"/>
      <w:marRight w:val="0"/>
      <w:marTop w:val="0"/>
      <w:marBottom w:val="0"/>
      <w:divBdr>
        <w:top w:val="none" w:sz="0" w:space="0" w:color="auto"/>
        <w:left w:val="none" w:sz="0" w:space="0" w:color="auto"/>
        <w:bottom w:val="none" w:sz="0" w:space="0" w:color="auto"/>
        <w:right w:val="none" w:sz="0" w:space="0" w:color="auto"/>
      </w:divBdr>
      <w:divsChild>
        <w:div w:id="1815683892">
          <w:marLeft w:val="0"/>
          <w:marRight w:val="0"/>
          <w:marTop w:val="0"/>
          <w:marBottom w:val="225"/>
          <w:divBdr>
            <w:top w:val="none" w:sz="0" w:space="0" w:color="auto"/>
            <w:left w:val="none" w:sz="0" w:space="0" w:color="auto"/>
            <w:bottom w:val="none" w:sz="0" w:space="0" w:color="auto"/>
            <w:right w:val="none" w:sz="0" w:space="0" w:color="auto"/>
          </w:divBdr>
        </w:div>
        <w:div w:id="625742498">
          <w:marLeft w:val="0"/>
          <w:marRight w:val="0"/>
          <w:marTop w:val="0"/>
          <w:marBottom w:val="375"/>
          <w:divBdr>
            <w:top w:val="none" w:sz="0" w:space="0" w:color="auto"/>
            <w:left w:val="none" w:sz="0" w:space="0" w:color="auto"/>
            <w:bottom w:val="none" w:sz="0" w:space="0" w:color="auto"/>
            <w:right w:val="none" w:sz="0" w:space="0" w:color="auto"/>
          </w:divBdr>
        </w:div>
        <w:div w:id="141313524">
          <w:marLeft w:val="0"/>
          <w:marRight w:val="0"/>
          <w:marTop w:val="0"/>
          <w:marBottom w:val="0"/>
          <w:divBdr>
            <w:top w:val="none" w:sz="0" w:space="0" w:color="auto"/>
            <w:left w:val="none" w:sz="0" w:space="0" w:color="auto"/>
            <w:bottom w:val="none" w:sz="0" w:space="0" w:color="auto"/>
            <w:right w:val="none" w:sz="0" w:space="0" w:color="auto"/>
          </w:divBdr>
          <w:divsChild>
            <w:div w:id="1942907978">
              <w:marLeft w:val="0"/>
              <w:marRight w:val="0"/>
              <w:marTop w:val="0"/>
              <w:marBottom w:val="0"/>
              <w:divBdr>
                <w:top w:val="none" w:sz="0" w:space="0" w:color="auto"/>
                <w:left w:val="none" w:sz="0" w:space="0" w:color="auto"/>
                <w:bottom w:val="none" w:sz="0" w:space="0" w:color="auto"/>
                <w:right w:val="none" w:sz="0" w:space="0" w:color="auto"/>
              </w:divBdr>
              <w:divsChild>
                <w:div w:id="157562874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69451">
      <w:bodyDiv w:val="1"/>
      <w:marLeft w:val="0"/>
      <w:marRight w:val="0"/>
      <w:marTop w:val="0"/>
      <w:marBottom w:val="0"/>
      <w:divBdr>
        <w:top w:val="none" w:sz="0" w:space="0" w:color="auto"/>
        <w:left w:val="none" w:sz="0" w:space="0" w:color="auto"/>
        <w:bottom w:val="none" w:sz="0" w:space="0" w:color="auto"/>
        <w:right w:val="none" w:sz="0" w:space="0" w:color="auto"/>
      </w:divBdr>
    </w:div>
    <w:div w:id="1182159422">
      <w:bodyDiv w:val="1"/>
      <w:marLeft w:val="0"/>
      <w:marRight w:val="0"/>
      <w:marTop w:val="0"/>
      <w:marBottom w:val="0"/>
      <w:divBdr>
        <w:top w:val="none" w:sz="0" w:space="0" w:color="auto"/>
        <w:left w:val="none" w:sz="0" w:space="0" w:color="auto"/>
        <w:bottom w:val="none" w:sz="0" w:space="0" w:color="auto"/>
        <w:right w:val="none" w:sz="0" w:space="0" w:color="auto"/>
      </w:divBdr>
    </w:div>
    <w:div w:id="1186217337">
      <w:bodyDiv w:val="1"/>
      <w:marLeft w:val="0"/>
      <w:marRight w:val="0"/>
      <w:marTop w:val="0"/>
      <w:marBottom w:val="0"/>
      <w:divBdr>
        <w:top w:val="none" w:sz="0" w:space="0" w:color="auto"/>
        <w:left w:val="none" w:sz="0" w:space="0" w:color="auto"/>
        <w:bottom w:val="none" w:sz="0" w:space="0" w:color="auto"/>
        <w:right w:val="none" w:sz="0" w:space="0" w:color="auto"/>
      </w:divBdr>
    </w:div>
    <w:div w:id="1186405202">
      <w:bodyDiv w:val="1"/>
      <w:marLeft w:val="0"/>
      <w:marRight w:val="0"/>
      <w:marTop w:val="0"/>
      <w:marBottom w:val="0"/>
      <w:divBdr>
        <w:top w:val="none" w:sz="0" w:space="0" w:color="auto"/>
        <w:left w:val="none" w:sz="0" w:space="0" w:color="auto"/>
        <w:bottom w:val="none" w:sz="0" w:space="0" w:color="auto"/>
        <w:right w:val="none" w:sz="0" w:space="0" w:color="auto"/>
      </w:divBdr>
    </w:div>
    <w:div w:id="1187521300">
      <w:bodyDiv w:val="1"/>
      <w:marLeft w:val="0"/>
      <w:marRight w:val="0"/>
      <w:marTop w:val="0"/>
      <w:marBottom w:val="0"/>
      <w:divBdr>
        <w:top w:val="none" w:sz="0" w:space="0" w:color="auto"/>
        <w:left w:val="none" w:sz="0" w:space="0" w:color="auto"/>
        <w:bottom w:val="none" w:sz="0" w:space="0" w:color="auto"/>
        <w:right w:val="none" w:sz="0" w:space="0" w:color="auto"/>
      </w:divBdr>
    </w:div>
    <w:div w:id="1192300649">
      <w:bodyDiv w:val="1"/>
      <w:marLeft w:val="0"/>
      <w:marRight w:val="0"/>
      <w:marTop w:val="0"/>
      <w:marBottom w:val="0"/>
      <w:divBdr>
        <w:top w:val="none" w:sz="0" w:space="0" w:color="auto"/>
        <w:left w:val="none" w:sz="0" w:space="0" w:color="auto"/>
        <w:bottom w:val="none" w:sz="0" w:space="0" w:color="auto"/>
        <w:right w:val="none" w:sz="0" w:space="0" w:color="auto"/>
      </w:divBdr>
      <w:divsChild>
        <w:div w:id="1415668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19585044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sChild>
        <w:div w:id="1486893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4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61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04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9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3697">
      <w:bodyDiv w:val="1"/>
      <w:marLeft w:val="0"/>
      <w:marRight w:val="0"/>
      <w:marTop w:val="0"/>
      <w:marBottom w:val="0"/>
      <w:divBdr>
        <w:top w:val="none" w:sz="0" w:space="0" w:color="auto"/>
        <w:left w:val="none" w:sz="0" w:space="0" w:color="auto"/>
        <w:bottom w:val="none" w:sz="0" w:space="0" w:color="auto"/>
        <w:right w:val="none" w:sz="0" w:space="0" w:color="auto"/>
      </w:divBdr>
    </w:div>
    <w:div w:id="1210846430">
      <w:bodyDiv w:val="1"/>
      <w:marLeft w:val="0"/>
      <w:marRight w:val="0"/>
      <w:marTop w:val="0"/>
      <w:marBottom w:val="0"/>
      <w:divBdr>
        <w:top w:val="none" w:sz="0" w:space="0" w:color="auto"/>
        <w:left w:val="none" w:sz="0" w:space="0" w:color="auto"/>
        <w:bottom w:val="none" w:sz="0" w:space="0" w:color="auto"/>
        <w:right w:val="none" w:sz="0" w:space="0" w:color="auto"/>
      </w:divBdr>
    </w:div>
    <w:div w:id="1211839959">
      <w:bodyDiv w:val="1"/>
      <w:marLeft w:val="0"/>
      <w:marRight w:val="0"/>
      <w:marTop w:val="0"/>
      <w:marBottom w:val="0"/>
      <w:divBdr>
        <w:top w:val="none" w:sz="0" w:space="0" w:color="auto"/>
        <w:left w:val="none" w:sz="0" w:space="0" w:color="auto"/>
        <w:bottom w:val="none" w:sz="0" w:space="0" w:color="auto"/>
        <w:right w:val="none" w:sz="0" w:space="0" w:color="auto"/>
      </w:divBdr>
      <w:divsChild>
        <w:div w:id="546919348">
          <w:marLeft w:val="0"/>
          <w:marRight w:val="0"/>
          <w:marTop w:val="0"/>
          <w:marBottom w:val="0"/>
          <w:divBdr>
            <w:top w:val="none" w:sz="0" w:space="0" w:color="auto"/>
            <w:left w:val="none" w:sz="0" w:space="0" w:color="auto"/>
            <w:bottom w:val="none" w:sz="0" w:space="0" w:color="auto"/>
            <w:right w:val="none" w:sz="0" w:space="0" w:color="auto"/>
          </w:divBdr>
          <w:divsChild>
            <w:div w:id="434519399">
              <w:marLeft w:val="0"/>
              <w:marRight w:val="0"/>
              <w:marTop w:val="480"/>
              <w:marBottom w:val="480"/>
              <w:divBdr>
                <w:top w:val="none" w:sz="0" w:space="0" w:color="auto"/>
                <w:left w:val="none" w:sz="0" w:space="0" w:color="auto"/>
                <w:bottom w:val="none" w:sz="0" w:space="0" w:color="auto"/>
                <w:right w:val="none" w:sz="0" w:space="0" w:color="auto"/>
              </w:divBdr>
              <w:divsChild>
                <w:div w:id="2076705479">
                  <w:marLeft w:val="0"/>
                  <w:marRight w:val="0"/>
                  <w:marTop w:val="0"/>
                  <w:marBottom w:val="0"/>
                  <w:divBdr>
                    <w:top w:val="none" w:sz="0" w:space="0" w:color="auto"/>
                    <w:left w:val="none" w:sz="0" w:space="0" w:color="auto"/>
                    <w:bottom w:val="none" w:sz="0" w:space="0" w:color="auto"/>
                    <w:right w:val="none" w:sz="0" w:space="0" w:color="auto"/>
                  </w:divBdr>
                  <w:divsChild>
                    <w:div w:id="331567909">
                      <w:marLeft w:val="0"/>
                      <w:marRight w:val="0"/>
                      <w:marTop w:val="0"/>
                      <w:marBottom w:val="0"/>
                      <w:divBdr>
                        <w:top w:val="none" w:sz="0" w:space="0" w:color="auto"/>
                        <w:left w:val="none" w:sz="0" w:space="0" w:color="auto"/>
                        <w:bottom w:val="none" w:sz="0" w:space="0" w:color="auto"/>
                        <w:right w:val="none" w:sz="0" w:space="0" w:color="auto"/>
                      </w:divBdr>
                    </w:div>
                    <w:div w:id="1912613234">
                      <w:marLeft w:val="0"/>
                      <w:marRight w:val="0"/>
                      <w:marTop w:val="0"/>
                      <w:marBottom w:val="0"/>
                      <w:divBdr>
                        <w:top w:val="none" w:sz="0" w:space="0" w:color="auto"/>
                        <w:left w:val="none" w:sz="0" w:space="0" w:color="auto"/>
                        <w:bottom w:val="none" w:sz="0" w:space="0" w:color="auto"/>
                        <w:right w:val="none" w:sz="0" w:space="0" w:color="auto"/>
                      </w:divBdr>
                      <w:divsChild>
                        <w:div w:id="1394111470">
                          <w:marLeft w:val="0"/>
                          <w:marRight w:val="0"/>
                          <w:marTop w:val="255"/>
                          <w:marBottom w:val="420"/>
                          <w:divBdr>
                            <w:top w:val="none" w:sz="0" w:space="0" w:color="auto"/>
                            <w:left w:val="none" w:sz="0" w:space="0" w:color="auto"/>
                            <w:bottom w:val="none" w:sz="0" w:space="0" w:color="auto"/>
                            <w:right w:val="none" w:sz="0" w:space="0" w:color="auto"/>
                          </w:divBdr>
                        </w:div>
                        <w:div w:id="734397703">
                          <w:marLeft w:val="0"/>
                          <w:marRight w:val="0"/>
                          <w:marTop w:val="0"/>
                          <w:marBottom w:val="0"/>
                          <w:divBdr>
                            <w:top w:val="none" w:sz="0" w:space="0" w:color="auto"/>
                            <w:left w:val="none" w:sz="0" w:space="0" w:color="auto"/>
                            <w:bottom w:val="none" w:sz="0" w:space="0" w:color="auto"/>
                            <w:right w:val="none" w:sz="0" w:space="0" w:color="auto"/>
                          </w:divBdr>
                          <w:divsChild>
                            <w:div w:id="228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693212">
      <w:bodyDiv w:val="1"/>
      <w:marLeft w:val="0"/>
      <w:marRight w:val="0"/>
      <w:marTop w:val="0"/>
      <w:marBottom w:val="0"/>
      <w:divBdr>
        <w:top w:val="none" w:sz="0" w:space="0" w:color="auto"/>
        <w:left w:val="none" w:sz="0" w:space="0" w:color="auto"/>
        <w:bottom w:val="none" w:sz="0" w:space="0" w:color="auto"/>
        <w:right w:val="none" w:sz="0" w:space="0" w:color="auto"/>
      </w:divBdr>
    </w:div>
    <w:div w:id="121419428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782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0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5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86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96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2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252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6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846722">
      <w:bodyDiv w:val="1"/>
      <w:marLeft w:val="0"/>
      <w:marRight w:val="0"/>
      <w:marTop w:val="0"/>
      <w:marBottom w:val="0"/>
      <w:divBdr>
        <w:top w:val="none" w:sz="0" w:space="0" w:color="auto"/>
        <w:left w:val="none" w:sz="0" w:space="0" w:color="auto"/>
        <w:bottom w:val="none" w:sz="0" w:space="0" w:color="auto"/>
        <w:right w:val="none" w:sz="0" w:space="0" w:color="auto"/>
      </w:divBdr>
    </w:div>
    <w:div w:id="1215848884">
      <w:bodyDiv w:val="1"/>
      <w:marLeft w:val="0"/>
      <w:marRight w:val="0"/>
      <w:marTop w:val="0"/>
      <w:marBottom w:val="0"/>
      <w:divBdr>
        <w:top w:val="none" w:sz="0" w:space="0" w:color="auto"/>
        <w:left w:val="none" w:sz="0" w:space="0" w:color="auto"/>
        <w:bottom w:val="none" w:sz="0" w:space="0" w:color="auto"/>
        <w:right w:val="none" w:sz="0" w:space="0" w:color="auto"/>
      </w:divBdr>
    </w:div>
    <w:div w:id="1222326591">
      <w:bodyDiv w:val="1"/>
      <w:marLeft w:val="0"/>
      <w:marRight w:val="0"/>
      <w:marTop w:val="0"/>
      <w:marBottom w:val="0"/>
      <w:divBdr>
        <w:top w:val="none" w:sz="0" w:space="0" w:color="auto"/>
        <w:left w:val="none" w:sz="0" w:space="0" w:color="auto"/>
        <w:bottom w:val="none" w:sz="0" w:space="0" w:color="auto"/>
        <w:right w:val="none" w:sz="0" w:space="0" w:color="auto"/>
      </w:divBdr>
    </w:div>
    <w:div w:id="1229460784">
      <w:bodyDiv w:val="1"/>
      <w:marLeft w:val="0"/>
      <w:marRight w:val="0"/>
      <w:marTop w:val="0"/>
      <w:marBottom w:val="0"/>
      <w:divBdr>
        <w:top w:val="none" w:sz="0" w:space="0" w:color="auto"/>
        <w:left w:val="none" w:sz="0" w:space="0" w:color="auto"/>
        <w:bottom w:val="none" w:sz="0" w:space="0" w:color="auto"/>
        <w:right w:val="none" w:sz="0" w:space="0" w:color="auto"/>
      </w:divBdr>
    </w:div>
    <w:div w:id="1230193350">
      <w:bodyDiv w:val="1"/>
      <w:marLeft w:val="0"/>
      <w:marRight w:val="0"/>
      <w:marTop w:val="0"/>
      <w:marBottom w:val="0"/>
      <w:divBdr>
        <w:top w:val="none" w:sz="0" w:space="0" w:color="auto"/>
        <w:left w:val="none" w:sz="0" w:space="0" w:color="auto"/>
        <w:bottom w:val="none" w:sz="0" w:space="0" w:color="auto"/>
        <w:right w:val="none" w:sz="0" w:space="0" w:color="auto"/>
      </w:divBdr>
    </w:div>
    <w:div w:id="1231036175">
      <w:bodyDiv w:val="1"/>
      <w:marLeft w:val="0"/>
      <w:marRight w:val="0"/>
      <w:marTop w:val="0"/>
      <w:marBottom w:val="0"/>
      <w:divBdr>
        <w:top w:val="none" w:sz="0" w:space="0" w:color="auto"/>
        <w:left w:val="none" w:sz="0" w:space="0" w:color="auto"/>
        <w:bottom w:val="none" w:sz="0" w:space="0" w:color="auto"/>
        <w:right w:val="none" w:sz="0" w:space="0" w:color="auto"/>
      </w:divBdr>
    </w:div>
    <w:div w:id="1233347711">
      <w:bodyDiv w:val="1"/>
      <w:marLeft w:val="0"/>
      <w:marRight w:val="0"/>
      <w:marTop w:val="0"/>
      <w:marBottom w:val="0"/>
      <w:divBdr>
        <w:top w:val="none" w:sz="0" w:space="0" w:color="auto"/>
        <w:left w:val="none" w:sz="0" w:space="0" w:color="auto"/>
        <w:bottom w:val="none" w:sz="0" w:space="0" w:color="auto"/>
        <w:right w:val="none" w:sz="0" w:space="0" w:color="auto"/>
      </w:divBdr>
      <w:divsChild>
        <w:div w:id="246962671">
          <w:marLeft w:val="0"/>
          <w:marRight w:val="0"/>
          <w:marTop w:val="0"/>
          <w:marBottom w:val="0"/>
          <w:divBdr>
            <w:top w:val="none" w:sz="0" w:space="0" w:color="auto"/>
            <w:left w:val="none" w:sz="0" w:space="0" w:color="auto"/>
            <w:bottom w:val="none" w:sz="0" w:space="0" w:color="auto"/>
            <w:right w:val="none" w:sz="0" w:space="0" w:color="auto"/>
          </w:divBdr>
        </w:div>
      </w:divsChild>
    </w:div>
    <w:div w:id="1234586427">
      <w:bodyDiv w:val="1"/>
      <w:marLeft w:val="0"/>
      <w:marRight w:val="0"/>
      <w:marTop w:val="0"/>
      <w:marBottom w:val="0"/>
      <w:divBdr>
        <w:top w:val="none" w:sz="0" w:space="0" w:color="auto"/>
        <w:left w:val="none" w:sz="0" w:space="0" w:color="auto"/>
        <w:bottom w:val="none" w:sz="0" w:space="0" w:color="auto"/>
        <w:right w:val="none" w:sz="0" w:space="0" w:color="auto"/>
      </w:divBdr>
    </w:div>
    <w:div w:id="1237282506">
      <w:bodyDiv w:val="1"/>
      <w:marLeft w:val="0"/>
      <w:marRight w:val="0"/>
      <w:marTop w:val="0"/>
      <w:marBottom w:val="0"/>
      <w:divBdr>
        <w:top w:val="none" w:sz="0" w:space="0" w:color="auto"/>
        <w:left w:val="none" w:sz="0" w:space="0" w:color="auto"/>
        <w:bottom w:val="none" w:sz="0" w:space="0" w:color="auto"/>
        <w:right w:val="none" w:sz="0" w:space="0" w:color="auto"/>
      </w:divBdr>
    </w:div>
    <w:div w:id="1237471436">
      <w:bodyDiv w:val="1"/>
      <w:marLeft w:val="0"/>
      <w:marRight w:val="0"/>
      <w:marTop w:val="0"/>
      <w:marBottom w:val="0"/>
      <w:divBdr>
        <w:top w:val="none" w:sz="0" w:space="0" w:color="auto"/>
        <w:left w:val="none" w:sz="0" w:space="0" w:color="auto"/>
        <w:bottom w:val="none" w:sz="0" w:space="0" w:color="auto"/>
        <w:right w:val="none" w:sz="0" w:space="0" w:color="auto"/>
      </w:divBdr>
      <w:divsChild>
        <w:div w:id="481774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743743">
      <w:bodyDiv w:val="1"/>
      <w:marLeft w:val="0"/>
      <w:marRight w:val="0"/>
      <w:marTop w:val="0"/>
      <w:marBottom w:val="0"/>
      <w:divBdr>
        <w:top w:val="none" w:sz="0" w:space="0" w:color="auto"/>
        <w:left w:val="none" w:sz="0" w:space="0" w:color="auto"/>
        <w:bottom w:val="none" w:sz="0" w:space="0" w:color="auto"/>
        <w:right w:val="none" w:sz="0" w:space="0" w:color="auto"/>
      </w:divBdr>
      <w:divsChild>
        <w:div w:id="53728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638647">
      <w:bodyDiv w:val="1"/>
      <w:marLeft w:val="0"/>
      <w:marRight w:val="0"/>
      <w:marTop w:val="0"/>
      <w:marBottom w:val="0"/>
      <w:divBdr>
        <w:top w:val="none" w:sz="0" w:space="0" w:color="auto"/>
        <w:left w:val="none" w:sz="0" w:space="0" w:color="auto"/>
        <w:bottom w:val="none" w:sz="0" w:space="0" w:color="auto"/>
        <w:right w:val="none" w:sz="0" w:space="0" w:color="auto"/>
      </w:divBdr>
      <w:divsChild>
        <w:div w:id="319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94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18460">
      <w:bodyDiv w:val="1"/>
      <w:marLeft w:val="0"/>
      <w:marRight w:val="0"/>
      <w:marTop w:val="0"/>
      <w:marBottom w:val="0"/>
      <w:divBdr>
        <w:top w:val="none" w:sz="0" w:space="0" w:color="auto"/>
        <w:left w:val="none" w:sz="0" w:space="0" w:color="auto"/>
        <w:bottom w:val="none" w:sz="0" w:space="0" w:color="auto"/>
        <w:right w:val="none" w:sz="0" w:space="0" w:color="auto"/>
      </w:divBdr>
      <w:divsChild>
        <w:div w:id="1949192209">
          <w:marLeft w:val="0"/>
          <w:marRight w:val="0"/>
          <w:marTop w:val="0"/>
          <w:marBottom w:val="0"/>
          <w:divBdr>
            <w:top w:val="none" w:sz="0" w:space="0" w:color="auto"/>
            <w:left w:val="none" w:sz="0" w:space="0" w:color="auto"/>
            <w:bottom w:val="none" w:sz="0" w:space="0" w:color="auto"/>
            <w:right w:val="none" w:sz="0" w:space="0" w:color="auto"/>
          </w:divBdr>
          <w:divsChild>
            <w:div w:id="1979337172">
              <w:marLeft w:val="0"/>
              <w:marRight w:val="0"/>
              <w:marTop w:val="0"/>
              <w:marBottom w:val="0"/>
              <w:divBdr>
                <w:top w:val="none" w:sz="0" w:space="0" w:color="auto"/>
                <w:left w:val="none" w:sz="0" w:space="0" w:color="auto"/>
                <w:bottom w:val="none" w:sz="0" w:space="0" w:color="auto"/>
                <w:right w:val="none" w:sz="0" w:space="0" w:color="auto"/>
              </w:divBdr>
              <w:divsChild>
                <w:div w:id="15178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149">
      <w:bodyDiv w:val="1"/>
      <w:marLeft w:val="0"/>
      <w:marRight w:val="0"/>
      <w:marTop w:val="0"/>
      <w:marBottom w:val="0"/>
      <w:divBdr>
        <w:top w:val="none" w:sz="0" w:space="0" w:color="auto"/>
        <w:left w:val="none" w:sz="0" w:space="0" w:color="auto"/>
        <w:bottom w:val="none" w:sz="0" w:space="0" w:color="auto"/>
        <w:right w:val="none" w:sz="0" w:space="0" w:color="auto"/>
      </w:divBdr>
    </w:div>
    <w:div w:id="1247348543">
      <w:bodyDiv w:val="1"/>
      <w:marLeft w:val="0"/>
      <w:marRight w:val="0"/>
      <w:marTop w:val="0"/>
      <w:marBottom w:val="0"/>
      <w:divBdr>
        <w:top w:val="none" w:sz="0" w:space="0" w:color="auto"/>
        <w:left w:val="none" w:sz="0" w:space="0" w:color="auto"/>
        <w:bottom w:val="none" w:sz="0" w:space="0" w:color="auto"/>
        <w:right w:val="none" w:sz="0" w:space="0" w:color="auto"/>
      </w:divBdr>
      <w:divsChild>
        <w:div w:id="1730955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087931">
      <w:bodyDiv w:val="1"/>
      <w:marLeft w:val="0"/>
      <w:marRight w:val="0"/>
      <w:marTop w:val="0"/>
      <w:marBottom w:val="0"/>
      <w:divBdr>
        <w:top w:val="none" w:sz="0" w:space="0" w:color="auto"/>
        <w:left w:val="none" w:sz="0" w:space="0" w:color="auto"/>
        <w:bottom w:val="none" w:sz="0" w:space="0" w:color="auto"/>
        <w:right w:val="none" w:sz="0" w:space="0" w:color="auto"/>
      </w:divBdr>
      <w:divsChild>
        <w:div w:id="823593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1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353801">
      <w:bodyDiv w:val="1"/>
      <w:marLeft w:val="0"/>
      <w:marRight w:val="0"/>
      <w:marTop w:val="0"/>
      <w:marBottom w:val="0"/>
      <w:divBdr>
        <w:top w:val="none" w:sz="0" w:space="0" w:color="auto"/>
        <w:left w:val="none" w:sz="0" w:space="0" w:color="auto"/>
        <w:bottom w:val="none" w:sz="0" w:space="0" w:color="auto"/>
        <w:right w:val="none" w:sz="0" w:space="0" w:color="auto"/>
      </w:divBdr>
      <w:divsChild>
        <w:div w:id="11467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234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6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588358">
      <w:bodyDiv w:val="1"/>
      <w:marLeft w:val="0"/>
      <w:marRight w:val="0"/>
      <w:marTop w:val="0"/>
      <w:marBottom w:val="0"/>
      <w:divBdr>
        <w:top w:val="none" w:sz="0" w:space="0" w:color="auto"/>
        <w:left w:val="none" w:sz="0" w:space="0" w:color="auto"/>
        <w:bottom w:val="none" w:sz="0" w:space="0" w:color="auto"/>
        <w:right w:val="none" w:sz="0" w:space="0" w:color="auto"/>
      </w:divBdr>
    </w:div>
    <w:div w:id="1254893933">
      <w:bodyDiv w:val="1"/>
      <w:marLeft w:val="0"/>
      <w:marRight w:val="0"/>
      <w:marTop w:val="0"/>
      <w:marBottom w:val="0"/>
      <w:divBdr>
        <w:top w:val="none" w:sz="0" w:space="0" w:color="auto"/>
        <w:left w:val="none" w:sz="0" w:space="0" w:color="auto"/>
        <w:bottom w:val="none" w:sz="0" w:space="0" w:color="auto"/>
        <w:right w:val="none" w:sz="0" w:space="0" w:color="auto"/>
      </w:divBdr>
      <w:divsChild>
        <w:div w:id="380793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444993">
      <w:bodyDiv w:val="1"/>
      <w:marLeft w:val="0"/>
      <w:marRight w:val="0"/>
      <w:marTop w:val="0"/>
      <w:marBottom w:val="0"/>
      <w:divBdr>
        <w:top w:val="none" w:sz="0" w:space="0" w:color="auto"/>
        <w:left w:val="none" w:sz="0" w:space="0" w:color="auto"/>
        <w:bottom w:val="none" w:sz="0" w:space="0" w:color="auto"/>
        <w:right w:val="none" w:sz="0" w:space="0" w:color="auto"/>
      </w:divBdr>
      <w:divsChild>
        <w:div w:id="711998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62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347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39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50398">
      <w:bodyDiv w:val="1"/>
      <w:marLeft w:val="0"/>
      <w:marRight w:val="0"/>
      <w:marTop w:val="0"/>
      <w:marBottom w:val="0"/>
      <w:divBdr>
        <w:top w:val="none" w:sz="0" w:space="0" w:color="auto"/>
        <w:left w:val="none" w:sz="0" w:space="0" w:color="auto"/>
        <w:bottom w:val="none" w:sz="0" w:space="0" w:color="auto"/>
        <w:right w:val="none" w:sz="0" w:space="0" w:color="auto"/>
      </w:divBdr>
      <w:divsChild>
        <w:div w:id="105913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798537">
      <w:bodyDiv w:val="1"/>
      <w:marLeft w:val="0"/>
      <w:marRight w:val="0"/>
      <w:marTop w:val="0"/>
      <w:marBottom w:val="0"/>
      <w:divBdr>
        <w:top w:val="none" w:sz="0" w:space="0" w:color="auto"/>
        <w:left w:val="none" w:sz="0" w:space="0" w:color="auto"/>
        <w:bottom w:val="none" w:sz="0" w:space="0" w:color="auto"/>
        <w:right w:val="none" w:sz="0" w:space="0" w:color="auto"/>
      </w:divBdr>
    </w:div>
    <w:div w:id="1260260538">
      <w:bodyDiv w:val="1"/>
      <w:marLeft w:val="0"/>
      <w:marRight w:val="0"/>
      <w:marTop w:val="0"/>
      <w:marBottom w:val="0"/>
      <w:divBdr>
        <w:top w:val="none" w:sz="0" w:space="0" w:color="auto"/>
        <w:left w:val="none" w:sz="0" w:space="0" w:color="auto"/>
        <w:bottom w:val="none" w:sz="0" w:space="0" w:color="auto"/>
        <w:right w:val="none" w:sz="0" w:space="0" w:color="auto"/>
      </w:divBdr>
      <w:divsChild>
        <w:div w:id="8469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04629">
      <w:bodyDiv w:val="1"/>
      <w:marLeft w:val="0"/>
      <w:marRight w:val="0"/>
      <w:marTop w:val="0"/>
      <w:marBottom w:val="0"/>
      <w:divBdr>
        <w:top w:val="none" w:sz="0" w:space="0" w:color="auto"/>
        <w:left w:val="none" w:sz="0" w:space="0" w:color="auto"/>
        <w:bottom w:val="none" w:sz="0" w:space="0" w:color="auto"/>
        <w:right w:val="none" w:sz="0" w:space="0" w:color="auto"/>
      </w:divBdr>
      <w:divsChild>
        <w:div w:id="69809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7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9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4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54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30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9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647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20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037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8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0678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464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65312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170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984687">
      <w:bodyDiv w:val="1"/>
      <w:marLeft w:val="0"/>
      <w:marRight w:val="0"/>
      <w:marTop w:val="0"/>
      <w:marBottom w:val="0"/>
      <w:divBdr>
        <w:top w:val="none" w:sz="0" w:space="0" w:color="auto"/>
        <w:left w:val="none" w:sz="0" w:space="0" w:color="auto"/>
        <w:bottom w:val="none" w:sz="0" w:space="0" w:color="auto"/>
        <w:right w:val="none" w:sz="0" w:space="0" w:color="auto"/>
      </w:divBdr>
    </w:div>
    <w:div w:id="1262447365">
      <w:bodyDiv w:val="1"/>
      <w:marLeft w:val="0"/>
      <w:marRight w:val="0"/>
      <w:marTop w:val="0"/>
      <w:marBottom w:val="0"/>
      <w:divBdr>
        <w:top w:val="none" w:sz="0" w:space="0" w:color="auto"/>
        <w:left w:val="none" w:sz="0" w:space="0" w:color="auto"/>
        <w:bottom w:val="none" w:sz="0" w:space="0" w:color="auto"/>
        <w:right w:val="none" w:sz="0" w:space="0" w:color="auto"/>
      </w:divBdr>
    </w:div>
    <w:div w:id="1265846770">
      <w:bodyDiv w:val="1"/>
      <w:marLeft w:val="0"/>
      <w:marRight w:val="0"/>
      <w:marTop w:val="0"/>
      <w:marBottom w:val="0"/>
      <w:divBdr>
        <w:top w:val="none" w:sz="0" w:space="0" w:color="auto"/>
        <w:left w:val="none" w:sz="0" w:space="0" w:color="auto"/>
        <w:bottom w:val="none" w:sz="0" w:space="0" w:color="auto"/>
        <w:right w:val="none" w:sz="0" w:space="0" w:color="auto"/>
      </w:divBdr>
      <w:divsChild>
        <w:div w:id="91108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8425">
      <w:bodyDiv w:val="1"/>
      <w:marLeft w:val="0"/>
      <w:marRight w:val="0"/>
      <w:marTop w:val="0"/>
      <w:marBottom w:val="0"/>
      <w:divBdr>
        <w:top w:val="none" w:sz="0" w:space="0" w:color="auto"/>
        <w:left w:val="none" w:sz="0" w:space="0" w:color="auto"/>
        <w:bottom w:val="none" w:sz="0" w:space="0" w:color="auto"/>
        <w:right w:val="none" w:sz="0" w:space="0" w:color="auto"/>
      </w:divBdr>
    </w:div>
    <w:div w:id="1270310949">
      <w:bodyDiv w:val="1"/>
      <w:marLeft w:val="0"/>
      <w:marRight w:val="0"/>
      <w:marTop w:val="0"/>
      <w:marBottom w:val="0"/>
      <w:divBdr>
        <w:top w:val="none" w:sz="0" w:space="0" w:color="auto"/>
        <w:left w:val="none" w:sz="0" w:space="0" w:color="auto"/>
        <w:bottom w:val="none" w:sz="0" w:space="0" w:color="auto"/>
        <w:right w:val="none" w:sz="0" w:space="0" w:color="auto"/>
      </w:divBdr>
    </w:div>
    <w:div w:id="1275673450">
      <w:bodyDiv w:val="1"/>
      <w:marLeft w:val="0"/>
      <w:marRight w:val="0"/>
      <w:marTop w:val="0"/>
      <w:marBottom w:val="0"/>
      <w:divBdr>
        <w:top w:val="none" w:sz="0" w:space="0" w:color="auto"/>
        <w:left w:val="none" w:sz="0" w:space="0" w:color="auto"/>
        <w:bottom w:val="none" w:sz="0" w:space="0" w:color="auto"/>
        <w:right w:val="none" w:sz="0" w:space="0" w:color="auto"/>
      </w:divBdr>
    </w:div>
    <w:div w:id="1277372783">
      <w:bodyDiv w:val="1"/>
      <w:marLeft w:val="0"/>
      <w:marRight w:val="0"/>
      <w:marTop w:val="0"/>
      <w:marBottom w:val="0"/>
      <w:divBdr>
        <w:top w:val="none" w:sz="0" w:space="0" w:color="auto"/>
        <w:left w:val="none" w:sz="0" w:space="0" w:color="auto"/>
        <w:bottom w:val="none" w:sz="0" w:space="0" w:color="auto"/>
        <w:right w:val="none" w:sz="0" w:space="0" w:color="auto"/>
      </w:divBdr>
      <w:divsChild>
        <w:div w:id="21397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981111">
      <w:bodyDiv w:val="1"/>
      <w:marLeft w:val="0"/>
      <w:marRight w:val="0"/>
      <w:marTop w:val="0"/>
      <w:marBottom w:val="0"/>
      <w:divBdr>
        <w:top w:val="none" w:sz="0" w:space="0" w:color="auto"/>
        <w:left w:val="none" w:sz="0" w:space="0" w:color="auto"/>
        <w:bottom w:val="none" w:sz="0" w:space="0" w:color="auto"/>
        <w:right w:val="none" w:sz="0" w:space="0" w:color="auto"/>
      </w:divBdr>
      <w:divsChild>
        <w:div w:id="795954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93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08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77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86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2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38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07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93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1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6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8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4847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831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64674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842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3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331539">
      <w:bodyDiv w:val="1"/>
      <w:marLeft w:val="0"/>
      <w:marRight w:val="0"/>
      <w:marTop w:val="0"/>
      <w:marBottom w:val="0"/>
      <w:divBdr>
        <w:top w:val="none" w:sz="0" w:space="0" w:color="auto"/>
        <w:left w:val="none" w:sz="0" w:space="0" w:color="auto"/>
        <w:bottom w:val="none" w:sz="0" w:space="0" w:color="auto"/>
        <w:right w:val="none" w:sz="0" w:space="0" w:color="auto"/>
      </w:divBdr>
    </w:div>
    <w:div w:id="1280071562">
      <w:bodyDiv w:val="1"/>
      <w:marLeft w:val="0"/>
      <w:marRight w:val="0"/>
      <w:marTop w:val="0"/>
      <w:marBottom w:val="0"/>
      <w:divBdr>
        <w:top w:val="none" w:sz="0" w:space="0" w:color="auto"/>
        <w:left w:val="none" w:sz="0" w:space="0" w:color="auto"/>
        <w:bottom w:val="none" w:sz="0" w:space="0" w:color="auto"/>
        <w:right w:val="none" w:sz="0" w:space="0" w:color="auto"/>
      </w:divBdr>
      <w:divsChild>
        <w:div w:id="1358772730">
          <w:marLeft w:val="0"/>
          <w:marRight w:val="0"/>
          <w:marTop w:val="0"/>
          <w:marBottom w:val="0"/>
          <w:divBdr>
            <w:top w:val="none" w:sz="0" w:space="0" w:color="auto"/>
            <w:left w:val="none" w:sz="0" w:space="0" w:color="auto"/>
            <w:bottom w:val="none" w:sz="0" w:space="0" w:color="auto"/>
            <w:right w:val="none" w:sz="0" w:space="0" w:color="auto"/>
          </w:divBdr>
        </w:div>
      </w:divsChild>
    </w:div>
    <w:div w:id="1280453568">
      <w:bodyDiv w:val="1"/>
      <w:marLeft w:val="0"/>
      <w:marRight w:val="0"/>
      <w:marTop w:val="0"/>
      <w:marBottom w:val="0"/>
      <w:divBdr>
        <w:top w:val="none" w:sz="0" w:space="0" w:color="auto"/>
        <w:left w:val="none" w:sz="0" w:space="0" w:color="auto"/>
        <w:bottom w:val="none" w:sz="0" w:space="0" w:color="auto"/>
        <w:right w:val="none" w:sz="0" w:space="0" w:color="auto"/>
      </w:divBdr>
      <w:divsChild>
        <w:div w:id="65067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9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7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26402">
      <w:bodyDiv w:val="1"/>
      <w:marLeft w:val="0"/>
      <w:marRight w:val="0"/>
      <w:marTop w:val="0"/>
      <w:marBottom w:val="0"/>
      <w:divBdr>
        <w:top w:val="none" w:sz="0" w:space="0" w:color="auto"/>
        <w:left w:val="none" w:sz="0" w:space="0" w:color="auto"/>
        <w:bottom w:val="none" w:sz="0" w:space="0" w:color="auto"/>
        <w:right w:val="none" w:sz="0" w:space="0" w:color="auto"/>
      </w:divBdr>
    </w:div>
    <w:div w:id="1285497979">
      <w:bodyDiv w:val="1"/>
      <w:marLeft w:val="0"/>
      <w:marRight w:val="0"/>
      <w:marTop w:val="0"/>
      <w:marBottom w:val="0"/>
      <w:divBdr>
        <w:top w:val="none" w:sz="0" w:space="0" w:color="auto"/>
        <w:left w:val="none" w:sz="0" w:space="0" w:color="auto"/>
        <w:bottom w:val="none" w:sz="0" w:space="0" w:color="auto"/>
        <w:right w:val="none" w:sz="0" w:space="0" w:color="auto"/>
      </w:divBdr>
      <w:divsChild>
        <w:div w:id="1472357495">
          <w:marLeft w:val="0"/>
          <w:marRight w:val="0"/>
          <w:marTop w:val="0"/>
          <w:marBottom w:val="0"/>
          <w:divBdr>
            <w:top w:val="none" w:sz="0" w:space="0" w:color="auto"/>
            <w:left w:val="none" w:sz="0" w:space="0" w:color="auto"/>
            <w:bottom w:val="none" w:sz="0" w:space="0" w:color="auto"/>
            <w:right w:val="none" w:sz="0" w:space="0" w:color="auto"/>
          </w:divBdr>
          <w:divsChild>
            <w:div w:id="1355766826">
              <w:marLeft w:val="0"/>
              <w:marRight w:val="0"/>
              <w:marTop w:val="0"/>
              <w:marBottom w:val="0"/>
              <w:divBdr>
                <w:top w:val="none" w:sz="0" w:space="0" w:color="auto"/>
                <w:left w:val="none" w:sz="0" w:space="0" w:color="auto"/>
                <w:bottom w:val="none" w:sz="0" w:space="0" w:color="auto"/>
                <w:right w:val="none" w:sz="0" w:space="0" w:color="auto"/>
              </w:divBdr>
              <w:divsChild>
                <w:div w:id="50351822">
                  <w:marLeft w:val="0"/>
                  <w:marRight w:val="0"/>
                  <w:marTop w:val="0"/>
                  <w:marBottom w:val="0"/>
                  <w:divBdr>
                    <w:top w:val="none" w:sz="0" w:space="0" w:color="auto"/>
                    <w:left w:val="none" w:sz="0" w:space="0" w:color="auto"/>
                    <w:bottom w:val="none" w:sz="0" w:space="0" w:color="auto"/>
                    <w:right w:val="none" w:sz="0" w:space="0" w:color="auto"/>
                  </w:divBdr>
                  <w:divsChild>
                    <w:div w:id="1535577974">
                      <w:marLeft w:val="0"/>
                      <w:marRight w:val="0"/>
                      <w:marTop w:val="0"/>
                      <w:marBottom w:val="0"/>
                      <w:divBdr>
                        <w:top w:val="none" w:sz="0" w:space="0" w:color="auto"/>
                        <w:left w:val="none" w:sz="0" w:space="0" w:color="auto"/>
                        <w:bottom w:val="none" w:sz="0" w:space="0" w:color="auto"/>
                        <w:right w:val="none" w:sz="0" w:space="0" w:color="auto"/>
                      </w:divBdr>
                    </w:div>
                    <w:div w:id="1867986728">
                      <w:marLeft w:val="0"/>
                      <w:marRight w:val="0"/>
                      <w:marTop w:val="0"/>
                      <w:marBottom w:val="0"/>
                      <w:divBdr>
                        <w:top w:val="none" w:sz="0" w:space="0" w:color="auto"/>
                        <w:left w:val="none" w:sz="0" w:space="0" w:color="auto"/>
                        <w:bottom w:val="none" w:sz="0" w:space="0" w:color="auto"/>
                        <w:right w:val="none" w:sz="0" w:space="0" w:color="auto"/>
                      </w:divBdr>
                      <w:divsChild>
                        <w:div w:id="20689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7038">
      <w:bodyDiv w:val="1"/>
      <w:marLeft w:val="0"/>
      <w:marRight w:val="0"/>
      <w:marTop w:val="0"/>
      <w:marBottom w:val="0"/>
      <w:divBdr>
        <w:top w:val="none" w:sz="0" w:space="0" w:color="auto"/>
        <w:left w:val="none" w:sz="0" w:space="0" w:color="auto"/>
        <w:bottom w:val="none" w:sz="0" w:space="0" w:color="auto"/>
        <w:right w:val="none" w:sz="0" w:space="0" w:color="auto"/>
      </w:divBdr>
    </w:div>
    <w:div w:id="1291084095">
      <w:bodyDiv w:val="1"/>
      <w:marLeft w:val="0"/>
      <w:marRight w:val="0"/>
      <w:marTop w:val="0"/>
      <w:marBottom w:val="0"/>
      <w:divBdr>
        <w:top w:val="none" w:sz="0" w:space="0" w:color="auto"/>
        <w:left w:val="none" w:sz="0" w:space="0" w:color="auto"/>
        <w:bottom w:val="none" w:sz="0" w:space="0" w:color="auto"/>
        <w:right w:val="none" w:sz="0" w:space="0" w:color="auto"/>
      </w:divBdr>
      <w:divsChild>
        <w:div w:id="84162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175826">
      <w:bodyDiv w:val="1"/>
      <w:marLeft w:val="0"/>
      <w:marRight w:val="0"/>
      <w:marTop w:val="0"/>
      <w:marBottom w:val="0"/>
      <w:divBdr>
        <w:top w:val="none" w:sz="0" w:space="0" w:color="auto"/>
        <w:left w:val="none" w:sz="0" w:space="0" w:color="auto"/>
        <w:bottom w:val="none" w:sz="0" w:space="0" w:color="auto"/>
        <w:right w:val="none" w:sz="0" w:space="0" w:color="auto"/>
      </w:divBdr>
    </w:div>
    <w:div w:id="1295015076">
      <w:bodyDiv w:val="1"/>
      <w:marLeft w:val="0"/>
      <w:marRight w:val="0"/>
      <w:marTop w:val="0"/>
      <w:marBottom w:val="0"/>
      <w:divBdr>
        <w:top w:val="none" w:sz="0" w:space="0" w:color="auto"/>
        <w:left w:val="none" w:sz="0" w:space="0" w:color="auto"/>
        <w:bottom w:val="none" w:sz="0" w:space="0" w:color="auto"/>
        <w:right w:val="none" w:sz="0" w:space="0" w:color="auto"/>
      </w:divBdr>
    </w:div>
    <w:div w:id="1296137533">
      <w:bodyDiv w:val="1"/>
      <w:marLeft w:val="0"/>
      <w:marRight w:val="0"/>
      <w:marTop w:val="0"/>
      <w:marBottom w:val="0"/>
      <w:divBdr>
        <w:top w:val="none" w:sz="0" w:space="0" w:color="auto"/>
        <w:left w:val="none" w:sz="0" w:space="0" w:color="auto"/>
        <w:bottom w:val="none" w:sz="0" w:space="0" w:color="auto"/>
        <w:right w:val="none" w:sz="0" w:space="0" w:color="auto"/>
      </w:divBdr>
    </w:div>
    <w:div w:id="1297024742">
      <w:bodyDiv w:val="1"/>
      <w:marLeft w:val="0"/>
      <w:marRight w:val="0"/>
      <w:marTop w:val="0"/>
      <w:marBottom w:val="0"/>
      <w:divBdr>
        <w:top w:val="none" w:sz="0" w:space="0" w:color="auto"/>
        <w:left w:val="none" w:sz="0" w:space="0" w:color="auto"/>
        <w:bottom w:val="none" w:sz="0" w:space="0" w:color="auto"/>
        <w:right w:val="none" w:sz="0" w:space="0" w:color="auto"/>
      </w:divBdr>
    </w:div>
    <w:div w:id="1297678955">
      <w:bodyDiv w:val="1"/>
      <w:marLeft w:val="0"/>
      <w:marRight w:val="0"/>
      <w:marTop w:val="0"/>
      <w:marBottom w:val="0"/>
      <w:divBdr>
        <w:top w:val="none" w:sz="0" w:space="0" w:color="auto"/>
        <w:left w:val="none" w:sz="0" w:space="0" w:color="auto"/>
        <w:bottom w:val="none" w:sz="0" w:space="0" w:color="auto"/>
        <w:right w:val="none" w:sz="0" w:space="0" w:color="auto"/>
      </w:divBdr>
      <w:divsChild>
        <w:div w:id="2115318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795545">
      <w:bodyDiv w:val="1"/>
      <w:marLeft w:val="0"/>
      <w:marRight w:val="0"/>
      <w:marTop w:val="0"/>
      <w:marBottom w:val="0"/>
      <w:divBdr>
        <w:top w:val="none" w:sz="0" w:space="0" w:color="auto"/>
        <w:left w:val="none" w:sz="0" w:space="0" w:color="auto"/>
        <w:bottom w:val="none" w:sz="0" w:space="0" w:color="auto"/>
        <w:right w:val="none" w:sz="0" w:space="0" w:color="auto"/>
      </w:divBdr>
      <w:divsChild>
        <w:div w:id="399670062">
          <w:marLeft w:val="0"/>
          <w:marRight w:val="0"/>
          <w:marTop w:val="0"/>
          <w:marBottom w:val="0"/>
          <w:divBdr>
            <w:top w:val="none" w:sz="0" w:space="0" w:color="auto"/>
            <w:left w:val="none" w:sz="0" w:space="0" w:color="auto"/>
            <w:bottom w:val="none" w:sz="0" w:space="0" w:color="auto"/>
            <w:right w:val="none" w:sz="0" w:space="0" w:color="auto"/>
          </w:divBdr>
          <w:divsChild>
            <w:div w:id="1626158615">
              <w:marLeft w:val="0"/>
              <w:marRight w:val="0"/>
              <w:marTop w:val="0"/>
              <w:marBottom w:val="0"/>
              <w:divBdr>
                <w:top w:val="none" w:sz="0" w:space="0" w:color="auto"/>
                <w:left w:val="none" w:sz="0" w:space="0" w:color="auto"/>
                <w:bottom w:val="none" w:sz="0" w:space="0" w:color="auto"/>
                <w:right w:val="none" w:sz="0" w:space="0" w:color="auto"/>
              </w:divBdr>
              <w:divsChild>
                <w:div w:id="390857280">
                  <w:marLeft w:val="0"/>
                  <w:marRight w:val="0"/>
                  <w:marTop w:val="0"/>
                  <w:marBottom w:val="0"/>
                  <w:divBdr>
                    <w:top w:val="none" w:sz="0" w:space="0" w:color="auto"/>
                    <w:left w:val="none" w:sz="0" w:space="0" w:color="auto"/>
                    <w:bottom w:val="none" w:sz="0" w:space="0" w:color="auto"/>
                    <w:right w:val="none" w:sz="0" w:space="0" w:color="auto"/>
                  </w:divBdr>
                  <w:divsChild>
                    <w:div w:id="392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5494">
      <w:bodyDiv w:val="1"/>
      <w:marLeft w:val="0"/>
      <w:marRight w:val="0"/>
      <w:marTop w:val="0"/>
      <w:marBottom w:val="0"/>
      <w:divBdr>
        <w:top w:val="none" w:sz="0" w:space="0" w:color="auto"/>
        <w:left w:val="none" w:sz="0" w:space="0" w:color="auto"/>
        <w:bottom w:val="none" w:sz="0" w:space="0" w:color="auto"/>
        <w:right w:val="none" w:sz="0" w:space="0" w:color="auto"/>
      </w:divBdr>
    </w:div>
    <w:div w:id="1304313085">
      <w:bodyDiv w:val="1"/>
      <w:marLeft w:val="0"/>
      <w:marRight w:val="0"/>
      <w:marTop w:val="0"/>
      <w:marBottom w:val="0"/>
      <w:divBdr>
        <w:top w:val="none" w:sz="0" w:space="0" w:color="auto"/>
        <w:left w:val="none" w:sz="0" w:space="0" w:color="auto"/>
        <w:bottom w:val="none" w:sz="0" w:space="0" w:color="auto"/>
        <w:right w:val="none" w:sz="0" w:space="0" w:color="auto"/>
      </w:divBdr>
      <w:divsChild>
        <w:div w:id="1302811939">
          <w:marLeft w:val="0"/>
          <w:marRight w:val="0"/>
          <w:marTop w:val="0"/>
          <w:marBottom w:val="0"/>
          <w:divBdr>
            <w:top w:val="none" w:sz="0" w:space="0" w:color="auto"/>
            <w:left w:val="none" w:sz="0" w:space="0" w:color="auto"/>
            <w:bottom w:val="none" w:sz="0" w:space="0" w:color="auto"/>
            <w:right w:val="none" w:sz="0" w:space="0" w:color="auto"/>
          </w:divBdr>
        </w:div>
      </w:divsChild>
    </w:div>
    <w:div w:id="1311862485">
      <w:bodyDiv w:val="1"/>
      <w:marLeft w:val="0"/>
      <w:marRight w:val="0"/>
      <w:marTop w:val="0"/>
      <w:marBottom w:val="0"/>
      <w:divBdr>
        <w:top w:val="none" w:sz="0" w:space="0" w:color="auto"/>
        <w:left w:val="none" w:sz="0" w:space="0" w:color="auto"/>
        <w:bottom w:val="none" w:sz="0" w:space="0" w:color="auto"/>
        <w:right w:val="none" w:sz="0" w:space="0" w:color="auto"/>
      </w:divBdr>
      <w:divsChild>
        <w:div w:id="99387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81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0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05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02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8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100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4433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2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863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6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37793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96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73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1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702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3497209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7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275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324636">
      <w:bodyDiv w:val="1"/>
      <w:marLeft w:val="0"/>
      <w:marRight w:val="0"/>
      <w:marTop w:val="0"/>
      <w:marBottom w:val="0"/>
      <w:divBdr>
        <w:top w:val="none" w:sz="0" w:space="0" w:color="auto"/>
        <w:left w:val="none" w:sz="0" w:space="0" w:color="auto"/>
        <w:bottom w:val="none" w:sz="0" w:space="0" w:color="auto"/>
        <w:right w:val="none" w:sz="0" w:space="0" w:color="auto"/>
      </w:divBdr>
      <w:divsChild>
        <w:div w:id="563806644">
          <w:marLeft w:val="0"/>
          <w:marRight w:val="0"/>
          <w:marTop w:val="0"/>
          <w:marBottom w:val="0"/>
          <w:divBdr>
            <w:top w:val="none" w:sz="0" w:space="0" w:color="auto"/>
            <w:left w:val="none" w:sz="0" w:space="0" w:color="auto"/>
            <w:bottom w:val="none" w:sz="0" w:space="0" w:color="auto"/>
            <w:right w:val="none" w:sz="0" w:space="0" w:color="auto"/>
          </w:divBdr>
          <w:divsChild>
            <w:div w:id="715663330">
              <w:marLeft w:val="0"/>
              <w:marRight w:val="0"/>
              <w:marTop w:val="0"/>
              <w:marBottom w:val="0"/>
              <w:divBdr>
                <w:top w:val="none" w:sz="0" w:space="0" w:color="auto"/>
                <w:left w:val="none" w:sz="0" w:space="0" w:color="auto"/>
                <w:bottom w:val="none" w:sz="0" w:space="0" w:color="auto"/>
                <w:right w:val="none" w:sz="0" w:space="0" w:color="auto"/>
              </w:divBdr>
              <w:divsChild>
                <w:div w:id="1728258425">
                  <w:marLeft w:val="0"/>
                  <w:marRight w:val="0"/>
                  <w:marTop w:val="0"/>
                  <w:marBottom w:val="0"/>
                  <w:divBdr>
                    <w:top w:val="none" w:sz="0" w:space="0" w:color="auto"/>
                    <w:left w:val="none" w:sz="0" w:space="0" w:color="auto"/>
                    <w:bottom w:val="none" w:sz="0" w:space="0" w:color="auto"/>
                    <w:right w:val="none" w:sz="0" w:space="0" w:color="auto"/>
                  </w:divBdr>
                  <w:divsChild>
                    <w:div w:id="2082288162">
                      <w:marLeft w:val="0"/>
                      <w:marRight w:val="0"/>
                      <w:marTop w:val="0"/>
                      <w:marBottom w:val="0"/>
                      <w:divBdr>
                        <w:top w:val="none" w:sz="0" w:space="0" w:color="auto"/>
                        <w:left w:val="none" w:sz="0" w:space="0" w:color="auto"/>
                        <w:bottom w:val="none" w:sz="0" w:space="0" w:color="auto"/>
                        <w:right w:val="none" w:sz="0" w:space="0" w:color="auto"/>
                      </w:divBdr>
                      <w:divsChild>
                        <w:div w:id="506024158">
                          <w:marLeft w:val="0"/>
                          <w:marRight w:val="0"/>
                          <w:marTop w:val="0"/>
                          <w:marBottom w:val="0"/>
                          <w:divBdr>
                            <w:top w:val="none" w:sz="0" w:space="0" w:color="auto"/>
                            <w:left w:val="none" w:sz="0" w:space="0" w:color="auto"/>
                            <w:bottom w:val="none" w:sz="0" w:space="0" w:color="auto"/>
                            <w:right w:val="none" w:sz="0" w:space="0" w:color="auto"/>
                          </w:divBdr>
                          <w:divsChild>
                            <w:div w:id="1494762561">
                              <w:marLeft w:val="0"/>
                              <w:marRight w:val="0"/>
                              <w:marTop w:val="0"/>
                              <w:marBottom w:val="0"/>
                              <w:divBdr>
                                <w:top w:val="none" w:sz="0" w:space="0" w:color="auto"/>
                                <w:left w:val="none" w:sz="0" w:space="0" w:color="auto"/>
                                <w:bottom w:val="none" w:sz="0" w:space="0" w:color="auto"/>
                                <w:right w:val="none" w:sz="0" w:space="0" w:color="auto"/>
                              </w:divBdr>
                              <w:divsChild>
                                <w:div w:id="788858976">
                                  <w:marLeft w:val="0"/>
                                  <w:marRight w:val="0"/>
                                  <w:marTop w:val="0"/>
                                  <w:marBottom w:val="0"/>
                                  <w:divBdr>
                                    <w:top w:val="none" w:sz="0" w:space="0" w:color="auto"/>
                                    <w:left w:val="none" w:sz="0" w:space="0" w:color="auto"/>
                                    <w:bottom w:val="none" w:sz="0" w:space="0" w:color="auto"/>
                                    <w:right w:val="none" w:sz="0" w:space="0" w:color="auto"/>
                                  </w:divBdr>
                                  <w:divsChild>
                                    <w:div w:id="3477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363571">
      <w:bodyDiv w:val="1"/>
      <w:marLeft w:val="0"/>
      <w:marRight w:val="0"/>
      <w:marTop w:val="0"/>
      <w:marBottom w:val="0"/>
      <w:divBdr>
        <w:top w:val="none" w:sz="0" w:space="0" w:color="auto"/>
        <w:left w:val="none" w:sz="0" w:space="0" w:color="auto"/>
        <w:bottom w:val="none" w:sz="0" w:space="0" w:color="auto"/>
        <w:right w:val="none" w:sz="0" w:space="0" w:color="auto"/>
      </w:divBdr>
      <w:divsChild>
        <w:div w:id="65576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2595">
      <w:bodyDiv w:val="1"/>
      <w:marLeft w:val="0"/>
      <w:marRight w:val="0"/>
      <w:marTop w:val="0"/>
      <w:marBottom w:val="0"/>
      <w:divBdr>
        <w:top w:val="none" w:sz="0" w:space="0" w:color="auto"/>
        <w:left w:val="none" w:sz="0" w:space="0" w:color="auto"/>
        <w:bottom w:val="none" w:sz="0" w:space="0" w:color="auto"/>
        <w:right w:val="none" w:sz="0" w:space="0" w:color="auto"/>
      </w:divBdr>
    </w:div>
    <w:div w:id="1315987846">
      <w:bodyDiv w:val="1"/>
      <w:marLeft w:val="0"/>
      <w:marRight w:val="0"/>
      <w:marTop w:val="0"/>
      <w:marBottom w:val="0"/>
      <w:divBdr>
        <w:top w:val="none" w:sz="0" w:space="0" w:color="auto"/>
        <w:left w:val="none" w:sz="0" w:space="0" w:color="auto"/>
        <w:bottom w:val="none" w:sz="0" w:space="0" w:color="auto"/>
        <w:right w:val="none" w:sz="0" w:space="0" w:color="auto"/>
      </w:divBdr>
    </w:div>
    <w:div w:id="1316370317">
      <w:bodyDiv w:val="1"/>
      <w:marLeft w:val="0"/>
      <w:marRight w:val="0"/>
      <w:marTop w:val="0"/>
      <w:marBottom w:val="0"/>
      <w:divBdr>
        <w:top w:val="none" w:sz="0" w:space="0" w:color="auto"/>
        <w:left w:val="none" w:sz="0" w:space="0" w:color="auto"/>
        <w:bottom w:val="none" w:sz="0" w:space="0" w:color="auto"/>
        <w:right w:val="none" w:sz="0" w:space="0" w:color="auto"/>
      </w:divBdr>
    </w:div>
    <w:div w:id="1317683551">
      <w:bodyDiv w:val="1"/>
      <w:marLeft w:val="0"/>
      <w:marRight w:val="0"/>
      <w:marTop w:val="0"/>
      <w:marBottom w:val="0"/>
      <w:divBdr>
        <w:top w:val="none" w:sz="0" w:space="0" w:color="auto"/>
        <w:left w:val="none" w:sz="0" w:space="0" w:color="auto"/>
        <w:bottom w:val="none" w:sz="0" w:space="0" w:color="auto"/>
        <w:right w:val="none" w:sz="0" w:space="0" w:color="auto"/>
      </w:divBdr>
      <w:divsChild>
        <w:div w:id="1690259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9882">
      <w:bodyDiv w:val="1"/>
      <w:marLeft w:val="0"/>
      <w:marRight w:val="0"/>
      <w:marTop w:val="0"/>
      <w:marBottom w:val="0"/>
      <w:divBdr>
        <w:top w:val="none" w:sz="0" w:space="0" w:color="auto"/>
        <w:left w:val="none" w:sz="0" w:space="0" w:color="auto"/>
        <w:bottom w:val="none" w:sz="0" w:space="0" w:color="auto"/>
        <w:right w:val="none" w:sz="0" w:space="0" w:color="auto"/>
      </w:divBdr>
    </w:div>
    <w:div w:id="1320617526">
      <w:bodyDiv w:val="1"/>
      <w:marLeft w:val="0"/>
      <w:marRight w:val="0"/>
      <w:marTop w:val="0"/>
      <w:marBottom w:val="0"/>
      <w:divBdr>
        <w:top w:val="none" w:sz="0" w:space="0" w:color="auto"/>
        <w:left w:val="none" w:sz="0" w:space="0" w:color="auto"/>
        <w:bottom w:val="none" w:sz="0" w:space="0" w:color="auto"/>
        <w:right w:val="none" w:sz="0" w:space="0" w:color="auto"/>
      </w:divBdr>
    </w:div>
    <w:div w:id="1322196708">
      <w:bodyDiv w:val="1"/>
      <w:marLeft w:val="0"/>
      <w:marRight w:val="0"/>
      <w:marTop w:val="0"/>
      <w:marBottom w:val="0"/>
      <w:divBdr>
        <w:top w:val="none" w:sz="0" w:space="0" w:color="auto"/>
        <w:left w:val="none" w:sz="0" w:space="0" w:color="auto"/>
        <w:bottom w:val="none" w:sz="0" w:space="0" w:color="auto"/>
        <w:right w:val="none" w:sz="0" w:space="0" w:color="auto"/>
      </w:divBdr>
    </w:div>
    <w:div w:id="1322470259">
      <w:bodyDiv w:val="1"/>
      <w:marLeft w:val="0"/>
      <w:marRight w:val="0"/>
      <w:marTop w:val="0"/>
      <w:marBottom w:val="0"/>
      <w:divBdr>
        <w:top w:val="none" w:sz="0" w:space="0" w:color="auto"/>
        <w:left w:val="none" w:sz="0" w:space="0" w:color="auto"/>
        <w:bottom w:val="none" w:sz="0" w:space="0" w:color="auto"/>
        <w:right w:val="none" w:sz="0" w:space="0" w:color="auto"/>
      </w:divBdr>
    </w:div>
    <w:div w:id="1323044226">
      <w:bodyDiv w:val="1"/>
      <w:marLeft w:val="0"/>
      <w:marRight w:val="0"/>
      <w:marTop w:val="0"/>
      <w:marBottom w:val="0"/>
      <w:divBdr>
        <w:top w:val="none" w:sz="0" w:space="0" w:color="auto"/>
        <w:left w:val="none" w:sz="0" w:space="0" w:color="auto"/>
        <w:bottom w:val="none" w:sz="0" w:space="0" w:color="auto"/>
        <w:right w:val="none" w:sz="0" w:space="0" w:color="auto"/>
      </w:divBdr>
      <w:divsChild>
        <w:div w:id="165996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2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3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1278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1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84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7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14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7903323">
      <w:bodyDiv w:val="1"/>
      <w:marLeft w:val="0"/>
      <w:marRight w:val="0"/>
      <w:marTop w:val="0"/>
      <w:marBottom w:val="0"/>
      <w:divBdr>
        <w:top w:val="none" w:sz="0" w:space="0" w:color="auto"/>
        <w:left w:val="none" w:sz="0" w:space="0" w:color="auto"/>
        <w:bottom w:val="none" w:sz="0" w:space="0" w:color="auto"/>
        <w:right w:val="none" w:sz="0" w:space="0" w:color="auto"/>
      </w:divBdr>
    </w:div>
    <w:div w:id="1328438579">
      <w:bodyDiv w:val="1"/>
      <w:marLeft w:val="0"/>
      <w:marRight w:val="0"/>
      <w:marTop w:val="0"/>
      <w:marBottom w:val="0"/>
      <w:divBdr>
        <w:top w:val="none" w:sz="0" w:space="0" w:color="auto"/>
        <w:left w:val="none" w:sz="0" w:space="0" w:color="auto"/>
        <w:bottom w:val="none" w:sz="0" w:space="0" w:color="auto"/>
        <w:right w:val="none" w:sz="0" w:space="0" w:color="auto"/>
      </w:divBdr>
      <w:divsChild>
        <w:div w:id="690376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3332583">
      <w:bodyDiv w:val="1"/>
      <w:marLeft w:val="0"/>
      <w:marRight w:val="0"/>
      <w:marTop w:val="0"/>
      <w:marBottom w:val="0"/>
      <w:divBdr>
        <w:top w:val="none" w:sz="0" w:space="0" w:color="auto"/>
        <w:left w:val="none" w:sz="0" w:space="0" w:color="auto"/>
        <w:bottom w:val="none" w:sz="0" w:space="0" w:color="auto"/>
        <w:right w:val="none" w:sz="0" w:space="0" w:color="auto"/>
      </w:divBdr>
    </w:div>
    <w:div w:id="1336690341">
      <w:bodyDiv w:val="1"/>
      <w:marLeft w:val="0"/>
      <w:marRight w:val="0"/>
      <w:marTop w:val="0"/>
      <w:marBottom w:val="0"/>
      <w:divBdr>
        <w:top w:val="none" w:sz="0" w:space="0" w:color="auto"/>
        <w:left w:val="none" w:sz="0" w:space="0" w:color="auto"/>
        <w:bottom w:val="none" w:sz="0" w:space="0" w:color="auto"/>
        <w:right w:val="none" w:sz="0" w:space="0" w:color="auto"/>
      </w:divBdr>
    </w:div>
    <w:div w:id="1338076095">
      <w:bodyDiv w:val="1"/>
      <w:marLeft w:val="0"/>
      <w:marRight w:val="0"/>
      <w:marTop w:val="0"/>
      <w:marBottom w:val="0"/>
      <w:divBdr>
        <w:top w:val="none" w:sz="0" w:space="0" w:color="auto"/>
        <w:left w:val="none" w:sz="0" w:space="0" w:color="auto"/>
        <w:bottom w:val="none" w:sz="0" w:space="0" w:color="auto"/>
        <w:right w:val="none" w:sz="0" w:space="0" w:color="auto"/>
      </w:divBdr>
      <w:divsChild>
        <w:div w:id="148415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615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889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2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7529">
      <w:bodyDiv w:val="1"/>
      <w:marLeft w:val="0"/>
      <w:marRight w:val="0"/>
      <w:marTop w:val="0"/>
      <w:marBottom w:val="0"/>
      <w:divBdr>
        <w:top w:val="none" w:sz="0" w:space="0" w:color="auto"/>
        <w:left w:val="none" w:sz="0" w:space="0" w:color="auto"/>
        <w:bottom w:val="none" w:sz="0" w:space="0" w:color="auto"/>
        <w:right w:val="none" w:sz="0" w:space="0" w:color="auto"/>
      </w:divBdr>
      <w:divsChild>
        <w:div w:id="4818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7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6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467777">
      <w:bodyDiv w:val="1"/>
      <w:marLeft w:val="0"/>
      <w:marRight w:val="0"/>
      <w:marTop w:val="0"/>
      <w:marBottom w:val="0"/>
      <w:divBdr>
        <w:top w:val="none" w:sz="0" w:space="0" w:color="auto"/>
        <w:left w:val="none" w:sz="0" w:space="0" w:color="auto"/>
        <w:bottom w:val="none" w:sz="0" w:space="0" w:color="auto"/>
        <w:right w:val="none" w:sz="0" w:space="0" w:color="auto"/>
      </w:divBdr>
      <w:divsChild>
        <w:div w:id="12533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628198">
      <w:bodyDiv w:val="1"/>
      <w:marLeft w:val="0"/>
      <w:marRight w:val="0"/>
      <w:marTop w:val="0"/>
      <w:marBottom w:val="0"/>
      <w:divBdr>
        <w:top w:val="none" w:sz="0" w:space="0" w:color="auto"/>
        <w:left w:val="none" w:sz="0" w:space="0" w:color="auto"/>
        <w:bottom w:val="none" w:sz="0" w:space="0" w:color="auto"/>
        <w:right w:val="none" w:sz="0" w:space="0" w:color="auto"/>
      </w:divBdr>
    </w:div>
    <w:div w:id="1343700751">
      <w:bodyDiv w:val="1"/>
      <w:marLeft w:val="0"/>
      <w:marRight w:val="0"/>
      <w:marTop w:val="0"/>
      <w:marBottom w:val="0"/>
      <w:divBdr>
        <w:top w:val="none" w:sz="0" w:space="0" w:color="auto"/>
        <w:left w:val="none" w:sz="0" w:space="0" w:color="auto"/>
        <w:bottom w:val="none" w:sz="0" w:space="0" w:color="auto"/>
        <w:right w:val="none" w:sz="0" w:space="0" w:color="auto"/>
      </w:divBdr>
    </w:div>
    <w:div w:id="1344088682">
      <w:bodyDiv w:val="1"/>
      <w:marLeft w:val="0"/>
      <w:marRight w:val="0"/>
      <w:marTop w:val="0"/>
      <w:marBottom w:val="0"/>
      <w:divBdr>
        <w:top w:val="none" w:sz="0" w:space="0" w:color="auto"/>
        <w:left w:val="none" w:sz="0" w:space="0" w:color="auto"/>
        <w:bottom w:val="none" w:sz="0" w:space="0" w:color="auto"/>
        <w:right w:val="none" w:sz="0" w:space="0" w:color="auto"/>
      </w:divBdr>
    </w:div>
    <w:div w:id="1346782281">
      <w:bodyDiv w:val="1"/>
      <w:marLeft w:val="0"/>
      <w:marRight w:val="0"/>
      <w:marTop w:val="0"/>
      <w:marBottom w:val="0"/>
      <w:divBdr>
        <w:top w:val="none" w:sz="0" w:space="0" w:color="auto"/>
        <w:left w:val="none" w:sz="0" w:space="0" w:color="auto"/>
        <w:bottom w:val="none" w:sz="0" w:space="0" w:color="auto"/>
        <w:right w:val="none" w:sz="0" w:space="0" w:color="auto"/>
      </w:divBdr>
      <w:divsChild>
        <w:div w:id="88128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1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9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49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87181">
      <w:bodyDiv w:val="1"/>
      <w:marLeft w:val="0"/>
      <w:marRight w:val="0"/>
      <w:marTop w:val="0"/>
      <w:marBottom w:val="0"/>
      <w:divBdr>
        <w:top w:val="none" w:sz="0" w:space="0" w:color="auto"/>
        <w:left w:val="none" w:sz="0" w:space="0" w:color="auto"/>
        <w:bottom w:val="none" w:sz="0" w:space="0" w:color="auto"/>
        <w:right w:val="none" w:sz="0" w:space="0" w:color="auto"/>
      </w:divBdr>
      <w:divsChild>
        <w:div w:id="20670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91726">
      <w:bodyDiv w:val="1"/>
      <w:marLeft w:val="0"/>
      <w:marRight w:val="0"/>
      <w:marTop w:val="0"/>
      <w:marBottom w:val="0"/>
      <w:divBdr>
        <w:top w:val="none" w:sz="0" w:space="0" w:color="auto"/>
        <w:left w:val="none" w:sz="0" w:space="0" w:color="auto"/>
        <w:bottom w:val="none" w:sz="0" w:space="0" w:color="auto"/>
        <w:right w:val="none" w:sz="0" w:space="0" w:color="auto"/>
      </w:divBdr>
      <w:divsChild>
        <w:div w:id="90394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3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948595">
      <w:bodyDiv w:val="1"/>
      <w:marLeft w:val="0"/>
      <w:marRight w:val="0"/>
      <w:marTop w:val="0"/>
      <w:marBottom w:val="0"/>
      <w:divBdr>
        <w:top w:val="none" w:sz="0" w:space="0" w:color="auto"/>
        <w:left w:val="none" w:sz="0" w:space="0" w:color="auto"/>
        <w:bottom w:val="none" w:sz="0" w:space="0" w:color="auto"/>
        <w:right w:val="none" w:sz="0" w:space="0" w:color="auto"/>
      </w:divBdr>
      <w:divsChild>
        <w:div w:id="90533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42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309547">
      <w:bodyDiv w:val="1"/>
      <w:marLeft w:val="0"/>
      <w:marRight w:val="0"/>
      <w:marTop w:val="0"/>
      <w:marBottom w:val="0"/>
      <w:divBdr>
        <w:top w:val="none" w:sz="0" w:space="0" w:color="auto"/>
        <w:left w:val="none" w:sz="0" w:space="0" w:color="auto"/>
        <w:bottom w:val="none" w:sz="0" w:space="0" w:color="auto"/>
        <w:right w:val="none" w:sz="0" w:space="0" w:color="auto"/>
      </w:divBdr>
    </w:div>
    <w:div w:id="1359047799">
      <w:bodyDiv w:val="1"/>
      <w:marLeft w:val="0"/>
      <w:marRight w:val="0"/>
      <w:marTop w:val="0"/>
      <w:marBottom w:val="0"/>
      <w:divBdr>
        <w:top w:val="none" w:sz="0" w:space="0" w:color="auto"/>
        <w:left w:val="none" w:sz="0" w:space="0" w:color="auto"/>
        <w:bottom w:val="none" w:sz="0" w:space="0" w:color="auto"/>
        <w:right w:val="none" w:sz="0" w:space="0" w:color="auto"/>
      </w:divBdr>
    </w:div>
    <w:div w:id="1360080526">
      <w:bodyDiv w:val="1"/>
      <w:marLeft w:val="0"/>
      <w:marRight w:val="0"/>
      <w:marTop w:val="0"/>
      <w:marBottom w:val="0"/>
      <w:divBdr>
        <w:top w:val="none" w:sz="0" w:space="0" w:color="auto"/>
        <w:left w:val="none" w:sz="0" w:space="0" w:color="auto"/>
        <w:bottom w:val="none" w:sz="0" w:space="0" w:color="auto"/>
        <w:right w:val="none" w:sz="0" w:space="0" w:color="auto"/>
      </w:divBdr>
      <w:divsChild>
        <w:div w:id="1471943086">
          <w:marLeft w:val="0"/>
          <w:marRight w:val="0"/>
          <w:marTop w:val="0"/>
          <w:marBottom w:val="0"/>
          <w:divBdr>
            <w:top w:val="none" w:sz="0" w:space="0" w:color="auto"/>
            <w:left w:val="none" w:sz="0" w:space="0" w:color="auto"/>
            <w:bottom w:val="none" w:sz="0" w:space="0" w:color="auto"/>
            <w:right w:val="none" w:sz="0" w:space="0" w:color="auto"/>
          </w:divBdr>
        </w:div>
      </w:divsChild>
    </w:div>
    <w:div w:id="1364787296">
      <w:bodyDiv w:val="1"/>
      <w:marLeft w:val="0"/>
      <w:marRight w:val="0"/>
      <w:marTop w:val="0"/>
      <w:marBottom w:val="0"/>
      <w:divBdr>
        <w:top w:val="none" w:sz="0" w:space="0" w:color="auto"/>
        <w:left w:val="none" w:sz="0" w:space="0" w:color="auto"/>
        <w:bottom w:val="none" w:sz="0" w:space="0" w:color="auto"/>
        <w:right w:val="none" w:sz="0" w:space="0" w:color="auto"/>
      </w:divBdr>
    </w:div>
    <w:div w:id="1364940226">
      <w:bodyDiv w:val="1"/>
      <w:marLeft w:val="0"/>
      <w:marRight w:val="0"/>
      <w:marTop w:val="0"/>
      <w:marBottom w:val="0"/>
      <w:divBdr>
        <w:top w:val="none" w:sz="0" w:space="0" w:color="auto"/>
        <w:left w:val="none" w:sz="0" w:space="0" w:color="auto"/>
        <w:bottom w:val="none" w:sz="0" w:space="0" w:color="auto"/>
        <w:right w:val="none" w:sz="0" w:space="0" w:color="auto"/>
      </w:divBdr>
    </w:div>
    <w:div w:id="1365250371">
      <w:bodyDiv w:val="1"/>
      <w:marLeft w:val="0"/>
      <w:marRight w:val="0"/>
      <w:marTop w:val="0"/>
      <w:marBottom w:val="0"/>
      <w:divBdr>
        <w:top w:val="none" w:sz="0" w:space="0" w:color="auto"/>
        <w:left w:val="none" w:sz="0" w:space="0" w:color="auto"/>
        <w:bottom w:val="none" w:sz="0" w:space="0" w:color="auto"/>
        <w:right w:val="none" w:sz="0" w:space="0" w:color="auto"/>
      </w:divBdr>
    </w:div>
    <w:div w:id="1367683544">
      <w:bodyDiv w:val="1"/>
      <w:marLeft w:val="0"/>
      <w:marRight w:val="0"/>
      <w:marTop w:val="0"/>
      <w:marBottom w:val="0"/>
      <w:divBdr>
        <w:top w:val="none" w:sz="0" w:space="0" w:color="auto"/>
        <w:left w:val="none" w:sz="0" w:space="0" w:color="auto"/>
        <w:bottom w:val="none" w:sz="0" w:space="0" w:color="auto"/>
        <w:right w:val="none" w:sz="0" w:space="0" w:color="auto"/>
      </w:divBdr>
      <w:divsChild>
        <w:div w:id="1326279376">
          <w:marLeft w:val="0"/>
          <w:marRight w:val="0"/>
          <w:marTop w:val="0"/>
          <w:marBottom w:val="0"/>
          <w:divBdr>
            <w:top w:val="none" w:sz="0" w:space="0" w:color="auto"/>
            <w:left w:val="none" w:sz="0" w:space="0" w:color="auto"/>
            <w:bottom w:val="none" w:sz="0" w:space="0" w:color="auto"/>
            <w:right w:val="none" w:sz="0" w:space="0" w:color="auto"/>
          </w:divBdr>
          <w:divsChild>
            <w:div w:id="174223703">
              <w:marLeft w:val="0"/>
              <w:marRight w:val="0"/>
              <w:marTop w:val="0"/>
              <w:marBottom w:val="0"/>
              <w:divBdr>
                <w:top w:val="none" w:sz="0" w:space="0" w:color="auto"/>
                <w:left w:val="none" w:sz="0" w:space="0" w:color="auto"/>
                <w:bottom w:val="none" w:sz="0" w:space="0" w:color="auto"/>
                <w:right w:val="none" w:sz="0" w:space="0" w:color="auto"/>
              </w:divBdr>
              <w:divsChild>
                <w:div w:id="279923037">
                  <w:marLeft w:val="0"/>
                  <w:marRight w:val="0"/>
                  <w:marTop w:val="0"/>
                  <w:marBottom w:val="0"/>
                  <w:divBdr>
                    <w:top w:val="none" w:sz="0" w:space="0" w:color="auto"/>
                    <w:left w:val="none" w:sz="0" w:space="0" w:color="auto"/>
                    <w:bottom w:val="none" w:sz="0" w:space="0" w:color="auto"/>
                    <w:right w:val="none" w:sz="0" w:space="0" w:color="auto"/>
                  </w:divBdr>
                  <w:divsChild>
                    <w:div w:id="11591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242">
      <w:bodyDiv w:val="1"/>
      <w:marLeft w:val="0"/>
      <w:marRight w:val="0"/>
      <w:marTop w:val="0"/>
      <w:marBottom w:val="0"/>
      <w:divBdr>
        <w:top w:val="none" w:sz="0" w:space="0" w:color="auto"/>
        <w:left w:val="none" w:sz="0" w:space="0" w:color="auto"/>
        <w:bottom w:val="none" w:sz="0" w:space="0" w:color="auto"/>
        <w:right w:val="none" w:sz="0" w:space="0" w:color="auto"/>
      </w:divBdr>
    </w:div>
    <w:div w:id="1380469989">
      <w:bodyDiv w:val="1"/>
      <w:marLeft w:val="0"/>
      <w:marRight w:val="0"/>
      <w:marTop w:val="0"/>
      <w:marBottom w:val="0"/>
      <w:divBdr>
        <w:top w:val="none" w:sz="0" w:space="0" w:color="auto"/>
        <w:left w:val="none" w:sz="0" w:space="0" w:color="auto"/>
        <w:bottom w:val="none" w:sz="0" w:space="0" w:color="auto"/>
        <w:right w:val="none" w:sz="0" w:space="0" w:color="auto"/>
      </w:divBdr>
      <w:divsChild>
        <w:div w:id="8234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7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630108">
      <w:bodyDiv w:val="1"/>
      <w:marLeft w:val="0"/>
      <w:marRight w:val="0"/>
      <w:marTop w:val="0"/>
      <w:marBottom w:val="0"/>
      <w:divBdr>
        <w:top w:val="none" w:sz="0" w:space="0" w:color="auto"/>
        <w:left w:val="none" w:sz="0" w:space="0" w:color="auto"/>
        <w:bottom w:val="none" w:sz="0" w:space="0" w:color="auto"/>
        <w:right w:val="none" w:sz="0" w:space="0" w:color="auto"/>
      </w:divBdr>
    </w:div>
    <w:div w:id="1384403351">
      <w:bodyDiv w:val="1"/>
      <w:marLeft w:val="0"/>
      <w:marRight w:val="0"/>
      <w:marTop w:val="0"/>
      <w:marBottom w:val="0"/>
      <w:divBdr>
        <w:top w:val="none" w:sz="0" w:space="0" w:color="auto"/>
        <w:left w:val="none" w:sz="0" w:space="0" w:color="auto"/>
        <w:bottom w:val="none" w:sz="0" w:space="0" w:color="auto"/>
        <w:right w:val="none" w:sz="0" w:space="0" w:color="auto"/>
      </w:divBdr>
      <w:divsChild>
        <w:div w:id="130377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070460">
      <w:bodyDiv w:val="1"/>
      <w:marLeft w:val="0"/>
      <w:marRight w:val="0"/>
      <w:marTop w:val="0"/>
      <w:marBottom w:val="0"/>
      <w:divBdr>
        <w:top w:val="none" w:sz="0" w:space="0" w:color="auto"/>
        <w:left w:val="none" w:sz="0" w:space="0" w:color="auto"/>
        <w:bottom w:val="none" w:sz="0" w:space="0" w:color="auto"/>
        <w:right w:val="none" w:sz="0" w:space="0" w:color="auto"/>
      </w:divBdr>
      <w:divsChild>
        <w:div w:id="159589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146616">
      <w:bodyDiv w:val="1"/>
      <w:marLeft w:val="0"/>
      <w:marRight w:val="0"/>
      <w:marTop w:val="0"/>
      <w:marBottom w:val="0"/>
      <w:divBdr>
        <w:top w:val="none" w:sz="0" w:space="0" w:color="auto"/>
        <w:left w:val="none" w:sz="0" w:space="0" w:color="auto"/>
        <w:bottom w:val="none" w:sz="0" w:space="0" w:color="auto"/>
        <w:right w:val="none" w:sz="0" w:space="0" w:color="auto"/>
      </w:divBdr>
    </w:div>
    <w:div w:id="1389573119">
      <w:bodyDiv w:val="1"/>
      <w:marLeft w:val="0"/>
      <w:marRight w:val="0"/>
      <w:marTop w:val="0"/>
      <w:marBottom w:val="0"/>
      <w:divBdr>
        <w:top w:val="none" w:sz="0" w:space="0" w:color="auto"/>
        <w:left w:val="none" w:sz="0" w:space="0" w:color="auto"/>
        <w:bottom w:val="none" w:sz="0" w:space="0" w:color="auto"/>
        <w:right w:val="none" w:sz="0" w:space="0" w:color="auto"/>
      </w:divBdr>
      <w:divsChild>
        <w:div w:id="48269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08094">
      <w:bodyDiv w:val="1"/>
      <w:marLeft w:val="0"/>
      <w:marRight w:val="0"/>
      <w:marTop w:val="0"/>
      <w:marBottom w:val="0"/>
      <w:divBdr>
        <w:top w:val="none" w:sz="0" w:space="0" w:color="auto"/>
        <w:left w:val="none" w:sz="0" w:space="0" w:color="auto"/>
        <w:bottom w:val="none" w:sz="0" w:space="0" w:color="auto"/>
        <w:right w:val="none" w:sz="0" w:space="0" w:color="auto"/>
      </w:divBdr>
      <w:divsChild>
        <w:div w:id="195088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34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274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049592">
      <w:bodyDiv w:val="1"/>
      <w:marLeft w:val="0"/>
      <w:marRight w:val="0"/>
      <w:marTop w:val="0"/>
      <w:marBottom w:val="0"/>
      <w:divBdr>
        <w:top w:val="none" w:sz="0" w:space="0" w:color="auto"/>
        <w:left w:val="none" w:sz="0" w:space="0" w:color="auto"/>
        <w:bottom w:val="none" w:sz="0" w:space="0" w:color="auto"/>
        <w:right w:val="none" w:sz="0" w:space="0" w:color="auto"/>
      </w:divBdr>
    </w:div>
    <w:div w:id="1398941936">
      <w:bodyDiv w:val="1"/>
      <w:marLeft w:val="0"/>
      <w:marRight w:val="0"/>
      <w:marTop w:val="0"/>
      <w:marBottom w:val="0"/>
      <w:divBdr>
        <w:top w:val="none" w:sz="0" w:space="0" w:color="auto"/>
        <w:left w:val="none" w:sz="0" w:space="0" w:color="auto"/>
        <w:bottom w:val="none" w:sz="0" w:space="0" w:color="auto"/>
        <w:right w:val="none" w:sz="0" w:space="0" w:color="auto"/>
      </w:divBdr>
    </w:div>
    <w:div w:id="1403530156">
      <w:bodyDiv w:val="1"/>
      <w:marLeft w:val="0"/>
      <w:marRight w:val="0"/>
      <w:marTop w:val="0"/>
      <w:marBottom w:val="0"/>
      <w:divBdr>
        <w:top w:val="none" w:sz="0" w:space="0" w:color="auto"/>
        <w:left w:val="none" w:sz="0" w:space="0" w:color="auto"/>
        <w:bottom w:val="none" w:sz="0" w:space="0" w:color="auto"/>
        <w:right w:val="none" w:sz="0" w:space="0" w:color="auto"/>
      </w:divBdr>
      <w:divsChild>
        <w:div w:id="137569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7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779175">
      <w:bodyDiv w:val="1"/>
      <w:marLeft w:val="0"/>
      <w:marRight w:val="0"/>
      <w:marTop w:val="0"/>
      <w:marBottom w:val="0"/>
      <w:divBdr>
        <w:top w:val="none" w:sz="0" w:space="0" w:color="auto"/>
        <w:left w:val="none" w:sz="0" w:space="0" w:color="auto"/>
        <w:bottom w:val="none" w:sz="0" w:space="0" w:color="auto"/>
        <w:right w:val="none" w:sz="0" w:space="0" w:color="auto"/>
      </w:divBdr>
    </w:div>
    <w:div w:id="1416169277">
      <w:bodyDiv w:val="1"/>
      <w:marLeft w:val="0"/>
      <w:marRight w:val="0"/>
      <w:marTop w:val="0"/>
      <w:marBottom w:val="0"/>
      <w:divBdr>
        <w:top w:val="none" w:sz="0" w:space="0" w:color="auto"/>
        <w:left w:val="none" w:sz="0" w:space="0" w:color="auto"/>
        <w:bottom w:val="none" w:sz="0" w:space="0" w:color="auto"/>
        <w:right w:val="none" w:sz="0" w:space="0" w:color="auto"/>
      </w:divBdr>
    </w:div>
    <w:div w:id="1427072871">
      <w:bodyDiv w:val="1"/>
      <w:marLeft w:val="0"/>
      <w:marRight w:val="0"/>
      <w:marTop w:val="0"/>
      <w:marBottom w:val="0"/>
      <w:divBdr>
        <w:top w:val="none" w:sz="0" w:space="0" w:color="auto"/>
        <w:left w:val="none" w:sz="0" w:space="0" w:color="auto"/>
        <w:bottom w:val="none" w:sz="0" w:space="0" w:color="auto"/>
        <w:right w:val="none" w:sz="0" w:space="0" w:color="auto"/>
      </w:divBdr>
    </w:div>
    <w:div w:id="1427967310">
      <w:bodyDiv w:val="1"/>
      <w:marLeft w:val="0"/>
      <w:marRight w:val="0"/>
      <w:marTop w:val="0"/>
      <w:marBottom w:val="0"/>
      <w:divBdr>
        <w:top w:val="none" w:sz="0" w:space="0" w:color="auto"/>
        <w:left w:val="none" w:sz="0" w:space="0" w:color="auto"/>
        <w:bottom w:val="none" w:sz="0" w:space="0" w:color="auto"/>
        <w:right w:val="none" w:sz="0" w:space="0" w:color="auto"/>
      </w:divBdr>
    </w:div>
    <w:div w:id="1428500593">
      <w:bodyDiv w:val="1"/>
      <w:marLeft w:val="0"/>
      <w:marRight w:val="0"/>
      <w:marTop w:val="0"/>
      <w:marBottom w:val="0"/>
      <w:divBdr>
        <w:top w:val="none" w:sz="0" w:space="0" w:color="auto"/>
        <w:left w:val="none" w:sz="0" w:space="0" w:color="auto"/>
        <w:bottom w:val="none" w:sz="0" w:space="0" w:color="auto"/>
        <w:right w:val="none" w:sz="0" w:space="0" w:color="auto"/>
      </w:divBdr>
      <w:divsChild>
        <w:div w:id="182369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615012">
      <w:bodyDiv w:val="1"/>
      <w:marLeft w:val="0"/>
      <w:marRight w:val="0"/>
      <w:marTop w:val="0"/>
      <w:marBottom w:val="0"/>
      <w:divBdr>
        <w:top w:val="none" w:sz="0" w:space="0" w:color="auto"/>
        <w:left w:val="none" w:sz="0" w:space="0" w:color="auto"/>
        <w:bottom w:val="none" w:sz="0" w:space="0" w:color="auto"/>
        <w:right w:val="none" w:sz="0" w:space="0" w:color="auto"/>
      </w:divBdr>
    </w:div>
    <w:div w:id="1431661184">
      <w:bodyDiv w:val="1"/>
      <w:marLeft w:val="0"/>
      <w:marRight w:val="0"/>
      <w:marTop w:val="0"/>
      <w:marBottom w:val="0"/>
      <w:divBdr>
        <w:top w:val="none" w:sz="0" w:space="0" w:color="auto"/>
        <w:left w:val="none" w:sz="0" w:space="0" w:color="auto"/>
        <w:bottom w:val="none" w:sz="0" w:space="0" w:color="auto"/>
        <w:right w:val="none" w:sz="0" w:space="0" w:color="auto"/>
      </w:divBdr>
    </w:div>
    <w:div w:id="1431662564">
      <w:bodyDiv w:val="1"/>
      <w:marLeft w:val="0"/>
      <w:marRight w:val="0"/>
      <w:marTop w:val="0"/>
      <w:marBottom w:val="0"/>
      <w:divBdr>
        <w:top w:val="none" w:sz="0" w:space="0" w:color="auto"/>
        <w:left w:val="none" w:sz="0" w:space="0" w:color="auto"/>
        <w:bottom w:val="none" w:sz="0" w:space="0" w:color="auto"/>
        <w:right w:val="none" w:sz="0" w:space="0" w:color="auto"/>
      </w:divBdr>
    </w:div>
    <w:div w:id="1435202703">
      <w:bodyDiv w:val="1"/>
      <w:marLeft w:val="0"/>
      <w:marRight w:val="0"/>
      <w:marTop w:val="0"/>
      <w:marBottom w:val="0"/>
      <w:divBdr>
        <w:top w:val="none" w:sz="0" w:space="0" w:color="auto"/>
        <w:left w:val="none" w:sz="0" w:space="0" w:color="auto"/>
        <w:bottom w:val="none" w:sz="0" w:space="0" w:color="auto"/>
        <w:right w:val="none" w:sz="0" w:space="0" w:color="auto"/>
      </w:divBdr>
    </w:div>
    <w:div w:id="1435593967">
      <w:bodyDiv w:val="1"/>
      <w:marLeft w:val="0"/>
      <w:marRight w:val="0"/>
      <w:marTop w:val="0"/>
      <w:marBottom w:val="0"/>
      <w:divBdr>
        <w:top w:val="none" w:sz="0" w:space="0" w:color="auto"/>
        <w:left w:val="none" w:sz="0" w:space="0" w:color="auto"/>
        <w:bottom w:val="none" w:sz="0" w:space="0" w:color="auto"/>
        <w:right w:val="none" w:sz="0" w:space="0" w:color="auto"/>
      </w:divBdr>
    </w:div>
    <w:div w:id="1436974889">
      <w:bodyDiv w:val="1"/>
      <w:marLeft w:val="0"/>
      <w:marRight w:val="0"/>
      <w:marTop w:val="0"/>
      <w:marBottom w:val="0"/>
      <w:divBdr>
        <w:top w:val="none" w:sz="0" w:space="0" w:color="auto"/>
        <w:left w:val="none" w:sz="0" w:space="0" w:color="auto"/>
        <w:bottom w:val="none" w:sz="0" w:space="0" w:color="auto"/>
        <w:right w:val="none" w:sz="0" w:space="0" w:color="auto"/>
      </w:divBdr>
      <w:divsChild>
        <w:div w:id="541601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3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5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76777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70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6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9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87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935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323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1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107053">
      <w:bodyDiv w:val="1"/>
      <w:marLeft w:val="0"/>
      <w:marRight w:val="0"/>
      <w:marTop w:val="0"/>
      <w:marBottom w:val="0"/>
      <w:divBdr>
        <w:top w:val="none" w:sz="0" w:space="0" w:color="auto"/>
        <w:left w:val="none" w:sz="0" w:space="0" w:color="auto"/>
        <w:bottom w:val="none" w:sz="0" w:space="0" w:color="auto"/>
        <w:right w:val="none" w:sz="0" w:space="0" w:color="auto"/>
      </w:divBdr>
      <w:divsChild>
        <w:div w:id="185680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54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9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637120">
      <w:bodyDiv w:val="1"/>
      <w:marLeft w:val="0"/>
      <w:marRight w:val="0"/>
      <w:marTop w:val="0"/>
      <w:marBottom w:val="0"/>
      <w:divBdr>
        <w:top w:val="none" w:sz="0" w:space="0" w:color="auto"/>
        <w:left w:val="none" w:sz="0" w:space="0" w:color="auto"/>
        <w:bottom w:val="none" w:sz="0" w:space="0" w:color="auto"/>
        <w:right w:val="none" w:sz="0" w:space="0" w:color="auto"/>
      </w:divBdr>
    </w:div>
    <w:div w:id="1439760665">
      <w:bodyDiv w:val="1"/>
      <w:marLeft w:val="0"/>
      <w:marRight w:val="0"/>
      <w:marTop w:val="0"/>
      <w:marBottom w:val="0"/>
      <w:divBdr>
        <w:top w:val="none" w:sz="0" w:space="0" w:color="auto"/>
        <w:left w:val="none" w:sz="0" w:space="0" w:color="auto"/>
        <w:bottom w:val="none" w:sz="0" w:space="0" w:color="auto"/>
        <w:right w:val="none" w:sz="0" w:space="0" w:color="auto"/>
      </w:divBdr>
    </w:div>
    <w:div w:id="1440375783">
      <w:bodyDiv w:val="1"/>
      <w:marLeft w:val="0"/>
      <w:marRight w:val="0"/>
      <w:marTop w:val="0"/>
      <w:marBottom w:val="0"/>
      <w:divBdr>
        <w:top w:val="none" w:sz="0" w:space="0" w:color="auto"/>
        <w:left w:val="none" w:sz="0" w:space="0" w:color="auto"/>
        <w:bottom w:val="none" w:sz="0" w:space="0" w:color="auto"/>
        <w:right w:val="none" w:sz="0" w:space="0" w:color="auto"/>
      </w:divBdr>
    </w:div>
    <w:div w:id="1440563486">
      <w:bodyDiv w:val="1"/>
      <w:marLeft w:val="0"/>
      <w:marRight w:val="0"/>
      <w:marTop w:val="0"/>
      <w:marBottom w:val="0"/>
      <w:divBdr>
        <w:top w:val="none" w:sz="0" w:space="0" w:color="auto"/>
        <w:left w:val="none" w:sz="0" w:space="0" w:color="auto"/>
        <w:bottom w:val="none" w:sz="0" w:space="0" w:color="auto"/>
        <w:right w:val="none" w:sz="0" w:space="0" w:color="auto"/>
      </w:divBdr>
    </w:div>
    <w:div w:id="1443458332">
      <w:bodyDiv w:val="1"/>
      <w:marLeft w:val="0"/>
      <w:marRight w:val="0"/>
      <w:marTop w:val="0"/>
      <w:marBottom w:val="0"/>
      <w:divBdr>
        <w:top w:val="none" w:sz="0" w:space="0" w:color="auto"/>
        <w:left w:val="none" w:sz="0" w:space="0" w:color="auto"/>
        <w:bottom w:val="none" w:sz="0" w:space="0" w:color="auto"/>
        <w:right w:val="none" w:sz="0" w:space="0" w:color="auto"/>
      </w:divBdr>
    </w:div>
    <w:div w:id="1446002990">
      <w:bodyDiv w:val="1"/>
      <w:marLeft w:val="0"/>
      <w:marRight w:val="0"/>
      <w:marTop w:val="0"/>
      <w:marBottom w:val="0"/>
      <w:divBdr>
        <w:top w:val="none" w:sz="0" w:space="0" w:color="auto"/>
        <w:left w:val="none" w:sz="0" w:space="0" w:color="auto"/>
        <w:bottom w:val="none" w:sz="0" w:space="0" w:color="auto"/>
        <w:right w:val="none" w:sz="0" w:space="0" w:color="auto"/>
      </w:divBdr>
      <w:divsChild>
        <w:div w:id="1226601175">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sChild>
                <w:div w:id="846411263">
                  <w:marLeft w:val="0"/>
                  <w:marRight w:val="0"/>
                  <w:marTop w:val="0"/>
                  <w:marBottom w:val="0"/>
                  <w:divBdr>
                    <w:top w:val="none" w:sz="0" w:space="0" w:color="auto"/>
                    <w:left w:val="none" w:sz="0" w:space="0" w:color="auto"/>
                    <w:bottom w:val="none" w:sz="0" w:space="0" w:color="auto"/>
                    <w:right w:val="none" w:sz="0" w:space="0" w:color="auto"/>
                  </w:divBdr>
                  <w:divsChild>
                    <w:div w:id="1344163830">
                      <w:marLeft w:val="0"/>
                      <w:marRight w:val="0"/>
                      <w:marTop w:val="0"/>
                      <w:marBottom w:val="0"/>
                      <w:divBdr>
                        <w:top w:val="none" w:sz="0" w:space="0" w:color="auto"/>
                        <w:left w:val="none" w:sz="0" w:space="0" w:color="auto"/>
                        <w:bottom w:val="none" w:sz="0" w:space="0" w:color="auto"/>
                        <w:right w:val="none" w:sz="0" w:space="0" w:color="auto"/>
                      </w:divBdr>
                      <w:divsChild>
                        <w:div w:id="1428967879">
                          <w:marLeft w:val="0"/>
                          <w:marRight w:val="0"/>
                          <w:marTop w:val="0"/>
                          <w:marBottom w:val="0"/>
                          <w:divBdr>
                            <w:top w:val="none" w:sz="0" w:space="0" w:color="auto"/>
                            <w:left w:val="none" w:sz="0" w:space="0" w:color="auto"/>
                            <w:bottom w:val="none" w:sz="0" w:space="0" w:color="auto"/>
                            <w:right w:val="none" w:sz="0" w:space="0" w:color="auto"/>
                          </w:divBdr>
                          <w:divsChild>
                            <w:div w:id="1606840957">
                              <w:marLeft w:val="0"/>
                              <w:marRight w:val="0"/>
                              <w:marTop w:val="0"/>
                              <w:marBottom w:val="0"/>
                              <w:divBdr>
                                <w:top w:val="none" w:sz="0" w:space="0" w:color="auto"/>
                                <w:left w:val="none" w:sz="0" w:space="0" w:color="auto"/>
                                <w:bottom w:val="none" w:sz="0" w:space="0" w:color="auto"/>
                                <w:right w:val="none" w:sz="0" w:space="0" w:color="auto"/>
                              </w:divBdr>
                              <w:divsChild>
                                <w:div w:id="1295797186">
                                  <w:marLeft w:val="0"/>
                                  <w:marRight w:val="0"/>
                                  <w:marTop w:val="0"/>
                                  <w:marBottom w:val="0"/>
                                  <w:divBdr>
                                    <w:top w:val="none" w:sz="0" w:space="0" w:color="auto"/>
                                    <w:left w:val="none" w:sz="0" w:space="0" w:color="auto"/>
                                    <w:bottom w:val="none" w:sz="0" w:space="0" w:color="auto"/>
                                    <w:right w:val="none" w:sz="0" w:space="0" w:color="auto"/>
                                  </w:divBdr>
                                  <w:divsChild>
                                    <w:div w:id="11819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770159">
      <w:bodyDiv w:val="1"/>
      <w:marLeft w:val="0"/>
      <w:marRight w:val="0"/>
      <w:marTop w:val="0"/>
      <w:marBottom w:val="0"/>
      <w:divBdr>
        <w:top w:val="none" w:sz="0" w:space="0" w:color="auto"/>
        <w:left w:val="none" w:sz="0" w:space="0" w:color="auto"/>
        <w:bottom w:val="none" w:sz="0" w:space="0" w:color="auto"/>
        <w:right w:val="none" w:sz="0" w:space="0" w:color="auto"/>
      </w:divBdr>
    </w:div>
    <w:div w:id="1452436826">
      <w:bodyDiv w:val="1"/>
      <w:marLeft w:val="0"/>
      <w:marRight w:val="0"/>
      <w:marTop w:val="0"/>
      <w:marBottom w:val="0"/>
      <w:divBdr>
        <w:top w:val="none" w:sz="0" w:space="0" w:color="auto"/>
        <w:left w:val="none" w:sz="0" w:space="0" w:color="auto"/>
        <w:bottom w:val="none" w:sz="0" w:space="0" w:color="auto"/>
        <w:right w:val="none" w:sz="0" w:space="0" w:color="auto"/>
      </w:divBdr>
    </w:div>
    <w:div w:id="1455900655">
      <w:bodyDiv w:val="1"/>
      <w:marLeft w:val="0"/>
      <w:marRight w:val="0"/>
      <w:marTop w:val="0"/>
      <w:marBottom w:val="0"/>
      <w:divBdr>
        <w:top w:val="none" w:sz="0" w:space="0" w:color="auto"/>
        <w:left w:val="none" w:sz="0" w:space="0" w:color="auto"/>
        <w:bottom w:val="none" w:sz="0" w:space="0" w:color="auto"/>
        <w:right w:val="none" w:sz="0" w:space="0" w:color="auto"/>
      </w:divBdr>
    </w:div>
    <w:div w:id="1456827227">
      <w:bodyDiv w:val="1"/>
      <w:marLeft w:val="0"/>
      <w:marRight w:val="0"/>
      <w:marTop w:val="0"/>
      <w:marBottom w:val="0"/>
      <w:divBdr>
        <w:top w:val="none" w:sz="0" w:space="0" w:color="auto"/>
        <w:left w:val="none" w:sz="0" w:space="0" w:color="auto"/>
        <w:bottom w:val="none" w:sz="0" w:space="0" w:color="auto"/>
        <w:right w:val="none" w:sz="0" w:space="0" w:color="auto"/>
      </w:divBdr>
      <w:divsChild>
        <w:div w:id="107304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334474">
      <w:bodyDiv w:val="1"/>
      <w:marLeft w:val="0"/>
      <w:marRight w:val="0"/>
      <w:marTop w:val="0"/>
      <w:marBottom w:val="0"/>
      <w:divBdr>
        <w:top w:val="none" w:sz="0" w:space="0" w:color="auto"/>
        <w:left w:val="none" w:sz="0" w:space="0" w:color="auto"/>
        <w:bottom w:val="none" w:sz="0" w:space="0" w:color="auto"/>
        <w:right w:val="none" w:sz="0" w:space="0" w:color="auto"/>
      </w:divBdr>
      <w:divsChild>
        <w:div w:id="98643810">
          <w:marLeft w:val="0"/>
          <w:marRight w:val="0"/>
          <w:marTop w:val="0"/>
          <w:marBottom w:val="225"/>
          <w:divBdr>
            <w:top w:val="none" w:sz="0" w:space="0" w:color="auto"/>
            <w:left w:val="none" w:sz="0" w:space="0" w:color="auto"/>
            <w:bottom w:val="none" w:sz="0" w:space="0" w:color="auto"/>
            <w:right w:val="none" w:sz="0" w:space="0" w:color="auto"/>
          </w:divBdr>
        </w:div>
      </w:divsChild>
    </w:div>
    <w:div w:id="1458714898">
      <w:bodyDiv w:val="1"/>
      <w:marLeft w:val="0"/>
      <w:marRight w:val="0"/>
      <w:marTop w:val="0"/>
      <w:marBottom w:val="0"/>
      <w:divBdr>
        <w:top w:val="none" w:sz="0" w:space="0" w:color="auto"/>
        <w:left w:val="none" w:sz="0" w:space="0" w:color="auto"/>
        <w:bottom w:val="none" w:sz="0" w:space="0" w:color="auto"/>
        <w:right w:val="none" w:sz="0" w:space="0" w:color="auto"/>
      </w:divBdr>
    </w:div>
    <w:div w:id="1462575618">
      <w:bodyDiv w:val="1"/>
      <w:marLeft w:val="0"/>
      <w:marRight w:val="0"/>
      <w:marTop w:val="0"/>
      <w:marBottom w:val="0"/>
      <w:divBdr>
        <w:top w:val="none" w:sz="0" w:space="0" w:color="auto"/>
        <w:left w:val="none" w:sz="0" w:space="0" w:color="auto"/>
        <w:bottom w:val="none" w:sz="0" w:space="0" w:color="auto"/>
        <w:right w:val="none" w:sz="0" w:space="0" w:color="auto"/>
      </w:divBdr>
      <w:divsChild>
        <w:div w:id="1355764440">
          <w:marLeft w:val="0"/>
          <w:marRight w:val="0"/>
          <w:marTop w:val="0"/>
          <w:marBottom w:val="240"/>
          <w:divBdr>
            <w:top w:val="none" w:sz="0" w:space="0" w:color="auto"/>
            <w:left w:val="none" w:sz="0" w:space="0" w:color="auto"/>
            <w:bottom w:val="none" w:sz="0" w:space="0" w:color="auto"/>
            <w:right w:val="none" w:sz="0" w:space="0" w:color="auto"/>
          </w:divBdr>
          <w:divsChild>
            <w:div w:id="8650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3695">
      <w:bodyDiv w:val="1"/>
      <w:marLeft w:val="0"/>
      <w:marRight w:val="0"/>
      <w:marTop w:val="0"/>
      <w:marBottom w:val="0"/>
      <w:divBdr>
        <w:top w:val="none" w:sz="0" w:space="0" w:color="auto"/>
        <w:left w:val="none" w:sz="0" w:space="0" w:color="auto"/>
        <w:bottom w:val="none" w:sz="0" w:space="0" w:color="auto"/>
        <w:right w:val="none" w:sz="0" w:space="0" w:color="auto"/>
      </w:divBdr>
      <w:divsChild>
        <w:div w:id="703672599">
          <w:marLeft w:val="0"/>
          <w:marRight w:val="0"/>
          <w:marTop w:val="0"/>
          <w:marBottom w:val="0"/>
          <w:divBdr>
            <w:top w:val="none" w:sz="0" w:space="0" w:color="auto"/>
            <w:left w:val="none" w:sz="0" w:space="0" w:color="auto"/>
            <w:bottom w:val="none" w:sz="0" w:space="0" w:color="auto"/>
            <w:right w:val="none" w:sz="0" w:space="0" w:color="auto"/>
          </w:divBdr>
          <w:divsChild>
            <w:div w:id="686055275">
              <w:marLeft w:val="0"/>
              <w:marRight w:val="0"/>
              <w:marTop w:val="0"/>
              <w:marBottom w:val="0"/>
              <w:divBdr>
                <w:top w:val="none" w:sz="0" w:space="0" w:color="auto"/>
                <w:left w:val="none" w:sz="0" w:space="0" w:color="auto"/>
                <w:bottom w:val="none" w:sz="0" w:space="0" w:color="auto"/>
                <w:right w:val="none" w:sz="0" w:space="0" w:color="auto"/>
              </w:divBdr>
              <w:divsChild>
                <w:div w:id="1183125032">
                  <w:marLeft w:val="0"/>
                  <w:marRight w:val="0"/>
                  <w:marTop w:val="0"/>
                  <w:marBottom w:val="0"/>
                  <w:divBdr>
                    <w:top w:val="none" w:sz="0" w:space="0" w:color="auto"/>
                    <w:left w:val="none" w:sz="0" w:space="0" w:color="auto"/>
                    <w:bottom w:val="none" w:sz="0" w:space="0" w:color="auto"/>
                    <w:right w:val="none" w:sz="0" w:space="0" w:color="auto"/>
                  </w:divBdr>
                  <w:divsChild>
                    <w:div w:id="18524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6763">
      <w:bodyDiv w:val="1"/>
      <w:marLeft w:val="0"/>
      <w:marRight w:val="0"/>
      <w:marTop w:val="0"/>
      <w:marBottom w:val="0"/>
      <w:divBdr>
        <w:top w:val="none" w:sz="0" w:space="0" w:color="auto"/>
        <w:left w:val="none" w:sz="0" w:space="0" w:color="auto"/>
        <w:bottom w:val="none" w:sz="0" w:space="0" w:color="auto"/>
        <w:right w:val="none" w:sz="0" w:space="0" w:color="auto"/>
      </w:divBdr>
    </w:div>
    <w:div w:id="1467039760">
      <w:bodyDiv w:val="1"/>
      <w:marLeft w:val="0"/>
      <w:marRight w:val="0"/>
      <w:marTop w:val="0"/>
      <w:marBottom w:val="0"/>
      <w:divBdr>
        <w:top w:val="none" w:sz="0" w:space="0" w:color="auto"/>
        <w:left w:val="none" w:sz="0" w:space="0" w:color="auto"/>
        <w:bottom w:val="none" w:sz="0" w:space="0" w:color="auto"/>
        <w:right w:val="none" w:sz="0" w:space="0" w:color="auto"/>
      </w:divBdr>
    </w:div>
    <w:div w:id="1467238208">
      <w:bodyDiv w:val="1"/>
      <w:marLeft w:val="0"/>
      <w:marRight w:val="0"/>
      <w:marTop w:val="0"/>
      <w:marBottom w:val="0"/>
      <w:divBdr>
        <w:top w:val="none" w:sz="0" w:space="0" w:color="auto"/>
        <w:left w:val="none" w:sz="0" w:space="0" w:color="auto"/>
        <w:bottom w:val="none" w:sz="0" w:space="0" w:color="auto"/>
        <w:right w:val="none" w:sz="0" w:space="0" w:color="auto"/>
      </w:divBdr>
      <w:divsChild>
        <w:div w:id="101006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33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1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47823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3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6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942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165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3400">
      <w:bodyDiv w:val="1"/>
      <w:marLeft w:val="0"/>
      <w:marRight w:val="0"/>
      <w:marTop w:val="0"/>
      <w:marBottom w:val="0"/>
      <w:divBdr>
        <w:top w:val="none" w:sz="0" w:space="0" w:color="auto"/>
        <w:left w:val="none" w:sz="0" w:space="0" w:color="auto"/>
        <w:bottom w:val="none" w:sz="0" w:space="0" w:color="auto"/>
        <w:right w:val="none" w:sz="0" w:space="0" w:color="auto"/>
      </w:divBdr>
    </w:div>
    <w:div w:id="1469010824">
      <w:bodyDiv w:val="1"/>
      <w:marLeft w:val="0"/>
      <w:marRight w:val="0"/>
      <w:marTop w:val="0"/>
      <w:marBottom w:val="0"/>
      <w:divBdr>
        <w:top w:val="none" w:sz="0" w:space="0" w:color="auto"/>
        <w:left w:val="none" w:sz="0" w:space="0" w:color="auto"/>
        <w:bottom w:val="none" w:sz="0" w:space="0" w:color="auto"/>
        <w:right w:val="none" w:sz="0" w:space="0" w:color="auto"/>
      </w:divBdr>
    </w:div>
    <w:div w:id="1469938882">
      <w:bodyDiv w:val="1"/>
      <w:marLeft w:val="0"/>
      <w:marRight w:val="0"/>
      <w:marTop w:val="0"/>
      <w:marBottom w:val="0"/>
      <w:divBdr>
        <w:top w:val="none" w:sz="0" w:space="0" w:color="auto"/>
        <w:left w:val="none" w:sz="0" w:space="0" w:color="auto"/>
        <w:bottom w:val="none" w:sz="0" w:space="0" w:color="auto"/>
        <w:right w:val="none" w:sz="0" w:space="0" w:color="auto"/>
      </w:divBdr>
    </w:div>
    <w:div w:id="1470634675">
      <w:bodyDiv w:val="1"/>
      <w:marLeft w:val="0"/>
      <w:marRight w:val="0"/>
      <w:marTop w:val="0"/>
      <w:marBottom w:val="0"/>
      <w:divBdr>
        <w:top w:val="none" w:sz="0" w:space="0" w:color="auto"/>
        <w:left w:val="none" w:sz="0" w:space="0" w:color="auto"/>
        <w:bottom w:val="none" w:sz="0" w:space="0" w:color="auto"/>
        <w:right w:val="none" w:sz="0" w:space="0" w:color="auto"/>
      </w:divBdr>
      <w:divsChild>
        <w:div w:id="3574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28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8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06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0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65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12055">
      <w:bodyDiv w:val="1"/>
      <w:marLeft w:val="0"/>
      <w:marRight w:val="0"/>
      <w:marTop w:val="0"/>
      <w:marBottom w:val="0"/>
      <w:divBdr>
        <w:top w:val="none" w:sz="0" w:space="0" w:color="auto"/>
        <w:left w:val="none" w:sz="0" w:space="0" w:color="auto"/>
        <w:bottom w:val="none" w:sz="0" w:space="0" w:color="auto"/>
        <w:right w:val="none" w:sz="0" w:space="0" w:color="auto"/>
      </w:divBdr>
    </w:div>
    <w:div w:id="1484392948">
      <w:bodyDiv w:val="1"/>
      <w:marLeft w:val="0"/>
      <w:marRight w:val="0"/>
      <w:marTop w:val="0"/>
      <w:marBottom w:val="0"/>
      <w:divBdr>
        <w:top w:val="none" w:sz="0" w:space="0" w:color="auto"/>
        <w:left w:val="none" w:sz="0" w:space="0" w:color="auto"/>
        <w:bottom w:val="none" w:sz="0" w:space="0" w:color="auto"/>
        <w:right w:val="none" w:sz="0" w:space="0" w:color="auto"/>
      </w:divBdr>
    </w:div>
    <w:div w:id="1485973956">
      <w:bodyDiv w:val="1"/>
      <w:marLeft w:val="0"/>
      <w:marRight w:val="0"/>
      <w:marTop w:val="0"/>
      <w:marBottom w:val="0"/>
      <w:divBdr>
        <w:top w:val="none" w:sz="0" w:space="0" w:color="auto"/>
        <w:left w:val="none" w:sz="0" w:space="0" w:color="auto"/>
        <w:bottom w:val="none" w:sz="0" w:space="0" w:color="auto"/>
        <w:right w:val="none" w:sz="0" w:space="0" w:color="auto"/>
      </w:divBdr>
    </w:div>
    <w:div w:id="1488131849">
      <w:bodyDiv w:val="1"/>
      <w:marLeft w:val="0"/>
      <w:marRight w:val="0"/>
      <w:marTop w:val="0"/>
      <w:marBottom w:val="0"/>
      <w:divBdr>
        <w:top w:val="none" w:sz="0" w:space="0" w:color="auto"/>
        <w:left w:val="none" w:sz="0" w:space="0" w:color="auto"/>
        <w:bottom w:val="none" w:sz="0" w:space="0" w:color="auto"/>
        <w:right w:val="none" w:sz="0" w:space="0" w:color="auto"/>
      </w:divBdr>
    </w:div>
    <w:div w:id="1489784983">
      <w:bodyDiv w:val="1"/>
      <w:marLeft w:val="0"/>
      <w:marRight w:val="0"/>
      <w:marTop w:val="0"/>
      <w:marBottom w:val="0"/>
      <w:divBdr>
        <w:top w:val="none" w:sz="0" w:space="0" w:color="auto"/>
        <w:left w:val="none" w:sz="0" w:space="0" w:color="auto"/>
        <w:bottom w:val="none" w:sz="0" w:space="0" w:color="auto"/>
        <w:right w:val="none" w:sz="0" w:space="0" w:color="auto"/>
      </w:divBdr>
    </w:div>
    <w:div w:id="1501189525">
      <w:bodyDiv w:val="1"/>
      <w:marLeft w:val="0"/>
      <w:marRight w:val="0"/>
      <w:marTop w:val="0"/>
      <w:marBottom w:val="0"/>
      <w:divBdr>
        <w:top w:val="none" w:sz="0" w:space="0" w:color="auto"/>
        <w:left w:val="none" w:sz="0" w:space="0" w:color="auto"/>
        <w:bottom w:val="none" w:sz="0" w:space="0" w:color="auto"/>
        <w:right w:val="none" w:sz="0" w:space="0" w:color="auto"/>
      </w:divBdr>
    </w:div>
    <w:div w:id="1501310226">
      <w:bodyDiv w:val="1"/>
      <w:marLeft w:val="0"/>
      <w:marRight w:val="0"/>
      <w:marTop w:val="0"/>
      <w:marBottom w:val="0"/>
      <w:divBdr>
        <w:top w:val="none" w:sz="0" w:space="0" w:color="auto"/>
        <w:left w:val="none" w:sz="0" w:space="0" w:color="auto"/>
        <w:bottom w:val="none" w:sz="0" w:space="0" w:color="auto"/>
        <w:right w:val="none" w:sz="0" w:space="0" w:color="auto"/>
      </w:divBdr>
    </w:div>
    <w:div w:id="1501698242">
      <w:bodyDiv w:val="1"/>
      <w:marLeft w:val="0"/>
      <w:marRight w:val="0"/>
      <w:marTop w:val="0"/>
      <w:marBottom w:val="0"/>
      <w:divBdr>
        <w:top w:val="none" w:sz="0" w:space="0" w:color="auto"/>
        <w:left w:val="none" w:sz="0" w:space="0" w:color="auto"/>
        <w:bottom w:val="none" w:sz="0" w:space="0" w:color="auto"/>
        <w:right w:val="none" w:sz="0" w:space="0" w:color="auto"/>
      </w:divBdr>
    </w:div>
    <w:div w:id="1502968047">
      <w:bodyDiv w:val="1"/>
      <w:marLeft w:val="0"/>
      <w:marRight w:val="0"/>
      <w:marTop w:val="0"/>
      <w:marBottom w:val="0"/>
      <w:divBdr>
        <w:top w:val="none" w:sz="0" w:space="0" w:color="auto"/>
        <w:left w:val="none" w:sz="0" w:space="0" w:color="auto"/>
        <w:bottom w:val="none" w:sz="0" w:space="0" w:color="auto"/>
        <w:right w:val="none" w:sz="0" w:space="0" w:color="auto"/>
      </w:divBdr>
      <w:divsChild>
        <w:div w:id="173114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65537">
      <w:bodyDiv w:val="1"/>
      <w:marLeft w:val="0"/>
      <w:marRight w:val="0"/>
      <w:marTop w:val="0"/>
      <w:marBottom w:val="0"/>
      <w:divBdr>
        <w:top w:val="none" w:sz="0" w:space="0" w:color="auto"/>
        <w:left w:val="none" w:sz="0" w:space="0" w:color="auto"/>
        <w:bottom w:val="none" w:sz="0" w:space="0" w:color="auto"/>
        <w:right w:val="none" w:sz="0" w:space="0" w:color="auto"/>
      </w:divBdr>
    </w:div>
    <w:div w:id="1511791267">
      <w:bodyDiv w:val="1"/>
      <w:marLeft w:val="0"/>
      <w:marRight w:val="0"/>
      <w:marTop w:val="0"/>
      <w:marBottom w:val="0"/>
      <w:divBdr>
        <w:top w:val="none" w:sz="0" w:space="0" w:color="auto"/>
        <w:left w:val="none" w:sz="0" w:space="0" w:color="auto"/>
        <w:bottom w:val="none" w:sz="0" w:space="0" w:color="auto"/>
        <w:right w:val="none" w:sz="0" w:space="0" w:color="auto"/>
      </w:divBdr>
      <w:divsChild>
        <w:div w:id="11117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81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871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82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28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964170">
      <w:bodyDiv w:val="1"/>
      <w:marLeft w:val="0"/>
      <w:marRight w:val="0"/>
      <w:marTop w:val="0"/>
      <w:marBottom w:val="0"/>
      <w:divBdr>
        <w:top w:val="none" w:sz="0" w:space="0" w:color="auto"/>
        <w:left w:val="none" w:sz="0" w:space="0" w:color="auto"/>
        <w:bottom w:val="none" w:sz="0" w:space="0" w:color="auto"/>
        <w:right w:val="none" w:sz="0" w:space="0" w:color="auto"/>
      </w:divBdr>
      <w:divsChild>
        <w:div w:id="152609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348499">
      <w:bodyDiv w:val="1"/>
      <w:marLeft w:val="0"/>
      <w:marRight w:val="0"/>
      <w:marTop w:val="0"/>
      <w:marBottom w:val="0"/>
      <w:divBdr>
        <w:top w:val="none" w:sz="0" w:space="0" w:color="auto"/>
        <w:left w:val="none" w:sz="0" w:space="0" w:color="auto"/>
        <w:bottom w:val="none" w:sz="0" w:space="0" w:color="auto"/>
        <w:right w:val="none" w:sz="0" w:space="0" w:color="auto"/>
      </w:divBdr>
    </w:div>
    <w:div w:id="1524711033">
      <w:bodyDiv w:val="1"/>
      <w:marLeft w:val="0"/>
      <w:marRight w:val="0"/>
      <w:marTop w:val="0"/>
      <w:marBottom w:val="0"/>
      <w:divBdr>
        <w:top w:val="none" w:sz="0" w:space="0" w:color="auto"/>
        <w:left w:val="none" w:sz="0" w:space="0" w:color="auto"/>
        <w:bottom w:val="none" w:sz="0" w:space="0" w:color="auto"/>
        <w:right w:val="none" w:sz="0" w:space="0" w:color="auto"/>
      </w:divBdr>
      <w:divsChild>
        <w:div w:id="1423379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5174060">
      <w:bodyDiv w:val="1"/>
      <w:marLeft w:val="0"/>
      <w:marRight w:val="0"/>
      <w:marTop w:val="0"/>
      <w:marBottom w:val="0"/>
      <w:divBdr>
        <w:top w:val="none" w:sz="0" w:space="0" w:color="auto"/>
        <w:left w:val="none" w:sz="0" w:space="0" w:color="auto"/>
        <w:bottom w:val="none" w:sz="0" w:space="0" w:color="auto"/>
        <w:right w:val="none" w:sz="0" w:space="0" w:color="auto"/>
      </w:divBdr>
    </w:div>
    <w:div w:id="1528787362">
      <w:bodyDiv w:val="1"/>
      <w:marLeft w:val="0"/>
      <w:marRight w:val="0"/>
      <w:marTop w:val="0"/>
      <w:marBottom w:val="0"/>
      <w:divBdr>
        <w:top w:val="none" w:sz="0" w:space="0" w:color="auto"/>
        <w:left w:val="none" w:sz="0" w:space="0" w:color="auto"/>
        <w:bottom w:val="none" w:sz="0" w:space="0" w:color="auto"/>
        <w:right w:val="none" w:sz="0" w:space="0" w:color="auto"/>
      </w:divBdr>
      <w:divsChild>
        <w:div w:id="55608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84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42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19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140745">
      <w:bodyDiv w:val="1"/>
      <w:marLeft w:val="0"/>
      <w:marRight w:val="0"/>
      <w:marTop w:val="0"/>
      <w:marBottom w:val="0"/>
      <w:divBdr>
        <w:top w:val="none" w:sz="0" w:space="0" w:color="auto"/>
        <w:left w:val="none" w:sz="0" w:space="0" w:color="auto"/>
        <w:bottom w:val="none" w:sz="0" w:space="0" w:color="auto"/>
        <w:right w:val="none" w:sz="0" w:space="0" w:color="auto"/>
      </w:divBdr>
      <w:divsChild>
        <w:div w:id="1490250298">
          <w:marLeft w:val="0"/>
          <w:marRight w:val="0"/>
          <w:marTop w:val="0"/>
          <w:marBottom w:val="0"/>
          <w:divBdr>
            <w:top w:val="none" w:sz="0" w:space="0" w:color="auto"/>
            <w:left w:val="none" w:sz="0" w:space="0" w:color="auto"/>
            <w:bottom w:val="none" w:sz="0" w:space="0" w:color="auto"/>
            <w:right w:val="none" w:sz="0" w:space="0" w:color="auto"/>
          </w:divBdr>
          <w:divsChild>
            <w:div w:id="2064130529">
              <w:marLeft w:val="0"/>
              <w:marRight w:val="0"/>
              <w:marTop w:val="0"/>
              <w:marBottom w:val="0"/>
              <w:divBdr>
                <w:top w:val="none" w:sz="0" w:space="0" w:color="auto"/>
                <w:left w:val="none" w:sz="0" w:space="0" w:color="auto"/>
                <w:bottom w:val="none" w:sz="0" w:space="0" w:color="auto"/>
                <w:right w:val="none" w:sz="0" w:space="0" w:color="auto"/>
              </w:divBdr>
              <w:divsChild>
                <w:div w:id="1629241745">
                  <w:marLeft w:val="0"/>
                  <w:marRight w:val="0"/>
                  <w:marTop w:val="0"/>
                  <w:marBottom w:val="0"/>
                  <w:divBdr>
                    <w:top w:val="none" w:sz="0" w:space="0" w:color="auto"/>
                    <w:left w:val="none" w:sz="0" w:space="0" w:color="auto"/>
                    <w:bottom w:val="none" w:sz="0" w:space="0" w:color="auto"/>
                    <w:right w:val="none" w:sz="0" w:space="0" w:color="auto"/>
                  </w:divBdr>
                  <w:divsChild>
                    <w:div w:id="1229610373">
                      <w:marLeft w:val="0"/>
                      <w:marRight w:val="0"/>
                      <w:marTop w:val="0"/>
                      <w:marBottom w:val="0"/>
                      <w:divBdr>
                        <w:top w:val="none" w:sz="0" w:space="0" w:color="auto"/>
                        <w:left w:val="none" w:sz="0" w:space="0" w:color="auto"/>
                        <w:bottom w:val="none" w:sz="0" w:space="0" w:color="auto"/>
                        <w:right w:val="none" w:sz="0" w:space="0" w:color="auto"/>
                      </w:divBdr>
                      <w:divsChild>
                        <w:div w:id="1989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376658">
      <w:bodyDiv w:val="1"/>
      <w:marLeft w:val="0"/>
      <w:marRight w:val="0"/>
      <w:marTop w:val="0"/>
      <w:marBottom w:val="0"/>
      <w:divBdr>
        <w:top w:val="none" w:sz="0" w:space="0" w:color="auto"/>
        <w:left w:val="none" w:sz="0" w:space="0" w:color="auto"/>
        <w:bottom w:val="none" w:sz="0" w:space="0" w:color="auto"/>
        <w:right w:val="none" w:sz="0" w:space="0" w:color="auto"/>
      </w:divBdr>
    </w:div>
    <w:div w:id="1538541636">
      <w:bodyDiv w:val="1"/>
      <w:marLeft w:val="0"/>
      <w:marRight w:val="0"/>
      <w:marTop w:val="0"/>
      <w:marBottom w:val="0"/>
      <w:divBdr>
        <w:top w:val="none" w:sz="0" w:space="0" w:color="auto"/>
        <w:left w:val="none" w:sz="0" w:space="0" w:color="auto"/>
        <w:bottom w:val="none" w:sz="0" w:space="0" w:color="auto"/>
        <w:right w:val="none" w:sz="0" w:space="0" w:color="auto"/>
      </w:divBdr>
    </w:div>
    <w:div w:id="1539049048">
      <w:bodyDiv w:val="1"/>
      <w:marLeft w:val="0"/>
      <w:marRight w:val="0"/>
      <w:marTop w:val="0"/>
      <w:marBottom w:val="0"/>
      <w:divBdr>
        <w:top w:val="none" w:sz="0" w:space="0" w:color="auto"/>
        <w:left w:val="none" w:sz="0" w:space="0" w:color="auto"/>
        <w:bottom w:val="none" w:sz="0" w:space="0" w:color="auto"/>
        <w:right w:val="none" w:sz="0" w:space="0" w:color="auto"/>
      </w:divBdr>
    </w:div>
    <w:div w:id="1539782869">
      <w:bodyDiv w:val="1"/>
      <w:marLeft w:val="0"/>
      <w:marRight w:val="0"/>
      <w:marTop w:val="0"/>
      <w:marBottom w:val="0"/>
      <w:divBdr>
        <w:top w:val="none" w:sz="0" w:space="0" w:color="auto"/>
        <w:left w:val="none" w:sz="0" w:space="0" w:color="auto"/>
        <w:bottom w:val="none" w:sz="0" w:space="0" w:color="auto"/>
        <w:right w:val="none" w:sz="0" w:space="0" w:color="auto"/>
      </w:divBdr>
      <w:divsChild>
        <w:div w:id="98423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38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51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144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0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169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2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1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84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80316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7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16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54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362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316927">
      <w:bodyDiv w:val="1"/>
      <w:marLeft w:val="0"/>
      <w:marRight w:val="0"/>
      <w:marTop w:val="0"/>
      <w:marBottom w:val="0"/>
      <w:divBdr>
        <w:top w:val="none" w:sz="0" w:space="0" w:color="auto"/>
        <w:left w:val="none" w:sz="0" w:space="0" w:color="auto"/>
        <w:bottom w:val="none" w:sz="0" w:space="0" w:color="auto"/>
        <w:right w:val="none" w:sz="0" w:space="0" w:color="auto"/>
      </w:divBdr>
      <w:divsChild>
        <w:div w:id="4141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203816">
      <w:bodyDiv w:val="1"/>
      <w:marLeft w:val="0"/>
      <w:marRight w:val="0"/>
      <w:marTop w:val="0"/>
      <w:marBottom w:val="0"/>
      <w:divBdr>
        <w:top w:val="none" w:sz="0" w:space="0" w:color="auto"/>
        <w:left w:val="none" w:sz="0" w:space="0" w:color="auto"/>
        <w:bottom w:val="none" w:sz="0" w:space="0" w:color="auto"/>
        <w:right w:val="none" w:sz="0" w:space="0" w:color="auto"/>
      </w:divBdr>
    </w:div>
    <w:div w:id="1544632529">
      <w:bodyDiv w:val="1"/>
      <w:marLeft w:val="0"/>
      <w:marRight w:val="0"/>
      <w:marTop w:val="0"/>
      <w:marBottom w:val="0"/>
      <w:divBdr>
        <w:top w:val="none" w:sz="0" w:space="0" w:color="auto"/>
        <w:left w:val="none" w:sz="0" w:space="0" w:color="auto"/>
        <w:bottom w:val="none" w:sz="0" w:space="0" w:color="auto"/>
        <w:right w:val="none" w:sz="0" w:space="0" w:color="auto"/>
      </w:divBdr>
    </w:div>
    <w:div w:id="1544750263">
      <w:bodyDiv w:val="1"/>
      <w:marLeft w:val="0"/>
      <w:marRight w:val="0"/>
      <w:marTop w:val="0"/>
      <w:marBottom w:val="0"/>
      <w:divBdr>
        <w:top w:val="none" w:sz="0" w:space="0" w:color="auto"/>
        <w:left w:val="none" w:sz="0" w:space="0" w:color="auto"/>
        <w:bottom w:val="none" w:sz="0" w:space="0" w:color="auto"/>
        <w:right w:val="none" w:sz="0" w:space="0" w:color="auto"/>
      </w:divBdr>
      <w:divsChild>
        <w:div w:id="95984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8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7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20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7060">
      <w:bodyDiv w:val="1"/>
      <w:marLeft w:val="0"/>
      <w:marRight w:val="0"/>
      <w:marTop w:val="0"/>
      <w:marBottom w:val="0"/>
      <w:divBdr>
        <w:top w:val="none" w:sz="0" w:space="0" w:color="auto"/>
        <w:left w:val="none" w:sz="0" w:space="0" w:color="auto"/>
        <w:bottom w:val="none" w:sz="0" w:space="0" w:color="auto"/>
        <w:right w:val="none" w:sz="0" w:space="0" w:color="auto"/>
      </w:divBdr>
    </w:div>
    <w:div w:id="1549803700">
      <w:bodyDiv w:val="1"/>
      <w:marLeft w:val="0"/>
      <w:marRight w:val="0"/>
      <w:marTop w:val="0"/>
      <w:marBottom w:val="0"/>
      <w:divBdr>
        <w:top w:val="none" w:sz="0" w:space="0" w:color="auto"/>
        <w:left w:val="none" w:sz="0" w:space="0" w:color="auto"/>
        <w:bottom w:val="none" w:sz="0" w:space="0" w:color="auto"/>
        <w:right w:val="none" w:sz="0" w:space="0" w:color="auto"/>
      </w:divBdr>
      <w:divsChild>
        <w:div w:id="266164069">
          <w:marLeft w:val="0"/>
          <w:marRight w:val="0"/>
          <w:marTop w:val="0"/>
          <w:marBottom w:val="225"/>
          <w:divBdr>
            <w:top w:val="none" w:sz="0" w:space="0" w:color="auto"/>
            <w:left w:val="none" w:sz="0" w:space="0" w:color="auto"/>
            <w:bottom w:val="none" w:sz="0" w:space="0" w:color="auto"/>
            <w:right w:val="none" w:sz="0" w:space="0" w:color="auto"/>
          </w:divBdr>
        </w:div>
      </w:divsChild>
    </w:div>
    <w:div w:id="1552420612">
      <w:bodyDiv w:val="1"/>
      <w:marLeft w:val="0"/>
      <w:marRight w:val="0"/>
      <w:marTop w:val="0"/>
      <w:marBottom w:val="0"/>
      <w:divBdr>
        <w:top w:val="none" w:sz="0" w:space="0" w:color="auto"/>
        <w:left w:val="none" w:sz="0" w:space="0" w:color="auto"/>
        <w:bottom w:val="none" w:sz="0" w:space="0" w:color="auto"/>
        <w:right w:val="none" w:sz="0" w:space="0" w:color="auto"/>
      </w:divBdr>
      <w:divsChild>
        <w:div w:id="209100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764472">
      <w:bodyDiv w:val="1"/>
      <w:marLeft w:val="0"/>
      <w:marRight w:val="0"/>
      <w:marTop w:val="0"/>
      <w:marBottom w:val="0"/>
      <w:divBdr>
        <w:top w:val="none" w:sz="0" w:space="0" w:color="auto"/>
        <w:left w:val="none" w:sz="0" w:space="0" w:color="auto"/>
        <w:bottom w:val="none" w:sz="0" w:space="0" w:color="auto"/>
        <w:right w:val="none" w:sz="0" w:space="0" w:color="auto"/>
      </w:divBdr>
      <w:divsChild>
        <w:div w:id="90934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276824">
      <w:bodyDiv w:val="1"/>
      <w:marLeft w:val="0"/>
      <w:marRight w:val="0"/>
      <w:marTop w:val="0"/>
      <w:marBottom w:val="0"/>
      <w:divBdr>
        <w:top w:val="none" w:sz="0" w:space="0" w:color="auto"/>
        <w:left w:val="none" w:sz="0" w:space="0" w:color="auto"/>
        <w:bottom w:val="none" w:sz="0" w:space="0" w:color="auto"/>
        <w:right w:val="none" w:sz="0" w:space="0" w:color="auto"/>
      </w:divBdr>
      <w:divsChild>
        <w:div w:id="157065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05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85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439769">
      <w:bodyDiv w:val="1"/>
      <w:marLeft w:val="0"/>
      <w:marRight w:val="0"/>
      <w:marTop w:val="0"/>
      <w:marBottom w:val="0"/>
      <w:divBdr>
        <w:top w:val="none" w:sz="0" w:space="0" w:color="auto"/>
        <w:left w:val="none" w:sz="0" w:space="0" w:color="auto"/>
        <w:bottom w:val="none" w:sz="0" w:space="0" w:color="auto"/>
        <w:right w:val="none" w:sz="0" w:space="0" w:color="auto"/>
      </w:divBdr>
    </w:div>
    <w:div w:id="1565798561">
      <w:bodyDiv w:val="1"/>
      <w:marLeft w:val="0"/>
      <w:marRight w:val="0"/>
      <w:marTop w:val="0"/>
      <w:marBottom w:val="0"/>
      <w:divBdr>
        <w:top w:val="none" w:sz="0" w:space="0" w:color="auto"/>
        <w:left w:val="none" w:sz="0" w:space="0" w:color="auto"/>
        <w:bottom w:val="none" w:sz="0" w:space="0" w:color="auto"/>
        <w:right w:val="none" w:sz="0" w:space="0" w:color="auto"/>
      </w:divBdr>
      <w:divsChild>
        <w:div w:id="738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19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451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71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647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5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21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4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4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60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55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566949">
      <w:bodyDiv w:val="1"/>
      <w:marLeft w:val="0"/>
      <w:marRight w:val="0"/>
      <w:marTop w:val="0"/>
      <w:marBottom w:val="0"/>
      <w:divBdr>
        <w:top w:val="none" w:sz="0" w:space="0" w:color="auto"/>
        <w:left w:val="none" w:sz="0" w:space="0" w:color="auto"/>
        <w:bottom w:val="none" w:sz="0" w:space="0" w:color="auto"/>
        <w:right w:val="none" w:sz="0" w:space="0" w:color="auto"/>
      </w:divBdr>
      <w:divsChild>
        <w:div w:id="164708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0554107">
      <w:bodyDiv w:val="1"/>
      <w:marLeft w:val="0"/>
      <w:marRight w:val="0"/>
      <w:marTop w:val="0"/>
      <w:marBottom w:val="0"/>
      <w:divBdr>
        <w:top w:val="none" w:sz="0" w:space="0" w:color="auto"/>
        <w:left w:val="none" w:sz="0" w:space="0" w:color="auto"/>
        <w:bottom w:val="none" w:sz="0" w:space="0" w:color="auto"/>
        <w:right w:val="none" w:sz="0" w:space="0" w:color="auto"/>
      </w:divBdr>
    </w:div>
    <w:div w:id="1580748819">
      <w:bodyDiv w:val="1"/>
      <w:marLeft w:val="0"/>
      <w:marRight w:val="0"/>
      <w:marTop w:val="0"/>
      <w:marBottom w:val="0"/>
      <w:divBdr>
        <w:top w:val="none" w:sz="0" w:space="0" w:color="auto"/>
        <w:left w:val="none" w:sz="0" w:space="0" w:color="auto"/>
        <w:bottom w:val="none" w:sz="0" w:space="0" w:color="auto"/>
        <w:right w:val="none" w:sz="0" w:space="0" w:color="auto"/>
      </w:divBdr>
      <w:divsChild>
        <w:div w:id="124473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87332">
      <w:bodyDiv w:val="1"/>
      <w:marLeft w:val="0"/>
      <w:marRight w:val="0"/>
      <w:marTop w:val="0"/>
      <w:marBottom w:val="0"/>
      <w:divBdr>
        <w:top w:val="none" w:sz="0" w:space="0" w:color="auto"/>
        <w:left w:val="none" w:sz="0" w:space="0" w:color="auto"/>
        <w:bottom w:val="none" w:sz="0" w:space="0" w:color="auto"/>
        <w:right w:val="none" w:sz="0" w:space="0" w:color="auto"/>
      </w:divBdr>
    </w:div>
    <w:div w:id="1592470545">
      <w:bodyDiv w:val="1"/>
      <w:marLeft w:val="0"/>
      <w:marRight w:val="0"/>
      <w:marTop w:val="0"/>
      <w:marBottom w:val="0"/>
      <w:divBdr>
        <w:top w:val="none" w:sz="0" w:space="0" w:color="auto"/>
        <w:left w:val="none" w:sz="0" w:space="0" w:color="auto"/>
        <w:bottom w:val="none" w:sz="0" w:space="0" w:color="auto"/>
        <w:right w:val="none" w:sz="0" w:space="0" w:color="auto"/>
      </w:divBdr>
    </w:div>
    <w:div w:id="1600455161">
      <w:bodyDiv w:val="1"/>
      <w:marLeft w:val="0"/>
      <w:marRight w:val="0"/>
      <w:marTop w:val="0"/>
      <w:marBottom w:val="0"/>
      <w:divBdr>
        <w:top w:val="none" w:sz="0" w:space="0" w:color="auto"/>
        <w:left w:val="none" w:sz="0" w:space="0" w:color="auto"/>
        <w:bottom w:val="none" w:sz="0" w:space="0" w:color="auto"/>
        <w:right w:val="none" w:sz="0" w:space="0" w:color="auto"/>
      </w:divBdr>
      <w:divsChild>
        <w:div w:id="572550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11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990989">
      <w:bodyDiv w:val="1"/>
      <w:marLeft w:val="0"/>
      <w:marRight w:val="0"/>
      <w:marTop w:val="0"/>
      <w:marBottom w:val="0"/>
      <w:divBdr>
        <w:top w:val="none" w:sz="0" w:space="0" w:color="auto"/>
        <w:left w:val="none" w:sz="0" w:space="0" w:color="auto"/>
        <w:bottom w:val="none" w:sz="0" w:space="0" w:color="auto"/>
        <w:right w:val="none" w:sz="0" w:space="0" w:color="auto"/>
      </w:divBdr>
    </w:div>
    <w:div w:id="1605308887">
      <w:bodyDiv w:val="1"/>
      <w:marLeft w:val="0"/>
      <w:marRight w:val="0"/>
      <w:marTop w:val="0"/>
      <w:marBottom w:val="0"/>
      <w:divBdr>
        <w:top w:val="none" w:sz="0" w:space="0" w:color="auto"/>
        <w:left w:val="none" w:sz="0" w:space="0" w:color="auto"/>
        <w:bottom w:val="none" w:sz="0" w:space="0" w:color="auto"/>
        <w:right w:val="none" w:sz="0" w:space="0" w:color="auto"/>
      </w:divBdr>
    </w:div>
    <w:div w:id="1605726575">
      <w:bodyDiv w:val="1"/>
      <w:marLeft w:val="0"/>
      <w:marRight w:val="0"/>
      <w:marTop w:val="0"/>
      <w:marBottom w:val="0"/>
      <w:divBdr>
        <w:top w:val="none" w:sz="0" w:space="0" w:color="auto"/>
        <w:left w:val="none" w:sz="0" w:space="0" w:color="auto"/>
        <w:bottom w:val="none" w:sz="0" w:space="0" w:color="auto"/>
        <w:right w:val="none" w:sz="0" w:space="0" w:color="auto"/>
      </w:divBdr>
    </w:div>
    <w:div w:id="1608152368">
      <w:bodyDiv w:val="1"/>
      <w:marLeft w:val="0"/>
      <w:marRight w:val="0"/>
      <w:marTop w:val="0"/>
      <w:marBottom w:val="0"/>
      <w:divBdr>
        <w:top w:val="none" w:sz="0" w:space="0" w:color="auto"/>
        <w:left w:val="none" w:sz="0" w:space="0" w:color="auto"/>
        <w:bottom w:val="none" w:sz="0" w:space="0" w:color="auto"/>
        <w:right w:val="none" w:sz="0" w:space="0" w:color="auto"/>
      </w:divBdr>
    </w:div>
    <w:div w:id="1615868322">
      <w:bodyDiv w:val="1"/>
      <w:marLeft w:val="0"/>
      <w:marRight w:val="0"/>
      <w:marTop w:val="0"/>
      <w:marBottom w:val="0"/>
      <w:divBdr>
        <w:top w:val="none" w:sz="0" w:space="0" w:color="auto"/>
        <w:left w:val="none" w:sz="0" w:space="0" w:color="auto"/>
        <w:bottom w:val="none" w:sz="0" w:space="0" w:color="auto"/>
        <w:right w:val="none" w:sz="0" w:space="0" w:color="auto"/>
      </w:divBdr>
      <w:divsChild>
        <w:div w:id="1887600344">
          <w:marLeft w:val="0"/>
          <w:marRight w:val="0"/>
          <w:marTop w:val="0"/>
          <w:marBottom w:val="0"/>
          <w:divBdr>
            <w:top w:val="none" w:sz="0" w:space="0" w:color="auto"/>
            <w:left w:val="none" w:sz="0" w:space="0" w:color="auto"/>
            <w:bottom w:val="none" w:sz="0" w:space="0" w:color="auto"/>
            <w:right w:val="none" w:sz="0" w:space="0" w:color="auto"/>
          </w:divBdr>
          <w:divsChild>
            <w:div w:id="538081081">
              <w:marLeft w:val="0"/>
              <w:marRight w:val="0"/>
              <w:marTop w:val="0"/>
              <w:marBottom w:val="0"/>
              <w:divBdr>
                <w:top w:val="none" w:sz="0" w:space="0" w:color="auto"/>
                <w:left w:val="none" w:sz="0" w:space="0" w:color="auto"/>
                <w:bottom w:val="none" w:sz="0" w:space="0" w:color="auto"/>
                <w:right w:val="none" w:sz="0" w:space="0" w:color="auto"/>
              </w:divBdr>
              <w:divsChild>
                <w:div w:id="1967272681">
                  <w:marLeft w:val="0"/>
                  <w:marRight w:val="0"/>
                  <w:marTop w:val="0"/>
                  <w:marBottom w:val="0"/>
                  <w:divBdr>
                    <w:top w:val="none" w:sz="0" w:space="0" w:color="auto"/>
                    <w:left w:val="none" w:sz="0" w:space="0" w:color="auto"/>
                    <w:bottom w:val="none" w:sz="0" w:space="0" w:color="auto"/>
                    <w:right w:val="none" w:sz="0" w:space="0" w:color="auto"/>
                  </w:divBdr>
                  <w:divsChild>
                    <w:div w:id="159203479">
                      <w:marLeft w:val="0"/>
                      <w:marRight w:val="0"/>
                      <w:marTop w:val="0"/>
                      <w:marBottom w:val="0"/>
                      <w:divBdr>
                        <w:top w:val="none" w:sz="0" w:space="0" w:color="auto"/>
                        <w:left w:val="none" w:sz="0" w:space="0" w:color="auto"/>
                        <w:bottom w:val="none" w:sz="0" w:space="0" w:color="auto"/>
                        <w:right w:val="none" w:sz="0" w:space="0" w:color="auto"/>
                      </w:divBdr>
                      <w:divsChild>
                        <w:div w:id="1292705658">
                          <w:marLeft w:val="0"/>
                          <w:marRight w:val="0"/>
                          <w:marTop w:val="0"/>
                          <w:marBottom w:val="0"/>
                          <w:divBdr>
                            <w:top w:val="none" w:sz="0" w:space="0" w:color="auto"/>
                            <w:left w:val="none" w:sz="0" w:space="0" w:color="auto"/>
                            <w:bottom w:val="none" w:sz="0" w:space="0" w:color="auto"/>
                            <w:right w:val="none" w:sz="0" w:space="0" w:color="auto"/>
                          </w:divBdr>
                          <w:divsChild>
                            <w:div w:id="732774249">
                              <w:marLeft w:val="0"/>
                              <w:marRight w:val="0"/>
                              <w:marTop w:val="0"/>
                              <w:marBottom w:val="0"/>
                              <w:divBdr>
                                <w:top w:val="none" w:sz="0" w:space="0" w:color="auto"/>
                                <w:left w:val="none" w:sz="0" w:space="0" w:color="auto"/>
                                <w:bottom w:val="none" w:sz="0" w:space="0" w:color="auto"/>
                                <w:right w:val="none" w:sz="0" w:space="0" w:color="auto"/>
                              </w:divBdr>
                              <w:divsChild>
                                <w:div w:id="1787195124">
                                  <w:marLeft w:val="0"/>
                                  <w:marRight w:val="0"/>
                                  <w:marTop w:val="0"/>
                                  <w:marBottom w:val="0"/>
                                  <w:divBdr>
                                    <w:top w:val="none" w:sz="0" w:space="0" w:color="auto"/>
                                    <w:left w:val="none" w:sz="0" w:space="0" w:color="auto"/>
                                    <w:bottom w:val="none" w:sz="0" w:space="0" w:color="auto"/>
                                    <w:right w:val="none" w:sz="0" w:space="0" w:color="auto"/>
                                  </w:divBdr>
                                  <w:divsChild>
                                    <w:div w:id="387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904083">
      <w:bodyDiv w:val="1"/>
      <w:marLeft w:val="0"/>
      <w:marRight w:val="0"/>
      <w:marTop w:val="0"/>
      <w:marBottom w:val="0"/>
      <w:divBdr>
        <w:top w:val="none" w:sz="0" w:space="0" w:color="auto"/>
        <w:left w:val="none" w:sz="0" w:space="0" w:color="auto"/>
        <w:bottom w:val="none" w:sz="0" w:space="0" w:color="auto"/>
        <w:right w:val="none" w:sz="0" w:space="0" w:color="auto"/>
      </w:divBdr>
    </w:div>
    <w:div w:id="1618752525">
      <w:bodyDiv w:val="1"/>
      <w:marLeft w:val="0"/>
      <w:marRight w:val="0"/>
      <w:marTop w:val="0"/>
      <w:marBottom w:val="0"/>
      <w:divBdr>
        <w:top w:val="none" w:sz="0" w:space="0" w:color="auto"/>
        <w:left w:val="none" w:sz="0" w:space="0" w:color="auto"/>
        <w:bottom w:val="none" w:sz="0" w:space="0" w:color="auto"/>
        <w:right w:val="none" w:sz="0" w:space="0" w:color="auto"/>
      </w:divBdr>
    </w:div>
    <w:div w:id="1620642780">
      <w:bodyDiv w:val="1"/>
      <w:marLeft w:val="0"/>
      <w:marRight w:val="0"/>
      <w:marTop w:val="0"/>
      <w:marBottom w:val="0"/>
      <w:divBdr>
        <w:top w:val="none" w:sz="0" w:space="0" w:color="auto"/>
        <w:left w:val="none" w:sz="0" w:space="0" w:color="auto"/>
        <w:bottom w:val="none" w:sz="0" w:space="0" w:color="auto"/>
        <w:right w:val="none" w:sz="0" w:space="0" w:color="auto"/>
      </w:divBdr>
    </w:div>
    <w:div w:id="1622153872">
      <w:bodyDiv w:val="1"/>
      <w:marLeft w:val="0"/>
      <w:marRight w:val="0"/>
      <w:marTop w:val="0"/>
      <w:marBottom w:val="0"/>
      <w:divBdr>
        <w:top w:val="none" w:sz="0" w:space="0" w:color="auto"/>
        <w:left w:val="none" w:sz="0" w:space="0" w:color="auto"/>
        <w:bottom w:val="none" w:sz="0" w:space="0" w:color="auto"/>
        <w:right w:val="none" w:sz="0" w:space="0" w:color="auto"/>
      </w:divBdr>
      <w:divsChild>
        <w:div w:id="1808550399">
          <w:marLeft w:val="0"/>
          <w:marRight w:val="0"/>
          <w:marTop w:val="0"/>
          <w:marBottom w:val="0"/>
          <w:divBdr>
            <w:top w:val="none" w:sz="0" w:space="0" w:color="auto"/>
            <w:left w:val="none" w:sz="0" w:space="0" w:color="auto"/>
            <w:bottom w:val="none" w:sz="0" w:space="0" w:color="auto"/>
            <w:right w:val="none" w:sz="0" w:space="0" w:color="auto"/>
          </w:divBdr>
          <w:divsChild>
            <w:div w:id="1310206238">
              <w:marLeft w:val="0"/>
              <w:marRight w:val="0"/>
              <w:marTop w:val="0"/>
              <w:marBottom w:val="0"/>
              <w:divBdr>
                <w:top w:val="none" w:sz="0" w:space="0" w:color="auto"/>
                <w:left w:val="none" w:sz="0" w:space="0" w:color="auto"/>
                <w:bottom w:val="none" w:sz="0" w:space="0" w:color="auto"/>
                <w:right w:val="none" w:sz="0" w:space="0" w:color="auto"/>
              </w:divBdr>
              <w:divsChild>
                <w:div w:id="212425626">
                  <w:marLeft w:val="0"/>
                  <w:marRight w:val="0"/>
                  <w:marTop w:val="0"/>
                  <w:marBottom w:val="0"/>
                  <w:divBdr>
                    <w:top w:val="none" w:sz="0" w:space="0" w:color="auto"/>
                    <w:left w:val="none" w:sz="0" w:space="0" w:color="auto"/>
                    <w:bottom w:val="none" w:sz="0" w:space="0" w:color="auto"/>
                    <w:right w:val="none" w:sz="0" w:space="0" w:color="auto"/>
                  </w:divBdr>
                  <w:divsChild>
                    <w:div w:id="810054054">
                      <w:marLeft w:val="0"/>
                      <w:marRight w:val="0"/>
                      <w:marTop w:val="0"/>
                      <w:marBottom w:val="0"/>
                      <w:divBdr>
                        <w:top w:val="none" w:sz="0" w:space="0" w:color="auto"/>
                        <w:left w:val="none" w:sz="0" w:space="0" w:color="auto"/>
                        <w:bottom w:val="none" w:sz="0" w:space="0" w:color="auto"/>
                        <w:right w:val="none" w:sz="0" w:space="0" w:color="auto"/>
                      </w:divBdr>
                      <w:divsChild>
                        <w:div w:id="1582329388">
                          <w:marLeft w:val="0"/>
                          <w:marRight w:val="0"/>
                          <w:marTop w:val="0"/>
                          <w:marBottom w:val="0"/>
                          <w:divBdr>
                            <w:top w:val="none" w:sz="0" w:space="0" w:color="auto"/>
                            <w:left w:val="none" w:sz="0" w:space="0" w:color="auto"/>
                            <w:bottom w:val="none" w:sz="0" w:space="0" w:color="auto"/>
                            <w:right w:val="none" w:sz="0" w:space="0" w:color="auto"/>
                          </w:divBdr>
                          <w:divsChild>
                            <w:div w:id="1540121623">
                              <w:marLeft w:val="0"/>
                              <w:marRight w:val="0"/>
                              <w:marTop w:val="0"/>
                              <w:marBottom w:val="0"/>
                              <w:divBdr>
                                <w:top w:val="none" w:sz="0" w:space="0" w:color="auto"/>
                                <w:left w:val="none" w:sz="0" w:space="0" w:color="auto"/>
                                <w:bottom w:val="none" w:sz="0" w:space="0" w:color="auto"/>
                                <w:right w:val="none" w:sz="0" w:space="0" w:color="auto"/>
                              </w:divBdr>
                              <w:divsChild>
                                <w:div w:id="1507136018">
                                  <w:marLeft w:val="0"/>
                                  <w:marRight w:val="0"/>
                                  <w:marTop w:val="0"/>
                                  <w:marBottom w:val="0"/>
                                  <w:divBdr>
                                    <w:top w:val="none" w:sz="0" w:space="0" w:color="auto"/>
                                    <w:left w:val="none" w:sz="0" w:space="0" w:color="auto"/>
                                    <w:bottom w:val="none" w:sz="0" w:space="0" w:color="auto"/>
                                    <w:right w:val="none" w:sz="0" w:space="0" w:color="auto"/>
                                  </w:divBdr>
                                  <w:divsChild>
                                    <w:div w:id="1273823665">
                                      <w:marLeft w:val="0"/>
                                      <w:marRight w:val="0"/>
                                      <w:marTop w:val="0"/>
                                      <w:marBottom w:val="0"/>
                                      <w:divBdr>
                                        <w:top w:val="none" w:sz="0" w:space="0" w:color="auto"/>
                                        <w:left w:val="none" w:sz="0" w:space="0" w:color="auto"/>
                                        <w:bottom w:val="none" w:sz="0" w:space="0" w:color="auto"/>
                                        <w:right w:val="none" w:sz="0" w:space="0" w:color="auto"/>
                                      </w:divBdr>
                                      <w:divsChild>
                                        <w:div w:id="715155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9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997488">
      <w:bodyDiv w:val="1"/>
      <w:marLeft w:val="0"/>
      <w:marRight w:val="0"/>
      <w:marTop w:val="0"/>
      <w:marBottom w:val="0"/>
      <w:divBdr>
        <w:top w:val="none" w:sz="0" w:space="0" w:color="auto"/>
        <w:left w:val="none" w:sz="0" w:space="0" w:color="auto"/>
        <w:bottom w:val="none" w:sz="0" w:space="0" w:color="auto"/>
        <w:right w:val="none" w:sz="0" w:space="0" w:color="auto"/>
      </w:divBdr>
    </w:div>
    <w:div w:id="1625846185">
      <w:bodyDiv w:val="1"/>
      <w:marLeft w:val="0"/>
      <w:marRight w:val="0"/>
      <w:marTop w:val="0"/>
      <w:marBottom w:val="0"/>
      <w:divBdr>
        <w:top w:val="none" w:sz="0" w:space="0" w:color="auto"/>
        <w:left w:val="none" w:sz="0" w:space="0" w:color="auto"/>
        <w:bottom w:val="none" w:sz="0" w:space="0" w:color="auto"/>
        <w:right w:val="none" w:sz="0" w:space="0" w:color="auto"/>
      </w:divBdr>
      <w:divsChild>
        <w:div w:id="195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560761">
      <w:bodyDiv w:val="1"/>
      <w:marLeft w:val="0"/>
      <w:marRight w:val="0"/>
      <w:marTop w:val="0"/>
      <w:marBottom w:val="0"/>
      <w:divBdr>
        <w:top w:val="none" w:sz="0" w:space="0" w:color="auto"/>
        <w:left w:val="none" w:sz="0" w:space="0" w:color="auto"/>
        <w:bottom w:val="none" w:sz="0" w:space="0" w:color="auto"/>
        <w:right w:val="none" w:sz="0" w:space="0" w:color="auto"/>
      </w:divBdr>
      <w:divsChild>
        <w:div w:id="497961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837905">
      <w:bodyDiv w:val="1"/>
      <w:marLeft w:val="0"/>
      <w:marRight w:val="0"/>
      <w:marTop w:val="0"/>
      <w:marBottom w:val="0"/>
      <w:divBdr>
        <w:top w:val="none" w:sz="0" w:space="0" w:color="auto"/>
        <w:left w:val="none" w:sz="0" w:space="0" w:color="auto"/>
        <w:bottom w:val="none" w:sz="0" w:space="0" w:color="auto"/>
        <w:right w:val="none" w:sz="0" w:space="0" w:color="auto"/>
      </w:divBdr>
      <w:divsChild>
        <w:div w:id="184681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8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907360">
      <w:bodyDiv w:val="1"/>
      <w:marLeft w:val="0"/>
      <w:marRight w:val="0"/>
      <w:marTop w:val="0"/>
      <w:marBottom w:val="0"/>
      <w:divBdr>
        <w:top w:val="none" w:sz="0" w:space="0" w:color="auto"/>
        <w:left w:val="none" w:sz="0" w:space="0" w:color="auto"/>
        <w:bottom w:val="none" w:sz="0" w:space="0" w:color="auto"/>
        <w:right w:val="none" w:sz="0" w:space="0" w:color="auto"/>
      </w:divBdr>
      <w:divsChild>
        <w:div w:id="962078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59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201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94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352463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961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004634">
      <w:bodyDiv w:val="1"/>
      <w:marLeft w:val="0"/>
      <w:marRight w:val="0"/>
      <w:marTop w:val="0"/>
      <w:marBottom w:val="0"/>
      <w:divBdr>
        <w:top w:val="none" w:sz="0" w:space="0" w:color="auto"/>
        <w:left w:val="none" w:sz="0" w:space="0" w:color="auto"/>
        <w:bottom w:val="none" w:sz="0" w:space="0" w:color="auto"/>
        <w:right w:val="none" w:sz="0" w:space="0" w:color="auto"/>
      </w:divBdr>
    </w:div>
    <w:div w:id="1645964936">
      <w:bodyDiv w:val="1"/>
      <w:marLeft w:val="0"/>
      <w:marRight w:val="0"/>
      <w:marTop w:val="0"/>
      <w:marBottom w:val="0"/>
      <w:divBdr>
        <w:top w:val="none" w:sz="0" w:space="0" w:color="auto"/>
        <w:left w:val="none" w:sz="0" w:space="0" w:color="auto"/>
        <w:bottom w:val="none" w:sz="0" w:space="0" w:color="auto"/>
        <w:right w:val="none" w:sz="0" w:space="0" w:color="auto"/>
      </w:divBdr>
      <w:divsChild>
        <w:div w:id="1452240079">
          <w:marLeft w:val="0"/>
          <w:marRight w:val="0"/>
          <w:marTop w:val="0"/>
          <w:marBottom w:val="0"/>
          <w:divBdr>
            <w:top w:val="none" w:sz="0" w:space="0" w:color="auto"/>
            <w:left w:val="none" w:sz="0" w:space="0" w:color="auto"/>
            <w:bottom w:val="none" w:sz="0" w:space="0" w:color="auto"/>
            <w:right w:val="none" w:sz="0" w:space="0" w:color="auto"/>
          </w:divBdr>
        </w:div>
      </w:divsChild>
    </w:div>
    <w:div w:id="1646660708">
      <w:bodyDiv w:val="1"/>
      <w:marLeft w:val="0"/>
      <w:marRight w:val="0"/>
      <w:marTop w:val="0"/>
      <w:marBottom w:val="0"/>
      <w:divBdr>
        <w:top w:val="none" w:sz="0" w:space="0" w:color="auto"/>
        <w:left w:val="none" w:sz="0" w:space="0" w:color="auto"/>
        <w:bottom w:val="none" w:sz="0" w:space="0" w:color="auto"/>
        <w:right w:val="none" w:sz="0" w:space="0" w:color="auto"/>
      </w:divBdr>
    </w:div>
    <w:div w:id="1647199129">
      <w:bodyDiv w:val="1"/>
      <w:marLeft w:val="0"/>
      <w:marRight w:val="0"/>
      <w:marTop w:val="0"/>
      <w:marBottom w:val="0"/>
      <w:divBdr>
        <w:top w:val="none" w:sz="0" w:space="0" w:color="auto"/>
        <w:left w:val="none" w:sz="0" w:space="0" w:color="auto"/>
        <w:bottom w:val="none" w:sz="0" w:space="0" w:color="auto"/>
        <w:right w:val="none" w:sz="0" w:space="0" w:color="auto"/>
      </w:divBdr>
    </w:div>
    <w:div w:id="1648700052">
      <w:bodyDiv w:val="1"/>
      <w:marLeft w:val="0"/>
      <w:marRight w:val="0"/>
      <w:marTop w:val="0"/>
      <w:marBottom w:val="0"/>
      <w:divBdr>
        <w:top w:val="none" w:sz="0" w:space="0" w:color="auto"/>
        <w:left w:val="none" w:sz="0" w:space="0" w:color="auto"/>
        <w:bottom w:val="none" w:sz="0" w:space="0" w:color="auto"/>
        <w:right w:val="none" w:sz="0" w:space="0" w:color="auto"/>
      </w:divBdr>
    </w:div>
    <w:div w:id="1649095414">
      <w:bodyDiv w:val="1"/>
      <w:marLeft w:val="0"/>
      <w:marRight w:val="0"/>
      <w:marTop w:val="0"/>
      <w:marBottom w:val="0"/>
      <w:divBdr>
        <w:top w:val="none" w:sz="0" w:space="0" w:color="auto"/>
        <w:left w:val="none" w:sz="0" w:space="0" w:color="auto"/>
        <w:bottom w:val="none" w:sz="0" w:space="0" w:color="auto"/>
        <w:right w:val="none" w:sz="0" w:space="0" w:color="auto"/>
      </w:divBdr>
    </w:div>
    <w:div w:id="1649822918">
      <w:bodyDiv w:val="1"/>
      <w:marLeft w:val="0"/>
      <w:marRight w:val="0"/>
      <w:marTop w:val="0"/>
      <w:marBottom w:val="0"/>
      <w:divBdr>
        <w:top w:val="none" w:sz="0" w:space="0" w:color="auto"/>
        <w:left w:val="none" w:sz="0" w:space="0" w:color="auto"/>
        <w:bottom w:val="none" w:sz="0" w:space="0" w:color="auto"/>
        <w:right w:val="none" w:sz="0" w:space="0" w:color="auto"/>
      </w:divBdr>
    </w:div>
    <w:div w:id="1656061348">
      <w:bodyDiv w:val="1"/>
      <w:marLeft w:val="0"/>
      <w:marRight w:val="0"/>
      <w:marTop w:val="0"/>
      <w:marBottom w:val="0"/>
      <w:divBdr>
        <w:top w:val="none" w:sz="0" w:space="0" w:color="auto"/>
        <w:left w:val="none" w:sz="0" w:space="0" w:color="auto"/>
        <w:bottom w:val="none" w:sz="0" w:space="0" w:color="auto"/>
        <w:right w:val="none" w:sz="0" w:space="0" w:color="auto"/>
      </w:divBdr>
      <w:divsChild>
        <w:div w:id="1326397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868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9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801409">
      <w:bodyDiv w:val="1"/>
      <w:marLeft w:val="0"/>
      <w:marRight w:val="0"/>
      <w:marTop w:val="0"/>
      <w:marBottom w:val="0"/>
      <w:divBdr>
        <w:top w:val="none" w:sz="0" w:space="0" w:color="auto"/>
        <w:left w:val="none" w:sz="0" w:space="0" w:color="auto"/>
        <w:bottom w:val="none" w:sz="0" w:space="0" w:color="auto"/>
        <w:right w:val="none" w:sz="0" w:space="0" w:color="auto"/>
      </w:divBdr>
      <w:divsChild>
        <w:div w:id="19358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845532">
      <w:bodyDiv w:val="1"/>
      <w:marLeft w:val="0"/>
      <w:marRight w:val="0"/>
      <w:marTop w:val="0"/>
      <w:marBottom w:val="0"/>
      <w:divBdr>
        <w:top w:val="none" w:sz="0" w:space="0" w:color="auto"/>
        <w:left w:val="none" w:sz="0" w:space="0" w:color="auto"/>
        <w:bottom w:val="none" w:sz="0" w:space="0" w:color="auto"/>
        <w:right w:val="none" w:sz="0" w:space="0" w:color="auto"/>
      </w:divBdr>
      <w:divsChild>
        <w:div w:id="195501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3780">
      <w:bodyDiv w:val="1"/>
      <w:marLeft w:val="0"/>
      <w:marRight w:val="0"/>
      <w:marTop w:val="0"/>
      <w:marBottom w:val="0"/>
      <w:divBdr>
        <w:top w:val="none" w:sz="0" w:space="0" w:color="auto"/>
        <w:left w:val="none" w:sz="0" w:space="0" w:color="auto"/>
        <w:bottom w:val="none" w:sz="0" w:space="0" w:color="auto"/>
        <w:right w:val="none" w:sz="0" w:space="0" w:color="auto"/>
      </w:divBdr>
      <w:divsChild>
        <w:div w:id="140872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20533">
      <w:bodyDiv w:val="1"/>
      <w:marLeft w:val="0"/>
      <w:marRight w:val="0"/>
      <w:marTop w:val="0"/>
      <w:marBottom w:val="0"/>
      <w:divBdr>
        <w:top w:val="none" w:sz="0" w:space="0" w:color="auto"/>
        <w:left w:val="none" w:sz="0" w:space="0" w:color="auto"/>
        <w:bottom w:val="none" w:sz="0" w:space="0" w:color="auto"/>
        <w:right w:val="none" w:sz="0" w:space="0" w:color="auto"/>
      </w:divBdr>
    </w:div>
    <w:div w:id="1661273374">
      <w:bodyDiv w:val="1"/>
      <w:marLeft w:val="0"/>
      <w:marRight w:val="0"/>
      <w:marTop w:val="0"/>
      <w:marBottom w:val="0"/>
      <w:divBdr>
        <w:top w:val="none" w:sz="0" w:space="0" w:color="auto"/>
        <w:left w:val="none" w:sz="0" w:space="0" w:color="auto"/>
        <w:bottom w:val="none" w:sz="0" w:space="0" w:color="auto"/>
        <w:right w:val="none" w:sz="0" w:space="0" w:color="auto"/>
      </w:divBdr>
    </w:div>
    <w:div w:id="1661957973">
      <w:bodyDiv w:val="1"/>
      <w:marLeft w:val="0"/>
      <w:marRight w:val="0"/>
      <w:marTop w:val="0"/>
      <w:marBottom w:val="0"/>
      <w:divBdr>
        <w:top w:val="none" w:sz="0" w:space="0" w:color="auto"/>
        <w:left w:val="none" w:sz="0" w:space="0" w:color="auto"/>
        <w:bottom w:val="none" w:sz="0" w:space="0" w:color="auto"/>
        <w:right w:val="none" w:sz="0" w:space="0" w:color="auto"/>
      </w:divBdr>
    </w:div>
    <w:div w:id="1662200127">
      <w:bodyDiv w:val="1"/>
      <w:marLeft w:val="0"/>
      <w:marRight w:val="0"/>
      <w:marTop w:val="0"/>
      <w:marBottom w:val="0"/>
      <w:divBdr>
        <w:top w:val="none" w:sz="0" w:space="0" w:color="auto"/>
        <w:left w:val="none" w:sz="0" w:space="0" w:color="auto"/>
        <w:bottom w:val="none" w:sz="0" w:space="0" w:color="auto"/>
        <w:right w:val="none" w:sz="0" w:space="0" w:color="auto"/>
      </w:divBdr>
      <w:divsChild>
        <w:div w:id="37396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522067">
      <w:bodyDiv w:val="1"/>
      <w:marLeft w:val="0"/>
      <w:marRight w:val="0"/>
      <w:marTop w:val="0"/>
      <w:marBottom w:val="0"/>
      <w:divBdr>
        <w:top w:val="none" w:sz="0" w:space="0" w:color="auto"/>
        <w:left w:val="none" w:sz="0" w:space="0" w:color="auto"/>
        <w:bottom w:val="none" w:sz="0" w:space="0" w:color="auto"/>
        <w:right w:val="none" w:sz="0" w:space="0" w:color="auto"/>
      </w:divBdr>
    </w:div>
    <w:div w:id="1671982057">
      <w:bodyDiv w:val="1"/>
      <w:marLeft w:val="0"/>
      <w:marRight w:val="0"/>
      <w:marTop w:val="0"/>
      <w:marBottom w:val="0"/>
      <w:divBdr>
        <w:top w:val="none" w:sz="0" w:space="0" w:color="auto"/>
        <w:left w:val="none" w:sz="0" w:space="0" w:color="auto"/>
        <w:bottom w:val="none" w:sz="0" w:space="0" w:color="auto"/>
        <w:right w:val="none" w:sz="0" w:space="0" w:color="auto"/>
      </w:divBdr>
      <w:divsChild>
        <w:div w:id="128060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9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951994">
      <w:bodyDiv w:val="1"/>
      <w:marLeft w:val="0"/>
      <w:marRight w:val="0"/>
      <w:marTop w:val="0"/>
      <w:marBottom w:val="0"/>
      <w:divBdr>
        <w:top w:val="none" w:sz="0" w:space="0" w:color="auto"/>
        <w:left w:val="none" w:sz="0" w:space="0" w:color="auto"/>
        <w:bottom w:val="none" w:sz="0" w:space="0" w:color="auto"/>
        <w:right w:val="none" w:sz="0" w:space="0" w:color="auto"/>
      </w:divBdr>
    </w:div>
    <w:div w:id="1676415711">
      <w:bodyDiv w:val="1"/>
      <w:marLeft w:val="0"/>
      <w:marRight w:val="0"/>
      <w:marTop w:val="0"/>
      <w:marBottom w:val="0"/>
      <w:divBdr>
        <w:top w:val="none" w:sz="0" w:space="0" w:color="auto"/>
        <w:left w:val="none" w:sz="0" w:space="0" w:color="auto"/>
        <w:bottom w:val="none" w:sz="0" w:space="0" w:color="auto"/>
        <w:right w:val="none" w:sz="0" w:space="0" w:color="auto"/>
      </w:divBdr>
      <w:divsChild>
        <w:div w:id="77478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88312">
      <w:bodyDiv w:val="1"/>
      <w:marLeft w:val="0"/>
      <w:marRight w:val="0"/>
      <w:marTop w:val="0"/>
      <w:marBottom w:val="0"/>
      <w:divBdr>
        <w:top w:val="none" w:sz="0" w:space="0" w:color="auto"/>
        <w:left w:val="none" w:sz="0" w:space="0" w:color="auto"/>
        <w:bottom w:val="none" w:sz="0" w:space="0" w:color="auto"/>
        <w:right w:val="none" w:sz="0" w:space="0" w:color="auto"/>
      </w:divBdr>
      <w:divsChild>
        <w:div w:id="196897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3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528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68867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5436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7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43455">
          <w:marLeft w:val="0"/>
          <w:marRight w:val="0"/>
          <w:marTop w:val="0"/>
          <w:marBottom w:val="0"/>
          <w:divBdr>
            <w:top w:val="none" w:sz="0" w:space="0" w:color="auto"/>
            <w:left w:val="none" w:sz="0" w:space="0" w:color="auto"/>
            <w:bottom w:val="none" w:sz="0" w:space="0" w:color="auto"/>
            <w:right w:val="none" w:sz="0" w:space="0" w:color="auto"/>
          </w:divBdr>
          <w:divsChild>
            <w:div w:id="2086951250">
              <w:marLeft w:val="0"/>
              <w:marRight w:val="0"/>
              <w:marTop w:val="0"/>
              <w:marBottom w:val="0"/>
              <w:divBdr>
                <w:top w:val="none" w:sz="0" w:space="0" w:color="auto"/>
                <w:left w:val="none" w:sz="0" w:space="0" w:color="auto"/>
                <w:bottom w:val="none" w:sz="0" w:space="0" w:color="auto"/>
                <w:right w:val="none" w:sz="0" w:space="0" w:color="auto"/>
              </w:divBdr>
            </w:div>
          </w:divsChild>
        </w:div>
        <w:div w:id="193890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5211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025958">
      <w:bodyDiv w:val="1"/>
      <w:marLeft w:val="0"/>
      <w:marRight w:val="0"/>
      <w:marTop w:val="0"/>
      <w:marBottom w:val="0"/>
      <w:divBdr>
        <w:top w:val="none" w:sz="0" w:space="0" w:color="auto"/>
        <w:left w:val="none" w:sz="0" w:space="0" w:color="auto"/>
        <w:bottom w:val="none" w:sz="0" w:space="0" w:color="auto"/>
        <w:right w:val="none" w:sz="0" w:space="0" w:color="auto"/>
      </w:divBdr>
    </w:div>
    <w:div w:id="1693265494">
      <w:bodyDiv w:val="1"/>
      <w:marLeft w:val="0"/>
      <w:marRight w:val="0"/>
      <w:marTop w:val="0"/>
      <w:marBottom w:val="0"/>
      <w:divBdr>
        <w:top w:val="none" w:sz="0" w:space="0" w:color="auto"/>
        <w:left w:val="none" w:sz="0" w:space="0" w:color="auto"/>
        <w:bottom w:val="none" w:sz="0" w:space="0" w:color="auto"/>
        <w:right w:val="none" w:sz="0" w:space="0" w:color="auto"/>
      </w:divBdr>
      <w:divsChild>
        <w:div w:id="5648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535382">
      <w:bodyDiv w:val="1"/>
      <w:marLeft w:val="0"/>
      <w:marRight w:val="0"/>
      <w:marTop w:val="0"/>
      <w:marBottom w:val="0"/>
      <w:divBdr>
        <w:top w:val="none" w:sz="0" w:space="0" w:color="auto"/>
        <w:left w:val="none" w:sz="0" w:space="0" w:color="auto"/>
        <w:bottom w:val="none" w:sz="0" w:space="0" w:color="auto"/>
        <w:right w:val="none" w:sz="0" w:space="0" w:color="auto"/>
      </w:divBdr>
    </w:div>
    <w:div w:id="1697341553">
      <w:bodyDiv w:val="1"/>
      <w:marLeft w:val="0"/>
      <w:marRight w:val="0"/>
      <w:marTop w:val="0"/>
      <w:marBottom w:val="0"/>
      <w:divBdr>
        <w:top w:val="none" w:sz="0" w:space="0" w:color="auto"/>
        <w:left w:val="none" w:sz="0" w:space="0" w:color="auto"/>
        <w:bottom w:val="none" w:sz="0" w:space="0" w:color="auto"/>
        <w:right w:val="none" w:sz="0" w:space="0" w:color="auto"/>
      </w:divBdr>
      <w:divsChild>
        <w:div w:id="178660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5402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507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263670">
          <w:blockQuote w:val="1"/>
          <w:marLeft w:val="720"/>
          <w:marRight w:val="720"/>
          <w:marTop w:val="100"/>
          <w:marBottom w:val="100"/>
          <w:divBdr>
            <w:top w:val="none" w:sz="0" w:space="0" w:color="auto"/>
            <w:left w:val="none" w:sz="0" w:space="0" w:color="auto"/>
            <w:bottom w:val="none" w:sz="0" w:space="0" w:color="auto"/>
            <w:right w:val="none" w:sz="0" w:space="0" w:color="auto"/>
          </w:divBdr>
        </w:div>
        <w:div w:id="97402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308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526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583746">
      <w:bodyDiv w:val="1"/>
      <w:marLeft w:val="0"/>
      <w:marRight w:val="0"/>
      <w:marTop w:val="0"/>
      <w:marBottom w:val="0"/>
      <w:divBdr>
        <w:top w:val="none" w:sz="0" w:space="0" w:color="auto"/>
        <w:left w:val="none" w:sz="0" w:space="0" w:color="auto"/>
        <w:bottom w:val="none" w:sz="0" w:space="0" w:color="auto"/>
        <w:right w:val="none" w:sz="0" w:space="0" w:color="auto"/>
      </w:divBdr>
    </w:div>
    <w:div w:id="1720665049">
      <w:bodyDiv w:val="1"/>
      <w:marLeft w:val="0"/>
      <w:marRight w:val="0"/>
      <w:marTop w:val="0"/>
      <w:marBottom w:val="0"/>
      <w:divBdr>
        <w:top w:val="none" w:sz="0" w:space="0" w:color="auto"/>
        <w:left w:val="none" w:sz="0" w:space="0" w:color="auto"/>
        <w:bottom w:val="none" w:sz="0" w:space="0" w:color="auto"/>
        <w:right w:val="none" w:sz="0" w:space="0" w:color="auto"/>
      </w:divBdr>
    </w:div>
    <w:div w:id="1726179695">
      <w:bodyDiv w:val="1"/>
      <w:marLeft w:val="0"/>
      <w:marRight w:val="0"/>
      <w:marTop w:val="0"/>
      <w:marBottom w:val="0"/>
      <w:divBdr>
        <w:top w:val="none" w:sz="0" w:space="0" w:color="auto"/>
        <w:left w:val="none" w:sz="0" w:space="0" w:color="auto"/>
        <w:bottom w:val="none" w:sz="0" w:space="0" w:color="auto"/>
        <w:right w:val="none" w:sz="0" w:space="0" w:color="auto"/>
      </w:divBdr>
    </w:div>
    <w:div w:id="1740207798">
      <w:bodyDiv w:val="1"/>
      <w:marLeft w:val="0"/>
      <w:marRight w:val="0"/>
      <w:marTop w:val="0"/>
      <w:marBottom w:val="0"/>
      <w:divBdr>
        <w:top w:val="none" w:sz="0" w:space="0" w:color="auto"/>
        <w:left w:val="none" w:sz="0" w:space="0" w:color="auto"/>
        <w:bottom w:val="none" w:sz="0" w:space="0" w:color="auto"/>
        <w:right w:val="none" w:sz="0" w:space="0" w:color="auto"/>
      </w:divBdr>
      <w:divsChild>
        <w:div w:id="6426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68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63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83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798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1359">
      <w:bodyDiv w:val="1"/>
      <w:marLeft w:val="0"/>
      <w:marRight w:val="0"/>
      <w:marTop w:val="0"/>
      <w:marBottom w:val="0"/>
      <w:divBdr>
        <w:top w:val="none" w:sz="0" w:space="0" w:color="auto"/>
        <w:left w:val="none" w:sz="0" w:space="0" w:color="auto"/>
        <w:bottom w:val="none" w:sz="0" w:space="0" w:color="auto"/>
        <w:right w:val="none" w:sz="0" w:space="0" w:color="auto"/>
      </w:divBdr>
    </w:div>
    <w:div w:id="1747268003">
      <w:bodyDiv w:val="1"/>
      <w:marLeft w:val="0"/>
      <w:marRight w:val="0"/>
      <w:marTop w:val="0"/>
      <w:marBottom w:val="0"/>
      <w:divBdr>
        <w:top w:val="none" w:sz="0" w:space="0" w:color="auto"/>
        <w:left w:val="none" w:sz="0" w:space="0" w:color="auto"/>
        <w:bottom w:val="none" w:sz="0" w:space="0" w:color="auto"/>
        <w:right w:val="none" w:sz="0" w:space="0" w:color="auto"/>
      </w:divBdr>
      <w:divsChild>
        <w:div w:id="9136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499856">
      <w:bodyDiv w:val="1"/>
      <w:marLeft w:val="0"/>
      <w:marRight w:val="0"/>
      <w:marTop w:val="0"/>
      <w:marBottom w:val="0"/>
      <w:divBdr>
        <w:top w:val="none" w:sz="0" w:space="0" w:color="auto"/>
        <w:left w:val="none" w:sz="0" w:space="0" w:color="auto"/>
        <w:bottom w:val="none" w:sz="0" w:space="0" w:color="auto"/>
        <w:right w:val="none" w:sz="0" w:space="0" w:color="auto"/>
      </w:divBdr>
      <w:divsChild>
        <w:div w:id="152706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88579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5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64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968986">
          <w:blockQuote w:val="1"/>
          <w:marLeft w:val="720"/>
          <w:marRight w:val="720"/>
          <w:marTop w:val="100"/>
          <w:marBottom w:val="100"/>
          <w:divBdr>
            <w:top w:val="none" w:sz="0" w:space="0" w:color="auto"/>
            <w:left w:val="none" w:sz="0" w:space="0" w:color="auto"/>
            <w:bottom w:val="none" w:sz="0" w:space="0" w:color="auto"/>
            <w:right w:val="none" w:sz="0" w:space="0" w:color="auto"/>
          </w:divBdr>
        </w:div>
        <w:div w:id="54344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615657">
      <w:bodyDiv w:val="1"/>
      <w:marLeft w:val="0"/>
      <w:marRight w:val="0"/>
      <w:marTop w:val="0"/>
      <w:marBottom w:val="0"/>
      <w:divBdr>
        <w:top w:val="none" w:sz="0" w:space="0" w:color="auto"/>
        <w:left w:val="none" w:sz="0" w:space="0" w:color="auto"/>
        <w:bottom w:val="none" w:sz="0" w:space="0" w:color="auto"/>
        <w:right w:val="none" w:sz="0" w:space="0" w:color="auto"/>
      </w:divBdr>
      <w:divsChild>
        <w:div w:id="156830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041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078514">
      <w:bodyDiv w:val="1"/>
      <w:marLeft w:val="0"/>
      <w:marRight w:val="0"/>
      <w:marTop w:val="0"/>
      <w:marBottom w:val="0"/>
      <w:divBdr>
        <w:top w:val="none" w:sz="0" w:space="0" w:color="auto"/>
        <w:left w:val="none" w:sz="0" w:space="0" w:color="auto"/>
        <w:bottom w:val="none" w:sz="0" w:space="0" w:color="auto"/>
        <w:right w:val="none" w:sz="0" w:space="0" w:color="auto"/>
      </w:divBdr>
    </w:div>
    <w:div w:id="1752197450">
      <w:bodyDiv w:val="1"/>
      <w:marLeft w:val="0"/>
      <w:marRight w:val="0"/>
      <w:marTop w:val="0"/>
      <w:marBottom w:val="0"/>
      <w:divBdr>
        <w:top w:val="none" w:sz="0" w:space="0" w:color="auto"/>
        <w:left w:val="none" w:sz="0" w:space="0" w:color="auto"/>
        <w:bottom w:val="none" w:sz="0" w:space="0" w:color="auto"/>
        <w:right w:val="none" w:sz="0" w:space="0" w:color="auto"/>
      </w:divBdr>
    </w:div>
    <w:div w:id="1753814641">
      <w:bodyDiv w:val="1"/>
      <w:marLeft w:val="0"/>
      <w:marRight w:val="0"/>
      <w:marTop w:val="0"/>
      <w:marBottom w:val="0"/>
      <w:divBdr>
        <w:top w:val="none" w:sz="0" w:space="0" w:color="auto"/>
        <w:left w:val="none" w:sz="0" w:space="0" w:color="auto"/>
        <w:bottom w:val="none" w:sz="0" w:space="0" w:color="auto"/>
        <w:right w:val="none" w:sz="0" w:space="0" w:color="auto"/>
      </w:divBdr>
    </w:div>
    <w:div w:id="1756824418">
      <w:bodyDiv w:val="1"/>
      <w:marLeft w:val="0"/>
      <w:marRight w:val="0"/>
      <w:marTop w:val="0"/>
      <w:marBottom w:val="0"/>
      <w:divBdr>
        <w:top w:val="none" w:sz="0" w:space="0" w:color="auto"/>
        <w:left w:val="none" w:sz="0" w:space="0" w:color="auto"/>
        <w:bottom w:val="none" w:sz="0" w:space="0" w:color="auto"/>
        <w:right w:val="none" w:sz="0" w:space="0" w:color="auto"/>
      </w:divBdr>
    </w:div>
    <w:div w:id="1759981981">
      <w:bodyDiv w:val="1"/>
      <w:marLeft w:val="0"/>
      <w:marRight w:val="0"/>
      <w:marTop w:val="0"/>
      <w:marBottom w:val="0"/>
      <w:divBdr>
        <w:top w:val="none" w:sz="0" w:space="0" w:color="auto"/>
        <w:left w:val="none" w:sz="0" w:space="0" w:color="auto"/>
        <w:bottom w:val="none" w:sz="0" w:space="0" w:color="auto"/>
        <w:right w:val="none" w:sz="0" w:space="0" w:color="auto"/>
      </w:divBdr>
      <w:divsChild>
        <w:div w:id="18515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170822">
      <w:bodyDiv w:val="1"/>
      <w:marLeft w:val="0"/>
      <w:marRight w:val="0"/>
      <w:marTop w:val="0"/>
      <w:marBottom w:val="0"/>
      <w:divBdr>
        <w:top w:val="none" w:sz="0" w:space="0" w:color="auto"/>
        <w:left w:val="none" w:sz="0" w:space="0" w:color="auto"/>
        <w:bottom w:val="none" w:sz="0" w:space="0" w:color="auto"/>
        <w:right w:val="none" w:sz="0" w:space="0" w:color="auto"/>
      </w:divBdr>
    </w:div>
    <w:div w:id="1762480816">
      <w:bodyDiv w:val="1"/>
      <w:marLeft w:val="0"/>
      <w:marRight w:val="0"/>
      <w:marTop w:val="0"/>
      <w:marBottom w:val="0"/>
      <w:divBdr>
        <w:top w:val="none" w:sz="0" w:space="0" w:color="auto"/>
        <w:left w:val="none" w:sz="0" w:space="0" w:color="auto"/>
        <w:bottom w:val="none" w:sz="0" w:space="0" w:color="auto"/>
        <w:right w:val="none" w:sz="0" w:space="0" w:color="auto"/>
      </w:divBdr>
    </w:div>
    <w:div w:id="1762948513">
      <w:bodyDiv w:val="1"/>
      <w:marLeft w:val="0"/>
      <w:marRight w:val="0"/>
      <w:marTop w:val="0"/>
      <w:marBottom w:val="0"/>
      <w:divBdr>
        <w:top w:val="none" w:sz="0" w:space="0" w:color="auto"/>
        <w:left w:val="none" w:sz="0" w:space="0" w:color="auto"/>
        <w:bottom w:val="none" w:sz="0" w:space="0" w:color="auto"/>
        <w:right w:val="none" w:sz="0" w:space="0" w:color="auto"/>
      </w:divBdr>
    </w:div>
    <w:div w:id="1765148522">
      <w:bodyDiv w:val="1"/>
      <w:marLeft w:val="0"/>
      <w:marRight w:val="0"/>
      <w:marTop w:val="0"/>
      <w:marBottom w:val="0"/>
      <w:divBdr>
        <w:top w:val="none" w:sz="0" w:space="0" w:color="auto"/>
        <w:left w:val="none" w:sz="0" w:space="0" w:color="auto"/>
        <w:bottom w:val="none" w:sz="0" w:space="0" w:color="auto"/>
        <w:right w:val="none" w:sz="0" w:space="0" w:color="auto"/>
      </w:divBdr>
    </w:div>
    <w:div w:id="1768695920">
      <w:bodyDiv w:val="1"/>
      <w:marLeft w:val="0"/>
      <w:marRight w:val="0"/>
      <w:marTop w:val="0"/>
      <w:marBottom w:val="0"/>
      <w:divBdr>
        <w:top w:val="none" w:sz="0" w:space="0" w:color="auto"/>
        <w:left w:val="none" w:sz="0" w:space="0" w:color="auto"/>
        <w:bottom w:val="none" w:sz="0" w:space="0" w:color="auto"/>
        <w:right w:val="none" w:sz="0" w:space="0" w:color="auto"/>
      </w:divBdr>
    </w:div>
    <w:div w:id="1770739026">
      <w:bodyDiv w:val="1"/>
      <w:marLeft w:val="0"/>
      <w:marRight w:val="0"/>
      <w:marTop w:val="0"/>
      <w:marBottom w:val="0"/>
      <w:divBdr>
        <w:top w:val="none" w:sz="0" w:space="0" w:color="auto"/>
        <w:left w:val="none" w:sz="0" w:space="0" w:color="auto"/>
        <w:bottom w:val="none" w:sz="0" w:space="0" w:color="auto"/>
        <w:right w:val="none" w:sz="0" w:space="0" w:color="auto"/>
      </w:divBdr>
    </w:div>
    <w:div w:id="1772823915">
      <w:bodyDiv w:val="1"/>
      <w:marLeft w:val="0"/>
      <w:marRight w:val="0"/>
      <w:marTop w:val="0"/>
      <w:marBottom w:val="0"/>
      <w:divBdr>
        <w:top w:val="none" w:sz="0" w:space="0" w:color="auto"/>
        <w:left w:val="none" w:sz="0" w:space="0" w:color="auto"/>
        <w:bottom w:val="none" w:sz="0" w:space="0" w:color="auto"/>
        <w:right w:val="none" w:sz="0" w:space="0" w:color="auto"/>
      </w:divBdr>
    </w:div>
    <w:div w:id="1773745900">
      <w:bodyDiv w:val="1"/>
      <w:marLeft w:val="0"/>
      <w:marRight w:val="0"/>
      <w:marTop w:val="0"/>
      <w:marBottom w:val="0"/>
      <w:divBdr>
        <w:top w:val="none" w:sz="0" w:space="0" w:color="auto"/>
        <w:left w:val="none" w:sz="0" w:space="0" w:color="auto"/>
        <w:bottom w:val="none" w:sz="0" w:space="0" w:color="auto"/>
        <w:right w:val="none" w:sz="0" w:space="0" w:color="auto"/>
      </w:divBdr>
      <w:divsChild>
        <w:div w:id="1796866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471943">
      <w:bodyDiv w:val="1"/>
      <w:marLeft w:val="0"/>
      <w:marRight w:val="0"/>
      <w:marTop w:val="0"/>
      <w:marBottom w:val="0"/>
      <w:divBdr>
        <w:top w:val="none" w:sz="0" w:space="0" w:color="auto"/>
        <w:left w:val="none" w:sz="0" w:space="0" w:color="auto"/>
        <w:bottom w:val="none" w:sz="0" w:space="0" w:color="auto"/>
        <w:right w:val="none" w:sz="0" w:space="0" w:color="auto"/>
      </w:divBdr>
      <w:divsChild>
        <w:div w:id="69831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666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290612">
      <w:bodyDiv w:val="1"/>
      <w:marLeft w:val="0"/>
      <w:marRight w:val="0"/>
      <w:marTop w:val="0"/>
      <w:marBottom w:val="0"/>
      <w:divBdr>
        <w:top w:val="none" w:sz="0" w:space="0" w:color="auto"/>
        <w:left w:val="none" w:sz="0" w:space="0" w:color="auto"/>
        <w:bottom w:val="none" w:sz="0" w:space="0" w:color="auto"/>
        <w:right w:val="none" w:sz="0" w:space="0" w:color="auto"/>
      </w:divBdr>
    </w:div>
    <w:div w:id="1776367928">
      <w:bodyDiv w:val="1"/>
      <w:marLeft w:val="0"/>
      <w:marRight w:val="0"/>
      <w:marTop w:val="0"/>
      <w:marBottom w:val="0"/>
      <w:divBdr>
        <w:top w:val="none" w:sz="0" w:space="0" w:color="auto"/>
        <w:left w:val="none" w:sz="0" w:space="0" w:color="auto"/>
        <w:bottom w:val="none" w:sz="0" w:space="0" w:color="auto"/>
        <w:right w:val="none" w:sz="0" w:space="0" w:color="auto"/>
      </w:divBdr>
    </w:div>
    <w:div w:id="1779372262">
      <w:bodyDiv w:val="1"/>
      <w:marLeft w:val="0"/>
      <w:marRight w:val="0"/>
      <w:marTop w:val="0"/>
      <w:marBottom w:val="0"/>
      <w:divBdr>
        <w:top w:val="none" w:sz="0" w:space="0" w:color="auto"/>
        <w:left w:val="none" w:sz="0" w:space="0" w:color="auto"/>
        <w:bottom w:val="none" w:sz="0" w:space="0" w:color="auto"/>
        <w:right w:val="none" w:sz="0" w:space="0" w:color="auto"/>
      </w:divBdr>
    </w:div>
    <w:div w:id="1785686156">
      <w:bodyDiv w:val="1"/>
      <w:marLeft w:val="0"/>
      <w:marRight w:val="0"/>
      <w:marTop w:val="0"/>
      <w:marBottom w:val="0"/>
      <w:divBdr>
        <w:top w:val="none" w:sz="0" w:space="0" w:color="auto"/>
        <w:left w:val="none" w:sz="0" w:space="0" w:color="auto"/>
        <w:bottom w:val="none" w:sz="0" w:space="0" w:color="auto"/>
        <w:right w:val="none" w:sz="0" w:space="0" w:color="auto"/>
      </w:divBdr>
      <w:divsChild>
        <w:div w:id="1309549023">
          <w:marLeft w:val="0"/>
          <w:marRight w:val="0"/>
          <w:marTop w:val="0"/>
          <w:marBottom w:val="0"/>
          <w:divBdr>
            <w:top w:val="none" w:sz="0" w:space="0" w:color="auto"/>
            <w:left w:val="none" w:sz="0" w:space="0" w:color="auto"/>
            <w:bottom w:val="none" w:sz="0" w:space="0" w:color="auto"/>
            <w:right w:val="none" w:sz="0" w:space="0" w:color="auto"/>
          </w:divBdr>
          <w:divsChild>
            <w:div w:id="1701542395">
              <w:marLeft w:val="0"/>
              <w:marRight w:val="0"/>
              <w:marTop w:val="0"/>
              <w:marBottom w:val="0"/>
              <w:divBdr>
                <w:top w:val="none" w:sz="0" w:space="0" w:color="auto"/>
                <w:left w:val="none" w:sz="0" w:space="0" w:color="auto"/>
                <w:bottom w:val="none" w:sz="0" w:space="0" w:color="auto"/>
                <w:right w:val="none" w:sz="0" w:space="0" w:color="auto"/>
              </w:divBdr>
              <w:divsChild>
                <w:div w:id="3336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478">
      <w:bodyDiv w:val="1"/>
      <w:marLeft w:val="0"/>
      <w:marRight w:val="0"/>
      <w:marTop w:val="0"/>
      <w:marBottom w:val="0"/>
      <w:divBdr>
        <w:top w:val="none" w:sz="0" w:space="0" w:color="auto"/>
        <w:left w:val="none" w:sz="0" w:space="0" w:color="auto"/>
        <w:bottom w:val="none" w:sz="0" w:space="0" w:color="auto"/>
        <w:right w:val="none" w:sz="0" w:space="0" w:color="auto"/>
      </w:divBdr>
    </w:div>
    <w:div w:id="1788308632">
      <w:bodyDiv w:val="1"/>
      <w:marLeft w:val="0"/>
      <w:marRight w:val="0"/>
      <w:marTop w:val="0"/>
      <w:marBottom w:val="0"/>
      <w:divBdr>
        <w:top w:val="none" w:sz="0" w:space="0" w:color="auto"/>
        <w:left w:val="none" w:sz="0" w:space="0" w:color="auto"/>
        <w:bottom w:val="none" w:sz="0" w:space="0" w:color="auto"/>
        <w:right w:val="none" w:sz="0" w:space="0" w:color="auto"/>
      </w:divBdr>
      <w:divsChild>
        <w:div w:id="463932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425293">
      <w:bodyDiv w:val="1"/>
      <w:marLeft w:val="0"/>
      <w:marRight w:val="0"/>
      <w:marTop w:val="0"/>
      <w:marBottom w:val="0"/>
      <w:divBdr>
        <w:top w:val="none" w:sz="0" w:space="0" w:color="auto"/>
        <w:left w:val="none" w:sz="0" w:space="0" w:color="auto"/>
        <w:bottom w:val="none" w:sz="0" w:space="0" w:color="auto"/>
        <w:right w:val="none" w:sz="0" w:space="0" w:color="auto"/>
      </w:divBdr>
      <w:divsChild>
        <w:div w:id="208653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2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371168">
      <w:bodyDiv w:val="1"/>
      <w:marLeft w:val="0"/>
      <w:marRight w:val="0"/>
      <w:marTop w:val="0"/>
      <w:marBottom w:val="0"/>
      <w:divBdr>
        <w:top w:val="none" w:sz="0" w:space="0" w:color="auto"/>
        <w:left w:val="none" w:sz="0" w:space="0" w:color="auto"/>
        <w:bottom w:val="none" w:sz="0" w:space="0" w:color="auto"/>
        <w:right w:val="none" w:sz="0" w:space="0" w:color="auto"/>
      </w:divBdr>
      <w:divsChild>
        <w:div w:id="129690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9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6303">
      <w:bodyDiv w:val="1"/>
      <w:marLeft w:val="0"/>
      <w:marRight w:val="0"/>
      <w:marTop w:val="0"/>
      <w:marBottom w:val="0"/>
      <w:divBdr>
        <w:top w:val="none" w:sz="0" w:space="0" w:color="auto"/>
        <w:left w:val="none" w:sz="0" w:space="0" w:color="auto"/>
        <w:bottom w:val="none" w:sz="0" w:space="0" w:color="auto"/>
        <w:right w:val="none" w:sz="0" w:space="0" w:color="auto"/>
      </w:divBdr>
      <w:divsChild>
        <w:div w:id="45626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281188">
      <w:bodyDiv w:val="1"/>
      <w:marLeft w:val="0"/>
      <w:marRight w:val="0"/>
      <w:marTop w:val="0"/>
      <w:marBottom w:val="0"/>
      <w:divBdr>
        <w:top w:val="none" w:sz="0" w:space="0" w:color="auto"/>
        <w:left w:val="none" w:sz="0" w:space="0" w:color="auto"/>
        <w:bottom w:val="none" w:sz="0" w:space="0" w:color="auto"/>
        <w:right w:val="none" w:sz="0" w:space="0" w:color="auto"/>
      </w:divBdr>
    </w:div>
    <w:div w:id="1810441916">
      <w:bodyDiv w:val="1"/>
      <w:marLeft w:val="0"/>
      <w:marRight w:val="0"/>
      <w:marTop w:val="0"/>
      <w:marBottom w:val="0"/>
      <w:divBdr>
        <w:top w:val="none" w:sz="0" w:space="0" w:color="auto"/>
        <w:left w:val="none" w:sz="0" w:space="0" w:color="auto"/>
        <w:bottom w:val="none" w:sz="0" w:space="0" w:color="auto"/>
        <w:right w:val="none" w:sz="0" w:space="0" w:color="auto"/>
      </w:divBdr>
    </w:div>
    <w:div w:id="1814566718">
      <w:bodyDiv w:val="1"/>
      <w:marLeft w:val="0"/>
      <w:marRight w:val="0"/>
      <w:marTop w:val="0"/>
      <w:marBottom w:val="0"/>
      <w:divBdr>
        <w:top w:val="none" w:sz="0" w:space="0" w:color="auto"/>
        <w:left w:val="none" w:sz="0" w:space="0" w:color="auto"/>
        <w:bottom w:val="none" w:sz="0" w:space="0" w:color="auto"/>
        <w:right w:val="none" w:sz="0" w:space="0" w:color="auto"/>
      </w:divBdr>
    </w:div>
    <w:div w:id="1816288587">
      <w:bodyDiv w:val="1"/>
      <w:marLeft w:val="0"/>
      <w:marRight w:val="0"/>
      <w:marTop w:val="0"/>
      <w:marBottom w:val="0"/>
      <w:divBdr>
        <w:top w:val="none" w:sz="0" w:space="0" w:color="auto"/>
        <w:left w:val="none" w:sz="0" w:space="0" w:color="auto"/>
        <w:bottom w:val="none" w:sz="0" w:space="0" w:color="auto"/>
        <w:right w:val="none" w:sz="0" w:space="0" w:color="auto"/>
      </w:divBdr>
    </w:div>
    <w:div w:id="1819495988">
      <w:bodyDiv w:val="1"/>
      <w:marLeft w:val="0"/>
      <w:marRight w:val="0"/>
      <w:marTop w:val="0"/>
      <w:marBottom w:val="0"/>
      <w:divBdr>
        <w:top w:val="none" w:sz="0" w:space="0" w:color="auto"/>
        <w:left w:val="none" w:sz="0" w:space="0" w:color="auto"/>
        <w:bottom w:val="none" w:sz="0" w:space="0" w:color="auto"/>
        <w:right w:val="none" w:sz="0" w:space="0" w:color="auto"/>
      </w:divBdr>
      <w:divsChild>
        <w:div w:id="1075083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107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80250">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13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5779">
      <w:bodyDiv w:val="1"/>
      <w:marLeft w:val="0"/>
      <w:marRight w:val="0"/>
      <w:marTop w:val="0"/>
      <w:marBottom w:val="0"/>
      <w:divBdr>
        <w:top w:val="none" w:sz="0" w:space="0" w:color="auto"/>
        <w:left w:val="none" w:sz="0" w:space="0" w:color="auto"/>
        <w:bottom w:val="none" w:sz="0" w:space="0" w:color="auto"/>
        <w:right w:val="none" w:sz="0" w:space="0" w:color="auto"/>
      </w:divBdr>
      <w:divsChild>
        <w:div w:id="705717181">
          <w:marLeft w:val="0"/>
          <w:marRight w:val="0"/>
          <w:marTop w:val="0"/>
          <w:marBottom w:val="0"/>
          <w:divBdr>
            <w:top w:val="none" w:sz="0" w:space="0" w:color="auto"/>
            <w:left w:val="none" w:sz="0" w:space="0" w:color="auto"/>
            <w:bottom w:val="none" w:sz="0" w:space="0" w:color="auto"/>
            <w:right w:val="none" w:sz="0" w:space="0" w:color="auto"/>
          </w:divBdr>
          <w:divsChild>
            <w:div w:id="110321355">
              <w:marLeft w:val="0"/>
              <w:marRight w:val="0"/>
              <w:marTop w:val="0"/>
              <w:marBottom w:val="0"/>
              <w:divBdr>
                <w:top w:val="none" w:sz="0" w:space="0" w:color="auto"/>
                <w:left w:val="none" w:sz="0" w:space="0" w:color="auto"/>
                <w:bottom w:val="none" w:sz="0" w:space="0" w:color="auto"/>
                <w:right w:val="none" w:sz="0" w:space="0" w:color="auto"/>
              </w:divBdr>
              <w:divsChild>
                <w:div w:id="541283844">
                  <w:marLeft w:val="0"/>
                  <w:marRight w:val="0"/>
                  <w:marTop w:val="0"/>
                  <w:marBottom w:val="0"/>
                  <w:divBdr>
                    <w:top w:val="none" w:sz="0" w:space="0" w:color="auto"/>
                    <w:left w:val="none" w:sz="0" w:space="0" w:color="auto"/>
                    <w:bottom w:val="none" w:sz="0" w:space="0" w:color="auto"/>
                    <w:right w:val="none" w:sz="0" w:space="0" w:color="auto"/>
                  </w:divBdr>
                  <w:divsChild>
                    <w:div w:id="516583910">
                      <w:marLeft w:val="0"/>
                      <w:marRight w:val="0"/>
                      <w:marTop w:val="0"/>
                      <w:marBottom w:val="0"/>
                      <w:divBdr>
                        <w:top w:val="none" w:sz="0" w:space="0" w:color="auto"/>
                        <w:left w:val="none" w:sz="0" w:space="0" w:color="auto"/>
                        <w:bottom w:val="none" w:sz="0" w:space="0" w:color="auto"/>
                        <w:right w:val="none" w:sz="0" w:space="0" w:color="auto"/>
                      </w:divBdr>
                      <w:divsChild>
                        <w:div w:id="5370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539316">
      <w:bodyDiv w:val="1"/>
      <w:marLeft w:val="0"/>
      <w:marRight w:val="0"/>
      <w:marTop w:val="0"/>
      <w:marBottom w:val="0"/>
      <w:divBdr>
        <w:top w:val="none" w:sz="0" w:space="0" w:color="auto"/>
        <w:left w:val="none" w:sz="0" w:space="0" w:color="auto"/>
        <w:bottom w:val="none" w:sz="0" w:space="0" w:color="auto"/>
        <w:right w:val="none" w:sz="0" w:space="0" w:color="auto"/>
      </w:divBdr>
    </w:div>
    <w:div w:id="1826970625">
      <w:bodyDiv w:val="1"/>
      <w:marLeft w:val="0"/>
      <w:marRight w:val="0"/>
      <w:marTop w:val="0"/>
      <w:marBottom w:val="0"/>
      <w:divBdr>
        <w:top w:val="none" w:sz="0" w:space="0" w:color="auto"/>
        <w:left w:val="none" w:sz="0" w:space="0" w:color="auto"/>
        <w:bottom w:val="none" w:sz="0" w:space="0" w:color="auto"/>
        <w:right w:val="none" w:sz="0" w:space="0" w:color="auto"/>
      </w:divBdr>
    </w:div>
    <w:div w:id="1832524226">
      <w:bodyDiv w:val="1"/>
      <w:marLeft w:val="0"/>
      <w:marRight w:val="0"/>
      <w:marTop w:val="0"/>
      <w:marBottom w:val="0"/>
      <w:divBdr>
        <w:top w:val="none" w:sz="0" w:space="0" w:color="auto"/>
        <w:left w:val="none" w:sz="0" w:space="0" w:color="auto"/>
        <w:bottom w:val="none" w:sz="0" w:space="0" w:color="auto"/>
        <w:right w:val="none" w:sz="0" w:space="0" w:color="auto"/>
      </w:divBdr>
    </w:div>
    <w:div w:id="1836871717">
      <w:bodyDiv w:val="1"/>
      <w:marLeft w:val="0"/>
      <w:marRight w:val="0"/>
      <w:marTop w:val="0"/>
      <w:marBottom w:val="0"/>
      <w:divBdr>
        <w:top w:val="none" w:sz="0" w:space="0" w:color="auto"/>
        <w:left w:val="none" w:sz="0" w:space="0" w:color="auto"/>
        <w:bottom w:val="none" w:sz="0" w:space="0" w:color="auto"/>
        <w:right w:val="none" w:sz="0" w:space="0" w:color="auto"/>
      </w:divBdr>
    </w:div>
    <w:div w:id="1837569096">
      <w:bodyDiv w:val="1"/>
      <w:marLeft w:val="0"/>
      <w:marRight w:val="0"/>
      <w:marTop w:val="0"/>
      <w:marBottom w:val="0"/>
      <w:divBdr>
        <w:top w:val="none" w:sz="0" w:space="0" w:color="auto"/>
        <w:left w:val="none" w:sz="0" w:space="0" w:color="auto"/>
        <w:bottom w:val="none" w:sz="0" w:space="0" w:color="auto"/>
        <w:right w:val="none" w:sz="0" w:space="0" w:color="auto"/>
      </w:divBdr>
    </w:div>
    <w:div w:id="1839228723">
      <w:bodyDiv w:val="1"/>
      <w:marLeft w:val="0"/>
      <w:marRight w:val="0"/>
      <w:marTop w:val="0"/>
      <w:marBottom w:val="0"/>
      <w:divBdr>
        <w:top w:val="none" w:sz="0" w:space="0" w:color="auto"/>
        <w:left w:val="none" w:sz="0" w:space="0" w:color="auto"/>
        <w:bottom w:val="none" w:sz="0" w:space="0" w:color="auto"/>
        <w:right w:val="none" w:sz="0" w:space="0" w:color="auto"/>
      </w:divBdr>
    </w:div>
    <w:div w:id="1843812571">
      <w:bodyDiv w:val="1"/>
      <w:marLeft w:val="0"/>
      <w:marRight w:val="0"/>
      <w:marTop w:val="0"/>
      <w:marBottom w:val="0"/>
      <w:divBdr>
        <w:top w:val="none" w:sz="0" w:space="0" w:color="auto"/>
        <w:left w:val="none" w:sz="0" w:space="0" w:color="auto"/>
        <w:bottom w:val="none" w:sz="0" w:space="0" w:color="auto"/>
        <w:right w:val="none" w:sz="0" w:space="0" w:color="auto"/>
      </w:divBdr>
    </w:div>
    <w:div w:id="1845433920">
      <w:bodyDiv w:val="1"/>
      <w:marLeft w:val="0"/>
      <w:marRight w:val="0"/>
      <w:marTop w:val="0"/>
      <w:marBottom w:val="0"/>
      <w:divBdr>
        <w:top w:val="none" w:sz="0" w:space="0" w:color="auto"/>
        <w:left w:val="none" w:sz="0" w:space="0" w:color="auto"/>
        <w:bottom w:val="none" w:sz="0" w:space="0" w:color="auto"/>
        <w:right w:val="none" w:sz="0" w:space="0" w:color="auto"/>
      </w:divBdr>
    </w:div>
    <w:div w:id="1846048029">
      <w:bodyDiv w:val="1"/>
      <w:marLeft w:val="0"/>
      <w:marRight w:val="0"/>
      <w:marTop w:val="0"/>
      <w:marBottom w:val="0"/>
      <w:divBdr>
        <w:top w:val="none" w:sz="0" w:space="0" w:color="auto"/>
        <w:left w:val="none" w:sz="0" w:space="0" w:color="auto"/>
        <w:bottom w:val="none" w:sz="0" w:space="0" w:color="auto"/>
        <w:right w:val="none" w:sz="0" w:space="0" w:color="auto"/>
      </w:divBdr>
      <w:divsChild>
        <w:div w:id="539050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788150">
      <w:bodyDiv w:val="1"/>
      <w:marLeft w:val="0"/>
      <w:marRight w:val="0"/>
      <w:marTop w:val="0"/>
      <w:marBottom w:val="0"/>
      <w:divBdr>
        <w:top w:val="none" w:sz="0" w:space="0" w:color="auto"/>
        <w:left w:val="none" w:sz="0" w:space="0" w:color="auto"/>
        <w:bottom w:val="none" w:sz="0" w:space="0" w:color="auto"/>
        <w:right w:val="none" w:sz="0" w:space="0" w:color="auto"/>
      </w:divBdr>
    </w:div>
    <w:div w:id="1848055470">
      <w:bodyDiv w:val="1"/>
      <w:marLeft w:val="0"/>
      <w:marRight w:val="0"/>
      <w:marTop w:val="0"/>
      <w:marBottom w:val="0"/>
      <w:divBdr>
        <w:top w:val="none" w:sz="0" w:space="0" w:color="auto"/>
        <w:left w:val="none" w:sz="0" w:space="0" w:color="auto"/>
        <w:bottom w:val="none" w:sz="0" w:space="0" w:color="auto"/>
        <w:right w:val="none" w:sz="0" w:space="0" w:color="auto"/>
      </w:divBdr>
    </w:div>
    <w:div w:id="1848984139">
      <w:bodyDiv w:val="1"/>
      <w:marLeft w:val="0"/>
      <w:marRight w:val="0"/>
      <w:marTop w:val="0"/>
      <w:marBottom w:val="0"/>
      <w:divBdr>
        <w:top w:val="none" w:sz="0" w:space="0" w:color="auto"/>
        <w:left w:val="none" w:sz="0" w:space="0" w:color="auto"/>
        <w:bottom w:val="none" w:sz="0" w:space="0" w:color="auto"/>
        <w:right w:val="none" w:sz="0" w:space="0" w:color="auto"/>
      </w:divBdr>
      <w:divsChild>
        <w:div w:id="1185940636">
          <w:marLeft w:val="0"/>
          <w:marRight w:val="0"/>
          <w:marTop w:val="0"/>
          <w:marBottom w:val="0"/>
          <w:divBdr>
            <w:top w:val="none" w:sz="0" w:space="0" w:color="auto"/>
            <w:left w:val="none" w:sz="0" w:space="0" w:color="auto"/>
            <w:bottom w:val="none" w:sz="0" w:space="0" w:color="auto"/>
            <w:right w:val="none" w:sz="0" w:space="0" w:color="auto"/>
          </w:divBdr>
          <w:divsChild>
            <w:div w:id="1583951463">
              <w:marLeft w:val="0"/>
              <w:marRight w:val="0"/>
              <w:marTop w:val="0"/>
              <w:marBottom w:val="0"/>
              <w:divBdr>
                <w:top w:val="none" w:sz="0" w:space="0" w:color="auto"/>
                <w:left w:val="none" w:sz="0" w:space="0" w:color="auto"/>
                <w:bottom w:val="none" w:sz="0" w:space="0" w:color="auto"/>
                <w:right w:val="none" w:sz="0" w:space="0" w:color="auto"/>
              </w:divBdr>
              <w:divsChild>
                <w:div w:id="598681518">
                  <w:marLeft w:val="0"/>
                  <w:marRight w:val="0"/>
                  <w:marTop w:val="0"/>
                  <w:marBottom w:val="0"/>
                  <w:divBdr>
                    <w:top w:val="none" w:sz="0" w:space="0" w:color="auto"/>
                    <w:left w:val="none" w:sz="0" w:space="0" w:color="auto"/>
                    <w:bottom w:val="none" w:sz="0" w:space="0" w:color="auto"/>
                    <w:right w:val="none" w:sz="0" w:space="0" w:color="auto"/>
                  </w:divBdr>
                  <w:divsChild>
                    <w:div w:id="1814329293">
                      <w:marLeft w:val="0"/>
                      <w:marRight w:val="0"/>
                      <w:marTop w:val="0"/>
                      <w:marBottom w:val="0"/>
                      <w:divBdr>
                        <w:top w:val="none" w:sz="0" w:space="0" w:color="auto"/>
                        <w:left w:val="none" w:sz="0" w:space="0" w:color="auto"/>
                        <w:bottom w:val="none" w:sz="0" w:space="0" w:color="auto"/>
                        <w:right w:val="none" w:sz="0" w:space="0" w:color="auto"/>
                      </w:divBdr>
                      <w:divsChild>
                        <w:div w:id="1350062419">
                          <w:marLeft w:val="0"/>
                          <w:marRight w:val="0"/>
                          <w:marTop w:val="0"/>
                          <w:marBottom w:val="0"/>
                          <w:divBdr>
                            <w:top w:val="none" w:sz="0" w:space="0" w:color="auto"/>
                            <w:left w:val="none" w:sz="0" w:space="0" w:color="auto"/>
                            <w:bottom w:val="none" w:sz="0" w:space="0" w:color="auto"/>
                            <w:right w:val="none" w:sz="0" w:space="0" w:color="auto"/>
                          </w:divBdr>
                          <w:divsChild>
                            <w:div w:id="87235638">
                              <w:marLeft w:val="0"/>
                              <w:marRight w:val="0"/>
                              <w:marTop w:val="0"/>
                              <w:marBottom w:val="0"/>
                              <w:divBdr>
                                <w:top w:val="none" w:sz="0" w:space="0" w:color="auto"/>
                                <w:left w:val="none" w:sz="0" w:space="0" w:color="auto"/>
                                <w:bottom w:val="none" w:sz="0" w:space="0" w:color="auto"/>
                                <w:right w:val="none" w:sz="0" w:space="0" w:color="auto"/>
                              </w:divBdr>
                              <w:divsChild>
                                <w:div w:id="1250499523">
                                  <w:marLeft w:val="0"/>
                                  <w:marRight w:val="0"/>
                                  <w:marTop w:val="0"/>
                                  <w:marBottom w:val="0"/>
                                  <w:divBdr>
                                    <w:top w:val="none" w:sz="0" w:space="0" w:color="auto"/>
                                    <w:left w:val="none" w:sz="0" w:space="0" w:color="auto"/>
                                    <w:bottom w:val="none" w:sz="0" w:space="0" w:color="auto"/>
                                    <w:right w:val="none" w:sz="0" w:space="0" w:color="auto"/>
                                  </w:divBdr>
                                  <w:divsChild>
                                    <w:div w:id="3914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75184">
      <w:bodyDiv w:val="1"/>
      <w:marLeft w:val="0"/>
      <w:marRight w:val="0"/>
      <w:marTop w:val="0"/>
      <w:marBottom w:val="0"/>
      <w:divBdr>
        <w:top w:val="none" w:sz="0" w:space="0" w:color="auto"/>
        <w:left w:val="none" w:sz="0" w:space="0" w:color="auto"/>
        <w:bottom w:val="none" w:sz="0" w:space="0" w:color="auto"/>
        <w:right w:val="none" w:sz="0" w:space="0" w:color="auto"/>
      </w:divBdr>
      <w:divsChild>
        <w:div w:id="13383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150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721520">
      <w:bodyDiv w:val="1"/>
      <w:marLeft w:val="0"/>
      <w:marRight w:val="0"/>
      <w:marTop w:val="0"/>
      <w:marBottom w:val="0"/>
      <w:divBdr>
        <w:top w:val="none" w:sz="0" w:space="0" w:color="auto"/>
        <w:left w:val="none" w:sz="0" w:space="0" w:color="auto"/>
        <w:bottom w:val="none" w:sz="0" w:space="0" w:color="auto"/>
        <w:right w:val="none" w:sz="0" w:space="0" w:color="auto"/>
      </w:divBdr>
    </w:div>
    <w:div w:id="1857888080">
      <w:bodyDiv w:val="1"/>
      <w:marLeft w:val="0"/>
      <w:marRight w:val="0"/>
      <w:marTop w:val="0"/>
      <w:marBottom w:val="0"/>
      <w:divBdr>
        <w:top w:val="none" w:sz="0" w:space="0" w:color="auto"/>
        <w:left w:val="none" w:sz="0" w:space="0" w:color="auto"/>
        <w:bottom w:val="none" w:sz="0" w:space="0" w:color="auto"/>
        <w:right w:val="none" w:sz="0" w:space="0" w:color="auto"/>
      </w:divBdr>
      <w:divsChild>
        <w:div w:id="615404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195708">
      <w:bodyDiv w:val="1"/>
      <w:marLeft w:val="0"/>
      <w:marRight w:val="0"/>
      <w:marTop w:val="0"/>
      <w:marBottom w:val="0"/>
      <w:divBdr>
        <w:top w:val="none" w:sz="0" w:space="0" w:color="auto"/>
        <w:left w:val="none" w:sz="0" w:space="0" w:color="auto"/>
        <w:bottom w:val="none" w:sz="0" w:space="0" w:color="auto"/>
        <w:right w:val="none" w:sz="0" w:space="0" w:color="auto"/>
      </w:divBdr>
      <w:divsChild>
        <w:div w:id="1987930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5699">
      <w:bodyDiv w:val="1"/>
      <w:marLeft w:val="0"/>
      <w:marRight w:val="0"/>
      <w:marTop w:val="0"/>
      <w:marBottom w:val="0"/>
      <w:divBdr>
        <w:top w:val="none" w:sz="0" w:space="0" w:color="auto"/>
        <w:left w:val="none" w:sz="0" w:space="0" w:color="auto"/>
        <w:bottom w:val="none" w:sz="0" w:space="0" w:color="auto"/>
        <w:right w:val="none" w:sz="0" w:space="0" w:color="auto"/>
      </w:divBdr>
      <w:divsChild>
        <w:div w:id="970937229">
          <w:marLeft w:val="0"/>
          <w:marRight w:val="0"/>
          <w:marTop w:val="0"/>
          <w:marBottom w:val="0"/>
          <w:divBdr>
            <w:top w:val="none" w:sz="0" w:space="0" w:color="auto"/>
            <w:left w:val="none" w:sz="0" w:space="0" w:color="auto"/>
            <w:bottom w:val="none" w:sz="0" w:space="0" w:color="auto"/>
            <w:right w:val="none" w:sz="0" w:space="0" w:color="auto"/>
          </w:divBdr>
          <w:divsChild>
            <w:div w:id="1406759165">
              <w:marLeft w:val="0"/>
              <w:marRight w:val="0"/>
              <w:marTop w:val="0"/>
              <w:marBottom w:val="0"/>
              <w:divBdr>
                <w:top w:val="none" w:sz="0" w:space="0" w:color="auto"/>
                <w:left w:val="none" w:sz="0" w:space="0" w:color="auto"/>
                <w:bottom w:val="none" w:sz="0" w:space="0" w:color="auto"/>
                <w:right w:val="none" w:sz="0" w:space="0" w:color="auto"/>
              </w:divBdr>
              <w:divsChild>
                <w:div w:id="266933839">
                  <w:marLeft w:val="0"/>
                  <w:marRight w:val="0"/>
                  <w:marTop w:val="0"/>
                  <w:marBottom w:val="0"/>
                  <w:divBdr>
                    <w:top w:val="none" w:sz="0" w:space="0" w:color="auto"/>
                    <w:left w:val="none" w:sz="0" w:space="0" w:color="auto"/>
                    <w:bottom w:val="none" w:sz="0" w:space="0" w:color="auto"/>
                    <w:right w:val="none" w:sz="0" w:space="0" w:color="auto"/>
                  </w:divBdr>
                  <w:divsChild>
                    <w:div w:id="1994212133">
                      <w:marLeft w:val="0"/>
                      <w:marRight w:val="0"/>
                      <w:marTop w:val="0"/>
                      <w:marBottom w:val="0"/>
                      <w:divBdr>
                        <w:top w:val="none" w:sz="0" w:space="0" w:color="auto"/>
                        <w:left w:val="none" w:sz="0" w:space="0" w:color="auto"/>
                        <w:bottom w:val="none" w:sz="0" w:space="0" w:color="auto"/>
                        <w:right w:val="none" w:sz="0" w:space="0" w:color="auto"/>
                      </w:divBdr>
                    </w:div>
                    <w:div w:id="2120445830">
                      <w:marLeft w:val="0"/>
                      <w:marRight w:val="0"/>
                      <w:marTop w:val="0"/>
                      <w:marBottom w:val="0"/>
                      <w:divBdr>
                        <w:top w:val="none" w:sz="0" w:space="0" w:color="auto"/>
                        <w:left w:val="none" w:sz="0" w:space="0" w:color="auto"/>
                        <w:bottom w:val="none" w:sz="0" w:space="0" w:color="auto"/>
                        <w:right w:val="none" w:sz="0" w:space="0" w:color="auto"/>
                      </w:divBdr>
                      <w:divsChild>
                        <w:div w:id="1390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15305">
      <w:bodyDiv w:val="1"/>
      <w:marLeft w:val="0"/>
      <w:marRight w:val="0"/>
      <w:marTop w:val="0"/>
      <w:marBottom w:val="0"/>
      <w:divBdr>
        <w:top w:val="none" w:sz="0" w:space="0" w:color="auto"/>
        <w:left w:val="none" w:sz="0" w:space="0" w:color="auto"/>
        <w:bottom w:val="none" w:sz="0" w:space="0" w:color="auto"/>
        <w:right w:val="none" w:sz="0" w:space="0" w:color="auto"/>
      </w:divBdr>
      <w:divsChild>
        <w:div w:id="157177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3464">
      <w:bodyDiv w:val="1"/>
      <w:marLeft w:val="0"/>
      <w:marRight w:val="0"/>
      <w:marTop w:val="0"/>
      <w:marBottom w:val="0"/>
      <w:divBdr>
        <w:top w:val="none" w:sz="0" w:space="0" w:color="auto"/>
        <w:left w:val="none" w:sz="0" w:space="0" w:color="auto"/>
        <w:bottom w:val="none" w:sz="0" w:space="0" w:color="auto"/>
        <w:right w:val="none" w:sz="0" w:space="0" w:color="auto"/>
      </w:divBdr>
    </w:div>
    <w:div w:id="1874027775">
      <w:bodyDiv w:val="1"/>
      <w:marLeft w:val="0"/>
      <w:marRight w:val="0"/>
      <w:marTop w:val="0"/>
      <w:marBottom w:val="0"/>
      <w:divBdr>
        <w:top w:val="none" w:sz="0" w:space="0" w:color="auto"/>
        <w:left w:val="none" w:sz="0" w:space="0" w:color="auto"/>
        <w:bottom w:val="none" w:sz="0" w:space="0" w:color="auto"/>
        <w:right w:val="none" w:sz="0" w:space="0" w:color="auto"/>
      </w:divBdr>
    </w:div>
    <w:div w:id="1874686276">
      <w:bodyDiv w:val="1"/>
      <w:marLeft w:val="0"/>
      <w:marRight w:val="0"/>
      <w:marTop w:val="0"/>
      <w:marBottom w:val="0"/>
      <w:divBdr>
        <w:top w:val="none" w:sz="0" w:space="0" w:color="auto"/>
        <w:left w:val="none" w:sz="0" w:space="0" w:color="auto"/>
        <w:bottom w:val="none" w:sz="0" w:space="0" w:color="auto"/>
        <w:right w:val="none" w:sz="0" w:space="0" w:color="auto"/>
      </w:divBdr>
    </w:div>
    <w:div w:id="1883592312">
      <w:bodyDiv w:val="1"/>
      <w:marLeft w:val="0"/>
      <w:marRight w:val="0"/>
      <w:marTop w:val="0"/>
      <w:marBottom w:val="0"/>
      <w:divBdr>
        <w:top w:val="none" w:sz="0" w:space="0" w:color="auto"/>
        <w:left w:val="none" w:sz="0" w:space="0" w:color="auto"/>
        <w:bottom w:val="none" w:sz="0" w:space="0" w:color="auto"/>
        <w:right w:val="none" w:sz="0" w:space="0" w:color="auto"/>
      </w:divBdr>
    </w:div>
    <w:div w:id="1885361048">
      <w:bodyDiv w:val="1"/>
      <w:marLeft w:val="0"/>
      <w:marRight w:val="0"/>
      <w:marTop w:val="0"/>
      <w:marBottom w:val="0"/>
      <w:divBdr>
        <w:top w:val="none" w:sz="0" w:space="0" w:color="auto"/>
        <w:left w:val="none" w:sz="0" w:space="0" w:color="auto"/>
        <w:bottom w:val="none" w:sz="0" w:space="0" w:color="auto"/>
        <w:right w:val="none" w:sz="0" w:space="0" w:color="auto"/>
      </w:divBdr>
      <w:divsChild>
        <w:div w:id="900674683">
          <w:marLeft w:val="0"/>
          <w:marRight w:val="0"/>
          <w:marTop w:val="0"/>
          <w:marBottom w:val="0"/>
          <w:divBdr>
            <w:top w:val="none" w:sz="0" w:space="0" w:color="auto"/>
            <w:left w:val="none" w:sz="0" w:space="0" w:color="auto"/>
            <w:bottom w:val="none" w:sz="0" w:space="0" w:color="auto"/>
            <w:right w:val="none" w:sz="0" w:space="0" w:color="auto"/>
          </w:divBdr>
          <w:divsChild>
            <w:div w:id="289940093">
              <w:marLeft w:val="0"/>
              <w:marRight w:val="0"/>
              <w:marTop w:val="0"/>
              <w:marBottom w:val="0"/>
              <w:divBdr>
                <w:top w:val="none" w:sz="0" w:space="0" w:color="auto"/>
                <w:left w:val="none" w:sz="0" w:space="0" w:color="auto"/>
                <w:bottom w:val="none" w:sz="0" w:space="0" w:color="auto"/>
                <w:right w:val="none" w:sz="0" w:space="0" w:color="auto"/>
              </w:divBdr>
              <w:divsChild>
                <w:div w:id="882520922">
                  <w:marLeft w:val="0"/>
                  <w:marRight w:val="0"/>
                  <w:marTop w:val="0"/>
                  <w:marBottom w:val="0"/>
                  <w:divBdr>
                    <w:top w:val="none" w:sz="0" w:space="0" w:color="auto"/>
                    <w:left w:val="none" w:sz="0" w:space="0" w:color="auto"/>
                    <w:bottom w:val="none" w:sz="0" w:space="0" w:color="auto"/>
                    <w:right w:val="none" w:sz="0" w:space="0" w:color="auto"/>
                  </w:divBdr>
                  <w:divsChild>
                    <w:div w:id="495877080">
                      <w:marLeft w:val="0"/>
                      <w:marRight w:val="0"/>
                      <w:marTop w:val="0"/>
                      <w:marBottom w:val="0"/>
                      <w:divBdr>
                        <w:top w:val="none" w:sz="0" w:space="0" w:color="auto"/>
                        <w:left w:val="none" w:sz="0" w:space="0" w:color="auto"/>
                        <w:bottom w:val="none" w:sz="0" w:space="0" w:color="auto"/>
                        <w:right w:val="none" w:sz="0" w:space="0" w:color="auto"/>
                      </w:divBdr>
                    </w:div>
                    <w:div w:id="429396371">
                      <w:marLeft w:val="0"/>
                      <w:marRight w:val="0"/>
                      <w:marTop w:val="0"/>
                      <w:marBottom w:val="0"/>
                      <w:divBdr>
                        <w:top w:val="none" w:sz="0" w:space="0" w:color="auto"/>
                        <w:left w:val="none" w:sz="0" w:space="0" w:color="auto"/>
                        <w:bottom w:val="none" w:sz="0" w:space="0" w:color="auto"/>
                        <w:right w:val="none" w:sz="0" w:space="0" w:color="auto"/>
                      </w:divBdr>
                      <w:divsChild>
                        <w:div w:id="8287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3490">
      <w:bodyDiv w:val="1"/>
      <w:marLeft w:val="0"/>
      <w:marRight w:val="0"/>
      <w:marTop w:val="0"/>
      <w:marBottom w:val="0"/>
      <w:divBdr>
        <w:top w:val="none" w:sz="0" w:space="0" w:color="auto"/>
        <w:left w:val="none" w:sz="0" w:space="0" w:color="auto"/>
        <w:bottom w:val="none" w:sz="0" w:space="0" w:color="auto"/>
        <w:right w:val="none" w:sz="0" w:space="0" w:color="auto"/>
      </w:divBdr>
      <w:divsChild>
        <w:div w:id="162889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9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07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2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30145">
      <w:bodyDiv w:val="1"/>
      <w:marLeft w:val="0"/>
      <w:marRight w:val="0"/>
      <w:marTop w:val="0"/>
      <w:marBottom w:val="0"/>
      <w:divBdr>
        <w:top w:val="none" w:sz="0" w:space="0" w:color="auto"/>
        <w:left w:val="none" w:sz="0" w:space="0" w:color="auto"/>
        <w:bottom w:val="none" w:sz="0" w:space="0" w:color="auto"/>
        <w:right w:val="none" w:sz="0" w:space="0" w:color="auto"/>
      </w:divBdr>
      <w:divsChild>
        <w:div w:id="119145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798958">
      <w:bodyDiv w:val="1"/>
      <w:marLeft w:val="0"/>
      <w:marRight w:val="0"/>
      <w:marTop w:val="0"/>
      <w:marBottom w:val="0"/>
      <w:divBdr>
        <w:top w:val="none" w:sz="0" w:space="0" w:color="auto"/>
        <w:left w:val="none" w:sz="0" w:space="0" w:color="auto"/>
        <w:bottom w:val="none" w:sz="0" w:space="0" w:color="auto"/>
        <w:right w:val="none" w:sz="0" w:space="0" w:color="auto"/>
      </w:divBdr>
      <w:divsChild>
        <w:div w:id="147229098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069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53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334863">
      <w:bodyDiv w:val="1"/>
      <w:marLeft w:val="0"/>
      <w:marRight w:val="0"/>
      <w:marTop w:val="0"/>
      <w:marBottom w:val="0"/>
      <w:divBdr>
        <w:top w:val="none" w:sz="0" w:space="0" w:color="auto"/>
        <w:left w:val="none" w:sz="0" w:space="0" w:color="auto"/>
        <w:bottom w:val="none" w:sz="0" w:space="0" w:color="auto"/>
        <w:right w:val="none" w:sz="0" w:space="0" w:color="auto"/>
      </w:divBdr>
    </w:div>
    <w:div w:id="1890803497">
      <w:bodyDiv w:val="1"/>
      <w:marLeft w:val="0"/>
      <w:marRight w:val="0"/>
      <w:marTop w:val="0"/>
      <w:marBottom w:val="0"/>
      <w:divBdr>
        <w:top w:val="none" w:sz="0" w:space="0" w:color="auto"/>
        <w:left w:val="none" w:sz="0" w:space="0" w:color="auto"/>
        <w:bottom w:val="none" w:sz="0" w:space="0" w:color="auto"/>
        <w:right w:val="none" w:sz="0" w:space="0" w:color="auto"/>
      </w:divBdr>
      <w:divsChild>
        <w:div w:id="1292128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966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532162">
      <w:bodyDiv w:val="1"/>
      <w:marLeft w:val="0"/>
      <w:marRight w:val="0"/>
      <w:marTop w:val="0"/>
      <w:marBottom w:val="0"/>
      <w:divBdr>
        <w:top w:val="none" w:sz="0" w:space="0" w:color="auto"/>
        <w:left w:val="none" w:sz="0" w:space="0" w:color="auto"/>
        <w:bottom w:val="none" w:sz="0" w:space="0" w:color="auto"/>
        <w:right w:val="none" w:sz="0" w:space="0" w:color="auto"/>
      </w:divBdr>
    </w:div>
    <w:div w:id="1893883626">
      <w:bodyDiv w:val="1"/>
      <w:marLeft w:val="0"/>
      <w:marRight w:val="0"/>
      <w:marTop w:val="0"/>
      <w:marBottom w:val="0"/>
      <w:divBdr>
        <w:top w:val="none" w:sz="0" w:space="0" w:color="auto"/>
        <w:left w:val="none" w:sz="0" w:space="0" w:color="auto"/>
        <w:bottom w:val="none" w:sz="0" w:space="0" w:color="auto"/>
        <w:right w:val="none" w:sz="0" w:space="0" w:color="auto"/>
      </w:divBdr>
      <w:divsChild>
        <w:div w:id="649288136">
          <w:marLeft w:val="0"/>
          <w:marRight w:val="0"/>
          <w:marTop w:val="0"/>
          <w:marBottom w:val="0"/>
          <w:divBdr>
            <w:top w:val="none" w:sz="0" w:space="0" w:color="auto"/>
            <w:left w:val="none" w:sz="0" w:space="0" w:color="auto"/>
            <w:bottom w:val="none" w:sz="0" w:space="0" w:color="auto"/>
            <w:right w:val="none" w:sz="0" w:space="0" w:color="auto"/>
          </w:divBdr>
          <w:divsChild>
            <w:div w:id="1067648435">
              <w:marLeft w:val="0"/>
              <w:marRight w:val="0"/>
              <w:marTop w:val="0"/>
              <w:marBottom w:val="0"/>
              <w:divBdr>
                <w:top w:val="none" w:sz="0" w:space="0" w:color="auto"/>
                <w:left w:val="none" w:sz="0" w:space="0" w:color="auto"/>
                <w:bottom w:val="none" w:sz="0" w:space="0" w:color="auto"/>
                <w:right w:val="none" w:sz="0" w:space="0" w:color="auto"/>
              </w:divBdr>
              <w:divsChild>
                <w:div w:id="726225704">
                  <w:marLeft w:val="0"/>
                  <w:marRight w:val="0"/>
                  <w:marTop w:val="0"/>
                  <w:marBottom w:val="0"/>
                  <w:divBdr>
                    <w:top w:val="none" w:sz="0" w:space="0" w:color="auto"/>
                    <w:left w:val="none" w:sz="0" w:space="0" w:color="auto"/>
                    <w:bottom w:val="none" w:sz="0" w:space="0" w:color="auto"/>
                    <w:right w:val="none" w:sz="0" w:space="0" w:color="auto"/>
                  </w:divBdr>
                  <w:divsChild>
                    <w:div w:id="1757818651">
                      <w:marLeft w:val="0"/>
                      <w:marRight w:val="0"/>
                      <w:marTop w:val="0"/>
                      <w:marBottom w:val="0"/>
                      <w:divBdr>
                        <w:top w:val="none" w:sz="0" w:space="0" w:color="auto"/>
                        <w:left w:val="none" w:sz="0" w:space="0" w:color="auto"/>
                        <w:bottom w:val="none" w:sz="0" w:space="0" w:color="auto"/>
                        <w:right w:val="none" w:sz="0" w:space="0" w:color="auto"/>
                      </w:divBdr>
                      <w:divsChild>
                        <w:div w:id="644235328">
                          <w:marLeft w:val="0"/>
                          <w:marRight w:val="0"/>
                          <w:marTop w:val="0"/>
                          <w:marBottom w:val="0"/>
                          <w:divBdr>
                            <w:top w:val="none" w:sz="0" w:space="0" w:color="auto"/>
                            <w:left w:val="none" w:sz="0" w:space="0" w:color="auto"/>
                            <w:bottom w:val="none" w:sz="0" w:space="0" w:color="auto"/>
                            <w:right w:val="none" w:sz="0" w:space="0" w:color="auto"/>
                          </w:divBdr>
                          <w:divsChild>
                            <w:div w:id="1971083855">
                              <w:marLeft w:val="0"/>
                              <w:marRight w:val="0"/>
                              <w:marTop w:val="0"/>
                              <w:marBottom w:val="0"/>
                              <w:divBdr>
                                <w:top w:val="none" w:sz="0" w:space="0" w:color="auto"/>
                                <w:left w:val="none" w:sz="0" w:space="0" w:color="auto"/>
                                <w:bottom w:val="none" w:sz="0" w:space="0" w:color="auto"/>
                                <w:right w:val="none" w:sz="0" w:space="0" w:color="auto"/>
                              </w:divBdr>
                              <w:divsChild>
                                <w:div w:id="1634477418">
                                  <w:marLeft w:val="0"/>
                                  <w:marRight w:val="0"/>
                                  <w:marTop w:val="0"/>
                                  <w:marBottom w:val="0"/>
                                  <w:divBdr>
                                    <w:top w:val="none" w:sz="0" w:space="0" w:color="auto"/>
                                    <w:left w:val="none" w:sz="0" w:space="0" w:color="auto"/>
                                    <w:bottom w:val="none" w:sz="0" w:space="0" w:color="auto"/>
                                    <w:right w:val="none" w:sz="0" w:space="0" w:color="auto"/>
                                  </w:divBdr>
                                  <w:divsChild>
                                    <w:div w:id="122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694423">
      <w:bodyDiv w:val="1"/>
      <w:marLeft w:val="0"/>
      <w:marRight w:val="0"/>
      <w:marTop w:val="0"/>
      <w:marBottom w:val="0"/>
      <w:divBdr>
        <w:top w:val="none" w:sz="0" w:space="0" w:color="auto"/>
        <w:left w:val="none" w:sz="0" w:space="0" w:color="auto"/>
        <w:bottom w:val="none" w:sz="0" w:space="0" w:color="auto"/>
        <w:right w:val="none" w:sz="0" w:space="0" w:color="auto"/>
      </w:divBdr>
      <w:divsChild>
        <w:div w:id="167217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47138">
      <w:bodyDiv w:val="1"/>
      <w:marLeft w:val="0"/>
      <w:marRight w:val="0"/>
      <w:marTop w:val="0"/>
      <w:marBottom w:val="0"/>
      <w:divBdr>
        <w:top w:val="none" w:sz="0" w:space="0" w:color="auto"/>
        <w:left w:val="none" w:sz="0" w:space="0" w:color="auto"/>
        <w:bottom w:val="none" w:sz="0" w:space="0" w:color="auto"/>
        <w:right w:val="none" w:sz="0" w:space="0" w:color="auto"/>
      </w:divBdr>
    </w:div>
    <w:div w:id="1899707737">
      <w:bodyDiv w:val="1"/>
      <w:marLeft w:val="0"/>
      <w:marRight w:val="0"/>
      <w:marTop w:val="0"/>
      <w:marBottom w:val="0"/>
      <w:divBdr>
        <w:top w:val="none" w:sz="0" w:space="0" w:color="auto"/>
        <w:left w:val="none" w:sz="0" w:space="0" w:color="auto"/>
        <w:bottom w:val="none" w:sz="0" w:space="0" w:color="auto"/>
        <w:right w:val="none" w:sz="0" w:space="0" w:color="auto"/>
      </w:divBdr>
      <w:divsChild>
        <w:div w:id="163074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65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52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8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162714">
      <w:bodyDiv w:val="1"/>
      <w:marLeft w:val="0"/>
      <w:marRight w:val="0"/>
      <w:marTop w:val="0"/>
      <w:marBottom w:val="0"/>
      <w:divBdr>
        <w:top w:val="none" w:sz="0" w:space="0" w:color="auto"/>
        <w:left w:val="none" w:sz="0" w:space="0" w:color="auto"/>
        <w:bottom w:val="none" w:sz="0" w:space="0" w:color="auto"/>
        <w:right w:val="none" w:sz="0" w:space="0" w:color="auto"/>
      </w:divBdr>
      <w:divsChild>
        <w:div w:id="172833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7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49075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16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89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750763">
      <w:bodyDiv w:val="1"/>
      <w:marLeft w:val="0"/>
      <w:marRight w:val="0"/>
      <w:marTop w:val="0"/>
      <w:marBottom w:val="0"/>
      <w:divBdr>
        <w:top w:val="none" w:sz="0" w:space="0" w:color="auto"/>
        <w:left w:val="none" w:sz="0" w:space="0" w:color="auto"/>
        <w:bottom w:val="none" w:sz="0" w:space="0" w:color="auto"/>
        <w:right w:val="none" w:sz="0" w:space="0" w:color="auto"/>
      </w:divBdr>
      <w:divsChild>
        <w:div w:id="1015961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94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520034">
      <w:bodyDiv w:val="1"/>
      <w:marLeft w:val="0"/>
      <w:marRight w:val="0"/>
      <w:marTop w:val="0"/>
      <w:marBottom w:val="0"/>
      <w:divBdr>
        <w:top w:val="none" w:sz="0" w:space="0" w:color="auto"/>
        <w:left w:val="none" w:sz="0" w:space="0" w:color="auto"/>
        <w:bottom w:val="none" w:sz="0" w:space="0" w:color="auto"/>
        <w:right w:val="none" w:sz="0" w:space="0" w:color="auto"/>
      </w:divBdr>
    </w:div>
    <w:div w:id="190880194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736613">
      <w:bodyDiv w:val="1"/>
      <w:marLeft w:val="0"/>
      <w:marRight w:val="0"/>
      <w:marTop w:val="0"/>
      <w:marBottom w:val="0"/>
      <w:divBdr>
        <w:top w:val="none" w:sz="0" w:space="0" w:color="auto"/>
        <w:left w:val="none" w:sz="0" w:space="0" w:color="auto"/>
        <w:bottom w:val="none" w:sz="0" w:space="0" w:color="auto"/>
        <w:right w:val="none" w:sz="0" w:space="0" w:color="auto"/>
      </w:divBdr>
      <w:divsChild>
        <w:div w:id="1249540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1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9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538207">
      <w:bodyDiv w:val="1"/>
      <w:marLeft w:val="0"/>
      <w:marRight w:val="0"/>
      <w:marTop w:val="0"/>
      <w:marBottom w:val="0"/>
      <w:divBdr>
        <w:top w:val="none" w:sz="0" w:space="0" w:color="auto"/>
        <w:left w:val="none" w:sz="0" w:space="0" w:color="auto"/>
        <w:bottom w:val="none" w:sz="0" w:space="0" w:color="auto"/>
        <w:right w:val="none" w:sz="0" w:space="0" w:color="auto"/>
      </w:divBdr>
      <w:divsChild>
        <w:div w:id="380441407">
          <w:marLeft w:val="0"/>
          <w:marRight w:val="0"/>
          <w:marTop w:val="0"/>
          <w:marBottom w:val="0"/>
          <w:divBdr>
            <w:top w:val="none" w:sz="0" w:space="0" w:color="auto"/>
            <w:left w:val="none" w:sz="0" w:space="0" w:color="auto"/>
            <w:bottom w:val="none" w:sz="0" w:space="0" w:color="auto"/>
            <w:right w:val="none" w:sz="0" w:space="0" w:color="auto"/>
          </w:divBdr>
          <w:divsChild>
            <w:div w:id="1301379184">
              <w:marLeft w:val="0"/>
              <w:marRight w:val="0"/>
              <w:marTop w:val="0"/>
              <w:marBottom w:val="0"/>
              <w:divBdr>
                <w:top w:val="none" w:sz="0" w:space="0" w:color="auto"/>
                <w:left w:val="none" w:sz="0" w:space="0" w:color="auto"/>
                <w:bottom w:val="none" w:sz="0" w:space="0" w:color="auto"/>
                <w:right w:val="none" w:sz="0" w:space="0" w:color="auto"/>
              </w:divBdr>
              <w:divsChild>
                <w:div w:id="2050954490">
                  <w:marLeft w:val="0"/>
                  <w:marRight w:val="0"/>
                  <w:marTop w:val="0"/>
                  <w:marBottom w:val="0"/>
                  <w:divBdr>
                    <w:top w:val="none" w:sz="0" w:space="0" w:color="auto"/>
                    <w:left w:val="none" w:sz="0" w:space="0" w:color="auto"/>
                    <w:bottom w:val="none" w:sz="0" w:space="0" w:color="auto"/>
                    <w:right w:val="none" w:sz="0" w:space="0" w:color="auto"/>
                  </w:divBdr>
                  <w:divsChild>
                    <w:div w:id="1305743908">
                      <w:marLeft w:val="0"/>
                      <w:marRight w:val="0"/>
                      <w:marTop w:val="0"/>
                      <w:marBottom w:val="0"/>
                      <w:divBdr>
                        <w:top w:val="none" w:sz="0" w:space="0" w:color="auto"/>
                        <w:left w:val="none" w:sz="0" w:space="0" w:color="auto"/>
                        <w:bottom w:val="none" w:sz="0" w:space="0" w:color="auto"/>
                        <w:right w:val="none" w:sz="0" w:space="0" w:color="auto"/>
                      </w:divBdr>
                      <w:divsChild>
                        <w:div w:id="1902328374">
                          <w:marLeft w:val="0"/>
                          <w:marRight w:val="0"/>
                          <w:marTop w:val="0"/>
                          <w:marBottom w:val="0"/>
                          <w:divBdr>
                            <w:top w:val="none" w:sz="0" w:space="0" w:color="auto"/>
                            <w:left w:val="none" w:sz="0" w:space="0" w:color="auto"/>
                            <w:bottom w:val="none" w:sz="0" w:space="0" w:color="auto"/>
                            <w:right w:val="none" w:sz="0" w:space="0" w:color="auto"/>
                          </w:divBdr>
                          <w:divsChild>
                            <w:div w:id="357049636">
                              <w:marLeft w:val="0"/>
                              <w:marRight w:val="0"/>
                              <w:marTop w:val="0"/>
                              <w:marBottom w:val="0"/>
                              <w:divBdr>
                                <w:top w:val="none" w:sz="0" w:space="0" w:color="auto"/>
                                <w:left w:val="none" w:sz="0" w:space="0" w:color="auto"/>
                                <w:bottom w:val="none" w:sz="0" w:space="0" w:color="auto"/>
                                <w:right w:val="none" w:sz="0" w:space="0" w:color="auto"/>
                              </w:divBdr>
                              <w:divsChild>
                                <w:div w:id="116069681">
                                  <w:marLeft w:val="0"/>
                                  <w:marRight w:val="0"/>
                                  <w:marTop w:val="0"/>
                                  <w:marBottom w:val="0"/>
                                  <w:divBdr>
                                    <w:top w:val="none" w:sz="0" w:space="0" w:color="auto"/>
                                    <w:left w:val="none" w:sz="0" w:space="0" w:color="auto"/>
                                    <w:bottom w:val="none" w:sz="0" w:space="0" w:color="auto"/>
                                    <w:right w:val="none" w:sz="0" w:space="0" w:color="auto"/>
                                  </w:divBdr>
                                  <w:divsChild>
                                    <w:div w:id="2038309213">
                                      <w:marLeft w:val="0"/>
                                      <w:marRight w:val="0"/>
                                      <w:marTop w:val="0"/>
                                      <w:marBottom w:val="0"/>
                                      <w:divBdr>
                                        <w:top w:val="none" w:sz="0" w:space="0" w:color="auto"/>
                                        <w:left w:val="none" w:sz="0" w:space="0" w:color="auto"/>
                                        <w:bottom w:val="none" w:sz="0" w:space="0" w:color="auto"/>
                                        <w:right w:val="none" w:sz="0" w:space="0" w:color="auto"/>
                                      </w:divBdr>
                                      <w:divsChild>
                                        <w:div w:id="1423989289">
                                          <w:marLeft w:val="0"/>
                                          <w:marRight w:val="0"/>
                                          <w:marTop w:val="0"/>
                                          <w:marBottom w:val="0"/>
                                          <w:divBdr>
                                            <w:top w:val="none" w:sz="0" w:space="0" w:color="auto"/>
                                            <w:left w:val="none" w:sz="0" w:space="0" w:color="auto"/>
                                            <w:bottom w:val="none" w:sz="0" w:space="0" w:color="auto"/>
                                            <w:right w:val="none" w:sz="0" w:space="0" w:color="auto"/>
                                          </w:divBdr>
                                          <w:divsChild>
                                            <w:div w:id="1056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9021">
          <w:marLeft w:val="0"/>
          <w:marRight w:val="0"/>
          <w:marTop w:val="0"/>
          <w:marBottom w:val="0"/>
          <w:divBdr>
            <w:top w:val="none" w:sz="0" w:space="0" w:color="auto"/>
            <w:left w:val="none" w:sz="0" w:space="0" w:color="auto"/>
            <w:bottom w:val="none" w:sz="0" w:space="0" w:color="auto"/>
            <w:right w:val="none" w:sz="0" w:space="0" w:color="auto"/>
          </w:divBdr>
          <w:divsChild>
            <w:div w:id="63335151">
              <w:marLeft w:val="0"/>
              <w:marRight w:val="0"/>
              <w:marTop w:val="0"/>
              <w:marBottom w:val="0"/>
              <w:divBdr>
                <w:top w:val="none" w:sz="0" w:space="0" w:color="auto"/>
                <w:left w:val="none" w:sz="0" w:space="0" w:color="auto"/>
                <w:bottom w:val="none" w:sz="0" w:space="0" w:color="auto"/>
                <w:right w:val="none" w:sz="0" w:space="0" w:color="auto"/>
              </w:divBdr>
              <w:divsChild>
                <w:div w:id="1994067906">
                  <w:marLeft w:val="0"/>
                  <w:marRight w:val="0"/>
                  <w:marTop w:val="0"/>
                  <w:marBottom w:val="0"/>
                  <w:divBdr>
                    <w:top w:val="none" w:sz="0" w:space="0" w:color="auto"/>
                    <w:left w:val="none" w:sz="0" w:space="0" w:color="auto"/>
                    <w:bottom w:val="none" w:sz="0" w:space="0" w:color="auto"/>
                    <w:right w:val="none" w:sz="0" w:space="0" w:color="auto"/>
                  </w:divBdr>
                  <w:divsChild>
                    <w:div w:id="145711344">
                      <w:marLeft w:val="0"/>
                      <w:marRight w:val="0"/>
                      <w:marTop w:val="0"/>
                      <w:marBottom w:val="0"/>
                      <w:divBdr>
                        <w:top w:val="none" w:sz="0" w:space="0" w:color="auto"/>
                        <w:left w:val="none" w:sz="0" w:space="0" w:color="auto"/>
                        <w:bottom w:val="none" w:sz="0" w:space="0" w:color="auto"/>
                        <w:right w:val="none" w:sz="0" w:space="0" w:color="auto"/>
                      </w:divBdr>
                      <w:divsChild>
                        <w:div w:id="1686318814">
                          <w:marLeft w:val="0"/>
                          <w:marRight w:val="0"/>
                          <w:marTop w:val="0"/>
                          <w:marBottom w:val="0"/>
                          <w:divBdr>
                            <w:top w:val="none" w:sz="0" w:space="0" w:color="auto"/>
                            <w:left w:val="none" w:sz="0" w:space="0" w:color="auto"/>
                            <w:bottom w:val="none" w:sz="0" w:space="0" w:color="auto"/>
                            <w:right w:val="none" w:sz="0" w:space="0" w:color="auto"/>
                          </w:divBdr>
                          <w:divsChild>
                            <w:div w:id="1719544347">
                              <w:marLeft w:val="0"/>
                              <w:marRight w:val="0"/>
                              <w:marTop w:val="0"/>
                              <w:marBottom w:val="0"/>
                              <w:divBdr>
                                <w:top w:val="none" w:sz="0" w:space="0" w:color="auto"/>
                                <w:left w:val="none" w:sz="0" w:space="0" w:color="auto"/>
                                <w:bottom w:val="none" w:sz="0" w:space="0" w:color="auto"/>
                                <w:right w:val="none" w:sz="0" w:space="0" w:color="auto"/>
                              </w:divBdr>
                              <w:divsChild>
                                <w:div w:id="1117993837">
                                  <w:marLeft w:val="0"/>
                                  <w:marRight w:val="0"/>
                                  <w:marTop w:val="0"/>
                                  <w:marBottom w:val="0"/>
                                  <w:divBdr>
                                    <w:top w:val="none" w:sz="0" w:space="0" w:color="auto"/>
                                    <w:left w:val="none" w:sz="0" w:space="0" w:color="auto"/>
                                    <w:bottom w:val="none" w:sz="0" w:space="0" w:color="auto"/>
                                    <w:right w:val="none" w:sz="0" w:space="0" w:color="auto"/>
                                  </w:divBdr>
                                  <w:divsChild>
                                    <w:div w:id="877087844">
                                      <w:marLeft w:val="0"/>
                                      <w:marRight w:val="0"/>
                                      <w:marTop w:val="0"/>
                                      <w:marBottom w:val="0"/>
                                      <w:divBdr>
                                        <w:top w:val="none" w:sz="0" w:space="0" w:color="auto"/>
                                        <w:left w:val="none" w:sz="0" w:space="0" w:color="auto"/>
                                        <w:bottom w:val="none" w:sz="0" w:space="0" w:color="auto"/>
                                        <w:right w:val="none" w:sz="0" w:space="0" w:color="auto"/>
                                      </w:divBdr>
                                      <w:divsChild>
                                        <w:div w:id="1729958985">
                                          <w:marLeft w:val="0"/>
                                          <w:marRight w:val="0"/>
                                          <w:marTop w:val="0"/>
                                          <w:marBottom w:val="0"/>
                                          <w:divBdr>
                                            <w:top w:val="none" w:sz="0" w:space="0" w:color="auto"/>
                                            <w:left w:val="none" w:sz="0" w:space="0" w:color="auto"/>
                                            <w:bottom w:val="none" w:sz="0" w:space="0" w:color="auto"/>
                                            <w:right w:val="none" w:sz="0" w:space="0" w:color="auto"/>
                                          </w:divBdr>
                                          <w:divsChild>
                                            <w:div w:id="1701740489">
                                              <w:marLeft w:val="0"/>
                                              <w:marRight w:val="0"/>
                                              <w:marTop w:val="0"/>
                                              <w:marBottom w:val="0"/>
                                              <w:divBdr>
                                                <w:top w:val="none" w:sz="0" w:space="0" w:color="auto"/>
                                                <w:left w:val="none" w:sz="0" w:space="0" w:color="auto"/>
                                                <w:bottom w:val="none" w:sz="0" w:space="0" w:color="auto"/>
                                                <w:right w:val="none" w:sz="0" w:space="0" w:color="auto"/>
                                              </w:divBdr>
                                              <w:divsChild>
                                                <w:div w:id="773942215">
                                                  <w:marLeft w:val="0"/>
                                                  <w:marRight w:val="0"/>
                                                  <w:marTop w:val="0"/>
                                                  <w:marBottom w:val="0"/>
                                                  <w:divBdr>
                                                    <w:top w:val="none" w:sz="0" w:space="0" w:color="auto"/>
                                                    <w:left w:val="none" w:sz="0" w:space="0" w:color="auto"/>
                                                    <w:bottom w:val="none" w:sz="0" w:space="0" w:color="auto"/>
                                                    <w:right w:val="none" w:sz="0" w:space="0" w:color="auto"/>
                                                  </w:divBdr>
                                                  <w:divsChild>
                                                    <w:div w:id="526912500">
                                                      <w:marLeft w:val="0"/>
                                                      <w:marRight w:val="0"/>
                                                      <w:marTop w:val="0"/>
                                                      <w:marBottom w:val="0"/>
                                                      <w:divBdr>
                                                        <w:top w:val="none" w:sz="0" w:space="0" w:color="auto"/>
                                                        <w:left w:val="none" w:sz="0" w:space="0" w:color="auto"/>
                                                        <w:bottom w:val="none" w:sz="0" w:space="0" w:color="auto"/>
                                                        <w:right w:val="none" w:sz="0" w:space="0" w:color="auto"/>
                                                      </w:divBdr>
                                                      <w:divsChild>
                                                        <w:div w:id="1156797250">
                                                          <w:marLeft w:val="0"/>
                                                          <w:marRight w:val="0"/>
                                                          <w:marTop w:val="0"/>
                                                          <w:marBottom w:val="0"/>
                                                          <w:divBdr>
                                                            <w:top w:val="none" w:sz="0" w:space="0" w:color="auto"/>
                                                            <w:left w:val="none" w:sz="0" w:space="0" w:color="auto"/>
                                                            <w:bottom w:val="none" w:sz="0" w:space="0" w:color="auto"/>
                                                            <w:right w:val="none" w:sz="0" w:space="0" w:color="auto"/>
                                                          </w:divBdr>
                                                          <w:divsChild>
                                                            <w:div w:id="314573823">
                                                              <w:marLeft w:val="0"/>
                                                              <w:marRight w:val="0"/>
                                                              <w:marTop w:val="0"/>
                                                              <w:marBottom w:val="0"/>
                                                              <w:divBdr>
                                                                <w:top w:val="none" w:sz="0" w:space="0" w:color="auto"/>
                                                                <w:left w:val="none" w:sz="0" w:space="0" w:color="auto"/>
                                                                <w:bottom w:val="none" w:sz="0" w:space="0" w:color="auto"/>
                                                                <w:right w:val="none" w:sz="0" w:space="0" w:color="auto"/>
                                                              </w:divBdr>
                                                              <w:divsChild>
                                                                <w:div w:id="2084332094">
                                                                  <w:marLeft w:val="0"/>
                                                                  <w:marRight w:val="0"/>
                                                                  <w:marTop w:val="0"/>
                                                                  <w:marBottom w:val="0"/>
                                                                  <w:divBdr>
                                                                    <w:top w:val="none" w:sz="0" w:space="0" w:color="auto"/>
                                                                    <w:left w:val="none" w:sz="0" w:space="0" w:color="auto"/>
                                                                    <w:bottom w:val="none" w:sz="0" w:space="0" w:color="auto"/>
                                                                    <w:right w:val="none" w:sz="0" w:space="0" w:color="auto"/>
                                                                  </w:divBdr>
                                                                  <w:divsChild>
                                                                    <w:div w:id="277833041">
                                                                      <w:marLeft w:val="0"/>
                                                                      <w:marRight w:val="0"/>
                                                                      <w:marTop w:val="0"/>
                                                                      <w:marBottom w:val="0"/>
                                                                      <w:divBdr>
                                                                        <w:top w:val="none" w:sz="0" w:space="0" w:color="auto"/>
                                                                        <w:left w:val="none" w:sz="0" w:space="0" w:color="auto"/>
                                                                        <w:bottom w:val="none" w:sz="0" w:space="0" w:color="auto"/>
                                                                        <w:right w:val="none" w:sz="0" w:space="0" w:color="auto"/>
                                                                      </w:divBdr>
                                                                      <w:divsChild>
                                                                        <w:div w:id="17989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13083">
      <w:bodyDiv w:val="1"/>
      <w:marLeft w:val="0"/>
      <w:marRight w:val="0"/>
      <w:marTop w:val="0"/>
      <w:marBottom w:val="0"/>
      <w:divBdr>
        <w:top w:val="none" w:sz="0" w:space="0" w:color="auto"/>
        <w:left w:val="none" w:sz="0" w:space="0" w:color="auto"/>
        <w:bottom w:val="none" w:sz="0" w:space="0" w:color="auto"/>
        <w:right w:val="none" w:sz="0" w:space="0" w:color="auto"/>
      </w:divBdr>
    </w:div>
    <w:div w:id="1921212027">
      <w:bodyDiv w:val="1"/>
      <w:marLeft w:val="0"/>
      <w:marRight w:val="0"/>
      <w:marTop w:val="0"/>
      <w:marBottom w:val="0"/>
      <w:divBdr>
        <w:top w:val="none" w:sz="0" w:space="0" w:color="auto"/>
        <w:left w:val="none" w:sz="0" w:space="0" w:color="auto"/>
        <w:bottom w:val="none" w:sz="0" w:space="0" w:color="auto"/>
        <w:right w:val="none" w:sz="0" w:space="0" w:color="auto"/>
      </w:divBdr>
    </w:div>
    <w:div w:id="1923564028">
      <w:bodyDiv w:val="1"/>
      <w:marLeft w:val="0"/>
      <w:marRight w:val="0"/>
      <w:marTop w:val="0"/>
      <w:marBottom w:val="0"/>
      <w:divBdr>
        <w:top w:val="none" w:sz="0" w:space="0" w:color="auto"/>
        <w:left w:val="none" w:sz="0" w:space="0" w:color="auto"/>
        <w:bottom w:val="none" w:sz="0" w:space="0" w:color="auto"/>
        <w:right w:val="none" w:sz="0" w:space="0" w:color="auto"/>
      </w:divBdr>
    </w:div>
    <w:div w:id="1924295964">
      <w:bodyDiv w:val="1"/>
      <w:marLeft w:val="0"/>
      <w:marRight w:val="0"/>
      <w:marTop w:val="0"/>
      <w:marBottom w:val="0"/>
      <w:divBdr>
        <w:top w:val="none" w:sz="0" w:space="0" w:color="auto"/>
        <w:left w:val="none" w:sz="0" w:space="0" w:color="auto"/>
        <w:bottom w:val="none" w:sz="0" w:space="0" w:color="auto"/>
        <w:right w:val="none" w:sz="0" w:space="0" w:color="auto"/>
      </w:divBdr>
    </w:div>
    <w:div w:id="192776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7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9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927609">
      <w:bodyDiv w:val="1"/>
      <w:marLeft w:val="0"/>
      <w:marRight w:val="0"/>
      <w:marTop w:val="0"/>
      <w:marBottom w:val="0"/>
      <w:divBdr>
        <w:top w:val="none" w:sz="0" w:space="0" w:color="auto"/>
        <w:left w:val="none" w:sz="0" w:space="0" w:color="auto"/>
        <w:bottom w:val="none" w:sz="0" w:space="0" w:color="auto"/>
        <w:right w:val="none" w:sz="0" w:space="0" w:color="auto"/>
      </w:divBdr>
    </w:div>
    <w:div w:id="1936672827">
      <w:bodyDiv w:val="1"/>
      <w:marLeft w:val="0"/>
      <w:marRight w:val="0"/>
      <w:marTop w:val="0"/>
      <w:marBottom w:val="0"/>
      <w:divBdr>
        <w:top w:val="none" w:sz="0" w:space="0" w:color="auto"/>
        <w:left w:val="none" w:sz="0" w:space="0" w:color="auto"/>
        <w:bottom w:val="none" w:sz="0" w:space="0" w:color="auto"/>
        <w:right w:val="none" w:sz="0" w:space="0" w:color="auto"/>
      </w:divBdr>
      <w:divsChild>
        <w:div w:id="10619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98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1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248048">
      <w:bodyDiv w:val="1"/>
      <w:marLeft w:val="0"/>
      <w:marRight w:val="0"/>
      <w:marTop w:val="0"/>
      <w:marBottom w:val="0"/>
      <w:divBdr>
        <w:top w:val="none" w:sz="0" w:space="0" w:color="auto"/>
        <w:left w:val="none" w:sz="0" w:space="0" w:color="auto"/>
        <w:bottom w:val="none" w:sz="0" w:space="0" w:color="auto"/>
        <w:right w:val="none" w:sz="0" w:space="0" w:color="auto"/>
      </w:divBdr>
      <w:divsChild>
        <w:div w:id="196098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433">
      <w:bodyDiv w:val="1"/>
      <w:marLeft w:val="0"/>
      <w:marRight w:val="0"/>
      <w:marTop w:val="0"/>
      <w:marBottom w:val="0"/>
      <w:divBdr>
        <w:top w:val="none" w:sz="0" w:space="0" w:color="auto"/>
        <w:left w:val="none" w:sz="0" w:space="0" w:color="auto"/>
        <w:bottom w:val="none" w:sz="0" w:space="0" w:color="auto"/>
        <w:right w:val="none" w:sz="0" w:space="0" w:color="auto"/>
      </w:divBdr>
      <w:divsChild>
        <w:div w:id="952832284">
          <w:marLeft w:val="0"/>
          <w:marRight w:val="0"/>
          <w:marTop w:val="0"/>
          <w:marBottom w:val="0"/>
          <w:divBdr>
            <w:top w:val="none" w:sz="0" w:space="0" w:color="auto"/>
            <w:left w:val="none" w:sz="0" w:space="0" w:color="auto"/>
            <w:bottom w:val="none" w:sz="0" w:space="0" w:color="auto"/>
            <w:right w:val="none" w:sz="0" w:space="0" w:color="auto"/>
          </w:divBdr>
          <w:divsChild>
            <w:div w:id="325671500">
              <w:marLeft w:val="0"/>
              <w:marRight w:val="0"/>
              <w:marTop w:val="0"/>
              <w:marBottom w:val="0"/>
              <w:divBdr>
                <w:top w:val="none" w:sz="0" w:space="0" w:color="auto"/>
                <w:left w:val="none" w:sz="0" w:space="0" w:color="auto"/>
                <w:bottom w:val="none" w:sz="0" w:space="0" w:color="auto"/>
                <w:right w:val="none" w:sz="0" w:space="0" w:color="auto"/>
              </w:divBdr>
              <w:divsChild>
                <w:div w:id="309867911">
                  <w:marLeft w:val="0"/>
                  <w:marRight w:val="0"/>
                  <w:marTop w:val="0"/>
                  <w:marBottom w:val="0"/>
                  <w:divBdr>
                    <w:top w:val="none" w:sz="0" w:space="0" w:color="auto"/>
                    <w:left w:val="none" w:sz="0" w:space="0" w:color="auto"/>
                    <w:bottom w:val="none" w:sz="0" w:space="0" w:color="auto"/>
                    <w:right w:val="none" w:sz="0" w:space="0" w:color="auto"/>
                  </w:divBdr>
                  <w:divsChild>
                    <w:div w:id="18211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0007">
      <w:bodyDiv w:val="1"/>
      <w:marLeft w:val="0"/>
      <w:marRight w:val="0"/>
      <w:marTop w:val="0"/>
      <w:marBottom w:val="0"/>
      <w:divBdr>
        <w:top w:val="none" w:sz="0" w:space="0" w:color="auto"/>
        <w:left w:val="none" w:sz="0" w:space="0" w:color="auto"/>
        <w:bottom w:val="none" w:sz="0" w:space="0" w:color="auto"/>
        <w:right w:val="none" w:sz="0" w:space="0" w:color="auto"/>
      </w:divBdr>
    </w:div>
    <w:div w:id="1947035786">
      <w:bodyDiv w:val="1"/>
      <w:marLeft w:val="0"/>
      <w:marRight w:val="0"/>
      <w:marTop w:val="0"/>
      <w:marBottom w:val="0"/>
      <w:divBdr>
        <w:top w:val="none" w:sz="0" w:space="0" w:color="auto"/>
        <w:left w:val="none" w:sz="0" w:space="0" w:color="auto"/>
        <w:bottom w:val="none" w:sz="0" w:space="0" w:color="auto"/>
        <w:right w:val="none" w:sz="0" w:space="0" w:color="auto"/>
      </w:divBdr>
    </w:div>
    <w:div w:id="1948849002">
      <w:bodyDiv w:val="1"/>
      <w:marLeft w:val="0"/>
      <w:marRight w:val="0"/>
      <w:marTop w:val="0"/>
      <w:marBottom w:val="0"/>
      <w:divBdr>
        <w:top w:val="none" w:sz="0" w:space="0" w:color="auto"/>
        <w:left w:val="none" w:sz="0" w:space="0" w:color="auto"/>
        <w:bottom w:val="none" w:sz="0" w:space="0" w:color="auto"/>
        <w:right w:val="none" w:sz="0" w:space="0" w:color="auto"/>
      </w:divBdr>
      <w:divsChild>
        <w:div w:id="21693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248671">
      <w:bodyDiv w:val="1"/>
      <w:marLeft w:val="0"/>
      <w:marRight w:val="0"/>
      <w:marTop w:val="0"/>
      <w:marBottom w:val="0"/>
      <w:divBdr>
        <w:top w:val="none" w:sz="0" w:space="0" w:color="auto"/>
        <w:left w:val="none" w:sz="0" w:space="0" w:color="auto"/>
        <w:bottom w:val="none" w:sz="0" w:space="0" w:color="auto"/>
        <w:right w:val="none" w:sz="0" w:space="0" w:color="auto"/>
      </w:divBdr>
    </w:div>
    <w:div w:id="1958834964">
      <w:bodyDiv w:val="1"/>
      <w:marLeft w:val="0"/>
      <w:marRight w:val="0"/>
      <w:marTop w:val="0"/>
      <w:marBottom w:val="0"/>
      <w:divBdr>
        <w:top w:val="none" w:sz="0" w:space="0" w:color="auto"/>
        <w:left w:val="none" w:sz="0" w:space="0" w:color="auto"/>
        <w:bottom w:val="none" w:sz="0" w:space="0" w:color="auto"/>
        <w:right w:val="none" w:sz="0" w:space="0" w:color="auto"/>
      </w:divBdr>
      <w:divsChild>
        <w:div w:id="106804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0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624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525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6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9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94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716416">
      <w:bodyDiv w:val="1"/>
      <w:marLeft w:val="0"/>
      <w:marRight w:val="0"/>
      <w:marTop w:val="0"/>
      <w:marBottom w:val="0"/>
      <w:divBdr>
        <w:top w:val="none" w:sz="0" w:space="0" w:color="auto"/>
        <w:left w:val="none" w:sz="0" w:space="0" w:color="auto"/>
        <w:bottom w:val="none" w:sz="0" w:space="0" w:color="auto"/>
        <w:right w:val="none" w:sz="0" w:space="0" w:color="auto"/>
      </w:divBdr>
    </w:div>
    <w:div w:id="1961297666">
      <w:bodyDiv w:val="1"/>
      <w:marLeft w:val="0"/>
      <w:marRight w:val="0"/>
      <w:marTop w:val="0"/>
      <w:marBottom w:val="0"/>
      <w:divBdr>
        <w:top w:val="none" w:sz="0" w:space="0" w:color="auto"/>
        <w:left w:val="none" w:sz="0" w:space="0" w:color="auto"/>
        <w:bottom w:val="none" w:sz="0" w:space="0" w:color="auto"/>
        <w:right w:val="none" w:sz="0" w:space="0" w:color="auto"/>
      </w:divBdr>
    </w:div>
    <w:div w:id="1961838394">
      <w:bodyDiv w:val="1"/>
      <w:marLeft w:val="0"/>
      <w:marRight w:val="0"/>
      <w:marTop w:val="0"/>
      <w:marBottom w:val="0"/>
      <w:divBdr>
        <w:top w:val="none" w:sz="0" w:space="0" w:color="auto"/>
        <w:left w:val="none" w:sz="0" w:space="0" w:color="auto"/>
        <w:bottom w:val="none" w:sz="0" w:space="0" w:color="auto"/>
        <w:right w:val="none" w:sz="0" w:space="0" w:color="auto"/>
      </w:divBdr>
      <w:divsChild>
        <w:div w:id="12944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03926">
      <w:bodyDiv w:val="1"/>
      <w:marLeft w:val="0"/>
      <w:marRight w:val="0"/>
      <w:marTop w:val="0"/>
      <w:marBottom w:val="0"/>
      <w:divBdr>
        <w:top w:val="none" w:sz="0" w:space="0" w:color="auto"/>
        <w:left w:val="none" w:sz="0" w:space="0" w:color="auto"/>
        <w:bottom w:val="none" w:sz="0" w:space="0" w:color="auto"/>
        <w:right w:val="none" w:sz="0" w:space="0" w:color="auto"/>
      </w:divBdr>
    </w:div>
    <w:div w:id="1964262964">
      <w:bodyDiv w:val="1"/>
      <w:marLeft w:val="0"/>
      <w:marRight w:val="0"/>
      <w:marTop w:val="0"/>
      <w:marBottom w:val="0"/>
      <w:divBdr>
        <w:top w:val="none" w:sz="0" w:space="0" w:color="auto"/>
        <w:left w:val="none" w:sz="0" w:space="0" w:color="auto"/>
        <w:bottom w:val="none" w:sz="0" w:space="0" w:color="auto"/>
        <w:right w:val="none" w:sz="0" w:space="0" w:color="auto"/>
      </w:divBdr>
      <w:divsChild>
        <w:div w:id="94800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25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8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07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033385">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2670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1557">
      <w:bodyDiv w:val="1"/>
      <w:marLeft w:val="0"/>
      <w:marRight w:val="0"/>
      <w:marTop w:val="0"/>
      <w:marBottom w:val="0"/>
      <w:divBdr>
        <w:top w:val="none" w:sz="0" w:space="0" w:color="auto"/>
        <w:left w:val="none" w:sz="0" w:space="0" w:color="auto"/>
        <w:bottom w:val="none" w:sz="0" w:space="0" w:color="auto"/>
        <w:right w:val="none" w:sz="0" w:space="0" w:color="auto"/>
      </w:divBdr>
      <w:divsChild>
        <w:div w:id="837886087">
          <w:marLeft w:val="0"/>
          <w:marRight w:val="0"/>
          <w:marTop w:val="0"/>
          <w:marBottom w:val="0"/>
          <w:divBdr>
            <w:top w:val="none" w:sz="0" w:space="0" w:color="auto"/>
            <w:left w:val="none" w:sz="0" w:space="0" w:color="auto"/>
            <w:bottom w:val="none" w:sz="0" w:space="0" w:color="auto"/>
            <w:right w:val="none" w:sz="0" w:space="0" w:color="auto"/>
          </w:divBdr>
          <w:divsChild>
            <w:div w:id="1300645637">
              <w:marLeft w:val="0"/>
              <w:marRight w:val="0"/>
              <w:marTop w:val="0"/>
              <w:marBottom w:val="0"/>
              <w:divBdr>
                <w:top w:val="none" w:sz="0" w:space="0" w:color="auto"/>
                <w:left w:val="none" w:sz="0" w:space="0" w:color="auto"/>
                <w:bottom w:val="none" w:sz="0" w:space="0" w:color="auto"/>
                <w:right w:val="none" w:sz="0" w:space="0" w:color="auto"/>
              </w:divBdr>
              <w:divsChild>
                <w:div w:id="470251277">
                  <w:marLeft w:val="0"/>
                  <w:marRight w:val="0"/>
                  <w:marTop w:val="0"/>
                  <w:marBottom w:val="0"/>
                  <w:divBdr>
                    <w:top w:val="none" w:sz="0" w:space="0" w:color="auto"/>
                    <w:left w:val="none" w:sz="0" w:space="0" w:color="auto"/>
                    <w:bottom w:val="none" w:sz="0" w:space="0" w:color="auto"/>
                    <w:right w:val="none" w:sz="0" w:space="0" w:color="auto"/>
                  </w:divBdr>
                  <w:divsChild>
                    <w:div w:id="1038430882">
                      <w:marLeft w:val="0"/>
                      <w:marRight w:val="0"/>
                      <w:marTop w:val="0"/>
                      <w:marBottom w:val="0"/>
                      <w:divBdr>
                        <w:top w:val="none" w:sz="0" w:space="0" w:color="auto"/>
                        <w:left w:val="none" w:sz="0" w:space="0" w:color="auto"/>
                        <w:bottom w:val="none" w:sz="0" w:space="0" w:color="auto"/>
                        <w:right w:val="none" w:sz="0" w:space="0" w:color="auto"/>
                      </w:divBdr>
                    </w:div>
                    <w:div w:id="298390170">
                      <w:marLeft w:val="0"/>
                      <w:marRight w:val="0"/>
                      <w:marTop w:val="0"/>
                      <w:marBottom w:val="0"/>
                      <w:divBdr>
                        <w:top w:val="none" w:sz="0" w:space="0" w:color="auto"/>
                        <w:left w:val="none" w:sz="0" w:space="0" w:color="auto"/>
                        <w:bottom w:val="none" w:sz="0" w:space="0" w:color="auto"/>
                        <w:right w:val="none" w:sz="0" w:space="0" w:color="auto"/>
                      </w:divBdr>
                      <w:divsChild>
                        <w:div w:id="832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47109">
      <w:bodyDiv w:val="1"/>
      <w:marLeft w:val="0"/>
      <w:marRight w:val="0"/>
      <w:marTop w:val="0"/>
      <w:marBottom w:val="0"/>
      <w:divBdr>
        <w:top w:val="none" w:sz="0" w:space="0" w:color="auto"/>
        <w:left w:val="none" w:sz="0" w:space="0" w:color="auto"/>
        <w:bottom w:val="none" w:sz="0" w:space="0" w:color="auto"/>
        <w:right w:val="none" w:sz="0" w:space="0" w:color="auto"/>
      </w:divBdr>
    </w:div>
    <w:div w:id="1968465809">
      <w:bodyDiv w:val="1"/>
      <w:marLeft w:val="0"/>
      <w:marRight w:val="0"/>
      <w:marTop w:val="0"/>
      <w:marBottom w:val="0"/>
      <w:divBdr>
        <w:top w:val="none" w:sz="0" w:space="0" w:color="auto"/>
        <w:left w:val="none" w:sz="0" w:space="0" w:color="auto"/>
        <w:bottom w:val="none" w:sz="0" w:space="0" w:color="auto"/>
        <w:right w:val="none" w:sz="0" w:space="0" w:color="auto"/>
      </w:divBdr>
    </w:div>
    <w:div w:id="1969160563">
      <w:bodyDiv w:val="1"/>
      <w:marLeft w:val="0"/>
      <w:marRight w:val="0"/>
      <w:marTop w:val="0"/>
      <w:marBottom w:val="0"/>
      <w:divBdr>
        <w:top w:val="none" w:sz="0" w:space="0" w:color="auto"/>
        <w:left w:val="none" w:sz="0" w:space="0" w:color="auto"/>
        <w:bottom w:val="none" w:sz="0" w:space="0" w:color="auto"/>
        <w:right w:val="none" w:sz="0" w:space="0" w:color="auto"/>
      </w:divBdr>
    </w:div>
    <w:div w:id="1974822865">
      <w:bodyDiv w:val="1"/>
      <w:marLeft w:val="0"/>
      <w:marRight w:val="0"/>
      <w:marTop w:val="0"/>
      <w:marBottom w:val="0"/>
      <w:divBdr>
        <w:top w:val="none" w:sz="0" w:space="0" w:color="auto"/>
        <w:left w:val="none" w:sz="0" w:space="0" w:color="auto"/>
        <w:bottom w:val="none" w:sz="0" w:space="0" w:color="auto"/>
        <w:right w:val="none" w:sz="0" w:space="0" w:color="auto"/>
      </w:divBdr>
    </w:div>
    <w:div w:id="1976792893">
      <w:bodyDiv w:val="1"/>
      <w:marLeft w:val="0"/>
      <w:marRight w:val="0"/>
      <w:marTop w:val="0"/>
      <w:marBottom w:val="0"/>
      <w:divBdr>
        <w:top w:val="none" w:sz="0" w:space="0" w:color="auto"/>
        <w:left w:val="none" w:sz="0" w:space="0" w:color="auto"/>
        <w:bottom w:val="none" w:sz="0" w:space="0" w:color="auto"/>
        <w:right w:val="none" w:sz="0" w:space="0" w:color="auto"/>
      </w:divBdr>
      <w:divsChild>
        <w:div w:id="886991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20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115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69293">
          <w:blockQuote w:val="1"/>
          <w:marLeft w:val="720"/>
          <w:marRight w:val="720"/>
          <w:marTop w:val="100"/>
          <w:marBottom w:val="100"/>
          <w:divBdr>
            <w:top w:val="none" w:sz="0" w:space="0" w:color="auto"/>
            <w:left w:val="none" w:sz="0" w:space="0" w:color="auto"/>
            <w:bottom w:val="none" w:sz="0" w:space="0" w:color="auto"/>
            <w:right w:val="none" w:sz="0" w:space="0" w:color="auto"/>
          </w:divBdr>
        </w:div>
        <w:div w:id="33793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453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611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968070">
          <w:blockQuote w:val="1"/>
          <w:marLeft w:val="720"/>
          <w:marRight w:val="720"/>
          <w:marTop w:val="100"/>
          <w:marBottom w:val="100"/>
          <w:divBdr>
            <w:top w:val="none" w:sz="0" w:space="0" w:color="auto"/>
            <w:left w:val="none" w:sz="0" w:space="0" w:color="auto"/>
            <w:bottom w:val="none" w:sz="0" w:space="0" w:color="auto"/>
            <w:right w:val="none" w:sz="0" w:space="0" w:color="auto"/>
          </w:divBdr>
        </w:div>
        <w:div w:id="3324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4755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421609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0231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728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930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655828">
          <w:blockQuote w:val="1"/>
          <w:marLeft w:val="720"/>
          <w:marRight w:val="720"/>
          <w:marTop w:val="100"/>
          <w:marBottom w:val="100"/>
          <w:divBdr>
            <w:top w:val="none" w:sz="0" w:space="0" w:color="auto"/>
            <w:left w:val="none" w:sz="0" w:space="0" w:color="auto"/>
            <w:bottom w:val="none" w:sz="0" w:space="0" w:color="auto"/>
            <w:right w:val="none" w:sz="0" w:space="0" w:color="auto"/>
          </w:divBdr>
        </w:div>
        <w:div w:id="355691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227503">
      <w:bodyDiv w:val="1"/>
      <w:marLeft w:val="0"/>
      <w:marRight w:val="0"/>
      <w:marTop w:val="0"/>
      <w:marBottom w:val="0"/>
      <w:divBdr>
        <w:top w:val="none" w:sz="0" w:space="0" w:color="auto"/>
        <w:left w:val="none" w:sz="0" w:space="0" w:color="auto"/>
        <w:bottom w:val="none" w:sz="0" w:space="0" w:color="auto"/>
        <w:right w:val="none" w:sz="0" w:space="0" w:color="auto"/>
      </w:divBdr>
      <w:divsChild>
        <w:div w:id="143550427">
          <w:marLeft w:val="0"/>
          <w:marRight w:val="0"/>
          <w:marTop w:val="0"/>
          <w:marBottom w:val="0"/>
          <w:divBdr>
            <w:top w:val="none" w:sz="0" w:space="0" w:color="auto"/>
            <w:left w:val="none" w:sz="0" w:space="0" w:color="auto"/>
            <w:bottom w:val="none" w:sz="0" w:space="0" w:color="auto"/>
            <w:right w:val="none" w:sz="0" w:space="0" w:color="auto"/>
          </w:divBdr>
          <w:divsChild>
            <w:div w:id="1985111978">
              <w:marLeft w:val="0"/>
              <w:marRight w:val="0"/>
              <w:marTop w:val="0"/>
              <w:marBottom w:val="0"/>
              <w:divBdr>
                <w:top w:val="none" w:sz="0" w:space="0" w:color="auto"/>
                <w:left w:val="none" w:sz="0" w:space="0" w:color="auto"/>
                <w:bottom w:val="none" w:sz="0" w:space="0" w:color="auto"/>
                <w:right w:val="none" w:sz="0" w:space="0" w:color="auto"/>
              </w:divBdr>
              <w:divsChild>
                <w:div w:id="1688366387">
                  <w:marLeft w:val="0"/>
                  <w:marRight w:val="0"/>
                  <w:marTop w:val="0"/>
                  <w:marBottom w:val="0"/>
                  <w:divBdr>
                    <w:top w:val="none" w:sz="0" w:space="0" w:color="auto"/>
                    <w:left w:val="none" w:sz="0" w:space="0" w:color="auto"/>
                    <w:bottom w:val="none" w:sz="0" w:space="0" w:color="auto"/>
                    <w:right w:val="none" w:sz="0" w:space="0" w:color="auto"/>
                  </w:divBdr>
                  <w:divsChild>
                    <w:div w:id="1785270412">
                      <w:marLeft w:val="0"/>
                      <w:marRight w:val="0"/>
                      <w:marTop w:val="0"/>
                      <w:marBottom w:val="0"/>
                      <w:divBdr>
                        <w:top w:val="none" w:sz="0" w:space="0" w:color="auto"/>
                        <w:left w:val="none" w:sz="0" w:space="0" w:color="auto"/>
                        <w:bottom w:val="none" w:sz="0" w:space="0" w:color="auto"/>
                        <w:right w:val="none" w:sz="0" w:space="0" w:color="auto"/>
                      </w:divBdr>
                      <w:divsChild>
                        <w:div w:id="1613440239">
                          <w:marLeft w:val="0"/>
                          <w:marRight w:val="0"/>
                          <w:marTop w:val="0"/>
                          <w:marBottom w:val="0"/>
                          <w:divBdr>
                            <w:top w:val="none" w:sz="0" w:space="0" w:color="auto"/>
                            <w:left w:val="none" w:sz="0" w:space="0" w:color="auto"/>
                            <w:bottom w:val="none" w:sz="0" w:space="0" w:color="auto"/>
                            <w:right w:val="none" w:sz="0" w:space="0" w:color="auto"/>
                          </w:divBdr>
                          <w:divsChild>
                            <w:div w:id="980302571">
                              <w:marLeft w:val="0"/>
                              <w:marRight w:val="0"/>
                              <w:marTop w:val="0"/>
                              <w:marBottom w:val="0"/>
                              <w:divBdr>
                                <w:top w:val="none" w:sz="0" w:space="0" w:color="auto"/>
                                <w:left w:val="none" w:sz="0" w:space="0" w:color="auto"/>
                                <w:bottom w:val="none" w:sz="0" w:space="0" w:color="auto"/>
                                <w:right w:val="none" w:sz="0" w:space="0" w:color="auto"/>
                              </w:divBdr>
                              <w:divsChild>
                                <w:div w:id="2057583285">
                                  <w:marLeft w:val="0"/>
                                  <w:marRight w:val="0"/>
                                  <w:marTop w:val="0"/>
                                  <w:marBottom w:val="0"/>
                                  <w:divBdr>
                                    <w:top w:val="none" w:sz="0" w:space="0" w:color="auto"/>
                                    <w:left w:val="none" w:sz="0" w:space="0" w:color="auto"/>
                                    <w:bottom w:val="none" w:sz="0" w:space="0" w:color="auto"/>
                                    <w:right w:val="none" w:sz="0" w:space="0" w:color="auto"/>
                                  </w:divBdr>
                                  <w:divsChild>
                                    <w:div w:id="102833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035665">
      <w:bodyDiv w:val="1"/>
      <w:marLeft w:val="0"/>
      <w:marRight w:val="0"/>
      <w:marTop w:val="0"/>
      <w:marBottom w:val="0"/>
      <w:divBdr>
        <w:top w:val="none" w:sz="0" w:space="0" w:color="auto"/>
        <w:left w:val="none" w:sz="0" w:space="0" w:color="auto"/>
        <w:bottom w:val="none" w:sz="0" w:space="0" w:color="auto"/>
        <w:right w:val="none" w:sz="0" w:space="0" w:color="auto"/>
      </w:divBdr>
    </w:div>
    <w:div w:id="1982495368">
      <w:bodyDiv w:val="1"/>
      <w:marLeft w:val="0"/>
      <w:marRight w:val="0"/>
      <w:marTop w:val="0"/>
      <w:marBottom w:val="0"/>
      <w:divBdr>
        <w:top w:val="none" w:sz="0" w:space="0" w:color="auto"/>
        <w:left w:val="none" w:sz="0" w:space="0" w:color="auto"/>
        <w:bottom w:val="none" w:sz="0" w:space="0" w:color="auto"/>
        <w:right w:val="none" w:sz="0" w:space="0" w:color="auto"/>
      </w:divBdr>
    </w:div>
    <w:div w:id="1982952754">
      <w:bodyDiv w:val="1"/>
      <w:marLeft w:val="0"/>
      <w:marRight w:val="0"/>
      <w:marTop w:val="0"/>
      <w:marBottom w:val="0"/>
      <w:divBdr>
        <w:top w:val="none" w:sz="0" w:space="0" w:color="auto"/>
        <w:left w:val="none" w:sz="0" w:space="0" w:color="auto"/>
        <w:bottom w:val="none" w:sz="0" w:space="0" w:color="auto"/>
        <w:right w:val="none" w:sz="0" w:space="0" w:color="auto"/>
      </w:divBdr>
    </w:div>
    <w:div w:id="1984582859">
      <w:bodyDiv w:val="1"/>
      <w:marLeft w:val="0"/>
      <w:marRight w:val="0"/>
      <w:marTop w:val="0"/>
      <w:marBottom w:val="0"/>
      <w:divBdr>
        <w:top w:val="none" w:sz="0" w:space="0" w:color="auto"/>
        <w:left w:val="none" w:sz="0" w:space="0" w:color="auto"/>
        <w:bottom w:val="none" w:sz="0" w:space="0" w:color="auto"/>
        <w:right w:val="none" w:sz="0" w:space="0" w:color="auto"/>
      </w:divBdr>
      <w:divsChild>
        <w:div w:id="194028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46440">
      <w:bodyDiv w:val="1"/>
      <w:marLeft w:val="0"/>
      <w:marRight w:val="0"/>
      <w:marTop w:val="0"/>
      <w:marBottom w:val="0"/>
      <w:divBdr>
        <w:top w:val="none" w:sz="0" w:space="0" w:color="auto"/>
        <w:left w:val="none" w:sz="0" w:space="0" w:color="auto"/>
        <w:bottom w:val="none" w:sz="0" w:space="0" w:color="auto"/>
        <w:right w:val="none" w:sz="0" w:space="0" w:color="auto"/>
      </w:divBdr>
    </w:div>
    <w:div w:id="1989894369">
      <w:bodyDiv w:val="1"/>
      <w:marLeft w:val="0"/>
      <w:marRight w:val="0"/>
      <w:marTop w:val="0"/>
      <w:marBottom w:val="0"/>
      <w:divBdr>
        <w:top w:val="none" w:sz="0" w:space="0" w:color="auto"/>
        <w:left w:val="none" w:sz="0" w:space="0" w:color="auto"/>
        <w:bottom w:val="none" w:sz="0" w:space="0" w:color="auto"/>
        <w:right w:val="none" w:sz="0" w:space="0" w:color="auto"/>
      </w:divBdr>
    </w:div>
    <w:div w:id="1990788660">
      <w:bodyDiv w:val="1"/>
      <w:marLeft w:val="0"/>
      <w:marRight w:val="0"/>
      <w:marTop w:val="0"/>
      <w:marBottom w:val="0"/>
      <w:divBdr>
        <w:top w:val="none" w:sz="0" w:space="0" w:color="auto"/>
        <w:left w:val="none" w:sz="0" w:space="0" w:color="auto"/>
        <w:bottom w:val="none" w:sz="0" w:space="0" w:color="auto"/>
        <w:right w:val="none" w:sz="0" w:space="0" w:color="auto"/>
      </w:divBdr>
      <w:divsChild>
        <w:div w:id="282924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0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523695">
      <w:bodyDiv w:val="1"/>
      <w:marLeft w:val="0"/>
      <w:marRight w:val="0"/>
      <w:marTop w:val="0"/>
      <w:marBottom w:val="0"/>
      <w:divBdr>
        <w:top w:val="none" w:sz="0" w:space="0" w:color="auto"/>
        <w:left w:val="none" w:sz="0" w:space="0" w:color="auto"/>
        <w:bottom w:val="none" w:sz="0" w:space="0" w:color="auto"/>
        <w:right w:val="none" w:sz="0" w:space="0" w:color="auto"/>
      </w:divBdr>
      <w:divsChild>
        <w:div w:id="1468083183">
          <w:marLeft w:val="0"/>
          <w:marRight w:val="0"/>
          <w:marTop w:val="0"/>
          <w:marBottom w:val="0"/>
          <w:divBdr>
            <w:top w:val="none" w:sz="0" w:space="0" w:color="auto"/>
            <w:left w:val="none" w:sz="0" w:space="0" w:color="auto"/>
            <w:bottom w:val="none" w:sz="0" w:space="0" w:color="auto"/>
            <w:right w:val="none" w:sz="0" w:space="0" w:color="auto"/>
          </w:divBdr>
          <w:divsChild>
            <w:div w:id="257101066">
              <w:marLeft w:val="0"/>
              <w:marRight w:val="0"/>
              <w:marTop w:val="0"/>
              <w:marBottom w:val="0"/>
              <w:divBdr>
                <w:top w:val="none" w:sz="0" w:space="0" w:color="auto"/>
                <w:left w:val="none" w:sz="0" w:space="0" w:color="auto"/>
                <w:bottom w:val="none" w:sz="0" w:space="0" w:color="auto"/>
                <w:right w:val="none" w:sz="0" w:space="0" w:color="auto"/>
              </w:divBdr>
              <w:divsChild>
                <w:div w:id="1729378745">
                  <w:marLeft w:val="0"/>
                  <w:marRight w:val="0"/>
                  <w:marTop w:val="0"/>
                  <w:marBottom w:val="0"/>
                  <w:divBdr>
                    <w:top w:val="none" w:sz="0" w:space="0" w:color="auto"/>
                    <w:left w:val="none" w:sz="0" w:space="0" w:color="auto"/>
                    <w:bottom w:val="none" w:sz="0" w:space="0" w:color="auto"/>
                    <w:right w:val="none" w:sz="0" w:space="0" w:color="auto"/>
                  </w:divBdr>
                  <w:divsChild>
                    <w:div w:id="99567046">
                      <w:marLeft w:val="0"/>
                      <w:marRight w:val="0"/>
                      <w:marTop w:val="0"/>
                      <w:marBottom w:val="0"/>
                      <w:divBdr>
                        <w:top w:val="none" w:sz="0" w:space="0" w:color="auto"/>
                        <w:left w:val="none" w:sz="0" w:space="0" w:color="auto"/>
                        <w:bottom w:val="none" w:sz="0" w:space="0" w:color="auto"/>
                        <w:right w:val="none" w:sz="0" w:space="0" w:color="auto"/>
                      </w:divBdr>
                      <w:divsChild>
                        <w:div w:id="591862986">
                          <w:marLeft w:val="0"/>
                          <w:marRight w:val="0"/>
                          <w:marTop w:val="0"/>
                          <w:marBottom w:val="0"/>
                          <w:divBdr>
                            <w:top w:val="none" w:sz="0" w:space="0" w:color="auto"/>
                            <w:left w:val="none" w:sz="0" w:space="0" w:color="auto"/>
                            <w:bottom w:val="none" w:sz="0" w:space="0" w:color="auto"/>
                            <w:right w:val="none" w:sz="0" w:space="0" w:color="auto"/>
                          </w:divBdr>
                          <w:divsChild>
                            <w:div w:id="860971493">
                              <w:marLeft w:val="0"/>
                              <w:marRight w:val="0"/>
                              <w:marTop w:val="0"/>
                              <w:marBottom w:val="0"/>
                              <w:divBdr>
                                <w:top w:val="none" w:sz="0" w:space="0" w:color="auto"/>
                                <w:left w:val="none" w:sz="0" w:space="0" w:color="auto"/>
                                <w:bottom w:val="none" w:sz="0" w:space="0" w:color="auto"/>
                                <w:right w:val="none" w:sz="0" w:space="0" w:color="auto"/>
                              </w:divBdr>
                              <w:divsChild>
                                <w:div w:id="445274019">
                                  <w:marLeft w:val="0"/>
                                  <w:marRight w:val="0"/>
                                  <w:marTop w:val="0"/>
                                  <w:marBottom w:val="0"/>
                                  <w:divBdr>
                                    <w:top w:val="none" w:sz="0" w:space="0" w:color="auto"/>
                                    <w:left w:val="none" w:sz="0" w:space="0" w:color="auto"/>
                                    <w:bottom w:val="none" w:sz="0" w:space="0" w:color="auto"/>
                                    <w:right w:val="none" w:sz="0" w:space="0" w:color="auto"/>
                                  </w:divBdr>
                                  <w:divsChild>
                                    <w:div w:id="8163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571913">
      <w:bodyDiv w:val="1"/>
      <w:marLeft w:val="0"/>
      <w:marRight w:val="0"/>
      <w:marTop w:val="0"/>
      <w:marBottom w:val="0"/>
      <w:divBdr>
        <w:top w:val="none" w:sz="0" w:space="0" w:color="auto"/>
        <w:left w:val="none" w:sz="0" w:space="0" w:color="auto"/>
        <w:bottom w:val="none" w:sz="0" w:space="0" w:color="auto"/>
        <w:right w:val="none" w:sz="0" w:space="0" w:color="auto"/>
      </w:divBdr>
    </w:div>
    <w:div w:id="1997687002">
      <w:bodyDiv w:val="1"/>
      <w:marLeft w:val="0"/>
      <w:marRight w:val="0"/>
      <w:marTop w:val="0"/>
      <w:marBottom w:val="0"/>
      <w:divBdr>
        <w:top w:val="none" w:sz="0" w:space="0" w:color="auto"/>
        <w:left w:val="none" w:sz="0" w:space="0" w:color="auto"/>
        <w:bottom w:val="none" w:sz="0" w:space="0" w:color="auto"/>
        <w:right w:val="none" w:sz="0" w:space="0" w:color="auto"/>
      </w:divBdr>
      <w:divsChild>
        <w:div w:id="783041303">
          <w:marLeft w:val="0"/>
          <w:marRight w:val="0"/>
          <w:marTop w:val="0"/>
          <w:marBottom w:val="0"/>
          <w:divBdr>
            <w:top w:val="none" w:sz="0" w:space="0" w:color="auto"/>
            <w:left w:val="none" w:sz="0" w:space="0" w:color="auto"/>
            <w:bottom w:val="none" w:sz="0" w:space="0" w:color="auto"/>
            <w:right w:val="none" w:sz="0" w:space="0" w:color="auto"/>
          </w:divBdr>
          <w:divsChild>
            <w:div w:id="1525364077">
              <w:marLeft w:val="0"/>
              <w:marRight w:val="0"/>
              <w:marTop w:val="0"/>
              <w:marBottom w:val="0"/>
              <w:divBdr>
                <w:top w:val="none" w:sz="0" w:space="0" w:color="auto"/>
                <w:left w:val="none" w:sz="0" w:space="0" w:color="auto"/>
                <w:bottom w:val="none" w:sz="0" w:space="0" w:color="auto"/>
                <w:right w:val="none" w:sz="0" w:space="0" w:color="auto"/>
              </w:divBdr>
              <w:divsChild>
                <w:div w:id="92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5622">
      <w:bodyDiv w:val="1"/>
      <w:marLeft w:val="0"/>
      <w:marRight w:val="0"/>
      <w:marTop w:val="0"/>
      <w:marBottom w:val="0"/>
      <w:divBdr>
        <w:top w:val="none" w:sz="0" w:space="0" w:color="auto"/>
        <w:left w:val="none" w:sz="0" w:space="0" w:color="auto"/>
        <w:bottom w:val="none" w:sz="0" w:space="0" w:color="auto"/>
        <w:right w:val="none" w:sz="0" w:space="0" w:color="auto"/>
      </w:divBdr>
      <w:divsChild>
        <w:div w:id="106174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1944">
      <w:bodyDiv w:val="1"/>
      <w:marLeft w:val="0"/>
      <w:marRight w:val="0"/>
      <w:marTop w:val="0"/>
      <w:marBottom w:val="0"/>
      <w:divBdr>
        <w:top w:val="none" w:sz="0" w:space="0" w:color="auto"/>
        <w:left w:val="none" w:sz="0" w:space="0" w:color="auto"/>
        <w:bottom w:val="none" w:sz="0" w:space="0" w:color="auto"/>
        <w:right w:val="none" w:sz="0" w:space="0" w:color="auto"/>
      </w:divBdr>
      <w:divsChild>
        <w:div w:id="1388844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3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53742">
      <w:bodyDiv w:val="1"/>
      <w:marLeft w:val="0"/>
      <w:marRight w:val="0"/>
      <w:marTop w:val="0"/>
      <w:marBottom w:val="0"/>
      <w:divBdr>
        <w:top w:val="none" w:sz="0" w:space="0" w:color="auto"/>
        <w:left w:val="none" w:sz="0" w:space="0" w:color="auto"/>
        <w:bottom w:val="none" w:sz="0" w:space="0" w:color="auto"/>
        <w:right w:val="none" w:sz="0" w:space="0" w:color="auto"/>
      </w:divBdr>
    </w:div>
    <w:div w:id="2006473164">
      <w:bodyDiv w:val="1"/>
      <w:marLeft w:val="0"/>
      <w:marRight w:val="0"/>
      <w:marTop w:val="0"/>
      <w:marBottom w:val="0"/>
      <w:divBdr>
        <w:top w:val="none" w:sz="0" w:space="0" w:color="auto"/>
        <w:left w:val="none" w:sz="0" w:space="0" w:color="auto"/>
        <w:bottom w:val="none" w:sz="0" w:space="0" w:color="auto"/>
        <w:right w:val="none" w:sz="0" w:space="0" w:color="auto"/>
      </w:divBdr>
    </w:div>
    <w:div w:id="2008093184">
      <w:bodyDiv w:val="1"/>
      <w:marLeft w:val="0"/>
      <w:marRight w:val="0"/>
      <w:marTop w:val="0"/>
      <w:marBottom w:val="0"/>
      <w:divBdr>
        <w:top w:val="none" w:sz="0" w:space="0" w:color="auto"/>
        <w:left w:val="none" w:sz="0" w:space="0" w:color="auto"/>
        <w:bottom w:val="none" w:sz="0" w:space="0" w:color="auto"/>
        <w:right w:val="none" w:sz="0" w:space="0" w:color="auto"/>
      </w:divBdr>
      <w:divsChild>
        <w:div w:id="590161475">
          <w:marLeft w:val="0"/>
          <w:marRight w:val="0"/>
          <w:marTop w:val="0"/>
          <w:marBottom w:val="0"/>
          <w:divBdr>
            <w:top w:val="none" w:sz="0" w:space="0" w:color="auto"/>
            <w:left w:val="none" w:sz="0" w:space="0" w:color="auto"/>
            <w:bottom w:val="none" w:sz="0" w:space="0" w:color="auto"/>
            <w:right w:val="none" w:sz="0" w:space="0" w:color="auto"/>
          </w:divBdr>
        </w:div>
      </w:divsChild>
    </w:div>
    <w:div w:id="2008437416">
      <w:bodyDiv w:val="1"/>
      <w:marLeft w:val="0"/>
      <w:marRight w:val="0"/>
      <w:marTop w:val="0"/>
      <w:marBottom w:val="0"/>
      <w:divBdr>
        <w:top w:val="none" w:sz="0" w:space="0" w:color="auto"/>
        <w:left w:val="none" w:sz="0" w:space="0" w:color="auto"/>
        <w:bottom w:val="none" w:sz="0" w:space="0" w:color="auto"/>
        <w:right w:val="none" w:sz="0" w:space="0" w:color="auto"/>
      </w:divBdr>
      <w:divsChild>
        <w:div w:id="18174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86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144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998666">
      <w:bodyDiv w:val="1"/>
      <w:marLeft w:val="0"/>
      <w:marRight w:val="0"/>
      <w:marTop w:val="0"/>
      <w:marBottom w:val="0"/>
      <w:divBdr>
        <w:top w:val="none" w:sz="0" w:space="0" w:color="auto"/>
        <w:left w:val="none" w:sz="0" w:space="0" w:color="auto"/>
        <w:bottom w:val="none" w:sz="0" w:space="0" w:color="auto"/>
        <w:right w:val="none" w:sz="0" w:space="0" w:color="auto"/>
      </w:divBdr>
    </w:div>
    <w:div w:id="2022075459">
      <w:bodyDiv w:val="1"/>
      <w:marLeft w:val="0"/>
      <w:marRight w:val="0"/>
      <w:marTop w:val="0"/>
      <w:marBottom w:val="0"/>
      <w:divBdr>
        <w:top w:val="none" w:sz="0" w:space="0" w:color="auto"/>
        <w:left w:val="none" w:sz="0" w:space="0" w:color="auto"/>
        <w:bottom w:val="none" w:sz="0" w:space="0" w:color="auto"/>
        <w:right w:val="none" w:sz="0" w:space="0" w:color="auto"/>
      </w:divBdr>
    </w:div>
    <w:div w:id="2027637685">
      <w:bodyDiv w:val="1"/>
      <w:marLeft w:val="0"/>
      <w:marRight w:val="0"/>
      <w:marTop w:val="0"/>
      <w:marBottom w:val="0"/>
      <w:divBdr>
        <w:top w:val="none" w:sz="0" w:space="0" w:color="auto"/>
        <w:left w:val="none" w:sz="0" w:space="0" w:color="auto"/>
        <w:bottom w:val="none" w:sz="0" w:space="0" w:color="auto"/>
        <w:right w:val="none" w:sz="0" w:space="0" w:color="auto"/>
      </w:divBdr>
      <w:divsChild>
        <w:div w:id="101457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484929">
      <w:bodyDiv w:val="1"/>
      <w:marLeft w:val="0"/>
      <w:marRight w:val="0"/>
      <w:marTop w:val="0"/>
      <w:marBottom w:val="0"/>
      <w:divBdr>
        <w:top w:val="none" w:sz="0" w:space="0" w:color="auto"/>
        <w:left w:val="none" w:sz="0" w:space="0" w:color="auto"/>
        <w:bottom w:val="none" w:sz="0" w:space="0" w:color="auto"/>
        <w:right w:val="none" w:sz="0" w:space="0" w:color="auto"/>
      </w:divBdr>
    </w:div>
    <w:div w:id="2028677501">
      <w:bodyDiv w:val="1"/>
      <w:marLeft w:val="0"/>
      <w:marRight w:val="0"/>
      <w:marTop w:val="0"/>
      <w:marBottom w:val="0"/>
      <w:divBdr>
        <w:top w:val="none" w:sz="0" w:space="0" w:color="auto"/>
        <w:left w:val="none" w:sz="0" w:space="0" w:color="auto"/>
        <w:bottom w:val="none" w:sz="0" w:space="0" w:color="auto"/>
        <w:right w:val="none" w:sz="0" w:space="0" w:color="auto"/>
      </w:divBdr>
    </w:div>
    <w:div w:id="2037534668">
      <w:bodyDiv w:val="1"/>
      <w:marLeft w:val="0"/>
      <w:marRight w:val="0"/>
      <w:marTop w:val="0"/>
      <w:marBottom w:val="0"/>
      <w:divBdr>
        <w:top w:val="none" w:sz="0" w:space="0" w:color="auto"/>
        <w:left w:val="none" w:sz="0" w:space="0" w:color="auto"/>
        <w:bottom w:val="none" w:sz="0" w:space="0" w:color="auto"/>
        <w:right w:val="none" w:sz="0" w:space="0" w:color="auto"/>
      </w:divBdr>
    </w:div>
    <w:div w:id="2037927592">
      <w:bodyDiv w:val="1"/>
      <w:marLeft w:val="0"/>
      <w:marRight w:val="0"/>
      <w:marTop w:val="0"/>
      <w:marBottom w:val="0"/>
      <w:divBdr>
        <w:top w:val="none" w:sz="0" w:space="0" w:color="auto"/>
        <w:left w:val="none" w:sz="0" w:space="0" w:color="auto"/>
        <w:bottom w:val="none" w:sz="0" w:space="0" w:color="auto"/>
        <w:right w:val="none" w:sz="0" w:space="0" w:color="auto"/>
      </w:divBdr>
    </w:div>
    <w:div w:id="2038777034">
      <w:bodyDiv w:val="1"/>
      <w:marLeft w:val="0"/>
      <w:marRight w:val="0"/>
      <w:marTop w:val="0"/>
      <w:marBottom w:val="0"/>
      <w:divBdr>
        <w:top w:val="none" w:sz="0" w:space="0" w:color="auto"/>
        <w:left w:val="none" w:sz="0" w:space="0" w:color="auto"/>
        <w:bottom w:val="none" w:sz="0" w:space="0" w:color="auto"/>
        <w:right w:val="none" w:sz="0" w:space="0" w:color="auto"/>
      </w:divBdr>
    </w:div>
    <w:div w:id="2039163342">
      <w:bodyDiv w:val="1"/>
      <w:marLeft w:val="0"/>
      <w:marRight w:val="0"/>
      <w:marTop w:val="0"/>
      <w:marBottom w:val="0"/>
      <w:divBdr>
        <w:top w:val="none" w:sz="0" w:space="0" w:color="auto"/>
        <w:left w:val="none" w:sz="0" w:space="0" w:color="auto"/>
        <w:bottom w:val="none" w:sz="0" w:space="0" w:color="auto"/>
        <w:right w:val="none" w:sz="0" w:space="0" w:color="auto"/>
      </w:divBdr>
      <w:divsChild>
        <w:div w:id="195120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249654">
      <w:bodyDiv w:val="1"/>
      <w:marLeft w:val="0"/>
      <w:marRight w:val="0"/>
      <w:marTop w:val="0"/>
      <w:marBottom w:val="0"/>
      <w:divBdr>
        <w:top w:val="none" w:sz="0" w:space="0" w:color="auto"/>
        <w:left w:val="none" w:sz="0" w:space="0" w:color="auto"/>
        <w:bottom w:val="none" w:sz="0" w:space="0" w:color="auto"/>
        <w:right w:val="none" w:sz="0" w:space="0" w:color="auto"/>
      </w:divBdr>
    </w:div>
    <w:div w:id="2050259317">
      <w:bodyDiv w:val="1"/>
      <w:marLeft w:val="0"/>
      <w:marRight w:val="0"/>
      <w:marTop w:val="0"/>
      <w:marBottom w:val="0"/>
      <w:divBdr>
        <w:top w:val="none" w:sz="0" w:space="0" w:color="auto"/>
        <w:left w:val="none" w:sz="0" w:space="0" w:color="auto"/>
        <w:bottom w:val="none" w:sz="0" w:space="0" w:color="auto"/>
        <w:right w:val="none" w:sz="0" w:space="0" w:color="auto"/>
      </w:divBdr>
    </w:div>
    <w:div w:id="2052679780">
      <w:bodyDiv w:val="1"/>
      <w:marLeft w:val="0"/>
      <w:marRight w:val="0"/>
      <w:marTop w:val="0"/>
      <w:marBottom w:val="0"/>
      <w:divBdr>
        <w:top w:val="none" w:sz="0" w:space="0" w:color="auto"/>
        <w:left w:val="none" w:sz="0" w:space="0" w:color="auto"/>
        <w:bottom w:val="none" w:sz="0" w:space="0" w:color="auto"/>
        <w:right w:val="none" w:sz="0" w:space="0" w:color="auto"/>
      </w:divBdr>
    </w:div>
    <w:div w:id="2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6903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334903">
      <w:bodyDiv w:val="1"/>
      <w:marLeft w:val="0"/>
      <w:marRight w:val="0"/>
      <w:marTop w:val="0"/>
      <w:marBottom w:val="0"/>
      <w:divBdr>
        <w:top w:val="none" w:sz="0" w:space="0" w:color="auto"/>
        <w:left w:val="none" w:sz="0" w:space="0" w:color="auto"/>
        <w:bottom w:val="none" w:sz="0" w:space="0" w:color="auto"/>
        <w:right w:val="none" w:sz="0" w:space="0" w:color="auto"/>
      </w:divBdr>
    </w:div>
    <w:div w:id="2073845420">
      <w:bodyDiv w:val="1"/>
      <w:marLeft w:val="0"/>
      <w:marRight w:val="0"/>
      <w:marTop w:val="0"/>
      <w:marBottom w:val="0"/>
      <w:divBdr>
        <w:top w:val="none" w:sz="0" w:space="0" w:color="auto"/>
        <w:left w:val="none" w:sz="0" w:space="0" w:color="auto"/>
        <w:bottom w:val="none" w:sz="0" w:space="0" w:color="auto"/>
        <w:right w:val="none" w:sz="0" w:space="0" w:color="auto"/>
      </w:divBdr>
      <w:divsChild>
        <w:div w:id="13051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964889">
      <w:bodyDiv w:val="1"/>
      <w:marLeft w:val="0"/>
      <w:marRight w:val="0"/>
      <w:marTop w:val="0"/>
      <w:marBottom w:val="0"/>
      <w:divBdr>
        <w:top w:val="none" w:sz="0" w:space="0" w:color="auto"/>
        <w:left w:val="none" w:sz="0" w:space="0" w:color="auto"/>
        <w:bottom w:val="none" w:sz="0" w:space="0" w:color="auto"/>
        <w:right w:val="none" w:sz="0" w:space="0" w:color="auto"/>
      </w:divBdr>
      <w:divsChild>
        <w:div w:id="1498307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5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48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501530">
      <w:bodyDiv w:val="1"/>
      <w:marLeft w:val="0"/>
      <w:marRight w:val="0"/>
      <w:marTop w:val="0"/>
      <w:marBottom w:val="0"/>
      <w:divBdr>
        <w:top w:val="none" w:sz="0" w:space="0" w:color="auto"/>
        <w:left w:val="none" w:sz="0" w:space="0" w:color="auto"/>
        <w:bottom w:val="none" w:sz="0" w:space="0" w:color="auto"/>
        <w:right w:val="none" w:sz="0" w:space="0" w:color="auto"/>
      </w:divBdr>
      <w:divsChild>
        <w:div w:id="4876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742461">
      <w:bodyDiv w:val="1"/>
      <w:marLeft w:val="0"/>
      <w:marRight w:val="0"/>
      <w:marTop w:val="0"/>
      <w:marBottom w:val="0"/>
      <w:divBdr>
        <w:top w:val="none" w:sz="0" w:space="0" w:color="auto"/>
        <w:left w:val="none" w:sz="0" w:space="0" w:color="auto"/>
        <w:bottom w:val="none" w:sz="0" w:space="0" w:color="auto"/>
        <w:right w:val="none" w:sz="0" w:space="0" w:color="auto"/>
      </w:divBdr>
      <w:divsChild>
        <w:div w:id="116813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66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3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055462">
          <w:blockQuote w:val="1"/>
          <w:marLeft w:val="720"/>
          <w:marRight w:val="720"/>
          <w:marTop w:val="100"/>
          <w:marBottom w:val="100"/>
          <w:divBdr>
            <w:top w:val="none" w:sz="0" w:space="0" w:color="auto"/>
            <w:left w:val="none" w:sz="0" w:space="0" w:color="auto"/>
            <w:bottom w:val="none" w:sz="0" w:space="0" w:color="auto"/>
            <w:right w:val="none" w:sz="0" w:space="0" w:color="auto"/>
          </w:divBdr>
        </w:div>
        <w:div w:id="8806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2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4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58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18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6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02072">
          <w:blockQuote w:val="1"/>
          <w:marLeft w:val="720"/>
          <w:marRight w:val="720"/>
          <w:marTop w:val="100"/>
          <w:marBottom w:val="100"/>
          <w:divBdr>
            <w:top w:val="none" w:sz="0" w:space="0" w:color="auto"/>
            <w:left w:val="none" w:sz="0" w:space="0" w:color="auto"/>
            <w:bottom w:val="none" w:sz="0" w:space="0" w:color="auto"/>
            <w:right w:val="none" w:sz="0" w:space="0" w:color="auto"/>
          </w:divBdr>
        </w:div>
        <w:div w:id="918976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8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1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763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335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90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87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33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1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074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8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368854">
          <w:marLeft w:val="0"/>
          <w:marRight w:val="0"/>
          <w:marTop w:val="0"/>
          <w:marBottom w:val="0"/>
          <w:divBdr>
            <w:top w:val="none" w:sz="0" w:space="0" w:color="auto"/>
            <w:left w:val="none" w:sz="0" w:space="0" w:color="auto"/>
            <w:bottom w:val="none" w:sz="0" w:space="0" w:color="auto"/>
            <w:right w:val="none" w:sz="0" w:space="0" w:color="auto"/>
          </w:divBdr>
          <w:divsChild>
            <w:div w:id="1445887237">
              <w:marLeft w:val="0"/>
              <w:marRight w:val="0"/>
              <w:marTop w:val="0"/>
              <w:marBottom w:val="0"/>
              <w:divBdr>
                <w:top w:val="none" w:sz="0" w:space="0" w:color="auto"/>
                <w:left w:val="none" w:sz="0" w:space="0" w:color="auto"/>
                <w:bottom w:val="none" w:sz="0" w:space="0" w:color="auto"/>
                <w:right w:val="none" w:sz="0" w:space="0" w:color="auto"/>
              </w:divBdr>
            </w:div>
          </w:divsChild>
        </w:div>
        <w:div w:id="1807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0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546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9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19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55224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0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39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9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41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46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98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4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5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09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45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64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060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8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7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34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915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8526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35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41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3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84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92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35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13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3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96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49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4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671775">
      <w:bodyDiv w:val="1"/>
      <w:marLeft w:val="0"/>
      <w:marRight w:val="0"/>
      <w:marTop w:val="0"/>
      <w:marBottom w:val="0"/>
      <w:divBdr>
        <w:top w:val="none" w:sz="0" w:space="0" w:color="auto"/>
        <w:left w:val="none" w:sz="0" w:space="0" w:color="auto"/>
        <w:bottom w:val="none" w:sz="0" w:space="0" w:color="auto"/>
        <w:right w:val="none" w:sz="0" w:space="0" w:color="auto"/>
      </w:divBdr>
      <w:divsChild>
        <w:div w:id="207041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7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18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174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4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4977">
      <w:bodyDiv w:val="1"/>
      <w:marLeft w:val="0"/>
      <w:marRight w:val="0"/>
      <w:marTop w:val="0"/>
      <w:marBottom w:val="0"/>
      <w:divBdr>
        <w:top w:val="none" w:sz="0" w:space="0" w:color="auto"/>
        <w:left w:val="none" w:sz="0" w:space="0" w:color="auto"/>
        <w:bottom w:val="none" w:sz="0" w:space="0" w:color="auto"/>
        <w:right w:val="none" w:sz="0" w:space="0" w:color="auto"/>
      </w:divBdr>
    </w:div>
    <w:div w:id="2086223017">
      <w:bodyDiv w:val="1"/>
      <w:marLeft w:val="0"/>
      <w:marRight w:val="0"/>
      <w:marTop w:val="0"/>
      <w:marBottom w:val="0"/>
      <w:divBdr>
        <w:top w:val="none" w:sz="0" w:space="0" w:color="auto"/>
        <w:left w:val="none" w:sz="0" w:space="0" w:color="auto"/>
        <w:bottom w:val="none" w:sz="0" w:space="0" w:color="auto"/>
        <w:right w:val="none" w:sz="0" w:space="0" w:color="auto"/>
      </w:divBdr>
      <w:divsChild>
        <w:div w:id="30651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876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9112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9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5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7371407">
          <w:blockQuote w:val="1"/>
          <w:marLeft w:val="720"/>
          <w:marRight w:val="720"/>
          <w:marTop w:val="100"/>
          <w:marBottom w:val="100"/>
          <w:divBdr>
            <w:top w:val="none" w:sz="0" w:space="0" w:color="auto"/>
            <w:left w:val="none" w:sz="0" w:space="0" w:color="auto"/>
            <w:bottom w:val="none" w:sz="0" w:space="0" w:color="auto"/>
            <w:right w:val="none" w:sz="0" w:space="0" w:color="auto"/>
          </w:divBdr>
        </w:div>
        <w:div w:id="4054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577934">
      <w:bodyDiv w:val="1"/>
      <w:marLeft w:val="0"/>
      <w:marRight w:val="0"/>
      <w:marTop w:val="0"/>
      <w:marBottom w:val="0"/>
      <w:divBdr>
        <w:top w:val="none" w:sz="0" w:space="0" w:color="auto"/>
        <w:left w:val="none" w:sz="0" w:space="0" w:color="auto"/>
        <w:bottom w:val="none" w:sz="0" w:space="0" w:color="auto"/>
        <w:right w:val="none" w:sz="0" w:space="0" w:color="auto"/>
      </w:divBdr>
    </w:div>
    <w:div w:id="2089302573">
      <w:bodyDiv w:val="1"/>
      <w:marLeft w:val="0"/>
      <w:marRight w:val="0"/>
      <w:marTop w:val="0"/>
      <w:marBottom w:val="0"/>
      <w:divBdr>
        <w:top w:val="none" w:sz="0" w:space="0" w:color="auto"/>
        <w:left w:val="none" w:sz="0" w:space="0" w:color="auto"/>
        <w:bottom w:val="none" w:sz="0" w:space="0" w:color="auto"/>
        <w:right w:val="none" w:sz="0" w:space="0" w:color="auto"/>
      </w:divBdr>
      <w:divsChild>
        <w:div w:id="17966365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7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49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043624">
      <w:bodyDiv w:val="1"/>
      <w:marLeft w:val="0"/>
      <w:marRight w:val="0"/>
      <w:marTop w:val="0"/>
      <w:marBottom w:val="0"/>
      <w:divBdr>
        <w:top w:val="none" w:sz="0" w:space="0" w:color="auto"/>
        <w:left w:val="none" w:sz="0" w:space="0" w:color="auto"/>
        <w:bottom w:val="none" w:sz="0" w:space="0" w:color="auto"/>
        <w:right w:val="none" w:sz="0" w:space="0" w:color="auto"/>
      </w:divBdr>
    </w:div>
    <w:div w:id="2098944801">
      <w:bodyDiv w:val="1"/>
      <w:marLeft w:val="0"/>
      <w:marRight w:val="0"/>
      <w:marTop w:val="0"/>
      <w:marBottom w:val="0"/>
      <w:divBdr>
        <w:top w:val="none" w:sz="0" w:space="0" w:color="auto"/>
        <w:left w:val="none" w:sz="0" w:space="0" w:color="auto"/>
        <w:bottom w:val="none" w:sz="0" w:space="0" w:color="auto"/>
        <w:right w:val="none" w:sz="0" w:space="0" w:color="auto"/>
      </w:divBdr>
    </w:div>
    <w:div w:id="2100326167">
      <w:bodyDiv w:val="1"/>
      <w:marLeft w:val="0"/>
      <w:marRight w:val="0"/>
      <w:marTop w:val="0"/>
      <w:marBottom w:val="0"/>
      <w:divBdr>
        <w:top w:val="none" w:sz="0" w:space="0" w:color="auto"/>
        <w:left w:val="none" w:sz="0" w:space="0" w:color="auto"/>
        <w:bottom w:val="none" w:sz="0" w:space="0" w:color="auto"/>
        <w:right w:val="none" w:sz="0" w:space="0" w:color="auto"/>
      </w:divBdr>
    </w:div>
    <w:div w:id="2100826032">
      <w:bodyDiv w:val="1"/>
      <w:marLeft w:val="0"/>
      <w:marRight w:val="0"/>
      <w:marTop w:val="0"/>
      <w:marBottom w:val="0"/>
      <w:divBdr>
        <w:top w:val="none" w:sz="0" w:space="0" w:color="auto"/>
        <w:left w:val="none" w:sz="0" w:space="0" w:color="auto"/>
        <w:bottom w:val="none" w:sz="0" w:space="0" w:color="auto"/>
        <w:right w:val="none" w:sz="0" w:space="0" w:color="auto"/>
      </w:divBdr>
    </w:div>
    <w:div w:id="2101173949">
      <w:bodyDiv w:val="1"/>
      <w:marLeft w:val="0"/>
      <w:marRight w:val="0"/>
      <w:marTop w:val="0"/>
      <w:marBottom w:val="0"/>
      <w:divBdr>
        <w:top w:val="none" w:sz="0" w:space="0" w:color="auto"/>
        <w:left w:val="none" w:sz="0" w:space="0" w:color="auto"/>
        <w:bottom w:val="none" w:sz="0" w:space="0" w:color="auto"/>
        <w:right w:val="none" w:sz="0" w:space="0" w:color="auto"/>
      </w:divBdr>
      <w:divsChild>
        <w:div w:id="1585608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129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42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21671">
      <w:bodyDiv w:val="1"/>
      <w:marLeft w:val="0"/>
      <w:marRight w:val="0"/>
      <w:marTop w:val="0"/>
      <w:marBottom w:val="0"/>
      <w:divBdr>
        <w:top w:val="none" w:sz="0" w:space="0" w:color="auto"/>
        <w:left w:val="none" w:sz="0" w:space="0" w:color="auto"/>
        <w:bottom w:val="none" w:sz="0" w:space="0" w:color="auto"/>
        <w:right w:val="none" w:sz="0" w:space="0" w:color="auto"/>
      </w:divBdr>
    </w:div>
    <w:div w:id="2103065436">
      <w:bodyDiv w:val="1"/>
      <w:marLeft w:val="0"/>
      <w:marRight w:val="0"/>
      <w:marTop w:val="0"/>
      <w:marBottom w:val="0"/>
      <w:divBdr>
        <w:top w:val="none" w:sz="0" w:space="0" w:color="auto"/>
        <w:left w:val="none" w:sz="0" w:space="0" w:color="auto"/>
        <w:bottom w:val="none" w:sz="0" w:space="0" w:color="auto"/>
        <w:right w:val="none" w:sz="0" w:space="0" w:color="auto"/>
      </w:divBdr>
      <w:divsChild>
        <w:div w:id="191805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11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97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388990">
      <w:bodyDiv w:val="1"/>
      <w:marLeft w:val="0"/>
      <w:marRight w:val="0"/>
      <w:marTop w:val="0"/>
      <w:marBottom w:val="0"/>
      <w:divBdr>
        <w:top w:val="none" w:sz="0" w:space="0" w:color="auto"/>
        <w:left w:val="none" w:sz="0" w:space="0" w:color="auto"/>
        <w:bottom w:val="none" w:sz="0" w:space="0" w:color="auto"/>
        <w:right w:val="none" w:sz="0" w:space="0" w:color="auto"/>
      </w:divBdr>
      <w:divsChild>
        <w:div w:id="132088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6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39818">
      <w:bodyDiv w:val="1"/>
      <w:marLeft w:val="0"/>
      <w:marRight w:val="0"/>
      <w:marTop w:val="0"/>
      <w:marBottom w:val="0"/>
      <w:divBdr>
        <w:top w:val="none" w:sz="0" w:space="0" w:color="auto"/>
        <w:left w:val="none" w:sz="0" w:space="0" w:color="auto"/>
        <w:bottom w:val="none" w:sz="0" w:space="0" w:color="auto"/>
        <w:right w:val="none" w:sz="0" w:space="0" w:color="auto"/>
      </w:divBdr>
      <w:divsChild>
        <w:div w:id="44881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273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020590">
      <w:bodyDiv w:val="1"/>
      <w:marLeft w:val="0"/>
      <w:marRight w:val="0"/>
      <w:marTop w:val="0"/>
      <w:marBottom w:val="0"/>
      <w:divBdr>
        <w:top w:val="none" w:sz="0" w:space="0" w:color="auto"/>
        <w:left w:val="none" w:sz="0" w:space="0" w:color="auto"/>
        <w:bottom w:val="none" w:sz="0" w:space="0" w:color="auto"/>
        <w:right w:val="none" w:sz="0" w:space="0" w:color="auto"/>
      </w:divBdr>
    </w:div>
    <w:div w:id="2127842572">
      <w:bodyDiv w:val="1"/>
      <w:marLeft w:val="0"/>
      <w:marRight w:val="0"/>
      <w:marTop w:val="0"/>
      <w:marBottom w:val="0"/>
      <w:divBdr>
        <w:top w:val="none" w:sz="0" w:space="0" w:color="auto"/>
        <w:left w:val="none" w:sz="0" w:space="0" w:color="auto"/>
        <w:bottom w:val="none" w:sz="0" w:space="0" w:color="auto"/>
        <w:right w:val="none" w:sz="0" w:space="0" w:color="auto"/>
      </w:divBdr>
    </w:div>
    <w:div w:id="2131656389">
      <w:bodyDiv w:val="1"/>
      <w:marLeft w:val="0"/>
      <w:marRight w:val="0"/>
      <w:marTop w:val="0"/>
      <w:marBottom w:val="0"/>
      <w:divBdr>
        <w:top w:val="none" w:sz="0" w:space="0" w:color="auto"/>
        <w:left w:val="none" w:sz="0" w:space="0" w:color="auto"/>
        <w:bottom w:val="none" w:sz="0" w:space="0" w:color="auto"/>
        <w:right w:val="none" w:sz="0" w:space="0" w:color="auto"/>
      </w:divBdr>
    </w:div>
    <w:div w:id="2134591714">
      <w:bodyDiv w:val="1"/>
      <w:marLeft w:val="0"/>
      <w:marRight w:val="0"/>
      <w:marTop w:val="0"/>
      <w:marBottom w:val="0"/>
      <w:divBdr>
        <w:top w:val="none" w:sz="0" w:space="0" w:color="auto"/>
        <w:left w:val="none" w:sz="0" w:space="0" w:color="auto"/>
        <w:bottom w:val="none" w:sz="0" w:space="0" w:color="auto"/>
        <w:right w:val="none" w:sz="0" w:space="0" w:color="auto"/>
      </w:divBdr>
    </w:div>
    <w:div w:id="213525251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009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05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400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9017">
      <w:bodyDiv w:val="1"/>
      <w:marLeft w:val="0"/>
      <w:marRight w:val="0"/>
      <w:marTop w:val="0"/>
      <w:marBottom w:val="0"/>
      <w:divBdr>
        <w:top w:val="none" w:sz="0" w:space="0" w:color="auto"/>
        <w:left w:val="none" w:sz="0" w:space="0" w:color="auto"/>
        <w:bottom w:val="none" w:sz="0" w:space="0" w:color="auto"/>
        <w:right w:val="none" w:sz="0" w:space="0" w:color="auto"/>
      </w:divBdr>
    </w:div>
    <w:div w:id="2137412069">
      <w:bodyDiv w:val="1"/>
      <w:marLeft w:val="0"/>
      <w:marRight w:val="0"/>
      <w:marTop w:val="0"/>
      <w:marBottom w:val="0"/>
      <w:divBdr>
        <w:top w:val="none" w:sz="0" w:space="0" w:color="auto"/>
        <w:left w:val="none" w:sz="0" w:space="0" w:color="auto"/>
        <w:bottom w:val="none" w:sz="0" w:space="0" w:color="auto"/>
        <w:right w:val="none" w:sz="0" w:space="0" w:color="auto"/>
      </w:divBdr>
      <w:divsChild>
        <w:div w:id="147687284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6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917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80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2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678460">
      <w:bodyDiv w:val="1"/>
      <w:marLeft w:val="0"/>
      <w:marRight w:val="0"/>
      <w:marTop w:val="0"/>
      <w:marBottom w:val="0"/>
      <w:divBdr>
        <w:top w:val="none" w:sz="0" w:space="0" w:color="auto"/>
        <w:left w:val="none" w:sz="0" w:space="0" w:color="auto"/>
        <w:bottom w:val="none" w:sz="0" w:space="0" w:color="auto"/>
        <w:right w:val="none" w:sz="0" w:space="0" w:color="auto"/>
      </w:divBdr>
      <w:divsChild>
        <w:div w:id="1847015958">
          <w:marLeft w:val="0"/>
          <w:marRight w:val="0"/>
          <w:marTop w:val="0"/>
          <w:marBottom w:val="240"/>
          <w:divBdr>
            <w:top w:val="none" w:sz="0" w:space="0" w:color="auto"/>
            <w:left w:val="none" w:sz="0" w:space="0" w:color="auto"/>
            <w:bottom w:val="none" w:sz="0" w:space="0" w:color="auto"/>
            <w:right w:val="none" w:sz="0" w:space="0" w:color="auto"/>
          </w:divBdr>
          <w:divsChild>
            <w:div w:id="1835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58848">
      <w:bodyDiv w:val="1"/>
      <w:marLeft w:val="0"/>
      <w:marRight w:val="0"/>
      <w:marTop w:val="0"/>
      <w:marBottom w:val="0"/>
      <w:divBdr>
        <w:top w:val="none" w:sz="0" w:space="0" w:color="auto"/>
        <w:left w:val="none" w:sz="0" w:space="0" w:color="auto"/>
        <w:bottom w:val="none" w:sz="0" w:space="0" w:color="auto"/>
        <w:right w:val="none" w:sz="0" w:space="0" w:color="auto"/>
      </w:divBdr>
    </w:div>
    <w:div w:id="2141219009">
      <w:bodyDiv w:val="1"/>
      <w:marLeft w:val="0"/>
      <w:marRight w:val="0"/>
      <w:marTop w:val="0"/>
      <w:marBottom w:val="0"/>
      <w:divBdr>
        <w:top w:val="none" w:sz="0" w:space="0" w:color="auto"/>
        <w:left w:val="none" w:sz="0" w:space="0" w:color="auto"/>
        <w:bottom w:val="none" w:sz="0" w:space="0" w:color="auto"/>
        <w:right w:val="none" w:sz="0" w:space="0" w:color="auto"/>
      </w:divBdr>
      <w:divsChild>
        <w:div w:id="1562406966">
          <w:marLeft w:val="0"/>
          <w:marRight w:val="0"/>
          <w:marTop w:val="0"/>
          <w:marBottom w:val="0"/>
          <w:divBdr>
            <w:top w:val="none" w:sz="0" w:space="0" w:color="auto"/>
            <w:left w:val="none" w:sz="0" w:space="0" w:color="auto"/>
            <w:bottom w:val="none" w:sz="0" w:space="0" w:color="auto"/>
            <w:right w:val="none" w:sz="0" w:space="0" w:color="auto"/>
          </w:divBdr>
          <w:divsChild>
            <w:div w:id="274020275">
              <w:marLeft w:val="0"/>
              <w:marRight w:val="0"/>
              <w:marTop w:val="0"/>
              <w:marBottom w:val="0"/>
              <w:divBdr>
                <w:top w:val="none" w:sz="0" w:space="0" w:color="auto"/>
                <w:left w:val="none" w:sz="0" w:space="0" w:color="auto"/>
                <w:bottom w:val="none" w:sz="0" w:space="0" w:color="auto"/>
                <w:right w:val="none" w:sz="0" w:space="0" w:color="auto"/>
              </w:divBdr>
              <w:divsChild>
                <w:div w:id="124201450">
                  <w:marLeft w:val="0"/>
                  <w:marRight w:val="0"/>
                  <w:marTop w:val="0"/>
                  <w:marBottom w:val="0"/>
                  <w:divBdr>
                    <w:top w:val="none" w:sz="0" w:space="0" w:color="auto"/>
                    <w:left w:val="none" w:sz="0" w:space="0" w:color="auto"/>
                    <w:bottom w:val="none" w:sz="0" w:space="0" w:color="auto"/>
                    <w:right w:val="none" w:sz="0" w:space="0" w:color="auto"/>
                  </w:divBdr>
                  <w:divsChild>
                    <w:div w:id="663706434">
                      <w:marLeft w:val="0"/>
                      <w:marRight w:val="0"/>
                      <w:marTop w:val="0"/>
                      <w:marBottom w:val="0"/>
                      <w:divBdr>
                        <w:top w:val="none" w:sz="0" w:space="0" w:color="auto"/>
                        <w:left w:val="none" w:sz="0" w:space="0" w:color="auto"/>
                        <w:bottom w:val="none" w:sz="0" w:space="0" w:color="auto"/>
                        <w:right w:val="none" w:sz="0" w:space="0" w:color="auto"/>
                      </w:divBdr>
                      <w:divsChild>
                        <w:div w:id="1075780617">
                          <w:marLeft w:val="0"/>
                          <w:marRight w:val="0"/>
                          <w:marTop w:val="0"/>
                          <w:marBottom w:val="0"/>
                          <w:divBdr>
                            <w:top w:val="none" w:sz="0" w:space="0" w:color="auto"/>
                            <w:left w:val="none" w:sz="0" w:space="0" w:color="auto"/>
                            <w:bottom w:val="none" w:sz="0" w:space="0" w:color="auto"/>
                            <w:right w:val="none" w:sz="0" w:space="0" w:color="auto"/>
                          </w:divBdr>
                          <w:divsChild>
                            <w:div w:id="2033914583">
                              <w:marLeft w:val="0"/>
                              <w:marRight w:val="0"/>
                              <w:marTop w:val="0"/>
                              <w:marBottom w:val="0"/>
                              <w:divBdr>
                                <w:top w:val="none" w:sz="0" w:space="0" w:color="auto"/>
                                <w:left w:val="none" w:sz="0" w:space="0" w:color="auto"/>
                                <w:bottom w:val="none" w:sz="0" w:space="0" w:color="auto"/>
                                <w:right w:val="none" w:sz="0" w:space="0" w:color="auto"/>
                              </w:divBdr>
                              <w:divsChild>
                                <w:div w:id="1608198907">
                                  <w:marLeft w:val="0"/>
                                  <w:marRight w:val="0"/>
                                  <w:marTop w:val="0"/>
                                  <w:marBottom w:val="0"/>
                                  <w:divBdr>
                                    <w:top w:val="none" w:sz="0" w:space="0" w:color="auto"/>
                                    <w:left w:val="none" w:sz="0" w:space="0" w:color="auto"/>
                                    <w:bottom w:val="none" w:sz="0" w:space="0" w:color="auto"/>
                                    <w:right w:val="none" w:sz="0" w:space="0" w:color="auto"/>
                                  </w:divBdr>
                                  <w:divsChild>
                                    <w:div w:id="7350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3421447">
      <w:bodyDiv w:val="1"/>
      <w:marLeft w:val="0"/>
      <w:marRight w:val="0"/>
      <w:marTop w:val="0"/>
      <w:marBottom w:val="0"/>
      <w:divBdr>
        <w:top w:val="none" w:sz="0" w:space="0" w:color="auto"/>
        <w:left w:val="none" w:sz="0" w:space="0" w:color="auto"/>
        <w:bottom w:val="none" w:sz="0" w:space="0" w:color="auto"/>
        <w:right w:val="none" w:sz="0" w:space="0" w:color="auto"/>
      </w:divBdr>
    </w:div>
    <w:div w:id="2144038912">
      <w:bodyDiv w:val="1"/>
      <w:marLeft w:val="0"/>
      <w:marRight w:val="0"/>
      <w:marTop w:val="0"/>
      <w:marBottom w:val="0"/>
      <w:divBdr>
        <w:top w:val="none" w:sz="0" w:space="0" w:color="auto"/>
        <w:left w:val="none" w:sz="0" w:space="0" w:color="auto"/>
        <w:bottom w:val="none" w:sz="0" w:space="0" w:color="auto"/>
        <w:right w:val="none" w:sz="0" w:space="0" w:color="auto"/>
      </w:divBdr>
      <w:divsChild>
        <w:div w:id="200750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0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1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31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39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667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425978">
      <w:bodyDiv w:val="1"/>
      <w:marLeft w:val="0"/>
      <w:marRight w:val="0"/>
      <w:marTop w:val="0"/>
      <w:marBottom w:val="0"/>
      <w:divBdr>
        <w:top w:val="none" w:sz="0" w:space="0" w:color="auto"/>
        <w:left w:val="none" w:sz="0" w:space="0" w:color="auto"/>
        <w:bottom w:val="none" w:sz="0" w:space="0" w:color="auto"/>
        <w:right w:val="none" w:sz="0" w:space="0" w:color="auto"/>
      </w:divBdr>
    </w:div>
    <w:div w:id="2146315906">
      <w:bodyDiv w:val="1"/>
      <w:marLeft w:val="0"/>
      <w:marRight w:val="0"/>
      <w:marTop w:val="0"/>
      <w:marBottom w:val="0"/>
      <w:divBdr>
        <w:top w:val="none" w:sz="0" w:space="0" w:color="auto"/>
        <w:left w:val="none" w:sz="0" w:space="0" w:color="auto"/>
        <w:bottom w:val="none" w:sz="0" w:space="0" w:color="auto"/>
        <w:right w:val="none" w:sz="0" w:space="0" w:color="auto"/>
      </w:divBdr>
      <w:divsChild>
        <w:div w:id="19269120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5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61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F208D-F85C-45F7-840D-2590F28D2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3671</Words>
  <Characters>20925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2026-10-08T22:01:00Z</dcterms:created>
  <dcterms:modified xsi:type="dcterms:W3CDTF">2026-10-08T22:01:00Z</dcterms:modified>
</cp:coreProperties>
</file>